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61A2C" w14:textId="77777777" w:rsidR="00F22192" w:rsidRPr="009D5E6B" w:rsidRDefault="00F22192" w:rsidP="00F22192">
      <w:pPr>
        <w:jc w:val="center"/>
        <w:rPr>
          <w:color w:val="1F497D"/>
          <w:sz w:val="40"/>
          <w:szCs w:val="22"/>
        </w:rPr>
      </w:pPr>
    </w:p>
    <w:p w14:paraId="5C46ACD3" w14:textId="77777777" w:rsidR="00634661" w:rsidRPr="00CF7711" w:rsidRDefault="005A3246" w:rsidP="005A3246">
      <w:pPr>
        <w:tabs>
          <w:tab w:val="left" w:pos="1512"/>
          <w:tab w:val="center" w:pos="4690"/>
        </w:tabs>
        <w:rPr>
          <w:color w:val="1F497D"/>
          <w:sz w:val="40"/>
          <w:szCs w:val="22"/>
        </w:rPr>
      </w:pPr>
      <w:r w:rsidRPr="009D5E6B">
        <w:rPr>
          <w:color w:val="1F497D"/>
          <w:sz w:val="40"/>
          <w:szCs w:val="22"/>
        </w:rPr>
        <w:tab/>
      </w:r>
      <w:r w:rsidRPr="009D5E6B">
        <w:rPr>
          <w:color w:val="1F497D"/>
          <w:sz w:val="40"/>
          <w:szCs w:val="22"/>
        </w:rPr>
        <w:tab/>
      </w:r>
      <w:r w:rsidR="00F22192" w:rsidRPr="00CF7711">
        <w:rPr>
          <w:color w:val="1F497D"/>
          <w:sz w:val="40"/>
          <w:szCs w:val="22"/>
        </w:rPr>
        <w:t xml:space="preserve">T.C. </w:t>
      </w:r>
    </w:p>
    <w:p w14:paraId="1E610641" w14:textId="77777777" w:rsidR="00634661" w:rsidRPr="00CF7711" w:rsidRDefault="00F22192" w:rsidP="00F22192">
      <w:pPr>
        <w:jc w:val="center"/>
        <w:rPr>
          <w:color w:val="1F497D"/>
          <w:sz w:val="40"/>
          <w:szCs w:val="22"/>
        </w:rPr>
      </w:pPr>
      <w:r w:rsidRPr="00CF7711">
        <w:rPr>
          <w:color w:val="1F497D"/>
          <w:sz w:val="40"/>
          <w:szCs w:val="22"/>
        </w:rPr>
        <w:t xml:space="preserve">GAZİ ÜNİVERSİTESİ </w:t>
      </w:r>
    </w:p>
    <w:p w14:paraId="0B39A443" w14:textId="77777777" w:rsidR="00F22192" w:rsidRPr="00CF7711" w:rsidRDefault="0063422B" w:rsidP="00F22192">
      <w:pPr>
        <w:jc w:val="center"/>
        <w:rPr>
          <w:color w:val="1F497D"/>
          <w:sz w:val="40"/>
          <w:szCs w:val="22"/>
        </w:rPr>
      </w:pPr>
      <w:r w:rsidRPr="00CF7711">
        <w:rPr>
          <w:color w:val="1F497D"/>
          <w:sz w:val="40"/>
          <w:szCs w:val="22"/>
        </w:rPr>
        <w:t>KALİTE KOMİSYONU</w:t>
      </w:r>
    </w:p>
    <w:p w14:paraId="3D5F5E1B" w14:textId="77777777" w:rsidR="0063422B" w:rsidRPr="00CF7711" w:rsidRDefault="0063422B" w:rsidP="00F22192">
      <w:pPr>
        <w:jc w:val="center"/>
        <w:rPr>
          <w:color w:val="1F497D"/>
          <w:sz w:val="40"/>
          <w:szCs w:val="22"/>
        </w:rPr>
      </w:pPr>
    </w:p>
    <w:p w14:paraId="0EA9FB64" w14:textId="77777777" w:rsidR="0063422B" w:rsidRPr="00CF7711" w:rsidRDefault="0063422B" w:rsidP="00F22192">
      <w:pPr>
        <w:jc w:val="center"/>
        <w:rPr>
          <w:color w:val="1F497D"/>
          <w:sz w:val="40"/>
          <w:szCs w:val="22"/>
        </w:rPr>
      </w:pPr>
    </w:p>
    <w:p w14:paraId="2A1DED0B" w14:textId="77777777" w:rsidR="0063422B" w:rsidRPr="00CF7711" w:rsidRDefault="0063422B" w:rsidP="00F22192">
      <w:pPr>
        <w:jc w:val="center"/>
        <w:rPr>
          <w:color w:val="1F497D"/>
          <w:sz w:val="40"/>
          <w:szCs w:val="22"/>
        </w:rPr>
      </w:pPr>
    </w:p>
    <w:p w14:paraId="591B7DEF" w14:textId="77777777" w:rsidR="0063422B" w:rsidRPr="00CF7711" w:rsidRDefault="0063422B" w:rsidP="00F22192">
      <w:pPr>
        <w:jc w:val="center"/>
        <w:rPr>
          <w:color w:val="1F497D"/>
          <w:sz w:val="40"/>
          <w:szCs w:val="22"/>
        </w:rPr>
      </w:pPr>
    </w:p>
    <w:p w14:paraId="0EBB29D8" w14:textId="77777777" w:rsidR="0063422B" w:rsidRPr="00CF7711" w:rsidRDefault="0063422B" w:rsidP="00F22192">
      <w:pPr>
        <w:jc w:val="center"/>
        <w:rPr>
          <w:color w:val="1F497D"/>
          <w:sz w:val="40"/>
          <w:szCs w:val="22"/>
        </w:rPr>
      </w:pPr>
    </w:p>
    <w:p w14:paraId="3D410C26" w14:textId="77777777" w:rsidR="00367A00" w:rsidRPr="00CF7711" w:rsidRDefault="00367A00" w:rsidP="00F22192">
      <w:pPr>
        <w:jc w:val="center"/>
        <w:rPr>
          <w:color w:val="1F497D"/>
          <w:sz w:val="40"/>
          <w:szCs w:val="22"/>
        </w:rPr>
      </w:pPr>
    </w:p>
    <w:p w14:paraId="037BEEFE" w14:textId="77777777" w:rsidR="0063422B" w:rsidRPr="00CF7711" w:rsidRDefault="0063422B" w:rsidP="00F22192">
      <w:pPr>
        <w:jc w:val="center"/>
        <w:rPr>
          <w:color w:val="1F497D"/>
          <w:sz w:val="40"/>
          <w:szCs w:val="22"/>
        </w:rPr>
      </w:pPr>
    </w:p>
    <w:p w14:paraId="448C29F0" w14:textId="77777777" w:rsidR="0063422B" w:rsidRPr="00CF7711" w:rsidRDefault="0063422B" w:rsidP="00F22192">
      <w:pPr>
        <w:jc w:val="center"/>
        <w:rPr>
          <w:color w:val="1F497D"/>
          <w:sz w:val="40"/>
          <w:szCs w:val="22"/>
        </w:rPr>
      </w:pPr>
    </w:p>
    <w:p w14:paraId="5031C7B5" w14:textId="77777777" w:rsidR="0063422B" w:rsidRPr="00CF7711" w:rsidRDefault="0063422B" w:rsidP="00F22192">
      <w:pPr>
        <w:jc w:val="center"/>
        <w:rPr>
          <w:color w:val="1F497D"/>
          <w:sz w:val="40"/>
          <w:szCs w:val="22"/>
        </w:rPr>
      </w:pPr>
    </w:p>
    <w:p w14:paraId="20C75DB2" w14:textId="77777777" w:rsidR="008553FE" w:rsidRPr="00CF7711" w:rsidRDefault="008553FE" w:rsidP="008553FE">
      <w:pPr>
        <w:spacing w:after="160" w:line="259" w:lineRule="auto"/>
        <w:jc w:val="center"/>
        <w:rPr>
          <w:color w:val="1F497D"/>
          <w:sz w:val="40"/>
          <w:szCs w:val="22"/>
        </w:rPr>
      </w:pPr>
      <w:r w:rsidRPr="00CF7711">
        <w:rPr>
          <w:color w:val="1F497D"/>
          <w:sz w:val="40"/>
          <w:szCs w:val="22"/>
        </w:rPr>
        <w:t xml:space="preserve">İÇ DEĞERLENDİRME </w:t>
      </w:r>
      <w:r w:rsidR="0063422B" w:rsidRPr="00CF7711">
        <w:rPr>
          <w:color w:val="1F497D"/>
          <w:sz w:val="40"/>
          <w:szCs w:val="22"/>
        </w:rPr>
        <w:t>RAPOR</w:t>
      </w:r>
      <w:r w:rsidRPr="00CF7711">
        <w:rPr>
          <w:color w:val="1F497D"/>
          <w:sz w:val="40"/>
          <w:szCs w:val="22"/>
        </w:rPr>
        <w:t xml:space="preserve">U </w:t>
      </w:r>
    </w:p>
    <w:p w14:paraId="1B624192" w14:textId="77777777" w:rsidR="0063422B" w:rsidRPr="00CF7711" w:rsidRDefault="008553FE" w:rsidP="008553FE">
      <w:pPr>
        <w:spacing w:after="160" w:line="259" w:lineRule="auto"/>
        <w:jc w:val="center"/>
        <w:rPr>
          <w:color w:val="1F497D"/>
          <w:sz w:val="40"/>
          <w:szCs w:val="22"/>
        </w:rPr>
      </w:pPr>
      <w:r w:rsidRPr="00CF7711">
        <w:rPr>
          <w:color w:val="1F497D"/>
          <w:sz w:val="40"/>
          <w:szCs w:val="22"/>
        </w:rPr>
        <w:t>HAZIRLAMA KILAVUZU</w:t>
      </w:r>
      <w:r w:rsidR="0063422B" w:rsidRPr="00CF7711">
        <w:rPr>
          <w:color w:val="1F497D"/>
          <w:sz w:val="40"/>
          <w:szCs w:val="22"/>
        </w:rPr>
        <w:t xml:space="preserve"> </w:t>
      </w:r>
    </w:p>
    <w:p w14:paraId="237A3198" w14:textId="77777777" w:rsidR="00EC5097" w:rsidRPr="00CF7711" w:rsidRDefault="005A3246" w:rsidP="00EC5097">
      <w:pPr>
        <w:spacing w:after="160" w:line="259" w:lineRule="auto"/>
        <w:jc w:val="center"/>
        <w:rPr>
          <w:color w:val="1F497D"/>
          <w:sz w:val="22"/>
          <w:szCs w:val="22"/>
        </w:rPr>
      </w:pPr>
      <w:r w:rsidRPr="00CF7711">
        <w:rPr>
          <w:color w:val="1F497D"/>
          <w:sz w:val="22"/>
          <w:szCs w:val="22"/>
        </w:rPr>
        <w:t>(YÖKAK KİDR Sürüm 3.1’de</w:t>
      </w:r>
      <w:r w:rsidR="00EC5097" w:rsidRPr="00CF7711">
        <w:rPr>
          <w:color w:val="1F497D"/>
          <w:sz w:val="22"/>
          <w:szCs w:val="22"/>
        </w:rPr>
        <w:t xml:space="preserve">n uyarlanmıştır.) </w:t>
      </w:r>
    </w:p>
    <w:p w14:paraId="21CD467F" w14:textId="77777777" w:rsidR="0063422B" w:rsidRPr="00CF7711" w:rsidRDefault="0063422B" w:rsidP="0063422B">
      <w:pPr>
        <w:spacing w:after="160" w:line="259" w:lineRule="auto"/>
        <w:jc w:val="center"/>
        <w:rPr>
          <w:sz w:val="40"/>
          <w:szCs w:val="22"/>
        </w:rPr>
      </w:pPr>
    </w:p>
    <w:p w14:paraId="5B164B67" w14:textId="77777777" w:rsidR="0063422B" w:rsidRPr="00CF7711" w:rsidRDefault="0063422B" w:rsidP="0063422B">
      <w:pPr>
        <w:spacing w:after="160" w:line="259" w:lineRule="auto"/>
        <w:jc w:val="center"/>
        <w:rPr>
          <w:sz w:val="22"/>
          <w:szCs w:val="22"/>
        </w:rPr>
      </w:pPr>
    </w:p>
    <w:p w14:paraId="0157A363" w14:textId="77777777" w:rsidR="0063422B" w:rsidRPr="00CF7711" w:rsidRDefault="0063422B" w:rsidP="0063422B">
      <w:pPr>
        <w:spacing w:after="160" w:line="259" w:lineRule="auto"/>
        <w:jc w:val="center"/>
        <w:rPr>
          <w:sz w:val="22"/>
          <w:szCs w:val="22"/>
        </w:rPr>
      </w:pPr>
    </w:p>
    <w:p w14:paraId="1A23AED6" w14:textId="77777777" w:rsidR="0063422B" w:rsidRPr="00CF7711" w:rsidRDefault="0063422B" w:rsidP="0063422B">
      <w:pPr>
        <w:spacing w:after="160" w:line="259" w:lineRule="auto"/>
        <w:jc w:val="center"/>
        <w:rPr>
          <w:sz w:val="22"/>
          <w:szCs w:val="22"/>
        </w:rPr>
      </w:pPr>
    </w:p>
    <w:p w14:paraId="65F6FF1D" w14:textId="77777777" w:rsidR="0063422B" w:rsidRPr="00CF7711" w:rsidRDefault="0063422B" w:rsidP="0063422B">
      <w:pPr>
        <w:spacing w:after="160" w:line="259" w:lineRule="auto"/>
        <w:jc w:val="center"/>
        <w:rPr>
          <w:sz w:val="22"/>
          <w:szCs w:val="22"/>
        </w:rPr>
      </w:pPr>
    </w:p>
    <w:p w14:paraId="4FA5E9CB" w14:textId="77777777" w:rsidR="0063422B" w:rsidRPr="00CF7711" w:rsidRDefault="0063422B" w:rsidP="0063422B">
      <w:pPr>
        <w:spacing w:after="160" w:line="259" w:lineRule="auto"/>
        <w:jc w:val="center"/>
        <w:rPr>
          <w:sz w:val="22"/>
          <w:szCs w:val="22"/>
        </w:rPr>
      </w:pPr>
    </w:p>
    <w:p w14:paraId="2B06E245" w14:textId="77777777" w:rsidR="0063422B" w:rsidRPr="00CF7711" w:rsidRDefault="0063422B" w:rsidP="0063422B">
      <w:pPr>
        <w:spacing w:after="160" w:line="259" w:lineRule="auto"/>
        <w:jc w:val="center"/>
        <w:rPr>
          <w:sz w:val="22"/>
          <w:szCs w:val="22"/>
        </w:rPr>
      </w:pPr>
    </w:p>
    <w:p w14:paraId="42233C85" w14:textId="77777777" w:rsidR="0063422B" w:rsidRPr="00CF7711" w:rsidRDefault="0063422B" w:rsidP="0063422B">
      <w:pPr>
        <w:spacing w:after="160" w:line="259" w:lineRule="auto"/>
        <w:jc w:val="center"/>
        <w:rPr>
          <w:sz w:val="22"/>
          <w:szCs w:val="22"/>
        </w:rPr>
      </w:pPr>
    </w:p>
    <w:p w14:paraId="5CD590C8" w14:textId="77777777" w:rsidR="0063422B" w:rsidRPr="00CF7711" w:rsidRDefault="0063422B" w:rsidP="0063422B">
      <w:pPr>
        <w:spacing w:after="160" w:line="259" w:lineRule="auto"/>
        <w:jc w:val="center"/>
        <w:rPr>
          <w:sz w:val="22"/>
          <w:szCs w:val="22"/>
        </w:rPr>
      </w:pPr>
    </w:p>
    <w:p w14:paraId="08203A07" w14:textId="77777777" w:rsidR="008553FE" w:rsidRPr="00CF7711" w:rsidRDefault="008553FE" w:rsidP="0063422B">
      <w:pPr>
        <w:spacing w:after="160" w:line="259" w:lineRule="auto"/>
        <w:jc w:val="center"/>
        <w:rPr>
          <w:color w:val="1F497D"/>
          <w:sz w:val="22"/>
          <w:szCs w:val="22"/>
        </w:rPr>
      </w:pPr>
    </w:p>
    <w:p w14:paraId="575ECB33" w14:textId="77777777" w:rsidR="008553FE" w:rsidRPr="00CF7711" w:rsidRDefault="008553FE" w:rsidP="0063422B">
      <w:pPr>
        <w:spacing w:after="160" w:line="259" w:lineRule="auto"/>
        <w:jc w:val="center"/>
        <w:rPr>
          <w:color w:val="1F497D"/>
          <w:sz w:val="22"/>
          <w:szCs w:val="22"/>
        </w:rPr>
      </w:pPr>
    </w:p>
    <w:p w14:paraId="6AA64741" w14:textId="77777777" w:rsidR="008553FE" w:rsidRPr="00CF7711" w:rsidRDefault="008553FE" w:rsidP="0063422B">
      <w:pPr>
        <w:spacing w:after="160" w:line="259" w:lineRule="auto"/>
        <w:jc w:val="center"/>
        <w:rPr>
          <w:color w:val="1F497D"/>
          <w:sz w:val="22"/>
          <w:szCs w:val="22"/>
        </w:rPr>
      </w:pPr>
    </w:p>
    <w:p w14:paraId="08087FC1" w14:textId="0200581E" w:rsidR="0063422B" w:rsidRPr="00CF7711" w:rsidRDefault="006C5069" w:rsidP="0063422B">
      <w:pPr>
        <w:spacing w:after="160" w:line="259" w:lineRule="auto"/>
        <w:jc w:val="center"/>
        <w:rPr>
          <w:sz w:val="22"/>
          <w:szCs w:val="22"/>
        </w:rPr>
      </w:pPr>
      <w:r w:rsidRPr="00CF7711">
        <w:rPr>
          <w:color w:val="1F497D"/>
          <w:sz w:val="22"/>
          <w:szCs w:val="22"/>
        </w:rPr>
        <w:t xml:space="preserve">Ankara, </w:t>
      </w:r>
      <w:r w:rsidR="008553FE" w:rsidRPr="00CF7711">
        <w:rPr>
          <w:color w:val="1F497D"/>
          <w:sz w:val="22"/>
          <w:szCs w:val="22"/>
        </w:rPr>
        <w:t xml:space="preserve">Ocak </w:t>
      </w:r>
      <w:r w:rsidR="0063422B" w:rsidRPr="00CF7711">
        <w:rPr>
          <w:color w:val="1F497D"/>
          <w:sz w:val="22"/>
          <w:szCs w:val="22"/>
        </w:rPr>
        <w:t>202</w:t>
      </w:r>
      <w:r w:rsidR="00446347">
        <w:rPr>
          <w:color w:val="1F497D"/>
          <w:sz w:val="22"/>
          <w:szCs w:val="22"/>
        </w:rPr>
        <w:t>5</w:t>
      </w:r>
    </w:p>
    <w:sdt>
      <w:sdtPr>
        <w:rPr>
          <w:rFonts w:ascii="Times New Roman" w:eastAsia="Times New Roman" w:hAnsi="Times New Roman" w:cs="Times New Roman"/>
          <w:color w:val="auto"/>
          <w:sz w:val="22"/>
          <w:szCs w:val="22"/>
          <w:lang w:eastAsia="en-US"/>
        </w:rPr>
        <w:id w:val="70161111"/>
        <w:docPartObj>
          <w:docPartGallery w:val="Table of Contents"/>
          <w:docPartUnique/>
        </w:docPartObj>
      </w:sdtPr>
      <w:sdtEndPr>
        <w:rPr>
          <w:b/>
          <w:bCs/>
        </w:rPr>
      </w:sdtEndPr>
      <w:sdtContent>
        <w:p w14:paraId="4919BB3F" w14:textId="77777777" w:rsidR="007B39C3" w:rsidRPr="00CF7711" w:rsidRDefault="007B39C3">
          <w:pPr>
            <w:pStyle w:val="TBal"/>
            <w:rPr>
              <w:rFonts w:ascii="Times New Roman" w:hAnsi="Times New Roman" w:cs="Times New Roman"/>
              <w:sz w:val="22"/>
              <w:szCs w:val="22"/>
            </w:rPr>
          </w:pPr>
          <w:r w:rsidRPr="00CF7711">
            <w:rPr>
              <w:rFonts w:ascii="Times New Roman" w:hAnsi="Times New Roman" w:cs="Times New Roman"/>
              <w:sz w:val="22"/>
              <w:szCs w:val="22"/>
            </w:rPr>
            <w:t>İçindekiler</w:t>
          </w:r>
        </w:p>
        <w:p w14:paraId="7B313933" w14:textId="77777777" w:rsidR="005A3246" w:rsidRPr="00CF7711" w:rsidRDefault="007B39C3">
          <w:pPr>
            <w:pStyle w:val="T1"/>
            <w:tabs>
              <w:tab w:val="right" w:leader="dot" w:pos="9062"/>
            </w:tabs>
            <w:rPr>
              <w:rFonts w:cstheme="minorBidi"/>
              <w:noProof/>
            </w:rPr>
          </w:pPr>
          <w:r w:rsidRPr="00CF7711">
            <w:rPr>
              <w:rFonts w:ascii="Times New Roman" w:hAnsi="Times New Roman"/>
            </w:rPr>
            <w:fldChar w:fldCharType="begin"/>
          </w:r>
          <w:r w:rsidRPr="00CF7711">
            <w:rPr>
              <w:rFonts w:ascii="Times New Roman" w:hAnsi="Times New Roman"/>
            </w:rPr>
            <w:instrText xml:space="preserve"> TOC \o "1-3" \h \z \u </w:instrText>
          </w:r>
          <w:r w:rsidRPr="00CF7711">
            <w:rPr>
              <w:rFonts w:ascii="Times New Roman" w:hAnsi="Times New Roman"/>
            </w:rPr>
            <w:fldChar w:fldCharType="separate"/>
          </w:r>
          <w:hyperlink w:anchor="_Toc155533524" w:history="1">
            <w:r w:rsidR="005A3246" w:rsidRPr="00CF7711">
              <w:rPr>
                <w:rStyle w:val="Kpr"/>
                <w:rFonts w:ascii="Times New Roman" w:hAnsi="Times New Roman"/>
                <w:b/>
                <w:noProof/>
              </w:rPr>
              <w:t>BÖLÜM İÇ DEĞERLENDİRME RAPORU</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_Toc155533524 \h </w:instrText>
            </w:r>
            <w:r w:rsidR="005A3246" w:rsidRPr="00CF7711">
              <w:rPr>
                <w:noProof/>
                <w:webHidden/>
              </w:rPr>
            </w:r>
            <w:r w:rsidR="005A3246" w:rsidRPr="00CF7711">
              <w:rPr>
                <w:noProof/>
                <w:webHidden/>
              </w:rPr>
              <w:fldChar w:fldCharType="separate"/>
            </w:r>
            <w:r w:rsidR="005A3246" w:rsidRPr="00CF7711">
              <w:rPr>
                <w:noProof/>
                <w:webHidden/>
              </w:rPr>
              <w:t>5</w:t>
            </w:r>
            <w:r w:rsidR="005A3246" w:rsidRPr="00CF7711">
              <w:rPr>
                <w:noProof/>
                <w:webHidden/>
              </w:rPr>
              <w:fldChar w:fldCharType="end"/>
            </w:r>
          </w:hyperlink>
        </w:p>
        <w:p w14:paraId="2A6C4726" w14:textId="77777777" w:rsidR="005A3246" w:rsidRPr="00CF7711" w:rsidRDefault="00446347">
          <w:pPr>
            <w:pStyle w:val="T1"/>
            <w:tabs>
              <w:tab w:val="right" w:leader="dot" w:pos="9062"/>
            </w:tabs>
            <w:rPr>
              <w:rFonts w:cstheme="minorBidi"/>
              <w:noProof/>
            </w:rPr>
          </w:pPr>
          <w:hyperlink w:anchor="_Toc155533525" w:history="1">
            <w:r w:rsidR="005A3246" w:rsidRPr="00CF7711">
              <w:rPr>
                <w:rStyle w:val="Kpr"/>
                <w:rFonts w:ascii="Times New Roman" w:hAnsi="Times New Roman"/>
                <w:b/>
                <w:noProof/>
              </w:rPr>
              <w:t>ÖZET</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_Toc155533525 \h </w:instrText>
            </w:r>
            <w:r w:rsidR="005A3246" w:rsidRPr="00CF7711">
              <w:rPr>
                <w:noProof/>
                <w:webHidden/>
              </w:rPr>
            </w:r>
            <w:r w:rsidR="005A3246" w:rsidRPr="00CF7711">
              <w:rPr>
                <w:noProof/>
                <w:webHidden/>
              </w:rPr>
              <w:fldChar w:fldCharType="separate"/>
            </w:r>
            <w:r w:rsidR="005A3246" w:rsidRPr="00CF7711">
              <w:rPr>
                <w:noProof/>
                <w:webHidden/>
              </w:rPr>
              <w:t>5</w:t>
            </w:r>
            <w:r w:rsidR="005A3246" w:rsidRPr="00CF7711">
              <w:rPr>
                <w:noProof/>
                <w:webHidden/>
              </w:rPr>
              <w:fldChar w:fldCharType="end"/>
            </w:r>
          </w:hyperlink>
        </w:p>
        <w:p w14:paraId="16F24CC2" w14:textId="77777777" w:rsidR="005A3246" w:rsidRPr="00CF7711" w:rsidRDefault="00446347">
          <w:pPr>
            <w:pStyle w:val="T1"/>
            <w:tabs>
              <w:tab w:val="right" w:leader="dot" w:pos="9062"/>
            </w:tabs>
            <w:rPr>
              <w:rFonts w:cstheme="minorBidi"/>
              <w:noProof/>
            </w:rPr>
          </w:pPr>
          <w:hyperlink w:anchor="_Toc155533526" w:history="1">
            <w:r w:rsidR="005A3246" w:rsidRPr="00CF7711">
              <w:rPr>
                <w:rStyle w:val="Kpr"/>
                <w:rFonts w:ascii="Times New Roman" w:hAnsi="Times New Roman"/>
                <w:b/>
                <w:noProof/>
              </w:rPr>
              <w:t>BİRİM HAKKINDA BİLGİLER</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_Toc155533526 \h </w:instrText>
            </w:r>
            <w:r w:rsidR="005A3246" w:rsidRPr="00CF7711">
              <w:rPr>
                <w:noProof/>
                <w:webHidden/>
              </w:rPr>
            </w:r>
            <w:r w:rsidR="005A3246" w:rsidRPr="00CF7711">
              <w:rPr>
                <w:noProof/>
                <w:webHidden/>
              </w:rPr>
              <w:fldChar w:fldCharType="separate"/>
            </w:r>
            <w:r w:rsidR="005A3246" w:rsidRPr="00CF7711">
              <w:rPr>
                <w:noProof/>
                <w:webHidden/>
              </w:rPr>
              <w:t>5</w:t>
            </w:r>
            <w:r w:rsidR="005A3246" w:rsidRPr="00CF7711">
              <w:rPr>
                <w:noProof/>
                <w:webHidden/>
              </w:rPr>
              <w:fldChar w:fldCharType="end"/>
            </w:r>
          </w:hyperlink>
        </w:p>
        <w:p w14:paraId="68775AAF" w14:textId="77777777" w:rsidR="005A3246" w:rsidRPr="00CF7711" w:rsidRDefault="00446347">
          <w:pPr>
            <w:pStyle w:val="T2"/>
            <w:tabs>
              <w:tab w:val="left" w:pos="660"/>
              <w:tab w:val="right" w:leader="dot" w:pos="9062"/>
            </w:tabs>
            <w:rPr>
              <w:rFonts w:cstheme="minorBidi"/>
              <w:noProof/>
            </w:rPr>
          </w:pPr>
          <w:hyperlink w:anchor="_Toc155533527" w:history="1">
            <w:r w:rsidR="005A3246" w:rsidRPr="00CF7711">
              <w:rPr>
                <w:rStyle w:val="Kpr"/>
                <w:rFonts w:ascii="Times New Roman" w:hAnsi="Times New Roman"/>
                <w:b/>
                <w:noProof/>
              </w:rPr>
              <w:t>1.</w:t>
            </w:r>
            <w:r w:rsidR="005A3246" w:rsidRPr="00CF7711">
              <w:rPr>
                <w:rFonts w:cstheme="minorBidi"/>
                <w:noProof/>
              </w:rPr>
              <w:tab/>
            </w:r>
            <w:r w:rsidR="005A3246" w:rsidRPr="00CF7711">
              <w:rPr>
                <w:rStyle w:val="Kpr"/>
                <w:rFonts w:ascii="Times New Roman" w:hAnsi="Times New Roman"/>
                <w:b/>
                <w:noProof/>
              </w:rPr>
              <w:t>İletişim Bilgileri</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_Toc155533527 \h </w:instrText>
            </w:r>
            <w:r w:rsidR="005A3246" w:rsidRPr="00CF7711">
              <w:rPr>
                <w:noProof/>
                <w:webHidden/>
              </w:rPr>
            </w:r>
            <w:r w:rsidR="005A3246" w:rsidRPr="00CF7711">
              <w:rPr>
                <w:noProof/>
                <w:webHidden/>
              </w:rPr>
              <w:fldChar w:fldCharType="separate"/>
            </w:r>
            <w:r w:rsidR="005A3246" w:rsidRPr="00CF7711">
              <w:rPr>
                <w:noProof/>
                <w:webHidden/>
              </w:rPr>
              <w:t>5</w:t>
            </w:r>
            <w:r w:rsidR="005A3246" w:rsidRPr="00CF7711">
              <w:rPr>
                <w:noProof/>
                <w:webHidden/>
              </w:rPr>
              <w:fldChar w:fldCharType="end"/>
            </w:r>
          </w:hyperlink>
        </w:p>
        <w:p w14:paraId="45DECBDB" w14:textId="77777777" w:rsidR="005A3246" w:rsidRPr="00CF7711" w:rsidRDefault="00446347">
          <w:pPr>
            <w:pStyle w:val="T2"/>
            <w:tabs>
              <w:tab w:val="right" w:leader="dot" w:pos="9062"/>
            </w:tabs>
            <w:rPr>
              <w:rFonts w:cstheme="minorBidi"/>
              <w:noProof/>
            </w:rPr>
          </w:pPr>
          <w:hyperlink w:anchor="_Toc155533528" w:history="1">
            <w:r w:rsidR="005A3246" w:rsidRPr="00CF7711">
              <w:rPr>
                <w:rStyle w:val="Kpr"/>
                <w:rFonts w:ascii="Times New Roman" w:hAnsi="Times New Roman"/>
                <w:b/>
                <w:noProof/>
              </w:rPr>
              <w:t>2. Tarihsel Gelişimi</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_Toc155533528 \h </w:instrText>
            </w:r>
            <w:r w:rsidR="005A3246" w:rsidRPr="00CF7711">
              <w:rPr>
                <w:noProof/>
                <w:webHidden/>
              </w:rPr>
            </w:r>
            <w:r w:rsidR="005A3246" w:rsidRPr="00CF7711">
              <w:rPr>
                <w:noProof/>
                <w:webHidden/>
              </w:rPr>
              <w:fldChar w:fldCharType="separate"/>
            </w:r>
            <w:r w:rsidR="005A3246" w:rsidRPr="00CF7711">
              <w:rPr>
                <w:noProof/>
                <w:webHidden/>
              </w:rPr>
              <w:t>5</w:t>
            </w:r>
            <w:r w:rsidR="005A3246" w:rsidRPr="00CF7711">
              <w:rPr>
                <w:noProof/>
                <w:webHidden/>
              </w:rPr>
              <w:fldChar w:fldCharType="end"/>
            </w:r>
          </w:hyperlink>
        </w:p>
        <w:p w14:paraId="0F3F7A10" w14:textId="77777777" w:rsidR="005A3246" w:rsidRPr="00CF7711" w:rsidRDefault="00446347">
          <w:pPr>
            <w:pStyle w:val="T2"/>
            <w:tabs>
              <w:tab w:val="right" w:leader="dot" w:pos="9062"/>
            </w:tabs>
            <w:rPr>
              <w:rFonts w:cstheme="minorBidi"/>
              <w:noProof/>
            </w:rPr>
          </w:pPr>
          <w:hyperlink w:anchor="_Toc155533529" w:history="1">
            <w:r w:rsidR="005A3246" w:rsidRPr="00CF7711">
              <w:rPr>
                <w:rStyle w:val="Kpr"/>
                <w:rFonts w:ascii="Times New Roman" w:hAnsi="Times New Roman"/>
                <w:b/>
                <w:noProof/>
              </w:rPr>
              <w:t>3. Misyonu, Vizyonu, Değerleri ve Hedefleri</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_Toc155533529 \h </w:instrText>
            </w:r>
            <w:r w:rsidR="005A3246" w:rsidRPr="00CF7711">
              <w:rPr>
                <w:noProof/>
                <w:webHidden/>
              </w:rPr>
            </w:r>
            <w:r w:rsidR="005A3246" w:rsidRPr="00CF7711">
              <w:rPr>
                <w:noProof/>
                <w:webHidden/>
              </w:rPr>
              <w:fldChar w:fldCharType="separate"/>
            </w:r>
            <w:r w:rsidR="005A3246" w:rsidRPr="00CF7711">
              <w:rPr>
                <w:noProof/>
                <w:webHidden/>
              </w:rPr>
              <w:t>5</w:t>
            </w:r>
            <w:r w:rsidR="005A3246" w:rsidRPr="00CF7711">
              <w:rPr>
                <w:noProof/>
                <w:webHidden/>
              </w:rPr>
              <w:fldChar w:fldCharType="end"/>
            </w:r>
          </w:hyperlink>
        </w:p>
        <w:p w14:paraId="113A61B3" w14:textId="77777777" w:rsidR="005A3246" w:rsidRPr="00CF7711" w:rsidRDefault="00446347">
          <w:pPr>
            <w:pStyle w:val="T1"/>
            <w:tabs>
              <w:tab w:val="right" w:leader="dot" w:pos="9062"/>
            </w:tabs>
            <w:rPr>
              <w:rFonts w:cstheme="minorBidi"/>
              <w:noProof/>
            </w:rPr>
          </w:pPr>
          <w:hyperlink w:anchor="_Toc155533530" w:history="1">
            <w:r w:rsidR="005A3246" w:rsidRPr="00CF7711">
              <w:rPr>
                <w:rStyle w:val="Kpr"/>
                <w:rFonts w:ascii="Times New Roman" w:hAnsi="Times New Roman"/>
                <w:b/>
                <w:noProof/>
              </w:rPr>
              <w:t>LİDERLİK, YÖNETİM ve KALİTE</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_Toc155533530 \h </w:instrText>
            </w:r>
            <w:r w:rsidR="005A3246" w:rsidRPr="00CF7711">
              <w:rPr>
                <w:noProof/>
                <w:webHidden/>
              </w:rPr>
            </w:r>
            <w:r w:rsidR="005A3246" w:rsidRPr="00CF7711">
              <w:rPr>
                <w:noProof/>
                <w:webHidden/>
              </w:rPr>
              <w:fldChar w:fldCharType="separate"/>
            </w:r>
            <w:r w:rsidR="005A3246" w:rsidRPr="00CF7711">
              <w:rPr>
                <w:noProof/>
                <w:webHidden/>
              </w:rPr>
              <w:t>7</w:t>
            </w:r>
            <w:r w:rsidR="005A3246" w:rsidRPr="00CF7711">
              <w:rPr>
                <w:noProof/>
                <w:webHidden/>
              </w:rPr>
              <w:fldChar w:fldCharType="end"/>
            </w:r>
          </w:hyperlink>
        </w:p>
        <w:p w14:paraId="07C2D81D" w14:textId="77777777" w:rsidR="005A3246" w:rsidRPr="00CF7711" w:rsidRDefault="00446347">
          <w:pPr>
            <w:pStyle w:val="T2"/>
            <w:tabs>
              <w:tab w:val="right" w:leader="dot" w:pos="9062"/>
            </w:tabs>
            <w:rPr>
              <w:rFonts w:cstheme="minorBidi"/>
              <w:noProof/>
            </w:rPr>
          </w:pPr>
          <w:hyperlink w:anchor="_Toc155533531" w:history="1">
            <w:r w:rsidR="005A3246" w:rsidRPr="00CF7711">
              <w:rPr>
                <w:rStyle w:val="Kpr"/>
                <w:rFonts w:ascii="Times New Roman" w:hAnsi="Times New Roman"/>
                <w:b/>
                <w:noProof/>
              </w:rPr>
              <w:t>A.1. Liderlik ve Kalite</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_Toc155533531 \h </w:instrText>
            </w:r>
            <w:r w:rsidR="005A3246" w:rsidRPr="00CF7711">
              <w:rPr>
                <w:noProof/>
                <w:webHidden/>
              </w:rPr>
            </w:r>
            <w:r w:rsidR="005A3246" w:rsidRPr="00CF7711">
              <w:rPr>
                <w:noProof/>
                <w:webHidden/>
              </w:rPr>
              <w:fldChar w:fldCharType="separate"/>
            </w:r>
            <w:r w:rsidR="005A3246" w:rsidRPr="00CF7711">
              <w:rPr>
                <w:noProof/>
                <w:webHidden/>
              </w:rPr>
              <w:t>7</w:t>
            </w:r>
            <w:r w:rsidR="005A3246" w:rsidRPr="00CF7711">
              <w:rPr>
                <w:noProof/>
                <w:webHidden/>
              </w:rPr>
              <w:fldChar w:fldCharType="end"/>
            </w:r>
          </w:hyperlink>
        </w:p>
        <w:p w14:paraId="58E979F8" w14:textId="77777777" w:rsidR="005A3246" w:rsidRPr="00CF7711" w:rsidRDefault="00446347">
          <w:pPr>
            <w:pStyle w:val="T3"/>
            <w:tabs>
              <w:tab w:val="right" w:leader="dot" w:pos="9062"/>
            </w:tabs>
            <w:rPr>
              <w:rFonts w:cstheme="minorBidi"/>
              <w:noProof/>
            </w:rPr>
          </w:pPr>
          <w:hyperlink w:anchor="_Toc155533532" w:history="1">
            <w:r w:rsidR="005A3246" w:rsidRPr="00CF7711">
              <w:rPr>
                <w:rStyle w:val="Kpr"/>
                <w:rFonts w:ascii="Times New Roman" w:hAnsi="Times New Roman"/>
                <w:b/>
                <w:noProof/>
              </w:rPr>
              <w:t>A.1.1. Yönetişim Modeli ve İdari Yapı</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_Toc155533532 \h </w:instrText>
            </w:r>
            <w:r w:rsidR="005A3246" w:rsidRPr="00CF7711">
              <w:rPr>
                <w:noProof/>
                <w:webHidden/>
              </w:rPr>
            </w:r>
            <w:r w:rsidR="005A3246" w:rsidRPr="00CF7711">
              <w:rPr>
                <w:noProof/>
                <w:webHidden/>
              </w:rPr>
              <w:fldChar w:fldCharType="separate"/>
            </w:r>
            <w:r w:rsidR="005A3246" w:rsidRPr="00CF7711">
              <w:rPr>
                <w:noProof/>
                <w:webHidden/>
              </w:rPr>
              <w:t>7</w:t>
            </w:r>
            <w:r w:rsidR="005A3246" w:rsidRPr="00CF7711">
              <w:rPr>
                <w:noProof/>
                <w:webHidden/>
              </w:rPr>
              <w:fldChar w:fldCharType="end"/>
            </w:r>
          </w:hyperlink>
        </w:p>
        <w:p w14:paraId="0FF90A18" w14:textId="77777777" w:rsidR="005A3246" w:rsidRPr="00CF7711" w:rsidRDefault="00446347">
          <w:pPr>
            <w:pStyle w:val="T3"/>
            <w:tabs>
              <w:tab w:val="right" w:leader="dot" w:pos="9062"/>
            </w:tabs>
            <w:rPr>
              <w:rFonts w:cstheme="minorBidi"/>
              <w:noProof/>
            </w:rPr>
          </w:pPr>
          <w:hyperlink w:anchor="_Toc155533533" w:history="1">
            <w:r w:rsidR="005A3246" w:rsidRPr="00CF7711">
              <w:rPr>
                <w:rStyle w:val="Kpr"/>
                <w:rFonts w:ascii="Times New Roman" w:hAnsi="Times New Roman"/>
                <w:b/>
                <w:noProof/>
              </w:rPr>
              <w:t>A.1.2. Liderlik</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_Toc155533533 \h </w:instrText>
            </w:r>
            <w:r w:rsidR="005A3246" w:rsidRPr="00CF7711">
              <w:rPr>
                <w:noProof/>
                <w:webHidden/>
              </w:rPr>
            </w:r>
            <w:r w:rsidR="005A3246" w:rsidRPr="00CF7711">
              <w:rPr>
                <w:noProof/>
                <w:webHidden/>
              </w:rPr>
              <w:fldChar w:fldCharType="separate"/>
            </w:r>
            <w:r w:rsidR="005A3246" w:rsidRPr="00CF7711">
              <w:rPr>
                <w:noProof/>
                <w:webHidden/>
              </w:rPr>
              <w:t>7</w:t>
            </w:r>
            <w:r w:rsidR="005A3246" w:rsidRPr="00CF7711">
              <w:rPr>
                <w:noProof/>
                <w:webHidden/>
              </w:rPr>
              <w:fldChar w:fldCharType="end"/>
            </w:r>
          </w:hyperlink>
        </w:p>
        <w:p w14:paraId="6004FCE1" w14:textId="77777777" w:rsidR="005A3246" w:rsidRPr="00CF7711" w:rsidRDefault="00446347">
          <w:pPr>
            <w:pStyle w:val="T3"/>
            <w:tabs>
              <w:tab w:val="right" w:leader="dot" w:pos="9062"/>
            </w:tabs>
            <w:rPr>
              <w:rFonts w:cstheme="minorBidi"/>
              <w:noProof/>
            </w:rPr>
          </w:pPr>
          <w:hyperlink w:anchor="_Toc155533534" w:history="1">
            <w:r w:rsidR="005A3246" w:rsidRPr="00CF7711">
              <w:rPr>
                <w:rStyle w:val="Kpr"/>
                <w:rFonts w:ascii="Times New Roman" w:hAnsi="Times New Roman"/>
                <w:b/>
                <w:noProof/>
              </w:rPr>
              <w:t>A.1.3. Kurumsal Dönüşüm Kapasitesi</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_Toc155533534 \h </w:instrText>
            </w:r>
            <w:r w:rsidR="005A3246" w:rsidRPr="00CF7711">
              <w:rPr>
                <w:noProof/>
                <w:webHidden/>
              </w:rPr>
            </w:r>
            <w:r w:rsidR="005A3246" w:rsidRPr="00CF7711">
              <w:rPr>
                <w:noProof/>
                <w:webHidden/>
              </w:rPr>
              <w:fldChar w:fldCharType="separate"/>
            </w:r>
            <w:r w:rsidR="005A3246" w:rsidRPr="00CF7711">
              <w:rPr>
                <w:noProof/>
                <w:webHidden/>
              </w:rPr>
              <w:t>8</w:t>
            </w:r>
            <w:r w:rsidR="005A3246" w:rsidRPr="00CF7711">
              <w:rPr>
                <w:noProof/>
                <w:webHidden/>
              </w:rPr>
              <w:fldChar w:fldCharType="end"/>
            </w:r>
          </w:hyperlink>
        </w:p>
        <w:p w14:paraId="3A662C7D" w14:textId="77777777" w:rsidR="005A3246" w:rsidRPr="00CF7711" w:rsidRDefault="00446347">
          <w:pPr>
            <w:pStyle w:val="T3"/>
            <w:tabs>
              <w:tab w:val="right" w:leader="dot" w:pos="9062"/>
            </w:tabs>
            <w:rPr>
              <w:rFonts w:cstheme="minorBidi"/>
              <w:noProof/>
            </w:rPr>
          </w:pPr>
          <w:hyperlink w:anchor="_Toc155533535" w:history="1">
            <w:r w:rsidR="005A3246" w:rsidRPr="00CF7711">
              <w:rPr>
                <w:rStyle w:val="Kpr"/>
                <w:rFonts w:ascii="Times New Roman" w:hAnsi="Times New Roman"/>
                <w:b/>
                <w:noProof/>
              </w:rPr>
              <w:t>A.1.4. İç Kalite Güvencesi Mekanizmaları</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_Toc155533535 \h </w:instrText>
            </w:r>
            <w:r w:rsidR="005A3246" w:rsidRPr="00CF7711">
              <w:rPr>
                <w:noProof/>
                <w:webHidden/>
              </w:rPr>
            </w:r>
            <w:r w:rsidR="005A3246" w:rsidRPr="00CF7711">
              <w:rPr>
                <w:noProof/>
                <w:webHidden/>
              </w:rPr>
              <w:fldChar w:fldCharType="separate"/>
            </w:r>
            <w:r w:rsidR="005A3246" w:rsidRPr="00CF7711">
              <w:rPr>
                <w:noProof/>
                <w:webHidden/>
              </w:rPr>
              <w:t>8</w:t>
            </w:r>
            <w:r w:rsidR="005A3246" w:rsidRPr="00CF7711">
              <w:rPr>
                <w:noProof/>
                <w:webHidden/>
              </w:rPr>
              <w:fldChar w:fldCharType="end"/>
            </w:r>
          </w:hyperlink>
        </w:p>
        <w:p w14:paraId="7CC58EB3" w14:textId="77777777" w:rsidR="005A3246" w:rsidRPr="00CF7711" w:rsidRDefault="00446347">
          <w:pPr>
            <w:pStyle w:val="T3"/>
            <w:tabs>
              <w:tab w:val="right" w:leader="dot" w:pos="9062"/>
            </w:tabs>
            <w:rPr>
              <w:rFonts w:cstheme="minorBidi"/>
              <w:noProof/>
            </w:rPr>
          </w:pPr>
          <w:hyperlink w:anchor="_Toc155533536" w:history="1">
            <w:r w:rsidR="005A3246" w:rsidRPr="00CF7711">
              <w:rPr>
                <w:rStyle w:val="Kpr"/>
                <w:rFonts w:ascii="Times New Roman" w:hAnsi="Times New Roman"/>
                <w:b/>
                <w:noProof/>
              </w:rPr>
              <w:t>A.1.5. Kamuoyunu Bilgilendirme ve Hesap Verebilirlik</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_Toc155533536 \h </w:instrText>
            </w:r>
            <w:r w:rsidR="005A3246" w:rsidRPr="00CF7711">
              <w:rPr>
                <w:noProof/>
                <w:webHidden/>
              </w:rPr>
            </w:r>
            <w:r w:rsidR="005A3246" w:rsidRPr="00CF7711">
              <w:rPr>
                <w:noProof/>
                <w:webHidden/>
              </w:rPr>
              <w:fldChar w:fldCharType="separate"/>
            </w:r>
            <w:r w:rsidR="005A3246" w:rsidRPr="00CF7711">
              <w:rPr>
                <w:noProof/>
                <w:webHidden/>
              </w:rPr>
              <w:t>9</w:t>
            </w:r>
            <w:r w:rsidR="005A3246" w:rsidRPr="00CF7711">
              <w:rPr>
                <w:noProof/>
                <w:webHidden/>
              </w:rPr>
              <w:fldChar w:fldCharType="end"/>
            </w:r>
          </w:hyperlink>
        </w:p>
        <w:p w14:paraId="42005A52" w14:textId="77777777" w:rsidR="005A3246" w:rsidRPr="00CF7711" w:rsidRDefault="00446347">
          <w:pPr>
            <w:pStyle w:val="T2"/>
            <w:tabs>
              <w:tab w:val="right" w:leader="dot" w:pos="9062"/>
            </w:tabs>
            <w:rPr>
              <w:rFonts w:cstheme="minorBidi"/>
              <w:noProof/>
            </w:rPr>
          </w:pPr>
          <w:hyperlink w:anchor="_Toc155533537" w:history="1">
            <w:r w:rsidR="005A3246" w:rsidRPr="00CF7711">
              <w:rPr>
                <w:rStyle w:val="Kpr"/>
                <w:rFonts w:ascii="Times New Roman" w:hAnsi="Times New Roman"/>
                <w:b/>
                <w:noProof/>
              </w:rPr>
              <w:t>A.2. Misyon ve Stratejik Amaçlar</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_Toc155533537 \h </w:instrText>
            </w:r>
            <w:r w:rsidR="005A3246" w:rsidRPr="00CF7711">
              <w:rPr>
                <w:noProof/>
                <w:webHidden/>
              </w:rPr>
            </w:r>
            <w:r w:rsidR="005A3246" w:rsidRPr="00CF7711">
              <w:rPr>
                <w:noProof/>
                <w:webHidden/>
              </w:rPr>
              <w:fldChar w:fldCharType="separate"/>
            </w:r>
            <w:r w:rsidR="005A3246" w:rsidRPr="00CF7711">
              <w:rPr>
                <w:noProof/>
                <w:webHidden/>
              </w:rPr>
              <w:t>10</w:t>
            </w:r>
            <w:r w:rsidR="005A3246" w:rsidRPr="00CF7711">
              <w:rPr>
                <w:noProof/>
                <w:webHidden/>
              </w:rPr>
              <w:fldChar w:fldCharType="end"/>
            </w:r>
          </w:hyperlink>
        </w:p>
        <w:p w14:paraId="2295C7D8" w14:textId="77777777" w:rsidR="005A3246" w:rsidRPr="00CF7711" w:rsidRDefault="00446347">
          <w:pPr>
            <w:pStyle w:val="T3"/>
            <w:tabs>
              <w:tab w:val="right" w:leader="dot" w:pos="9062"/>
            </w:tabs>
            <w:rPr>
              <w:rFonts w:cstheme="minorBidi"/>
              <w:noProof/>
            </w:rPr>
          </w:pPr>
          <w:hyperlink w:anchor="_Toc155533538" w:history="1">
            <w:r w:rsidR="005A3246" w:rsidRPr="00CF7711">
              <w:rPr>
                <w:rStyle w:val="Kpr"/>
                <w:rFonts w:ascii="Times New Roman" w:hAnsi="Times New Roman"/>
                <w:b/>
                <w:noProof/>
              </w:rPr>
              <w:t>A.2.1. Misyon, Vizyon ve Politikalar</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_Toc155533538 \h </w:instrText>
            </w:r>
            <w:r w:rsidR="005A3246" w:rsidRPr="00CF7711">
              <w:rPr>
                <w:noProof/>
                <w:webHidden/>
              </w:rPr>
            </w:r>
            <w:r w:rsidR="005A3246" w:rsidRPr="00CF7711">
              <w:rPr>
                <w:noProof/>
                <w:webHidden/>
              </w:rPr>
              <w:fldChar w:fldCharType="separate"/>
            </w:r>
            <w:r w:rsidR="005A3246" w:rsidRPr="00CF7711">
              <w:rPr>
                <w:noProof/>
                <w:webHidden/>
              </w:rPr>
              <w:t>10</w:t>
            </w:r>
            <w:r w:rsidR="005A3246" w:rsidRPr="00CF7711">
              <w:rPr>
                <w:noProof/>
                <w:webHidden/>
              </w:rPr>
              <w:fldChar w:fldCharType="end"/>
            </w:r>
          </w:hyperlink>
        </w:p>
        <w:p w14:paraId="67206AF4" w14:textId="77777777" w:rsidR="005A3246" w:rsidRPr="00CF7711" w:rsidRDefault="00446347">
          <w:pPr>
            <w:pStyle w:val="T3"/>
            <w:tabs>
              <w:tab w:val="right" w:leader="dot" w:pos="9062"/>
            </w:tabs>
            <w:rPr>
              <w:rFonts w:cstheme="minorBidi"/>
              <w:noProof/>
            </w:rPr>
          </w:pPr>
          <w:hyperlink w:anchor="_Toc155533539" w:history="1">
            <w:r w:rsidR="005A3246" w:rsidRPr="00CF7711">
              <w:rPr>
                <w:rStyle w:val="Kpr"/>
                <w:rFonts w:ascii="Times New Roman" w:hAnsi="Times New Roman"/>
                <w:b/>
                <w:noProof/>
              </w:rPr>
              <w:t>A.2.2. Stratejik Amaç ve Hedefler</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_Toc155533539 \h </w:instrText>
            </w:r>
            <w:r w:rsidR="005A3246" w:rsidRPr="00CF7711">
              <w:rPr>
                <w:noProof/>
                <w:webHidden/>
              </w:rPr>
            </w:r>
            <w:r w:rsidR="005A3246" w:rsidRPr="00CF7711">
              <w:rPr>
                <w:noProof/>
                <w:webHidden/>
              </w:rPr>
              <w:fldChar w:fldCharType="separate"/>
            </w:r>
            <w:r w:rsidR="005A3246" w:rsidRPr="00CF7711">
              <w:rPr>
                <w:noProof/>
                <w:webHidden/>
              </w:rPr>
              <w:t>10</w:t>
            </w:r>
            <w:r w:rsidR="005A3246" w:rsidRPr="00CF7711">
              <w:rPr>
                <w:noProof/>
                <w:webHidden/>
              </w:rPr>
              <w:fldChar w:fldCharType="end"/>
            </w:r>
          </w:hyperlink>
        </w:p>
        <w:p w14:paraId="61B40966" w14:textId="77777777" w:rsidR="005A3246" w:rsidRPr="00CF7711" w:rsidRDefault="00446347">
          <w:pPr>
            <w:pStyle w:val="T3"/>
            <w:tabs>
              <w:tab w:val="right" w:leader="dot" w:pos="9062"/>
            </w:tabs>
            <w:rPr>
              <w:rFonts w:cstheme="minorBidi"/>
              <w:noProof/>
            </w:rPr>
          </w:pPr>
          <w:hyperlink w:anchor="_Toc155533540" w:history="1">
            <w:r w:rsidR="005A3246" w:rsidRPr="00CF7711">
              <w:rPr>
                <w:rStyle w:val="Kpr"/>
                <w:rFonts w:ascii="Times New Roman" w:hAnsi="Times New Roman"/>
                <w:b/>
                <w:noProof/>
              </w:rPr>
              <w:t>A.2.3. Performans Yönetimi</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_Toc155533540 \h </w:instrText>
            </w:r>
            <w:r w:rsidR="005A3246" w:rsidRPr="00CF7711">
              <w:rPr>
                <w:noProof/>
                <w:webHidden/>
              </w:rPr>
            </w:r>
            <w:r w:rsidR="005A3246" w:rsidRPr="00CF7711">
              <w:rPr>
                <w:noProof/>
                <w:webHidden/>
              </w:rPr>
              <w:fldChar w:fldCharType="separate"/>
            </w:r>
            <w:r w:rsidR="005A3246" w:rsidRPr="00CF7711">
              <w:rPr>
                <w:noProof/>
                <w:webHidden/>
              </w:rPr>
              <w:t>11</w:t>
            </w:r>
            <w:r w:rsidR="005A3246" w:rsidRPr="00CF7711">
              <w:rPr>
                <w:noProof/>
                <w:webHidden/>
              </w:rPr>
              <w:fldChar w:fldCharType="end"/>
            </w:r>
          </w:hyperlink>
        </w:p>
        <w:p w14:paraId="52D98A6F" w14:textId="77777777" w:rsidR="005A3246" w:rsidRPr="00CF7711" w:rsidRDefault="00446347">
          <w:pPr>
            <w:pStyle w:val="T2"/>
            <w:tabs>
              <w:tab w:val="right" w:leader="dot" w:pos="9062"/>
            </w:tabs>
            <w:rPr>
              <w:rFonts w:cstheme="minorBidi"/>
              <w:noProof/>
            </w:rPr>
          </w:pPr>
          <w:hyperlink w:anchor="_Toc155533541" w:history="1">
            <w:r w:rsidR="005A3246" w:rsidRPr="00CF7711">
              <w:rPr>
                <w:rStyle w:val="Kpr"/>
                <w:rFonts w:ascii="Times New Roman" w:hAnsi="Times New Roman"/>
                <w:b/>
                <w:noProof/>
              </w:rPr>
              <w:t>A.3. Yönetim Sistemleri</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_Toc155533541 \h </w:instrText>
            </w:r>
            <w:r w:rsidR="005A3246" w:rsidRPr="00CF7711">
              <w:rPr>
                <w:noProof/>
                <w:webHidden/>
              </w:rPr>
            </w:r>
            <w:r w:rsidR="005A3246" w:rsidRPr="00CF7711">
              <w:rPr>
                <w:noProof/>
                <w:webHidden/>
              </w:rPr>
              <w:fldChar w:fldCharType="separate"/>
            </w:r>
            <w:r w:rsidR="005A3246" w:rsidRPr="00CF7711">
              <w:rPr>
                <w:noProof/>
                <w:webHidden/>
              </w:rPr>
              <w:t>11</w:t>
            </w:r>
            <w:r w:rsidR="005A3246" w:rsidRPr="00CF7711">
              <w:rPr>
                <w:noProof/>
                <w:webHidden/>
              </w:rPr>
              <w:fldChar w:fldCharType="end"/>
            </w:r>
          </w:hyperlink>
        </w:p>
        <w:p w14:paraId="7EA0B23E" w14:textId="77777777" w:rsidR="005A3246" w:rsidRPr="00CF7711" w:rsidRDefault="00446347">
          <w:pPr>
            <w:pStyle w:val="T3"/>
            <w:tabs>
              <w:tab w:val="right" w:leader="dot" w:pos="9062"/>
            </w:tabs>
            <w:rPr>
              <w:rFonts w:cstheme="minorBidi"/>
              <w:noProof/>
            </w:rPr>
          </w:pPr>
          <w:hyperlink w:anchor="_Toc155533542" w:history="1">
            <w:r w:rsidR="005A3246" w:rsidRPr="00CF7711">
              <w:rPr>
                <w:rStyle w:val="Kpr"/>
                <w:rFonts w:ascii="Times New Roman" w:hAnsi="Times New Roman"/>
                <w:b/>
                <w:noProof/>
              </w:rPr>
              <w:t>A.3.1. Bilgi Yönetim Sistemi</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_Toc155533542 \h </w:instrText>
            </w:r>
            <w:r w:rsidR="005A3246" w:rsidRPr="00CF7711">
              <w:rPr>
                <w:noProof/>
                <w:webHidden/>
              </w:rPr>
            </w:r>
            <w:r w:rsidR="005A3246" w:rsidRPr="00CF7711">
              <w:rPr>
                <w:noProof/>
                <w:webHidden/>
              </w:rPr>
              <w:fldChar w:fldCharType="separate"/>
            </w:r>
            <w:r w:rsidR="005A3246" w:rsidRPr="00CF7711">
              <w:rPr>
                <w:noProof/>
                <w:webHidden/>
              </w:rPr>
              <w:t>11</w:t>
            </w:r>
            <w:r w:rsidR="005A3246" w:rsidRPr="00CF7711">
              <w:rPr>
                <w:noProof/>
                <w:webHidden/>
              </w:rPr>
              <w:fldChar w:fldCharType="end"/>
            </w:r>
          </w:hyperlink>
        </w:p>
        <w:p w14:paraId="75E2E044" w14:textId="77777777" w:rsidR="005A3246" w:rsidRPr="00CF7711" w:rsidRDefault="00446347">
          <w:pPr>
            <w:pStyle w:val="T3"/>
            <w:tabs>
              <w:tab w:val="right" w:leader="dot" w:pos="9062"/>
            </w:tabs>
            <w:rPr>
              <w:rFonts w:cstheme="minorBidi"/>
              <w:noProof/>
            </w:rPr>
          </w:pPr>
          <w:hyperlink w:anchor="_Toc155533543" w:history="1">
            <w:r w:rsidR="005A3246" w:rsidRPr="00CF7711">
              <w:rPr>
                <w:rStyle w:val="Kpr"/>
                <w:rFonts w:ascii="Times New Roman" w:hAnsi="Times New Roman"/>
                <w:b/>
                <w:noProof/>
              </w:rPr>
              <w:t>A.3.2. İnsan Kaynakları Yönetimi</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_Toc155533543 \h </w:instrText>
            </w:r>
            <w:r w:rsidR="005A3246" w:rsidRPr="00CF7711">
              <w:rPr>
                <w:noProof/>
                <w:webHidden/>
              </w:rPr>
            </w:r>
            <w:r w:rsidR="005A3246" w:rsidRPr="00CF7711">
              <w:rPr>
                <w:noProof/>
                <w:webHidden/>
              </w:rPr>
              <w:fldChar w:fldCharType="separate"/>
            </w:r>
            <w:r w:rsidR="005A3246" w:rsidRPr="00CF7711">
              <w:rPr>
                <w:noProof/>
                <w:webHidden/>
              </w:rPr>
              <w:t>12</w:t>
            </w:r>
            <w:r w:rsidR="005A3246" w:rsidRPr="00CF7711">
              <w:rPr>
                <w:noProof/>
                <w:webHidden/>
              </w:rPr>
              <w:fldChar w:fldCharType="end"/>
            </w:r>
          </w:hyperlink>
        </w:p>
        <w:p w14:paraId="1BC298B3" w14:textId="77777777" w:rsidR="005A3246" w:rsidRPr="00CF7711" w:rsidRDefault="00446347">
          <w:pPr>
            <w:pStyle w:val="T3"/>
            <w:tabs>
              <w:tab w:val="right" w:leader="dot" w:pos="9062"/>
            </w:tabs>
            <w:rPr>
              <w:rFonts w:cstheme="minorBidi"/>
              <w:noProof/>
            </w:rPr>
          </w:pPr>
          <w:hyperlink w:anchor="_Toc155533544" w:history="1">
            <w:r w:rsidR="005A3246" w:rsidRPr="00CF7711">
              <w:rPr>
                <w:rStyle w:val="Kpr"/>
                <w:rFonts w:ascii="Times New Roman" w:hAnsi="Times New Roman"/>
                <w:b/>
                <w:noProof/>
              </w:rPr>
              <w:t>A.3.3. Finansal Yönetim</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_Toc155533544 \h </w:instrText>
            </w:r>
            <w:r w:rsidR="005A3246" w:rsidRPr="00CF7711">
              <w:rPr>
                <w:noProof/>
                <w:webHidden/>
              </w:rPr>
            </w:r>
            <w:r w:rsidR="005A3246" w:rsidRPr="00CF7711">
              <w:rPr>
                <w:noProof/>
                <w:webHidden/>
              </w:rPr>
              <w:fldChar w:fldCharType="separate"/>
            </w:r>
            <w:r w:rsidR="005A3246" w:rsidRPr="00CF7711">
              <w:rPr>
                <w:noProof/>
                <w:webHidden/>
              </w:rPr>
              <w:t>12</w:t>
            </w:r>
            <w:r w:rsidR="005A3246" w:rsidRPr="00CF7711">
              <w:rPr>
                <w:noProof/>
                <w:webHidden/>
              </w:rPr>
              <w:fldChar w:fldCharType="end"/>
            </w:r>
          </w:hyperlink>
        </w:p>
        <w:p w14:paraId="1368D895" w14:textId="77777777" w:rsidR="005A3246" w:rsidRPr="00CF7711" w:rsidRDefault="00446347">
          <w:pPr>
            <w:pStyle w:val="T3"/>
            <w:tabs>
              <w:tab w:val="right" w:leader="dot" w:pos="9062"/>
            </w:tabs>
            <w:rPr>
              <w:rFonts w:cstheme="minorBidi"/>
              <w:noProof/>
            </w:rPr>
          </w:pPr>
          <w:hyperlink w:anchor="_Toc155533545" w:history="1">
            <w:r w:rsidR="005A3246" w:rsidRPr="00CF7711">
              <w:rPr>
                <w:rStyle w:val="Kpr"/>
                <w:rFonts w:ascii="Times New Roman" w:hAnsi="Times New Roman"/>
                <w:b/>
                <w:noProof/>
              </w:rPr>
              <w:t>A.3.4. Süreç Yönetimi</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_Toc155533545 \h </w:instrText>
            </w:r>
            <w:r w:rsidR="005A3246" w:rsidRPr="00CF7711">
              <w:rPr>
                <w:noProof/>
                <w:webHidden/>
              </w:rPr>
            </w:r>
            <w:r w:rsidR="005A3246" w:rsidRPr="00CF7711">
              <w:rPr>
                <w:noProof/>
                <w:webHidden/>
              </w:rPr>
              <w:fldChar w:fldCharType="separate"/>
            </w:r>
            <w:r w:rsidR="005A3246" w:rsidRPr="00CF7711">
              <w:rPr>
                <w:noProof/>
                <w:webHidden/>
              </w:rPr>
              <w:t>13</w:t>
            </w:r>
            <w:r w:rsidR="005A3246" w:rsidRPr="00CF7711">
              <w:rPr>
                <w:noProof/>
                <w:webHidden/>
              </w:rPr>
              <w:fldChar w:fldCharType="end"/>
            </w:r>
          </w:hyperlink>
        </w:p>
        <w:p w14:paraId="38497F88" w14:textId="77777777" w:rsidR="005A3246" w:rsidRPr="00CF7711" w:rsidRDefault="00446347">
          <w:pPr>
            <w:pStyle w:val="T2"/>
            <w:tabs>
              <w:tab w:val="right" w:leader="dot" w:pos="9062"/>
            </w:tabs>
            <w:rPr>
              <w:rFonts w:cstheme="minorBidi"/>
              <w:noProof/>
            </w:rPr>
          </w:pPr>
          <w:hyperlink w:anchor="_Toc155533546" w:history="1">
            <w:r w:rsidR="005A3246" w:rsidRPr="00CF7711">
              <w:rPr>
                <w:rStyle w:val="Kpr"/>
                <w:rFonts w:ascii="Times New Roman" w:hAnsi="Times New Roman"/>
                <w:b/>
                <w:noProof/>
              </w:rPr>
              <w:t>A.4. Paydaş Katılımı</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_Toc155533546 \h </w:instrText>
            </w:r>
            <w:r w:rsidR="005A3246" w:rsidRPr="00CF7711">
              <w:rPr>
                <w:noProof/>
                <w:webHidden/>
              </w:rPr>
            </w:r>
            <w:r w:rsidR="005A3246" w:rsidRPr="00CF7711">
              <w:rPr>
                <w:noProof/>
                <w:webHidden/>
              </w:rPr>
              <w:fldChar w:fldCharType="separate"/>
            </w:r>
            <w:r w:rsidR="005A3246" w:rsidRPr="00CF7711">
              <w:rPr>
                <w:noProof/>
                <w:webHidden/>
              </w:rPr>
              <w:t>13</w:t>
            </w:r>
            <w:r w:rsidR="005A3246" w:rsidRPr="00CF7711">
              <w:rPr>
                <w:noProof/>
                <w:webHidden/>
              </w:rPr>
              <w:fldChar w:fldCharType="end"/>
            </w:r>
          </w:hyperlink>
        </w:p>
        <w:p w14:paraId="76AE4F1B" w14:textId="77777777" w:rsidR="005A3246" w:rsidRPr="00CF7711" w:rsidRDefault="00446347">
          <w:pPr>
            <w:pStyle w:val="T3"/>
            <w:tabs>
              <w:tab w:val="right" w:leader="dot" w:pos="9062"/>
            </w:tabs>
            <w:rPr>
              <w:rFonts w:cstheme="minorBidi"/>
              <w:noProof/>
            </w:rPr>
          </w:pPr>
          <w:hyperlink w:anchor="_Toc155533547" w:history="1">
            <w:r w:rsidR="005A3246" w:rsidRPr="00CF7711">
              <w:rPr>
                <w:rStyle w:val="Kpr"/>
                <w:rFonts w:ascii="Times New Roman" w:hAnsi="Times New Roman"/>
                <w:b/>
                <w:noProof/>
              </w:rPr>
              <w:t>A.4.1. İç ve Dış Paydaş Katılımı</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_Toc155533547 \h </w:instrText>
            </w:r>
            <w:r w:rsidR="005A3246" w:rsidRPr="00CF7711">
              <w:rPr>
                <w:noProof/>
                <w:webHidden/>
              </w:rPr>
            </w:r>
            <w:r w:rsidR="005A3246" w:rsidRPr="00CF7711">
              <w:rPr>
                <w:noProof/>
                <w:webHidden/>
              </w:rPr>
              <w:fldChar w:fldCharType="separate"/>
            </w:r>
            <w:r w:rsidR="005A3246" w:rsidRPr="00CF7711">
              <w:rPr>
                <w:noProof/>
                <w:webHidden/>
              </w:rPr>
              <w:t>13</w:t>
            </w:r>
            <w:r w:rsidR="005A3246" w:rsidRPr="00CF7711">
              <w:rPr>
                <w:noProof/>
                <w:webHidden/>
              </w:rPr>
              <w:fldChar w:fldCharType="end"/>
            </w:r>
          </w:hyperlink>
        </w:p>
        <w:p w14:paraId="181DC2AF" w14:textId="77777777" w:rsidR="005A3246" w:rsidRPr="00CF7711" w:rsidRDefault="00446347">
          <w:pPr>
            <w:pStyle w:val="T3"/>
            <w:tabs>
              <w:tab w:val="right" w:leader="dot" w:pos="9062"/>
            </w:tabs>
            <w:rPr>
              <w:rFonts w:cstheme="minorBidi"/>
              <w:noProof/>
            </w:rPr>
          </w:pPr>
          <w:hyperlink w:anchor="_Toc155533548" w:history="1">
            <w:r w:rsidR="005A3246" w:rsidRPr="00CF7711">
              <w:rPr>
                <w:rStyle w:val="Kpr"/>
                <w:rFonts w:ascii="Times New Roman" w:hAnsi="Times New Roman"/>
                <w:b/>
                <w:noProof/>
              </w:rPr>
              <w:t>A.4.2. Öğrenci Geri Bildirimleri</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_Toc155533548 \h </w:instrText>
            </w:r>
            <w:r w:rsidR="005A3246" w:rsidRPr="00CF7711">
              <w:rPr>
                <w:noProof/>
                <w:webHidden/>
              </w:rPr>
            </w:r>
            <w:r w:rsidR="005A3246" w:rsidRPr="00CF7711">
              <w:rPr>
                <w:noProof/>
                <w:webHidden/>
              </w:rPr>
              <w:fldChar w:fldCharType="separate"/>
            </w:r>
            <w:r w:rsidR="005A3246" w:rsidRPr="00CF7711">
              <w:rPr>
                <w:noProof/>
                <w:webHidden/>
              </w:rPr>
              <w:t>14</w:t>
            </w:r>
            <w:r w:rsidR="005A3246" w:rsidRPr="00CF7711">
              <w:rPr>
                <w:noProof/>
                <w:webHidden/>
              </w:rPr>
              <w:fldChar w:fldCharType="end"/>
            </w:r>
          </w:hyperlink>
        </w:p>
        <w:p w14:paraId="48C2816D" w14:textId="77777777" w:rsidR="005A3246" w:rsidRPr="00CF7711" w:rsidRDefault="00446347">
          <w:pPr>
            <w:pStyle w:val="T3"/>
            <w:tabs>
              <w:tab w:val="right" w:leader="dot" w:pos="9062"/>
            </w:tabs>
            <w:rPr>
              <w:rFonts w:cstheme="minorBidi"/>
              <w:noProof/>
            </w:rPr>
          </w:pPr>
          <w:hyperlink w:anchor="_Toc155533549" w:history="1">
            <w:r w:rsidR="005A3246" w:rsidRPr="00CF7711">
              <w:rPr>
                <w:rStyle w:val="Kpr"/>
                <w:rFonts w:ascii="Times New Roman" w:hAnsi="Times New Roman"/>
                <w:b/>
                <w:noProof/>
              </w:rPr>
              <w:t>A.4.3. Mezun İlişkileri Yönetimi</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_Toc155533549 \h </w:instrText>
            </w:r>
            <w:r w:rsidR="005A3246" w:rsidRPr="00CF7711">
              <w:rPr>
                <w:noProof/>
                <w:webHidden/>
              </w:rPr>
            </w:r>
            <w:r w:rsidR="005A3246" w:rsidRPr="00CF7711">
              <w:rPr>
                <w:noProof/>
                <w:webHidden/>
              </w:rPr>
              <w:fldChar w:fldCharType="separate"/>
            </w:r>
            <w:r w:rsidR="005A3246" w:rsidRPr="00CF7711">
              <w:rPr>
                <w:noProof/>
                <w:webHidden/>
              </w:rPr>
              <w:t>14</w:t>
            </w:r>
            <w:r w:rsidR="005A3246" w:rsidRPr="00CF7711">
              <w:rPr>
                <w:noProof/>
                <w:webHidden/>
              </w:rPr>
              <w:fldChar w:fldCharType="end"/>
            </w:r>
          </w:hyperlink>
        </w:p>
        <w:p w14:paraId="68EC01DF" w14:textId="77777777" w:rsidR="005A3246" w:rsidRPr="00CF7711" w:rsidRDefault="00446347">
          <w:pPr>
            <w:pStyle w:val="T2"/>
            <w:tabs>
              <w:tab w:val="right" w:leader="dot" w:pos="9062"/>
            </w:tabs>
            <w:rPr>
              <w:rFonts w:cstheme="minorBidi"/>
              <w:noProof/>
            </w:rPr>
          </w:pPr>
          <w:hyperlink w:anchor="_Toc155533550" w:history="1">
            <w:r w:rsidR="005A3246" w:rsidRPr="00CF7711">
              <w:rPr>
                <w:rStyle w:val="Kpr"/>
                <w:rFonts w:ascii="Times New Roman" w:hAnsi="Times New Roman"/>
                <w:b/>
                <w:noProof/>
              </w:rPr>
              <w:t>A.5. Uluslararasılaşma</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_Toc155533550 \h </w:instrText>
            </w:r>
            <w:r w:rsidR="005A3246" w:rsidRPr="00CF7711">
              <w:rPr>
                <w:noProof/>
                <w:webHidden/>
              </w:rPr>
            </w:r>
            <w:r w:rsidR="005A3246" w:rsidRPr="00CF7711">
              <w:rPr>
                <w:noProof/>
                <w:webHidden/>
              </w:rPr>
              <w:fldChar w:fldCharType="separate"/>
            </w:r>
            <w:r w:rsidR="005A3246" w:rsidRPr="00CF7711">
              <w:rPr>
                <w:noProof/>
                <w:webHidden/>
              </w:rPr>
              <w:t>14</w:t>
            </w:r>
            <w:r w:rsidR="005A3246" w:rsidRPr="00CF7711">
              <w:rPr>
                <w:noProof/>
                <w:webHidden/>
              </w:rPr>
              <w:fldChar w:fldCharType="end"/>
            </w:r>
          </w:hyperlink>
        </w:p>
        <w:p w14:paraId="4110A898" w14:textId="77777777" w:rsidR="005A3246" w:rsidRPr="00CF7711" w:rsidRDefault="00446347">
          <w:pPr>
            <w:pStyle w:val="T3"/>
            <w:tabs>
              <w:tab w:val="right" w:leader="dot" w:pos="9062"/>
            </w:tabs>
            <w:rPr>
              <w:rFonts w:cstheme="minorBidi"/>
              <w:noProof/>
            </w:rPr>
          </w:pPr>
          <w:hyperlink w:anchor="_Toc155533551" w:history="1">
            <w:r w:rsidR="005A3246" w:rsidRPr="00CF7711">
              <w:rPr>
                <w:rStyle w:val="Kpr"/>
                <w:rFonts w:ascii="Times New Roman" w:hAnsi="Times New Roman"/>
                <w:b/>
                <w:noProof/>
              </w:rPr>
              <w:t>A.5.1. Uluslararasılaşma Süreçlerinin Yönetimi</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_Toc155533551 \h </w:instrText>
            </w:r>
            <w:r w:rsidR="005A3246" w:rsidRPr="00CF7711">
              <w:rPr>
                <w:noProof/>
                <w:webHidden/>
              </w:rPr>
            </w:r>
            <w:r w:rsidR="005A3246" w:rsidRPr="00CF7711">
              <w:rPr>
                <w:noProof/>
                <w:webHidden/>
              </w:rPr>
              <w:fldChar w:fldCharType="separate"/>
            </w:r>
            <w:r w:rsidR="005A3246" w:rsidRPr="00CF7711">
              <w:rPr>
                <w:noProof/>
                <w:webHidden/>
              </w:rPr>
              <w:t>14</w:t>
            </w:r>
            <w:r w:rsidR="005A3246" w:rsidRPr="00CF7711">
              <w:rPr>
                <w:noProof/>
                <w:webHidden/>
              </w:rPr>
              <w:fldChar w:fldCharType="end"/>
            </w:r>
          </w:hyperlink>
        </w:p>
        <w:p w14:paraId="3720AE3B" w14:textId="77777777" w:rsidR="005A3246" w:rsidRPr="00CF7711" w:rsidRDefault="00446347">
          <w:pPr>
            <w:pStyle w:val="T3"/>
            <w:tabs>
              <w:tab w:val="right" w:leader="dot" w:pos="9062"/>
            </w:tabs>
            <w:rPr>
              <w:rFonts w:cstheme="minorBidi"/>
              <w:noProof/>
            </w:rPr>
          </w:pPr>
          <w:hyperlink w:anchor="_Toc155533552" w:history="1">
            <w:r w:rsidR="005A3246" w:rsidRPr="00CF7711">
              <w:rPr>
                <w:rStyle w:val="Kpr"/>
                <w:rFonts w:ascii="Times New Roman" w:hAnsi="Times New Roman"/>
                <w:b/>
                <w:noProof/>
              </w:rPr>
              <w:t>A.5.2. Uluslararasılaşma Kaynakları</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_Toc155533552 \h </w:instrText>
            </w:r>
            <w:r w:rsidR="005A3246" w:rsidRPr="00CF7711">
              <w:rPr>
                <w:noProof/>
                <w:webHidden/>
              </w:rPr>
            </w:r>
            <w:r w:rsidR="005A3246" w:rsidRPr="00CF7711">
              <w:rPr>
                <w:noProof/>
                <w:webHidden/>
              </w:rPr>
              <w:fldChar w:fldCharType="separate"/>
            </w:r>
            <w:r w:rsidR="005A3246" w:rsidRPr="00CF7711">
              <w:rPr>
                <w:noProof/>
                <w:webHidden/>
              </w:rPr>
              <w:t>15</w:t>
            </w:r>
            <w:r w:rsidR="005A3246" w:rsidRPr="00CF7711">
              <w:rPr>
                <w:noProof/>
                <w:webHidden/>
              </w:rPr>
              <w:fldChar w:fldCharType="end"/>
            </w:r>
          </w:hyperlink>
        </w:p>
        <w:p w14:paraId="7BC8CD32" w14:textId="77777777" w:rsidR="005A3246" w:rsidRPr="00CF7711" w:rsidRDefault="00446347">
          <w:pPr>
            <w:pStyle w:val="T3"/>
            <w:tabs>
              <w:tab w:val="right" w:leader="dot" w:pos="9062"/>
            </w:tabs>
            <w:rPr>
              <w:rFonts w:cstheme="minorBidi"/>
              <w:noProof/>
            </w:rPr>
          </w:pPr>
          <w:hyperlink w:anchor="_Toc155533553" w:history="1">
            <w:r w:rsidR="005A3246" w:rsidRPr="00CF7711">
              <w:rPr>
                <w:rStyle w:val="Kpr"/>
                <w:rFonts w:ascii="Times New Roman" w:hAnsi="Times New Roman"/>
                <w:b/>
                <w:noProof/>
              </w:rPr>
              <w:t>A.5.3. Uluslararasılaşma Performansı</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_Toc155533553 \h </w:instrText>
            </w:r>
            <w:r w:rsidR="005A3246" w:rsidRPr="00CF7711">
              <w:rPr>
                <w:noProof/>
                <w:webHidden/>
              </w:rPr>
            </w:r>
            <w:r w:rsidR="005A3246" w:rsidRPr="00CF7711">
              <w:rPr>
                <w:noProof/>
                <w:webHidden/>
              </w:rPr>
              <w:fldChar w:fldCharType="separate"/>
            </w:r>
            <w:r w:rsidR="005A3246" w:rsidRPr="00CF7711">
              <w:rPr>
                <w:noProof/>
                <w:webHidden/>
              </w:rPr>
              <w:t>15</w:t>
            </w:r>
            <w:r w:rsidR="005A3246" w:rsidRPr="00CF7711">
              <w:rPr>
                <w:noProof/>
                <w:webHidden/>
              </w:rPr>
              <w:fldChar w:fldCharType="end"/>
            </w:r>
          </w:hyperlink>
        </w:p>
        <w:p w14:paraId="6174E71B" w14:textId="77777777" w:rsidR="005A3246" w:rsidRPr="00CF7711" w:rsidRDefault="00446347">
          <w:pPr>
            <w:pStyle w:val="T1"/>
            <w:tabs>
              <w:tab w:val="right" w:leader="dot" w:pos="9062"/>
            </w:tabs>
            <w:rPr>
              <w:rFonts w:cstheme="minorBidi"/>
              <w:noProof/>
            </w:rPr>
          </w:pPr>
          <w:hyperlink w:anchor="_Toc155533554" w:history="1">
            <w:r w:rsidR="005A3246" w:rsidRPr="00CF7711">
              <w:rPr>
                <w:rStyle w:val="Kpr"/>
                <w:rFonts w:ascii="Times New Roman" w:hAnsi="Times New Roman"/>
                <w:b/>
                <w:noProof/>
              </w:rPr>
              <w:t>EĞİTİM VE ÖĞRETİM</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_Toc155533554 \h </w:instrText>
            </w:r>
            <w:r w:rsidR="005A3246" w:rsidRPr="00CF7711">
              <w:rPr>
                <w:noProof/>
                <w:webHidden/>
              </w:rPr>
            </w:r>
            <w:r w:rsidR="005A3246" w:rsidRPr="00CF7711">
              <w:rPr>
                <w:noProof/>
                <w:webHidden/>
              </w:rPr>
              <w:fldChar w:fldCharType="separate"/>
            </w:r>
            <w:r w:rsidR="005A3246" w:rsidRPr="00CF7711">
              <w:rPr>
                <w:noProof/>
                <w:webHidden/>
              </w:rPr>
              <w:t>17</w:t>
            </w:r>
            <w:r w:rsidR="005A3246" w:rsidRPr="00CF7711">
              <w:rPr>
                <w:noProof/>
                <w:webHidden/>
              </w:rPr>
              <w:fldChar w:fldCharType="end"/>
            </w:r>
          </w:hyperlink>
        </w:p>
        <w:p w14:paraId="5CD2DF08" w14:textId="77777777" w:rsidR="005A3246" w:rsidRPr="00CF7711" w:rsidRDefault="00446347">
          <w:pPr>
            <w:pStyle w:val="T2"/>
            <w:tabs>
              <w:tab w:val="right" w:leader="dot" w:pos="9062"/>
            </w:tabs>
            <w:rPr>
              <w:rFonts w:cstheme="minorBidi"/>
              <w:noProof/>
            </w:rPr>
          </w:pPr>
          <w:hyperlink w:anchor="_Toc155533555" w:history="1">
            <w:r w:rsidR="005A3246" w:rsidRPr="00CF7711">
              <w:rPr>
                <w:rStyle w:val="Kpr"/>
                <w:rFonts w:ascii="Times New Roman" w:hAnsi="Times New Roman"/>
                <w:b/>
                <w:noProof/>
              </w:rPr>
              <w:t>B.1. Program Tasarımı, Değerlendirmesi ve Güncellenmesi</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_Toc155533555 \h </w:instrText>
            </w:r>
            <w:r w:rsidR="005A3246" w:rsidRPr="00CF7711">
              <w:rPr>
                <w:noProof/>
                <w:webHidden/>
              </w:rPr>
            </w:r>
            <w:r w:rsidR="005A3246" w:rsidRPr="00CF7711">
              <w:rPr>
                <w:noProof/>
                <w:webHidden/>
              </w:rPr>
              <w:fldChar w:fldCharType="separate"/>
            </w:r>
            <w:r w:rsidR="005A3246" w:rsidRPr="00CF7711">
              <w:rPr>
                <w:noProof/>
                <w:webHidden/>
              </w:rPr>
              <w:t>17</w:t>
            </w:r>
            <w:r w:rsidR="005A3246" w:rsidRPr="00CF7711">
              <w:rPr>
                <w:noProof/>
                <w:webHidden/>
              </w:rPr>
              <w:fldChar w:fldCharType="end"/>
            </w:r>
          </w:hyperlink>
        </w:p>
        <w:p w14:paraId="20C32926" w14:textId="77777777" w:rsidR="005A3246" w:rsidRPr="00CF7711" w:rsidRDefault="00446347">
          <w:pPr>
            <w:pStyle w:val="T3"/>
            <w:tabs>
              <w:tab w:val="right" w:leader="dot" w:pos="9062"/>
            </w:tabs>
            <w:rPr>
              <w:rFonts w:cstheme="minorBidi"/>
              <w:noProof/>
            </w:rPr>
          </w:pPr>
          <w:hyperlink w:anchor="_Toc155533556" w:history="1">
            <w:r w:rsidR="005A3246" w:rsidRPr="00CF7711">
              <w:rPr>
                <w:rStyle w:val="Kpr"/>
                <w:rFonts w:ascii="Times New Roman" w:hAnsi="Times New Roman"/>
                <w:b/>
                <w:noProof/>
              </w:rPr>
              <w:t>B.1.1. Programların Tasarımı ve Onayı</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_Toc155533556 \h </w:instrText>
            </w:r>
            <w:r w:rsidR="005A3246" w:rsidRPr="00CF7711">
              <w:rPr>
                <w:noProof/>
                <w:webHidden/>
              </w:rPr>
            </w:r>
            <w:r w:rsidR="005A3246" w:rsidRPr="00CF7711">
              <w:rPr>
                <w:noProof/>
                <w:webHidden/>
              </w:rPr>
              <w:fldChar w:fldCharType="separate"/>
            </w:r>
            <w:r w:rsidR="005A3246" w:rsidRPr="00CF7711">
              <w:rPr>
                <w:noProof/>
                <w:webHidden/>
              </w:rPr>
              <w:t>17</w:t>
            </w:r>
            <w:r w:rsidR="005A3246" w:rsidRPr="00CF7711">
              <w:rPr>
                <w:noProof/>
                <w:webHidden/>
              </w:rPr>
              <w:fldChar w:fldCharType="end"/>
            </w:r>
          </w:hyperlink>
        </w:p>
        <w:p w14:paraId="7A0E5837" w14:textId="77777777" w:rsidR="005A3246" w:rsidRPr="00CF7711" w:rsidRDefault="00446347">
          <w:pPr>
            <w:pStyle w:val="T3"/>
            <w:tabs>
              <w:tab w:val="right" w:leader="dot" w:pos="9062"/>
            </w:tabs>
            <w:rPr>
              <w:rFonts w:cstheme="minorBidi"/>
              <w:noProof/>
            </w:rPr>
          </w:pPr>
          <w:hyperlink w:anchor="_Toc155533557" w:history="1">
            <w:r w:rsidR="005A3246" w:rsidRPr="00CF7711">
              <w:rPr>
                <w:rStyle w:val="Kpr"/>
                <w:rFonts w:ascii="Times New Roman" w:hAnsi="Times New Roman"/>
                <w:b/>
                <w:noProof/>
              </w:rPr>
              <w:t>B.1.2. Programın Ders Dağılım Dengesi</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_Toc155533557 \h </w:instrText>
            </w:r>
            <w:r w:rsidR="005A3246" w:rsidRPr="00CF7711">
              <w:rPr>
                <w:noProof/>
                <w:webHidden/>
              </w:rPr>
            </w:r>
            <w:r w:rsidR="005A3246" w:rsidRPr="00CF7711">
              <w:rPr>
                <w:noProof/>
                <w:webHidden/>
              </w:rPr>
              <w:fldChar w:fldCharType="separate"/>
            </w:r>
            <w:r w:rsidR="005A3246" w:rsidRPr="00CF7711">
              <w:rPr>
                <w:noProof/>
                <w:webHidden/>
              </w:rPr>
              <w:t>17</w:t>
            </w:r>
            <w:r w:rsidR="005A3246" w:rsidRPr="00CF7711">
              <w:rPr>
                <w:noProof/>
                <w:webHidden/>
              </w:rPr>
              <w:fldChar w:fldCharType="end"/>
            </w:r>
          </w:hyperlink>
        </w:p>
        <w:p w14:paraId="135B25C7" w14:textId="77777777" w:rsidR="005A3246" w:rsidRPr="00CF7711" w:rsidRDefault="00446347">
          <w:pPr>
            <w:pStyle w:val="T3"/>
            <w:tabs>
              <w:tab w:val="right" w:leader="dot" w:pos="9062"/>
            </w:tabs>
            <w:rPr>
              <w:rFonts w:cstheme="minorBidi"/>
              <w:noProof/>
            </w:rPr>
          </w:pPr>
          <w:hyperlink w:anchor="_Toc155533558" w:history="1">
            <w:r w:rsidR="005A3246" w:rsidRPr="00CF7711">
              <w:rPr>
                <w:rStyle w:val="Kpr"/>
                <w:rFonts w:ascii="Times New Roman" w:hAnsi="Times New Roman"/>
                <w:b/>
                <w:noProof/>
              </w:rPr>
              <w:t>B.1.3. Ders Kazanımlarının Program Çıktılarıyla Uyumu</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_Toc155533558 \h </w:instrText>
            </w:r>
            <w:r w:rsidR="005A3246" w:rsidRPr="00CF7711">
              <w:rPr>
                <w:noProof/>
                <w:webHidden/>
              </w:rPr>
            </w:r>
            <w:r w:rsidR="005A3246" w:rsidRPr="00CF7711">
              <w:rPr>
                <w:noProof/>
                <w:webHidden/>
              </w:rPr>
              <w:fldChar w:fldCharType="separate"/>
            </w:r>
            <w:r w:rsidR="005A3246" w:rsidRPr="00CF7711">
              <w:rPr>
                <w:noProof/>
                <w:webHidden/>
              </w:rPr>
              <w:t>18</w:t>
            </w:r>
            <w:r w:rsidR="005A3246" w:rsidRPr="00CF7711">
              <w:rPr>
                <w:noProof/>
                <w:webHidden/>
              </w:rPr>
              <w:fldChar w:fldCharType="end"/>
            </w:r>
          </w:hyperlink>
        </w:p>
        <w:p w14:paraId="2AC4F712" w14:textId="77777777" w:rsidR="005A3246" w:rsidRPr="00CF7711" w:rsidRDefault="00446347">
          <w:pPr>
            <w:pStyle w:val="T3"/>
            <w:tabs>
              <w:tab w:val="right" w:leader="dot" w:pos="9062"/>
            </w:tabs>
            <w:rPr>
              <w:rFonts w:cstheme="minorBidi"/>
              <w:noProof/>
            </w:rPr>
          </w:pPr>
          <w:hyperlink w:anchor="_Toc155533559" w:history="1">
            <w:r w:rsidR="005A3246" w:rsidRPr="00CF7711">
              <w:rPr>
                <w:rStyle w:val="Kpr"/>
                <w:rFonts w:ascii="Times New Roman" w:hAnsi="Times New Roman"/>
                <w:b/>
                <w:noProof/>
              </w:rPr>
              <w:t>B.1.4. Öğrenci İş Yüküne Dayalı Ders Tasarımı</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_Toc155533559 \h </w:instrText>
            </w:r>
            <w:r w:rsidR="005A3246" w:rsidRPr="00CF7711">
              <w:rPr>
                <w:noProof/>
                <w:webHidden/>
              </w:rPr>
            </w:r>
            <w:r w:rsidR="005A3246" w:rsidRPr="00CF7711">
              <w:rPr>
                <w:noProof/>
                <w:webHidden/>
              </w:rPr>
              <w:fldChar w:fldCharType="separate"/>
            </w:r>
            <w:r w:rsidR="005A3246" w:rsidRPr="00CF7711">
              <w:rPr>
                <w:noProof/>
                <w:webHidden/>
              </w:rPr>
              <w:t>18</w:t>
            </w:r>
            <w:r w:rsidR="005A3246" w:rsidRPr="00CF7711">
              <w:rPr>
                <w:noProof/>
                <w:webHidden/>
              </w:rPr>
              <w:fldChar w:fldCharType="end"/>
            </w:r>
          </w:hyperlink>
        </w:p>
        <w:p w14:paraId="614734B8" w14:textId="77777777" w:rsidR="005A3246" w:rsidRPr="00CF7711" w:rsidRDefault="00446347">
          <w:pPr>
            <w:pStyle w:val="T3"/>
            <w:tabs>
              <w:tab w:val="right" w:leader="dot" w:pos="9062"/>
            </w:tabs>
            <w:rPr>
              <w:rFonts w:cstheme="minorBidi"/>
              <w:noProof/>
            </w:rPr>
          </w:pPr>
          <w:hyperlink w:anchor="_Toc155533560" w:history="1">
            <w:r w:rsidR="005A3246" w:rsidRPr="00CF7711">
              <w:rPr>
                <w:rStyle w:val="Kpr"/>
                <w:rFonts w:ascii="Times New Roman" w:hAnsi="Times New Roman"/>
                <w:b/>
                <w:noProof/>
              </w:rPr>
              <w:t>B.1.5. Programların İzlenmesi ve Güncellenmesi</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_Toc155533560 \h </w:instrText>
            </w:r>
            <w:r w:rsidR="005A3246" w:rsidRPr="00CF7711">
              <w:rPr>
                <w:noProof/>
                <w:webHidden/>
              </w:rPr>
            </w:r>
            <w:r w:rsidR="005A3246" w:rsidRPr="00CF7711">
              <w:rPr>
                <w:noProof/>
                <w:webHidden/>
              </w:rPr>
              <w:fldChar w:fldCharType="separate"/>
            </w:r>
            <w:r w:rsidR="005A3246" w:rsidRPr="00CF7711">
              <w:rPr>
                <w:noProof/>
                <w:webHidden/>
              </w:rPr>
              <w:t>19</w:t>
            </w:r>
            <w:r w:rsidR="005A3246" w:rsidRPr="00CF7711">
              <w:rPr>
                <w:noProof/>
                <w:webHidden/>
              </w:rPr>
              <w:fldChar w:fldCharType="end"/>
            </w:r>
          </w:hyperlink>
        </w:p>
        <w:p w14:paraId="03BE661E" w14:textId="77777777" w:rsidR="005A3246" w:rsidRPr="00CF7711" w:rsidRDefault="00446347">
          <w:pPr>
            <w:pStyle w:val="T3"/>
            <w:tabs>
              <w:tab w:val="right" w:leader="dot" w:pos="9062"/>
            </w:tabs>
            <w:rPr>
              <w:rFonts w:cstheme="minorBidi"/>
              <w:noProof/>
            </w:rPr>
          </w:pPr>
          <w:hyperlink w:anchor="_Toc155533561" w:history="1">
            <w:r w:rsidR="005A3246" w:rsidRPr="00CF7711">
              <w:rPr>
                <w:rStyle w:val="Kpr"/>
                <w:rFonts w:ascii="Times New Roman" w:hAnsi="Times New Roman"/>
                <w:b/>
                <w:noProof/>
              </w:rPr>
              <w:t>B.1.6. Eğitim ve Öğretim Süreçlerinin Yönetimi</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_Toc155533561 \h </w:instrText>
            </w:r>
            <w:r w:rsidR="005A3246" w:rsidRPr="00CF7711">
              <w:rPr>
                <w:noProof/>
                <w:webHidden/>
              </w:rPr>
            </w:r>
            <w:r w:rsidR="005A3246" w:rsidRPr="00CF7711">
              <w:rPr>
                <w:noProof/>
                <w:webHidden/>
              </w:rPr>
              <w:fldChar w:fldCharType="separate"/>
            </w:r>
            <w:r w:rsidR="005A3246" w:rsidRPr="00CF7711">
              <w:rPr>
                <w:noProof/>
                <w:webHidden/>
              </w:rPr>
              <w:t>19</w:t>
            </w:r>
            <w:r w:rsidR="005A3246" w:rsidRPr="00CF7711">
              <w:rPr>
                <w:noProof/>
                <w:webHidden/>
              </w:rPr>
              <w:fldChar w:fldCharType="end"/>
            </w:r>
          </w:hyperlink>
        </w:p>
        <w:p w14:paraId="3A603642" w14:textId="77777777" w:rsidR="005A3246" w:rsidRPr="00CF7711" w:rsidRDefault="00446347">
          <w:pPr>
            <w:pStyle w:val="T2"/>
            <w:tabs>
              <w:tab w:val="right" w:leader="dot" w:pos="9062"/>
            </w:tabs>
            <w:rPr>
              <w:rFonts w:cstheme="minorBidi"/>
              <w:noProof/>
            </w:rPr>
          </w:pPr>
          <w:hyperlink w:anchor="_Toc155533562" w:history="1">
            <w:r w:rsidR="005A3246" w:rsidRPr="00CF7711">
              <w:rPr>
                <w:rStyle w:val="Kpr"/>
                <w:rFonts w:ascii="Times New Roman" w:hAnsi="Times New Roman"/>
                <w:b/>
                <w:noProof/>
              </w:rPr>
              <w:t>B.2. Programların Yürütülmesi (Öğrenci Merkezli Öğrenme Öğretme ve Değerlendirme)</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_Toc155533562 \h </w:instrText>
            </w:r>
            <w:r w:rsidR="005A3246" w:rsidRPr="00CF7711">
              <w:rPr>
                <w:noProof/>
                <w:webHidden/>
              </w:rPr>
            </w:r>
            <w:r w:rsidR="005A3246" w:rsidRPr="00CF7711">
              <w:rPr>
                <w:noProof/>
                <w:webHidden/>
              </w:rPr>
              <w:fldChar w:fldCharType="separate"/>
            </w:r>
            <w:r w:rsidR="005A3246" w:rsidRPr="00CF7711">
              <w:rPr>
                <w:noProof/>
                <w:webHidden/>
              </w:rPr>
              <w:t>20</w:t>
            </w:r>
            <w:r w:rsidR="005A3246" w:rsidRPr="00CF7711">
              <w:rPr>
                <w:noProof/>
                <w:webHidden/>
              </w:rPr>
              <w:fldChar w:fldCharType="end"/>
            </w:r>
          </w:hyperlink>
        </w:p>
        <w:p w14:paraId="180E6602" w14:textId="77777777" w:rsidR="005A3246" w:rsidRPr="00CF7711" w:rsidRDefault="00446347">
          <w:pPr>
            <w:pStyle w:val="T3"/>
            <w:tabs>
              <w:tab w:val="right" w:leader="dot" w:pos="9062"/>
            </w:tabs>
            <w:rPr>
              <w:rFonts w:cstheme="minorBidi"/>
              <w:noProof/>
            </w:rPr>
          </w:pPr>
          <w:hyperlink w:anchor="_Toc155533563" w:history="1">
            <w:r w:rsidR="005A3246" w:rsidRPr="00CF7711">
              <w:rPr>
                <w:rStyle w:val="Kpr"/>
                <w:rFonts w:ascii="Times New Roman" w:hAnsi="Times New Roman"/>
                <w:b/>
                <w:noProof/>
              </w:rPr>
              <w:t>B.2.1. Öğretim Yöntem ve Teknikleri</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_Toc155533563 \h </w:instrText>
            </w:r>
            <w:r w:rsidR="005A3246" w:rsidRPr="00CF7711">
              <w:rPr>
                <w:noProof/>
                <w:webHidden/>
              </w:rPr>
            </w:r>
            <w:r w:rsidR="005A3246" w:rsidRPr="00CF7711">
              <w:rPr>
                <w:noProof/>
                <w:webHidden/>
              </w:rPr>
              <w:fldChar w:fldCharType="separate"/>
            </w:r>
            <w:r w:rsidR="005A3246" w:rsidRPr="00CF7711">
              <w:rPr>
                <w:noProof/>
                <w:webHidden/>
              </w:rPr>
              <w:t>20</w:t>
            </w:r>
            <w:r w:rsidR="005A3246" w:rsidRPr="00CF7711">
              <w:rPr>
                <w:noProof/>
                <w:webHidden/>
              </w:rPr>
              <w:fldChar w:fldCharType="end"/>
            </w:r>
          </w:hyperlink>
        </w:p>
        <w:p w14:paraId="7B6C2102" w14:textId="77777777" w:rsidR="005A3246" w:rsidRPr="00CF7711" w:rsidRDefault="00446347">
          <w:pPr>
            <w:pStyle w:val="T3"/>
            <w:tabs>
              <w:tab w:val="right" w:leader="dot" w:pos="9062"/>
            </w:tabs>
            <w:rPr>
              <w:rFonts w:cstheme="minorBidi"/>
              <w:noProof/>
            </w:rPr>
          </w:pPr>
          <w:hyperlink w:anchor="_Toc155533564" w:history="1">
            <w:r w:rsidR="005A3246" w:rsidRPr="00CF7711">
              <w:rPr>
                <w:rStyle w:val="Kpr"/>
                <w:rFonts w:ascii="Times New Roman" w:hAnsi="Times New Roman"/>
                <w:b/>
                <w:noProof/>
              </w:rPr>
              <w:t>B.2.2. Ölçme ve değerlendirme</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_Toc155533564 \h </w:instrText>
            </w:r>
            <w:r w:rsidR="005A3246" w:rsidRPr="00CF7711">
              <w:rPr>
                <w:noProof/>
                <w:webHidden/>
              </w:rPr>
            </w:r>
            <w:r w:rsidR="005A3246" w:rsidRPr="00CF7711">
              <w:rPr>
                <w:noProof/>
                <w:webHidden/>
              </w:rPr>
              <w:fldChar w:fldCharType="separate"/>
            </w:r>
            <w:r w:rsidR="005A3246" w:rsidRPr="00CF7711">
              <w:rPr>
                <w:noProof/>
                <w:webHidden/>
              </w:rPr>
              <w:t>20</w:t>
            </w:r>
            <w:r w:rsidR="005A3246" w:rsidRPr="00CF7711">
              <w:rPr>
                <w:noProof/>
                <w:webHidden/>
              </w:rPr>
              <w:fldChar w:fldCharType="end"/>
            </w:r>
          </w:hyperlink>
        </w:p>
        <w:p w14:paraId="7E3B3219" w14:textId="77777777" w:rsidR="005A3246" w:rsidRPr="00CF7711" w:rsidRDefault="00446347">
          <w:pPr>
            <w:pStyle w:val="T3"/>
            <w:tabs>
              <w:tab w:val="right" w:leader="dot" w:pos="9062"/>
            </w:tabs>
            <w:rPr>
              <w:rFonts w:cstheme="minorBidi"/>
              <w:noProof/>
            </w:rPr>
          </w:pPr>
          <w:hyperlink w:anchor="_Toc155533565" w:history="1">
            <w:r w:rsidR="005A3246" w:rsidRPr="00CF7711">
              <w:rPr>
                <w:rStyle w:val="Kpr"/>
                <w:rFonts w:ascii="Times New Roman" w:hAnsi="Times New Roman"/>
                <w:b/>
                <w:noProof/>
              </w:rPr>
              <w:t>B.2.3. Öğrenci Kabulü, Önceki Öğrenmenin Tanınması ve Kredilendirilmesi</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_Toc155533565 \h </w:instrText>
            </w:r>
            <w:r w:rsidR="005A3246" w:rsidRPr="00CF7711">
              <w:rPr>
                <w:noProof/>
                <w:webHidden/>
              </w:rPr>
            </w:r>
            <w:r w:rsidR="005A3246" w:rsidRPr="00CF7711">
              <w:rPr>
                <w:noProof/>
                <w:webHidden/>
              </w:rPr>
              <w:fldChar w:fldCharType="separate"/>
            </w:r>
            <w:r w:rsidR="005A3246" w:rsidRPr="00CF7711">
              <w:rPr>
                <w:noProof/>
                <w:webHidden/>
              </w:rPr>
              <w:t>21</w:t>
            </w:r>
            <w:r w:rsidR="005A3246" w:rsidRPr="00CF7711">
              <w:rPr>
                <w:noProof/>
                <w:webHidden/>
              </w:rPr>
              <w:fldChar w:fldCharType="end"/>
            </w:r>
          </w:hyperlink>
        </w:p>
        <w:p w14:paraId="3FFDEA55" w14:textId="77777777" w:rsidR="005A3246" w:rsidRPr="00CF7711" w:rsidRDefault="00446347">
          <w:pPr>
            <w:pStyle w:val="T3"/>
            <w:tabs>
              <w:tab w:val="right" w:leader="dot" w:pos="9062"/>
            </w:tabs>
            <w:rPr>
              <w:rFonts w:cstheme="minorBidi"/>
              <w:noProof/>
            </w:rPr>
          </w:pPr>
          <w:hyperlink w:anchor="_Toc155533566" w:history="1">
            <w:r w:rsidR="005A3246" w:rsidRPr="00CF7711">
              <w:rPr>
                <w:rStyle w:val="Kpr"/>
                <w:rFonts w:ascii="Times New Roman" w:hAnsi="Times New Roman"/>
                <w:b/>
                <w:noProof/>
              </w:rPr>
              <w:t>B.2.4. Yeterliliklerin Sertifikalandırılması ve Diploma</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_Toc155533566 \h </w:instrText>
            </w:r>
            <w:r w:rsidR="005A3246" w:rsidRPr="00CF7711">
              <w:rPr>
                <w:noProof/>
                <w:webHidden/>
              </w:rPr>
            </w:r>
            <w:r w:rsidR="005A3246" w:rsidRPr="00CF7711">
              <w:rPr>
                <w:noProof/>
                <w:webHidden/>
              </w:rPr>
              <w:fldChar w:fldCharType="separate"/>
            </w:r>
            <w:r w:rsidR="005A3246" w:rsidRPr="00CF7711">
              <w:rPr>
                <w:noProof/>
                <w:webHidden/>
              </w:rPr>
              <w:t>22</w:t>
            </w:r>
            <w:r w:rsidR="005A3246" w:rsidRPr="00CF7711">
              <w:rPr>
                <w:noProof/>
                <w:webHidden/>
              </w:rPr>
              <w:fldChar w:fldCharType="end"/>
            </w:r>
          </w:hyperlink>
        </w:p>
        <w:p w14:paraId="0B13A576" w14:textId="77777777" w:rsidR="005A3246" w:rsidRPr="00CF7711" w:rsidRDefault="00446347">
          <w:pPr>
            <w:pStyle w:val="T2"/>
            <w:tabs>
              <w:tab w:val="right" w:leader="dot" w:pos="9062"/>
            </w:tabs>
            <w:rPr>
              <w:rFonts w:cstheme="minorBidi"/>
              <w:noProof/>
            </w:rPr>
          </w:pPr>
          <w:hyperlink w:anchor="_Toc155533567" w:history="1">
            <w:r w:rsidR="005A3246" w:rsidRPr="00CF7711">
              <w:rPr>
                <w:rStyle w:val="Kpr"/>
                <w:rFonts w:ascii="Times New Roman" w:hAnsi="Times New Roman"/>
                <w:b/>
                <w:noProof/>
              </w:rPr>
              <w:t>B.3. Öğrenme Kaynakları ve Akademik Destek Hizmetleri</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_Toc155533567 \h </w:instrText>
            </w:r>
            <w:r w:rsidR="005A3246" w:rsidRPr="00CF7711">
              <w:rPr>
                <w:noProof/>
                <w:webHidden/>
              </w:rPr>
            </w:r>
            <w:r w:rsidR="005A3246" w:rsidRPr="00CF7711">
              <w:rPr>
                <w:noProof/>
                <w:webHidden/>
              </w:rPr>
              <w:fldChar w:fldCharType="separate"/>
            </w:r>
            <w:r w:rsidR="005A3246" w:rsidRPr="00CF7711">
              <w:rPr>
                <w:noProof/>
                <w:webHidden/>
              </w:rPr>
              <w:t>22</w:t>
            </w:r>
            <w:r w:rsidR="005A3246" w:rsidRPr="00CF7711">
              <w:rPr>
                <w:noProof/>
                <w:webHidden/>
              </w:rPr>
              <w:fldChar w:fldCharType="end"/>
            </w:r>
          </w:hyperlink>
        </w:p>
        <w:p w14:paraId="0BBF4689" w14:textId="77777777" w:rsidR="005A3246" w:rsidRPr="00CF7711" w:rsidRDefault="00446347">
          <w:pPr>
            <w:pStyle w:val="T3"/>
            <w:tabs>
              <w:tab w:val="right" w:leader="dot" w:pos="9062"/>
            </w:tabs>
            <w:rPr>
              <w:rFonts w:cstheme="minorBidi"/>
              <w:noProof/>
            </w:rPr>
          </w:pPr>
          <w:hyperlink w:anchor="_Toc155533568" w:history="1">
            <w:r w:rsidR="005A3246" w:rsidRPr="00CF7711">
              <w:rPr>
                <w:rStyle w:val="Kpr"/>
                <w:rFonts w:ascii="Times New Roman" w:hAnsi="Times New Roman"/>
                <w:b/>
                <w:noProof/>
              </w:rPr>
              <w:t>B.3.1. Öğrenme Ortam ve Kaynakları</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_Toc155533568 \h </w:instrText>
            </w:r>
            <w:r w:rsidR="005A3246" w:rsidRPr="00CF7711">
              <w:rPr>
                <w:noProof/>
                <w:webHidden/>
              </w:rPr>
            </w:r>
            <w:r w:rsidR="005A3246" w:rsidRPr="00CF7711">
              <w:rPr>
                <w:noProof/>
                <w:webHidden/>
              </w:rPr>
              <w:fldChar w:fldCharType="separate"/>
            </w:r>
            <w:r w:rsidR="005A3246" w:rsidRPr="00CF7711">
              <w:rPr>
                <w:noProof/>
                <w:webHidden/>
              </w:rPr>
              <w:t>22</w:t>
            </w:r>
            <w:r w:rsidR="005A3246" w:rsidRPr="00CF7711">
              <w:rPr>
                <w:noProof/>
                <w:webHidden/>
              </w:rPr>
              <w:fldChar w:fldCharType="end"/>
            </w:r>
          </w:hyperlink>
        </w:p>
        <w:p w14:paraId="44019EC1" w14:textId="77777777" w:rsidR="005A3246" w:rsidRPr="00CF7711" w:rsidRDefault="00446347">
          <w:pPr>
            <w:pStyle w:val="T3"/>
            <w:tabs>
              <w:tab w:val="right" w:leader="dot" w:pos="9062"/>
            </w:tabs>
            <w:rPr>
              <w:rFonts w:cstheme="minorBidi"/>
              <w:noProof/>
            </w:rPr>
          </w:pPr>
          <w:hyperlink w:anchor="_Toc155533569" w:history="1">
            <w:r w:rsidR="005A3246" w:rsidRPr="00CF7711">
              <w:rPr>
                <w:rStyle w:val="Kpr"/>
                <w:rFonts w:ascii="Times New Roman" w:hAnsi="Times New Roman"/>
                <w:b/>
                <w:noProof/>
              </w:rPr>
              <w:t>B.3.2. Akademik Destek Hizmetleri</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_Toc155533569 \h </w:instrText>
            </w:r>
            <w:r w:rsidR="005A3246" w:rsidRPr="00CF7711">
              <w:rPr>
                <w:noProof/>
                <w:webHidden/>
              </w:rPr>
            </w:r>
            <w:r w:rsidR="005A3246" w:rsidRPr="00CF7711">
              <w:rPr>
                <w:noProof/>
                <w:webHidden/>
              </w:rPr>
              <w:fldChar w:fldCharType="separate"/>
            </w:r>
            <w:r w:rsidR="005A3246" w:rsidRPr="00CF7711">
              <w:rPr>
                <w:noProof/>
                <w:webHidden/>
              </w:rPr>
              <w:t>22</w:t>
            </w:r>
            <w:r w:rsidR="005A3246" w:rsidRPr="00CF7711">
              <w:rPr>
                <w:noProof/>
                <w:webHidden/>
              </w:rPr>
              <w:fldChar w:fldCharType="end"/>
            </w:r>
          </w:hyperlink>
        </w:p>
        <w:p w14:paraId="0D3439AB" w14:textId="77777777" w:rsidR="005A3246" w:rsidRPr="00CF7711" w:rsidRDefault="00446347">
          <w:pPr>
            <w:pStyle w:val="T3"/>
            <w:tabs>
              <w:tab w:val="right" w:leader="dot" w:pos="9062"/>
            </w:tabs>
            <w:rPr>
              <w:rFonts w:cstheme="minorBidi"/>
              <w:noProof/>
            </w:rPr>
          </w:pPr>
          <w:hyperlink w:anchor="_Toc155533570" w:history="1">
            <w:r w:rsidR="005A3246" w:rsidRPr="00CF7711">
              <w:rPr>
                <w:rStyle w:val="Kpr"/>
                <w:rFonts w:ascii="Times New Roman" w:hAnsi="Times New Roman"/>
                <w:b/>
                <w:noProof/>
              </w:rPr>
              <w:t>B.3.3. Tesis ve Altyapılar</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_Toc155533570 \h </w:instrText>
            </w:r>
            <w:r w:rsidR="005A3246" w:rsidRPr="00CF7711">
              <w:rPr>
                <w:noProof/>
                <w:webHidden/>
              </w:rPr>
            </w:r>
            <w:r w:rsidR="005A3246" w:rsidRPr="00CF7711">
              <w:rPr>
                <w:noProof/>
                <w:webHidden/>
              </w:rPr>
              <w:fldChar w:fldCharType="separate"/>
            </w:r>
            <w:r w:rsidR="005A3246" w:rsidRPr="00CF7711">
              <w:rPr>
                <w:noProof/>
                <w:webHidden/>
              </w:rPr>
              <w:t>23</w:t>
            </w:r>
            <w:r w:rsidR="005A3246" w:rsidRPr="00CF7711">
              <w:rPr>
                <w:noProof/>
                <w:webHidden/>
              </w:rPr>
              <w:fldChar w:fldCharType="end"/>
            </w:r>
          </w:hyperlink>
        </w:p>
        <w:p w14:paraId="279509A6" w14:textId="77777777" w:rsidR="005A3246" w:rsidRPr="00CF7711" w:rsidRDefault="00446347">
          <w:pPr>
            <w:pStyle w:val="T3"/>
            <w:tabs>
              <w:tab w:val="right" w:leader="dot" w:pos="9062"/>
            </w:tabs>
            <w:rPr>
              <w:rFonts w:cstheme="minorBidi"/>
              <w:noProof/>
            </w:rPr>
          </w:pPr>
          <w:hyperlink w:anchor="_Toc155533571" w:history="1">
            <w:r w:rsidR="005A3246" w:rsidRPr="00CF7711">
              <w:rPr>
                <w:rStyle w:val="Kpr"/>
                <w:rFonts w:ascii="Times New Roman" w:hAnsi="Times New Roman"/>
                <w:b/>
                <w:noProof/>
              </w:rPr>
              <w:t>B.3.4. Dezavantajlı Gruplar</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_Toc155533571 \h </w:instrText>
            </w:r>
            <w:r w:rsidR="005A3246" w:rsidRPr="00CF7711">
              <w:rPr>
                <w:noProof/>
                <w:webHidden/>
              </w:rPr>
            </w:r>
            <w:r w:rsidR="005A3246" w:rsidRPr="00CF7711">
              <w:rPr>
                <w:noProof/>
                <w:webHidden/>
              </w:rPr>
              <w:fldChar w:fldCharType="separate"/>
            </w:r>
            <w:r w:rsidR="005A3246" w:rsidRPr="00CF7711">
              <w:rPr>
                <w:noProof/>
                <w:webHidden/>
              </w:rPr>
              <w:t>23</w:t>
            </w:r>
            <w:r w:rsidR="005A3246" w:rsidRPr="00CF7711">
              <w:rPr>
                <w:noProof/>
                <w:webHidden/>
              </w:rPr>
              <w:fldChar w:fldCharType="end"/>
            </w:r>
          </w:hyperlink>
        </w:p>
        <w:p w14:paraId="1B9FE572" w14:textId="77777777" w:rsidR="005A3246" w:rsidRPr="00CF7711" w:rsidRDefault="00446347">
          <w:pPr>
            <w:pStyle w:val="T3"/>
            <w:tabs>
              <w:tab w:val="right" w:leader="dot" w:pos="9062"/>
            </w:tabs>
            <w:rPr>
              <w:rFonts w:cstheme="minorBidi"/>
              <w:noProof/>
            </w:rPr>
          </w:pPr>
          <w:hyperlink w:anchor="_Toc155533572" w:history="1">
            <w:r w:rsidR="005A3246" w:rsidRPr="00CF7711">
              <w:rPr>
                <w:rStyle w:val="Kpr"/>
                <w:rFonts w:ascii="Times New Roman" w:hAnsi="Times New Roman"/>
                <w:b/>
                <w:noProof/>
              </w:rPr>
              <w:t>B.3.5. Sosyal, Kültürel, Sportif Faaliyetler</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_Toc155533572 \h </w:instrText>
            </w:r>
            <w:r w:rsidR="005A3246" w:rsidRPr="00CF7711">
              <w:rPr>
                <w:noProof/>
                <w:webHidden/>
              </w:rPr>
            </w:r>
            <w:r w:rsidR="005A3246" w:rsidRPr="00CF7711">
              <w:rPr>
                <w:noProof/>
                <w:webHidden/>
              </w:rPr>
              <w:fldChar w:fldCharType="separate"/>
            </w:r>
            <w:r w:rsidR="005A3246" w:rsidRPr="00CF7711">
              <w:rPr>
                <w:noProof/>
                <w:webHidden/>
              </w:rPr>
              <w:t>24</w:t>
            </w:r>
            <w:r w:rsidR="005A3246" w:rsidRPr="00CF7711">
              <w:rPr>
                <w:noProof/>
                <w:webHidden/>
              </w:rPr>
              <w:fldChar w:fldCharType="end"/>
            </w:r>
          </w:hyperlink>
        </w:p>
        <w:p w14:paraId="60320C78" w14:textId="77777777" w:rsidR="005A3246" w:rsidRPr="00CF7711" w:rsidRDefault="00446347">
          <w:pPr>
            <w:pStyle w:val="T2"/>
            <w:tabs>
              <w:tab w:val="right" w:leader="dot" w:pos="9062"/>
            </w:tabs>
            <w:rPr>
              <w:rFonts w:cstheme="minorBidi"/>
              <w:noProof/>
            </w:rPr>
          </w:pPr>
          <w:hyperlink w:anchor="_Toc155533573" w:history="1">
            <w:r w:rsidR="005A3246" w:rsidRPr="00CF7711">
              <w:rPr>
                <w:rStyle w:val="Kpr"/>
                <w:rFonts w:ascii="Times New Roman" w:hAnsi="Times New Roman"/>
                <w:b/>
                <w:noProof/>
              </w:rPr>
              <w:t>B.4. Öğretim Kadrosu</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_Toc155533573 \h </w:instrText>
            </w:r>
            <w:r w:rsidR="005A3246" w:rsidRPr="00CF7711">
              <w:rPr>
                <w:noProof/>
                <w:webHidden/>
              </w:rPr>
            </w:r>
            <w:r w:rsidR="005A3246" w:rsidRPr="00CF7711">
              <w:rPr>
                <w:noProof/>
                <w:webHidden/>
              </w:rPr>
              <w:fldChar w:fldCharType="separate"/>
            </w:r>
            <w:r w:rsidR="005A3246" w:rsidRPr="00CF7711">
              <w:rPr>
                <w:noProof/>
                <w:webHidden/>
              </w:rPr>
              <w:t>24</w:t>
            </w:r>
            <w:r w:rsidR="005A3246" w:rsidRPr="00CF7711">
              <w:rPr>
                <w:noProof/>
                <w:webHidden/>
              </w:rPr>
              <w:fldChar w:fldCharType="end"/>
            </w:r>
          </w:hyperlink>
        </w:p>
        <w:p w14:paraId="7B15516D" w14:textId="77777777" w:rsidR="005A3246" w:rsidRPr="00CF7711" w:rsidRDefault="00446347">
          <w:pPr>
            <w:pStyle w:val="T3"/>
            <w:tabs>
              <w:tab w:val="right" w:leader="dot" w:pos="9062"/>
            </w:tabs>
            <w:rPr>
              <w:rFonts w:cstheme="minorBidi"/>
              <w:noProof/>
            </w:rPr>
          </w:pPr>
          <w:hyperlink w:anchor="_Toc155533574" w:history="1">
            <w:r w:rsidR="005A3246" w:rsidRPr="00CF7711">
              <w:rPr>
                <w:rStyle w:val="Kpr"/>
                <w:rFonts w:ascii="Times New Roman" w:hAnsi="Times New Roman"/>
                <w:b/>
                <w:noProof/>
              </w:rPr>
              <w:t>B.4.1. Atama, Yükseltme ve Görevlendirme Kriterleri</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_Toc155533574 \h </w:instrText>
            </w:r>
            <w:r w:rsidR="005A3246" w:rsidRPr="00CF7711">
              <w:rPr>
                <w:noProof/>
                <w:webHidden/>
              </w:rPr>
            </w:r>
            <w:r w:rsidR="005A3246" w:rsidRPr="00CF7711">
              <w:rPr>
                <w:noProof/>
                <w:webHidden/>
              </w:rPr>
              <w:fldChar w:fldCharType="separate"/>
            </w:r>
            <w:r w:rsidR="005A3246" w:rsidRPr="00CF7711">
              <w:rPr>
                <w:noProof/>
                <w:webHidden/>
              </w:rPr>
              <w:t>24</w:t>
            </w:r>
            <w:r w:rsidR="005A3246" w:rsidRPr="00CF7711">
              <w:rPr>
                <w:noProof/>
                <w:webHidden/>
              </w:rPr>
              <w:fldChar w:fldCharType="end"/>
            </w:r>
          </w:hyperlink>
        </w:p>
        <w:p w14:paraId="7BE1A9C5" w14:textId="77777777" w:rsidR="005A3246" w:rsidRPr="00CF7711" w:rsidRDefault="00446347">
          <w:pPr>
            <w:pStyle w:val="T3"/>
            <w:tabs>
              <w:tab w:val="right" w:leader="dot" w:pos="9062"/>
            </w:tabs>
            <w:rPr>
              <w:rFonts w:cstheme="minorBidi"/>
              <w:noProof/>
            </w:rPr>
          </w:pPr>
          <w:hyperlink w:anchor="_Toc155533575" w:history="1">
            <w:r w:rsidR="005A3246" w:rsidRPr="00CF7711">
              <w:rPr>
                <w:rStyle w:val="Kpr"/>
                <w:rFonts w:ascii="Times New Roman" w:hAnsi="Times New Roman"/>
                <w:b/>
                <w:noProof/>
              </w:rPr>
              <w:t>B.4.2. Öğretim Yetkinlikleri ve Gelişimi</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_Toc155533575 \h </w:instrText>
            </w:r>
            <w:r w:rsidR="005A3246" w:rsidRPr="00CF7711">
              <w:rPr>
                <w:noProof/>
                <w:webHidden/>
              </w:rPr>
            </w:r>
            <w:r w:rsidR="005A3246" w:rsidRPr="00CF7711">
              <w:rPr>
                <w:noProof/>
                <w:webHidden/>
              </w:rPr>
              <w:fldChar w:fldCharType="separate"/>
            </w:r>
            <w:r w:rsidR="005A3246" w:rsidRPr="00CF7711">
              <w:rPr>
                <w:noProof/>
                <w:webHidden/>
              </w:rPr>
              <w:t>25</w:t>
            </w:r>
            <w:r w:rsidR="005A3246" w:rsidRPr="00CF7711">
              <w:rPr>
                <w:noProof/>
                <w:webHidden/>
              </w:rPr>
              <w:fldChar w:fldCharType="end"/>
            </w:r>
          </w:hyperlink>
        </w:p>
        <w:p w14:paraId="1B3AEF6B" w14:textId="77777777" w:rsidR="005A3246" w:rsidRPr="00CF7711" w:rsidRDefault="00446347">
          <w:pPr>
            <w:pStyle w:val="T3"/>
            <w:tabs>
              <w:tab w:val="right" w:leader="dot" w:pos="9062"/>
            </w:tabs>
            <w:rPr>
              <w:rFonts w:cstheme="minorBidi"/>
              <w:noProof/>
            </w:rPr>
          </w:pPr>
          <w:hyperlink w:anchor="_Toc155533576" w:history="1">
            <w:r w:rsidR="005A3246" w:rsidRPr="00CF7711">
              <w:rPr>
                <w:rStyle w:val="Kpr"/>
                <w:rFonts w:ascii="Times New Roman" w:hAnsi="Times New Roman"/>
                <w:b/>
                <w:noProof/>
              </w:rPr>
              <w:t>B.4.3. Eğitim Faaliyetlerine Yönelik Teşvik ve Ödüllendirme</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_Toc155533576 \h </w:instrText>
            </w:r>
            <w:r w:rsidR="005A3246" w:rsidRPr="00CF7711">
              <w:rPr>
                <w:noProof/>
                <w:webHidden/>
              </w:rPr>
            </w:r>
            <w:r w:rsidR="005A3246" w:rsidRPr="00CF7711">
              <w:rPr>
                <w:noProof/>
                <w:webHidden/>
              </w:rPr>
              <w:fldChar w:fldCharType="separate"/>
            </w:r>
            <w:r w:rsidR="005A3246" w:rsidRPr="00CF7711">
              <w:rPr>
                <w:noProof/>
                <w:webHidden/>
              </w:rPr>
              <w:t>25</w:t>
            </w:r>
            <w:r w:rsidR="005A3246" w:rsidRPr="00CF7711">
              <w:rPr>
                <w:noProof/>
                <w:webHidden/>
              </w:rPr>
              <w:fldChar w:fldCharType="end"/>
            </w:r>
          </w:hyperlink>
        </w:p>
        <w:p w14:paraId="3EFF914C" w14:textId="77777777" w:rsidR="005A3246" w:rsidRPr="00CF7711" w:rsidRDefault="00446347">
          <w:pPr>
            <w:pStyle w:val="T1"/>
            <w:tabs>
              <w:tab w:val="right" w:leader="dot" w:pos="9062"/>
            </w:tabs>
            <w:rPr>
              <w:rFonts w:cstheme="minorBidi"/>
              <w:noProof/>
            </w:rPr>
          </w:pPr>
          <w:hyperlink w:anchor="_Toc155533577" w:history="1">
            <w:r w:rsidR="005A3246" w:rsidRPr="00CF7711">
              <w:rPr>
                <w:rStyle w:val="Kpr"/>
                <w:rFonts w:ascii="Times New Roman" w:hAnsi="Times New Roman"/>
                <w:b/>
                <w:noProof/>
              </w:rPr>
              <w:t>ARAŞTIRMA VE GELİŞTİRME</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_Toc155533577 \h </w:instrText>
            </w:r>
            <w:r w:rsidR="005A3246" w:rsidRPr="00CF7711">
              <w:rPr>
                <w:noProof/>
                <w:webHidden/>
              </w:rPr>
            </w:r>
            <w:r w:rsidR="005A3246" w:rsidRPr="00CF7711">
              <w:rPr>
                <w:noProof/>
                <w:webHidden/>
              </w:rPr>
              <w:fldChar w:fldCharType="separate"/>
            </w:r>
            <w:r w:rsidR="005A3246" w:rsidRPr="00CF7711">
              <w:rPr>
                <w:noProof/>
                <w:webHidden/>
              </w:rPr>
              <w:t>27</w:t>
            </w:r>
            <w:r w:rsidR="005A3246" w:rsidRPr="00CF7711">
              <w:rPr>
                <w:noProof/>
                <w:webHidden/>
              </w:rPr>
              <w:fldChar w:fldCharType="end"/>
            </w:r>
          </w:hyperlink>
        </w:p>
        <w:p w14:paraId="6D75D7A4" w14:textId="77777777" w:rsidR="005A3246" w:rsidRPr="00CF7711" w:rsidRDefault="00446347">
          <w:pPr>
            <w:pStyle w:val="T3"/>
            <w:tabs>
              <w:tab w:val="right" w:leader="dot" w:pos="9062"/>
            </w:tabs>
            <w:rPr>
              <w:rFonts w:cstheme="minorBidi"/>
              <w:noProof/>
            </w:rPr>
          </w:pPr>
          <w:hyperlink w:anchor="_Toc155533578" w:history="1">
            <w:r w:rsidR="005A3246" w:rsidRPr="00CF7711">
              <w:rPr>
                <w:rStyle w:val="Kpr"/>
                <w:rFonts w:ascii="Times New Roman" w:hAnsi="Times New Roman"/>
                <w:b/>
                <w:noProof/>
              </w:rPr>
              <w:t>C.1. Araştırma Süreçlerinin Yönetimi ve Araştırma Kaynakları</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_Toc155533578 \h </w:instrText>
            </w:r>
            <w:r w:rsidR="005A3246" w:rsidRPr="00CF7711">
              <w:rPr>
                <w:noProof/>
                <w:webHidden/>
              </w:rPr>
            </w:r>
            <w:r w:rsidR="005A3246" w:rsidRPr="00CF7711">
              <w:rPr>
                <w:noProof/>
                <w:webHidden/>
              </w:rPr>
              <w:fldChar w:fldCharType="separate"/>
            </w:r>
            <w:r w:rsidR="005A3246" w:rsidRPr="00CF7711">
              <w:rPr>
                <w:noProof/>
                <w:webHidden/>
              </w:rPr>
              <w:t>27</w:t>
            </w:r>
            <w:r w:rsidR="005A3246" w:rsidRPr="00CF7711">
              <w:rPr>
                <w:noProof/>
                <w:webHidden/>
              </w:rPr>
              <w:fldChar w:fldCharType="end"/>
            </w:r>
          </w:hyperlink>
        </w:p>
        <w:p w14:paraId="5CDE8FE9" w14:textId="77777777" w:rsidR="005A3246" w:rsidRPr="00CF7711" w:rsidRDefault="00446347">
          <w:pPr>
            <w:pStyle w:val="T3"/>
            <w:tabs>
              <w:tab w:val="right" w:leader="dot" w:pos="9062"/>
            </w:tabs>
            <w:rPr>
              <w:rFonts w:cstheme="minorBidi"/>
              <w:noProof/>
            </w:rPr>
          </w:pPr>
          <w:hyperlink w:anchor="_Toc155533579" w:history="1">
            <w:r w:rsidR="005A3246" w:rsidRPr="00CF7711">
              <w:rPr>
                <w:rStyle w:val="Kpr"/>
                <w:rFonts w:ascii="Times New Roman" w:hAnsi="Times New Roman"/>
                <w:b/>
                <w:noProof/>
              </w:rPr>
              <w:t>C.1.1. Araştırma Süreçlerinin Yönetimi</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_Toc155533579 \h </w:instrText>
            </w:r>
            <w:r w:rsidR="005A3246" w:rsidRPr="00CF7711">
              <w:rPr>
                <w:noProof/>
                <w:webHidden/>
              </w:rPr>
            </w:r>
            <w:r w:rsidR="005A3246" w:rsidRPr="00CF7711">
              <w:rPr>
                <w:noProof/>
                <w:webHidden/>
              </w:rPr>
              <w:fldChar w:fldCharType="separate"/>
            </w:r>
            <w:r w:rsidR="005A3246" w:rsidRPr="00CF7711">
              <w:rPr>
                <w:noProof/>
                <w:webHidden/>
              </w:rPr>
              <w:t>27</w:t>
            </w:r>
            <w:r w:rsidR="005A3246" w:rsidRPr="00CF7711">
              <w:rPr>
                <w:noProof/>
                <w:webHidden/>
              </w:rPr>
              <w:fldChar w:fldCharType="end"/>
            </w:r>
          </w:hyperlink>
        </w:p>
        <w:p w14:paraId="6143B5AF" w14:textId="77777777" w:rsidR="005A3246" w:rsidRPr="00CF7711" w:rsidRDefault="00446347">
          <w:pPr>
            <w:pStyle w:val="T3"/>
            <w:tabs>
              <w:tab w:val="right" w:leader="dot" w:pos="9062"/>
            </w:tabs>
            <w:rPr>
              <w:rFonts w:cstheme="minorBidi"/>
              <w:noProof/>
            </w:rPr>
          </w:pPr>
          <w:hyperlink w:anchor="_Toc155533580" w:history="1">
            <w:r w:rsidR="005A3246" w:rsidRPr="00CF7711">
              <w:rPr>
                <w:rStyle w:val="Kpr"/>
                <w:rFonts w:ascii="Times New Roman" w:hAnsi="Times New Roman"/>
                <w:b/>
                <w:noProof/>
              </w:rPr>
              <w:t>C.1.2. İç ve Dış Kaynaklar</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_Toc155533580 \h </w:instrText>
            </w:r>
            <w:r w:rsidR="005A3246" w:rsidRPr="00CF7711">
              <w:rPr>
                <w:noProof/>
                <w:webHidden/>
              </w:rPr>
            </w:r>
            <w:r w:rsidR="005A3246" w:rsidRPr="00CF7711">
              <w:rPr>
                <w:noProof/>
                <w:webHidden/>
              </w:rPr>
              <w:fldChar w:fldCharType="separate"/>
            </w:r>
            <w:r w:rsidR="005A3246" w:rsidRPr="00CF7711">
              <w:rPr>
                <w:noProof/>
                <w:webHidden/>
              </w:rPr>
              <w:t>27</w:t>
            </w:r>
            <w:r w:rsidR="005A3246" w:rsidRPr="00CF7711">
              <w:rPr>
                <w:noProof/>
                <w:webHidden/>
              </w:rPr>
              <w:fldChar w:fldCharType="end"/>
            </w:r>
          </w:hyperlink>
        </w:p>
        <w:p w14:paraId="7D9DE4D2" w14:textId="77777777" w:rsidR="005A3246" w:rsidRPr="00CF7711" w:rsidRDefault="00446347">
          <w:pPr>
            <w:pStyle w:val="T3"/>
            <w:tabs>
              <w:tab w:val="right" w:leader="dot" w:pos="9062"/>
            </w:tabs>
            <w:rPr>
              <w:rFonts w:cstheme="minorBidi"/>
              <w:noProof/>
            </w:rPr>
          </w:pPr>
          <w:hyperlink w:anchor="_Toc155533581" w:history="1">
            <w:r w:rsidR="005A3246" w:rsidRPr="00CF7711">
              <w:rPr>
                <w:rStyle w:val="Kpr"/>
                <w:rFonts w:ascii="Times New Roman" w:hAnsi="Times New Roman"/>
                <w:b/>
                <w:noProof/>
              </w:rPr>
              <w:t>C.1.3. Doktora Programları ve Doktora Sonrası İmkanlar</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_Toc155533581 \h </w:instrText>
            </w:r>
            <w:r w:rsidR="005A3246" w:rsidRPr="00CF7711">
              <w:rPr>
                <w:noProof/>
                <w:webHidden/>
              </w:rPr>
            </w:r>
            <w:r w:rsidR="005A3246" w:rsidRPr="00CF7711">
              <w:rPr>
                <w:noProof/>
                <w:webHidden/>
              </w:rPr>
              <w:fldChar w:fldCharType="separate"/>
            </w:r>
            <w:r w:rsidR="005A3246" w:rsidRPr="00CF7711">
              <w:rPr>
                <w:noProof/>
                <w:webHidden/>
              </w:rPr>
              <w:t>28</w:t>
            </w:r>
            <w:r w:rsidR="005A3246" w:rsidRPr="00CF7711">
              <w:rPr>
                <w:noProof/>
                <w:webHidden/>
              </w:rPr>
              <w:fldChar w:fldCharType="end"/>
            </w:r>
          </w:hyperlink>
        </w:p>
        <w:p w14:paraId="2D603BDC" w14:textId="77777777" w:rsidR="005A3246" w:rsidRPr="00CF7711" w:rsidRDefault="00446347">
          <w:pPr>
            <w:pStyle w:val="T2"/>
            <w:tabs>
              <w:tab w:val="right" w:leader="dot" w:pos="9062"/>
            </w:tabs>
            <w:rPr>
              <w:rFonts w:cstheme="minorBidi"/>
              <w:noProof/>
            </w:rPr>
          </w:pPr>
          <w:hyperlink w:anchor="_Toc155533582" w:history="1">
            <w:r w:rsidR="005A3246" w:rsidRPr="00CF7711">
              <w:rPr>
                <w:rStyle w:val="Kpr"/>
                <w:rFonts w:ascii="Times New Roman" w:hAnsi="Times New Roman"/>
                <w:b/>
                <w:noProof/>
              </w:rPr>
              <w:t>C.2. Araştırma Yetkinliği, İş Birlikleri ve Destekler</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_Toc155533582 \h </w:instrText>
            </w:r>
            <w:r w:rsidR="005A3246" w:rsidRPr="00CF7711">
              <w:rPr>
                <w:noProof/>
                <w:webHidden/>
              </w:rPr>
            </w:r>
            <w:r w:rsidR="005A3246" w:rsidRPr="00CF7711">
              <w:rPr>
                <w:noProof/>
                <w:webHidden/>
              </w:rPr>
              <w:fldChar w:fldCharType="separate"/>
            </w:r>
            <w:r w:rsidR="005A3246" w:rsidRPr="00CF7711">
              <w:rPr>
                <w:noProof/>
                <w:webHidden/>
              </w:rPr>
              <w:t>28</w:t>
            </w:r>
            <w:r w:rsidR="005A3246" w:rsidRPr="00CF7711">
              <w:rPr>
                <w:noProof/>
                <w:webHidden/>
              </w:rPr>
              <w:fldChar w:fldCharType="end"/>
            </w:r>
          </w:hyperlink>
        </w:p>
        <w:p w14:paraId="5FE52C3B" w14:textId="77777777" w:rsidR="005A3246" w:rsidRPr="00CF7711" w:rsidRDefault="00446347">
          <w:pPr>
            <w:pStyle w:val="T3"/>
            <w:tabs>
              <w:tab w:val="right" w:leader="dot" w:pos="9062"/>
            </w:tabs>
            <w:rPr>
              <w:rFonts w:cstheme="minorBidi"/>
              <w:noProof/>
            </w:rPr>
          </w:pPr>
          <w:hyperlink w:anchor="_Toc155533583" w:history="1">
            <w:r w:rsidR="005A3246" w:rsidRPr="00CF7711">
              <w:rPr>
                <w:rStyle w:val="Kpr"/>
                <w:rFonts w:ascii="Times New Roman" w:hAnsi="Times New Roman"/>
                <w:b/>
                <w:noProof/>
              </w:rPr>
              <w:t>C.2.1. Araştırma Yetkinlikleri ve Gelişimi</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_Toc155533583 \h </w:instrText>
            </w:r>
            <w:r w:rsidR="005A3246" w:rsidRPr="00CF7711">
              <w:rPr>
                <w:noProof/>
                <w:webHidden/>
              </w:rPr>
            </w:r>
            <w:r w:rsidR="005A3246" w:rsidRPr="00CF7711">
              <w:rPr>
                <w:noProof/>
                <w:webHidden/>
              </w:rPr>
              <w:fldChar w:fldCharType="separate"/>
            </w:r>
            <w:r w:rsidR="005A3246" w:rsidRPr="00CF7711">
              <w:rPr>
                <w:noProof/>
                <w:webHidden/>
              </w:rPr>
              <w:t>28</w:t>
            </w:r>
            <w:r w:rsidR="005A3246" w:rsidRPr="00CF7711">
              <w:rPr>
                <w:noProof/>
                <w:webHidden/>
              </w:rPr>
              <w:fldChar w:fldCharType="end"/>
            </w:r>
          </w:hyperlink>
        </w:p>
        <w:p w14:paraId="75DEADF2" w14:textId="77777777" w:rsidR="005A3246" w:rsidRPr="00CF7711" w:rsidRDefault="00446347">
          <w:pPr>
            <w:pStyle w:val="T3"/>
            <w:tabs>
              <w:tab w:val="right" w:leader="dot" w:pos="9062"/>
            </w:tabs>
            <w:rPr>
              <w:rFonts w:cstheme="minorBidi"/>
              <w:noProof/>
            </w:rPr>
          </w:pPr>
          <w:hyperlink w:anchor="_Toc155533584" w:history="1">
            <w:r w:rsidR="005A3246" w:rsidRPr="00CF7711">
              <w:rPr>
                <w:rStyle w:val="Kpr"/>
                <w:rFonts w:ascii="Times New Roman" w:hAnsi="Times New Roman"/>
                <w:b/>
                <w:noProof/>
              </w:rPr>
              <w:t>C.2.2. Ulusal ve Uluslararası Ortak Programlar ve Ortak Araştırma Birimleri</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_Toc155533584 \h </w:instrText>
            </w:r>
            <w:r w:rsidR="005A3246" w:rsidRPr="00CF7711">
              <w:rPr>
                <w:noProof/>
                <w:webHidden/>
              </w:rPr>
            </w:r>
            <w:r w:rsidR="005A3246" w:rsidRPr="00CF7711">
              <w:rPr>
                <w:noProof/>
                <w:webHidden/>
              </w:rPr>
              <w:fldChar w:fldCharType="separate"/>
            </w:r>
            <w:r w:rsidR="005A3246" w:rsidRPr="00CF7711">
              <w:rPr>
                <w:noProof/>
                <w:webHidden/>
              </w:rPr>
              <w:t>28</w:t>
            </w:r>
            <w:r w:rsidR="005A3246" w:rsidRPr="00CF7711">
              <w:rPr>
                <w:noProof/>
                <w:webHidden/>
              </w:rPr>
              <w:fldChar w:fldCharType="end"/>
            </w:r>
          </w:hyperlink>
        </w:p>
        <w:p w14:paraId="7AC406EF" w14:textId="77777777" w:rsidR="005A3246" w:rsidRPr="00CF7711" w:rsidRDefault="00446347">
          <w:pPr>
            <w:pStyle w:val="T2"/>
            <w:tabs>
              <w:tab w:val="right" w:leader="dot" w:pos="9062"/>
            </w:tabs>
            <w:rPr>
              <w:rFonts w:cstheme="minorBidi"/>
              <w:noProof/>
            </w:rPr>
          </w:pPr>
          <w:hyperlink w:anchor="_Toc155533585" w:history="1">
            <w:r w:rsidR="005A3246" w:rsidRPr="00CF7711">
              <w:rPr>
                <w:rStyle w:val="Kpr"/>
                <w:rFonts w:ascii="Times New Roman" w:hAnsi="Times New Roman"/>
                <w:b/>
                <w:noProof/>
              </w:rPr>
              <w:t>C.3. Araştırma Performansı</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_Toc155533585 \h </w:instrText>
            </w:r>
            <w:r w:rsidR="005A3246" w:rsidRPr="00CF7711">
              <w:rPr>
                <w:noProof/>
                <w:webHidden/>
              </w:rPr>
            </w:r>
            <w:r w:rsidR="005A3246" w:rsidRPr="00CF7711">
              <w:rPr>
                <w:noProof/>
                <w:webHidden/>
              </w:rPr>
              <w:fldChar w:fldCharType="separate"/>
            </w:r>
            <w:r w:rsidR="005A3246" w:rsidRPr="00CF7711">
              <w:rPr>
                <w:noProof/>
                <w:webHidden/>
              </w:rPr>
              <w:t>29</w:t>
            </w:r>
            <w:r w:rsidR="005A3246" w:rsidRPr="00CF7711">
              <w:rPr>
                <w:noProof/>
                <w:webHidden/>
              </w:rPr>
              <w:fldChar w:fldCharType="end"/>
            </w:r>
          </w:hyperlink>
        </w:p>
        <w:p w14:paraId="4D4AFFED" w14:textId="77777777" w:rsidR="005A3246" w:rsidRPr="00CF7711" w:rsidRDefault="00446347">
          <w:pPr>
            <w:pStyle w:val="T3"/>
            <w:tabs>
              <w:tab w:val="right" w:leader="dot" w:pos="9062"/>
            </w:tabs>
            <w:rPr>
              <w:rFonts w:cstheme="minorBidi"/>
              <w:noProof/>
            </w:rPr>
          </w:pPr>
          <w:hyperlink w:anchor="_Toc155533586" w:history="1">
            <w:r w:rsidR="005A3246" w:rsidRPr="00CF7711">
              <w:rPr>
                <w:rStyle w:val="Kpr"/>
                <w:rFonts w:ascii="Times New Roman" w:hAnsi="Times New Roman"/>
                <w:b/>
                <w:noProof/>
              </w:rPr>
              <w:t>C.3.1. Araştırma Performansının İzlenmesi ve Değerlendirilmesi</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_Toc155533586 \h </w:instrText>
            </w:r>
            <w:r w:rsidR="005A3246" w:rsidRPr="00CF7711">
              <w:rPr>
                <w:noProof/>
                <w:webHidden/>
              </w:rPr>
            </w:r>
            <w:r w:rsidR="005A3246" w:rsidRPr="00CF7711">
              <w:rPr>
                <w:noProof/>
                <w:webHidden/>
              </w:rPr>
              <w:fldChar w:fldCharType="separate"/>
            </w:r>
            <w:r w:rsidR="005A3246" w:rsidRPr="00CF7711">
              <w:rPr>
                <w:noProof/>
                <w:webHidden/>
              </w:rPr>
              <w:t>29</w:t>
            </w:r>
            <w:r w:rsidR="005A3246" w:rsidRPr="00CF7711">
              <w:rPr>
                <w:noProof/>
                <w:webHidden/>
              </w:rPr>
              <w:fldChar w:fldCharType="end"/>
            </w:r>
          </w:hyperlink>
        </w:p>
        <w:p w14:paraId="5148FFBD" w14:textId="77777777" w:rsidR="005A3246" w:rsidRPr="00CF7711" w:rsidRDefault="00446347">
          <w:pPr>
            <w:pStyle w:val="T3"/>
            <w:tabs>
              <w:tab w:val="right" w:leader="dot" w:pos="9062"/>
            </w:tabs>
            <w:rPr>
              <w:rFonts w:cstheme="minorBidi"/>
              <w:noProof/>
            </w:rPr>
          </w:pPr>
          <w:hyperlink w:anchor="_Toc155533587" w:history="1">
            <w:r w:rsidR="005A3246" w:rsidRPr="00CF7711">
              <w:rPr>
                <w:rStyle w:val="Kpr"/>
                <w:rFonts w:ascii="Times New Roman" w:hAnsi="Times New Roman"/>
                <w:b/>
                <w:noProof/>
              </w:rPr>
              <w:t>C.3.2. Öğretim Elemanı/Araştırmacı Performansının Değerlendirilmesi</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_Toc155533587 \h </w:instrText>
            </w:r>
            <w:r w:rsidR="005A3246" w:rsidRPr="00CF7711">
              <w:rPr>
                <w:noProof/>
                <w:webHidden/>
              </w:rPr>
            </w:r>
            <w:r w:rsidR="005A3246" w:rsidRPr="00CF7711">
              <w:rPr>
                <w:noProof/>
                <w:webHidden/>
              </w:rPr>
              <w:fldChar w:fldCharType="separate"/>
            </w:r>
            <w:r w:rsidR="005A3246" w:rsidRPr="00CF7711">
              <w:rPr>
                <w:noProof/>
                <w:webHidden/>
              </w:rPr>
              <w:t>29</w:t>
            </w:r>
            <w:r w:rsidR="005A3246" w:rsidRPr="00CF7711">
              <w:rPr>
                <w:noProof/>
                <w:webHidden/>
              </w:rPr>
              <w:fldChar w:fldCharType="end"/>
            </w:r>
          </w:hyperlink>
        </w:p>
        <w:p w14:paraId="7887CAED" w14:textId="77777777" w:rsidR="005A3246" w:rsidRPr="00CF7711" w:rsidRDefault="00446347">
          <w:pPr>
            <w:pStyle w:val="T1"/>
            <w:tabs>
              <w:tab w:val="right" w:leader="dot" w:pos="9062"/>
            </w:tabs>
            <w:rPr>
              <w:rFonts w:cstheme="minorBidi"/>
              <w:noProof/>
            </w:rPr>
          </w:pPr>
          <w:hyperlink w:anchor="_Toc155533588" w:history="1">
            <w:r w:rsidR="005A3246" w:rsidRPr="00CF7711">
              <w:rPr>
                <w:rStyle w:val="Kpr"/>
                <w:rFonts w:ascii="Times New Roman" w:hAnsi="Times New Roman"/>
                <w:b/>
                <w:noProof/>
              </w:rPr>
              <w:t>TOPLUMSAL KATKI</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_Toc155533588 \h </w:instrText>
            </w:r>
            <w:r w:rsidR="005A3246" w:rsidRPr="00CF7711">
              <w:rPr>
                <w:noProof/>
                <w:webHidden/>
              </w:rPr>
            </w:r>
            <w:r w:rsidR="005A3246" w:rsidRPr="00CF7711">
              <w:rPr>
                <w:noProof/>
                <w:webHidden/>
              </w:rPr>
              <w:fldChar w:fldCharType="separate"/>
            </w:r>
            <w:r w:rsidR="005A3246" w:rsidRPr="00CF7711">
              <w:rPr>
                <w:noProof/>
                <w:webHidden/>
              </w:rPr>
              <w:t>31</w:t>
            </w:r>
            <w:r w:rsidR="005A3246" w:rsidRPr="00CF7711">
              <w:rPr>
                <w:noProof/>
                <w:webHidden/>
              </w:rPr>
              <w:fldChar w:fldCharType="end"/>
            </w:r>
          </w:hyperlink>
        </w:p>
        <w:p w14:paraId="0C80DB10" w14:textId="77777777" w:rsidR="005A3246" w:rsidRPr="00CF7711" w:rsidRDefault="00446347">
          <w:pPr>
            <w:pStyle w:val="T2"/>
            <w:tabs>
              <w:tab w:val="right" w:leader="dot" w:pos="9062"/>
            </w:tabs>
            <w:rPr>
              <w:rFonts w:cstheme="minorBidi"/>
              <w:noProof/>
            </w:rPr>
          </w:pPr>
          <w:hyperlink w:anchor="_Toc155533589" w:history="1">
            <w:r w:rsidR="005A3246" w:rsidRPr="00CF7711">
              <w:rPr>
                <w:rStyle w:val="Kpr"/>
                <w:rFonts w:ascii="Times New Roman" w:hAnsi="Times New Roman"/>
                <w:b/>
                <w:noProof/>
              </w:rPr>
              <w:t>D.1. Toplumsal Katkı Süreçlerinin Yönetimi ve Toplumsal Katkı Kaynakları</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_Toc155533589 \h </w:instrText>
            </w:r>
            <w:r w:rsidR="005A3246" w:rsidRPr="00CF7711">
              <w:rPr>
                <w:noProof/>
                <w:webHidden/>
              </w:rPr>
            </w:r>
            <w:r w:rsidR="005A3246" w:rsidRPr="00CF7711">
              <w:rPr>
                <w:noProof/>
                <w:webHidden/>
              </w:rPr>
              <w:fldChar w:fldCharType="separate"/>
            </w:r>
            <w:r w:rsidR="005A3246" w:rsidRPr="00CF7711">
              <w:rPr>
                <w:noProof/>
                <w:webHidden/>
              </w:rPr>
              <w:t>31</w:t>
            </w:r>
            <w:r w:rsidR="005A3246" w:rsidRPr="00CF7711">
              <w:rPr>
                <w:noProof/>
                <w:webHidden/>
              </w:rPr>
              <w:fldChar w:fldCharType="end"/>
            </w:r>
          </w:hyperlink>
        </w:p>
        <w:p w14:paraId="4660BD1E" w14:textId="77777777" w:rsidR="005A3246" w:rsidRPr="00CF7711" w:rsidRDefault="00446347">
          <w:pPr>
            <w:pStyle w:val="T3"/>
            <w:tabs>
              <w:tab w:val="right" w:leader="dot" w:pos="9062"/>
            </w:tabs>
            <w:rPr>
              <w:rFonts w:cstheme="minorBidi"/>
              <w:noProof/>
            </w:rPr>
          </w:pPr>
          <w:hyperlink w:anchor="_Toc155533590" w:history="1">
            <w:r w:rsidR="005A3246" w:rsidRPr="00CF7711">
              <w:rPr>
                <w:rStyle w:val="Kpr"/>
                <w:rFonts w:ascii="Times New Roman" w:hAnsi="Times New Roman"/>
                <w:b/>
                <w:noProof/>
              </w:rPr>
              <w:t>D.1.1. Toplumsal Katkı Süreçlerinin Yönetimi</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_Toc155533590 \h </w:instrText>
            </w:r>
            <w:r w:rsidR="005A3246" w:rsidRPr="00CF7711">
              <w:rPr>
                <w:noProof/>
                <w:webHidden/>
              </w:rPr>
            </w:r>
            <w:r w:rsidR="005A3246" w:rsidRPr="00CF7711">
              <w:rPr>
                <w:noProof/>
                <w:webHidden/>
              </w:rPr>
              <w:fldChar w:fldCharType="separate"/>
            </w:r>
            <w:r w:rsidR="005A3246" w:rsidRPr="00CF7711">
              <w:rPr>
                <w:noProof/>
                <w:webHidden/>
              </w:rPr>
              <w:t>31</w:t>
            </w:r>
            <w:r w:rsidR="005A3246" w:rsidRPr="00CF7711">
              <w:rPr>
                <w:noProof/>
                <w:webHidden/>
              </w:rPr>
              <w:fldChar w:fldCharType="end"/>
            </w:r>
          </w:hyperlink>
        </w:p>
        <w:p w14:paraId="08440C9B" w14:textId="77777777" w:rsidR="005A3246" w:rsidRPr="00CF7711" w:rsidRDefault="00446347">
          <w:pPr>
            <w:pStyle w:val="T3"/>
            <w:tabs>
              <w:tab w:val="right" w:leader="dot" w:pos="9062"/>
            </w:tabs>
            <w:rPr>
              <w:rFonts w:cstheme="minorBidi"/>
              <w:noProof/>
            </w:rPr>
          </w:pPr>
          <w:hyperlink w:anchor="_Toc155533591" w:history="1">
            <w:r w:rsidR="005A3246" w:rsidRPr="00CF7711">
              <w:rPr>
                <w:rStyle w:val="Kpr"/>
                <w:rFonts w:ascii="Times New Roman" w:hAnsi="Times New Roman"/>
                <w:b/>
                <w:noProof/>
              </w:rPr>
              <w:t>D.1.2. Kaynaklar</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_Toc155533591 \h </w:instrText>
            </w:r>
            <w:r w:rsidR="005A3246" w:rsidRPr="00CF7711">
              <w:rPr>
                <w:noProof/>
                <w:webHidden/>
              </w:rPr>
            </w:r>
            <w:r w:rsidR="005A3246" w:rsidRPr="00CF7711">
              <w:rPr>
                <w:noProof/>
                <w:webHidden/>
              </w:rPr>
              <w:fldChar w:fldCharType="separate"/>
            </w:r>
            <w:r w:rsidR="005A3246" w:rsidRPr="00CF7711">
              <w:rPr>
                <w:noProof/>
                <w:webHidden/>
              </w:rPr>
              <w:t>31</w:t>
            </w:r>
            <w:r w:rsidR="005A3246" w:rsidRPr="00CF7711">
              <w:rPr>
                <w:noProof/>
                <w:webHidden/>
              </w:rPr>
              <w:fldChar w:fldCharType="end"/>
            </w:r>
          </w:hyperlink>
        </w:p>
        <w:p w14:paraId="35A44E95" w14:textId="77777777" w:rsidR="005A3246" w:rsidRPr="00CF7711" w:rsidRDefault="00446347">
          <w:pPr>
            <w:pStyle w:val="T2"/>
            <w:tabs>
              <w:tab w:val="right" w:leader="dot" w:pos="9062"/>
            </w:tabs>
            <w:rPr>
              <w:rFonts w:cstheme="minorBidi"/>
              <w:noProof/>
            </w:rPr>
          </w:pPr>
          <w:hyperlink w:anchor="_Toc155533592" w:history="1">
            <w:r w:rsidR="005A3246" w:rsidRPr="00CF7711">
              <w:rPr>
                <w:rStyle w:val="Kpr"/>
                <w:rFonts w:ascii="Times New Roman" w:hAnsi="Times New Roman"/>
                <w:b/>
                <w:noProof/>
              </w:rPr>
              <w:t>D.2 Toplumsal Katkı Performansı</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_Toc155533592 \h </w:instrText>
            </w:r>
            <w:r w:rsidR="005A3246" w:rsidRPr="00CF7711">
              <w:rPr>
                <w:noProof/>
                <w:webHidden/>
              </w:rPr>
            </w:r>
            <w:r w:rsidR="005A3246" w:rsidRPr="00CF7711">
              <w:rPr>
                <w:noProof/>
                <w:webHidden/>
              </w:rPr>
              <w:fldChar w:fldCharType="separate"/>
            </w:r>
            <w:r w:rsidR="005A3246" w:rsidRPr="00CF7711">
              <w:rPr>
                <w:noProof/>
                <w:webHidden/>
              </w:rPr>
              <w:t>32</w:t>
            </w:r>
            <w:r w:rsidR="005A3246" w:rsidRPr="00CF7711">
              <w:rPr>
                <w:noProof/>
                <w:webHidden/>
              </w:rPr>
              <w:fldChar w:fldCharType="end"/>
            </w:r>
          </w:hyperlink>
        </w:p>
        <w:p w14:paraId="7B676D69" w14:textId="77777777" w:rsidR="005A3246" w:rsidRPr="00CF7711" w:rsidRDefault="00446347">
          <w:pPr>
            <w:pStyle w:val="T3"/>
            <w:tabs>
              <w:tab w:val="right" w:leader="dot" w:pos="9062"/>
            </w:tabs>
            <w:rPr>
              <w:rFonts w:cstheme="minorBidi"/>
              <w:noProof/>
            </w:rPr>
          </w:pPr>
          <w:hyperlink w:anchor="_Toc155533593" w:history="1">
            <w:r w:rsidR="005A3246" w:rsidRPr="00CF7711">
              <w:rPr>
                <w:rStyle w:val="Kpr"/>
                <w:rFonts w:ascii="Times New Roman" w:hAnsi="Times New Roman"/>
                <w:b/>
                <w:noProof/>
              </w:rPr>
              <w:t>D.2.1.Toplumsal Katkı Performansının İzlenmesi ve Değerlendirilmesi</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_Toc155533593 \h </w:instrText>
            </w:r>
            <w:r w:rsidR="005A3246" w:rsidRPr="00CF7711">
              <w:rPr>
                <w:noProof/>
                <w:webHidden/>
              </w:rPr>
            </w:r>
            <w:r w:rsidR="005A3246" w:rsidRPr="00CF7711">
              <w:rPr>
                <w:noProof/>
                <w:webHidden/>
              </w:rPr>
              <w:fldChar w:fldCharType="separate"/>
            </w:r>
            <w:r w:rsidR="005A3246" w:rsidRPr="00CF7711">
              <w:rPr>
                <w:noProof/>
                <w:webHidden/>
              </w:rPr>
              <w:t>32</w:t>
            </w:r>
            <w:r w:rsidR="005A3246" w:rsidRPr="00CF7711">
              <w:rPr>
                <w:noProof/>
                <w:webHidden/>
              </w:rPr>
              <w:fldChar w:fldCharType="end"/>
            </w:r>
          </w:hyperlink>
        </w:p>
        <w:p w14:paraId="49DD59B1" w14:textId="77777777" w:rsidR="005A3246" w:rsidRPr="00CF7711" w:rsidRDefault="00446347">
          <w:pPr>
            <w:pStyle w:val="T1"/>
            <w:tabs>
              <w:tab w:val="right" w:leader="dot" w:pos="9062"/>
            </w:tabs>
            <w:rPr>
              <w:rFonts w:cstheme="minorBidi"/>
              <w:noProof/>
            </w:rPr>
          </w:pPr>
          <w:hyperlink w:anchor="_Toc155533594" w:history="1">
            <w:r w:rsidR="005A3246" w:rsidRPr="00CF7711">
              <w:rPr>
                <w:rStyle w:val="Kpr"/>
                <w:rFonts w:ascii="Times New Roman" w:hAnsi="Times New Roman"/>
                <w:b/>
                <w:noProof/>
              </w:rPr>
              <w:t>SONUÇ VE DEĞERLENDİRME</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_Toc155533594 \h </w:instrText>
            </w:r>
            <w:r w:rsidR="005A3246" w:rsidRPr="00CF7711">
              <w:rPr>
                <w:noProof/>
                <w:webHidden/>
              </w:rPr>
            </w:r>
            <w:r w:rsidR="005A3246" w:rsidRPr="00CF7711">
              <w:rPr>
                <w:noProof/>
                <w:webHidden/>
              </w:rPr>
              <w:fldChar w:fldCharType="separate"/>
            </w:r>
            <w:r w:rsidR="005A3246" w:rsidRPr="00CF7711">
              <w:rPr>
                <w:noProof/>
                <w:webHidden/>
              </w:rPr>
              <w:t>33</w:t>
            </w:r>
            <w:r w:rsidR="005A3246" w:rsidRPr="00CF7711">
              <w:rPr>
                <w:noProof/>
                <w:webHidden/>
              </w:rPr>
              <w:fldChar w:fldCharType="end"/>
            </w:r>
          </w:hyperlink>
        </w:p>
        <w:p w14:paraId="4BC6C194" w14:textId="77777777" w:rsidR="005A3246" w:rsidRPr="00CF7711" w:rsidRDefault="00446347">
          <w:pPr>
            <w:pStyle w:val="T1"/>
            <w:tabs>
              <w:tab w:val="right" w:leader="dot" w:pos="9062"/>
            </w:tabs>
            <w:rPr>
              <w:rFonts w:cstheme="minorBidi"/>
              <w:noProof/>
            </w:rPr>
          </w:pPr>
          <w:hyperlink w:anchor="_Toc155533595" w:history="1">
            <w:r w:rsidR="005A3246" w:rsidRPr="00CF7711">
              <w:rPr>
                <w:rStyle w:val="Kpr"/>
                <w:rFonts w:ascii="Times New Roman" w:hAnsi="Times New Roman"/>
                <w:b/>
                <w:noProof/>
              </w:rPr>
              <w:t>EK.2 DERECELİ DEĞERLENDİRME ANAHTARI</w:t>
            </w:r>
            <w:r w:rsidR="005A3246" w:rsidRPr="00CF7711">
              <w:rPr>
                <w:noProof/>
                <w:webHidden/>
              </w:rPr>
              <w:tab/>
            </w:r>
            <w:r w:rsidR="005A3246" w:rsidRPr="00CF7711">
              <w:rPr>
                <w:noProof/>
                <w:webHidden/>
              </w:rPr>
              <w:fldChar w:fldCharType="begin"/>
            </w:r>
            <w:r w:rsidR="005A3246" w:rsidRPr="00CF7711">
              <w:rPr>
                <w:noProof/>
                <w:webHidden/>
              </w:rPr>
              <w:instrText xml:space="preserve"> PAGEREF _Toc155533595 \h </w:instrText>
            </w:r>
            <w:r w:rsidR="005A3246" w:rsidRPr="00CF7711">
              <w:rPr>
                <w:noProof/>
                <w:webHidden/>
              </w:rPr>
            </w:r>
            <w:r w:rsidR="005A3246" w:rsidRPr="00CF7711">
              <w:rPr>
                <w:noProof/>
                <w:webHidden/>
              </w:rPr>
              <w:fldChar w:fldCharType="separate"/>
            </w:r>
            <w:r w:rsidR="005A3246" w:rsidRPr="00CF7711">
              <w:rPr>
                <w:noProof/>
                <w:webHidden/>
              </w:rPr>
              <w:t>34</w:t>
            </w:r>
            <w:r w:rsidR="005A3246" w:rsidRPr="00CF7711">
              <w:rPr>
                <w:noProof/>
                <w:webHidden/>
              </w:rPr>
              <w:fldChar w:fldCharType="end"/>
            </w:r>
          </w:hyperlink>
        </w:p>
        <w:p w14:paraId="22FD2249" w14:textId="77777777" w:rsidR="007B39C3" w:rsidRPr="00CF7711" w:rsidRDefault="007B39C3">
          <w:pPr>
            <w:rPr>
              <w:sz w:val="22"/>
              <w:szCs w:val="22"/>
            </w:rPr>
          </w:pPr>
          <w:r w:rsidRPr="00CF7711">
            <w:rPr>
              <w:b/>
              <w:bCs/>
              <w:sz w:val="22"/>
              <w:szCs w:val="22"/>
            </w:rPr>
            <w:fldChar w:fldCharType="end"/>
          </w:r>
        </w:p>
      </w:sdtContent>
    </w:sdt>
    <w:p w14:paraId="641903FD" w14:textId="77777777" w:rsidR="001D092B" w:rsidRPr="00CF7711" w:rsidRDefault="007B39C3" w:rsidP="005A3246">
      <w:pPr>
        <w:spacing w:after="160" w:line="259" w:lineRule="auto"/>
        <w:rPr>
          <w:rFonts w:eastAsiaTheme="majorEastAsia"/>
          <w:b/>
          <w:color w:val="2E74B5" w:themeColor="accent1" w:themeShade="BF"/>
          <w:sz w:val="22"/>
          <w:szCs w:val="22"/>
        </w:rPr>
      </w:pPr>
      <w:r w:rsidRPr="00CF7711">
        <w:rPr>
          <w:b/>
          <w:sz w:val="22"/>
          <w:szCs w:val="22"/>
        </w:rPr>
        <w:br w:type="page"/>
      </w:r>
      <w:bookmarkStart w:id="0" w:name="_Toc92747666"/>
    </w:p>
    <w:p w14:paraId="2EBAE6F7" w14:textId="77777777" w:rsidR="001D092B" w:rsidRPr="00CF7711" w:rsidRDefault="001D092B" w:rsidP="001D092B">
      <w:pPr>
        <w:rPr>
          <w:sz w:val="22"/>
          <w:szCs w:val="22"/>
        </w:rPr>
      </w:pPr>
    </w:p>
    <w:p w14:paraId="533B5457" w14:textId="77777777" w:rsidR="00005409" w:rsidRPr="00CF7711" w:rsidRDefault="005A3246" w:rsidP="003C6026">
      <w:pPr>
        <w:pStyle w:val="Balk1"/>
        <w:spacing w:before="120" w:after="120"/>
        <w:ind w:left="-4" w:right="963"/>
        <w:jc w:val="center"/>
        <w:rPr>
          <w:rFonts w:ascii="Times New Roman" w:hAnsi="Times New Roman" w:cs="Times New Roman"/>
          <w:b/>
          <w:sz w:val="22"/>
          <w:szCs w:val="22"/>
        </w:rPr>
      </w:pPr>
      <w:bookmarkStart w:id="1" w:name="_Toc92979137"/>
      <w:bookmarkStart w:id="2" w:name="_Toc155533380"/>
      <w:bookmarkStart w:id="3" w:name="_Toc155533524"/>
      <w:r w:rsidRPr="00CF7711">
        <w:rPr>
          <w:rFonts w:ascii="Times New Roman" w:hAnsi="Times New Roman" w:cs="Times New Roman"/>
          <w:b/>
          <w:sz w:val="22"/>
          <w:szCs w:val="22"/>
        </w:rPr>
        <w:t xml:space="preserve">BÖLÜM </w:t>
      </w:r>
      <w:r w:rsidR="00005409" w:rsidRPr="00CF7711">
        <w:rPr>
          <w:rFonts w:ascii="Times New Roman" w:hAnsi="Times New Roman" w:cs="Times New Roman"/>
          <w:b/>
          <w:sz w:val="22"/>
          <w:szCs w:val="22"/>
        </w:rPr>
        <w:t>İÇ DEĞERLENDİRME RAPORU</w:t>
      </w:r>
      <w:bookmarkEnd w:id="0"/>
      <w:bookmarkEnd w:id="1"/>
      <w:bookmarkEnd w:id="2"/>
      <w:bookmarkEnd w:id="3"/>
    </w:p>
    <w:p w14:paraId="261F79CE" w14:textId="77777777" w:rsidR="00005409" w:rsidRPr="00CF7711" w:rsidRDefault="00005409" w:rsidP="003C6026">
      <w:pPr>
        <w:pStyle w:val="Balk1"/>
        <w:spacing w:before="120" w:after="120"/>
        <w:ind w:left="-4" w:right="963"/>
        <w:rPr>
          <w:rFonts w:ascii="Times New Roman" w:hAnsi="Times New Roman" w:cs="Times New Roman"/>
          <w:b/>
          <w:sz w:val="22"/>
          <w:szCs w:val="22"/>
        </w:rPr>
      </w:pPr>
      <w:bookmarkStart w:id="4" w:name="_Toc92747667"/>
      <w:bookmarkStart w:id="5" w:name="_Toc155533525"/>
      <w:r w:rsidRPr="00CF7711">
        <w:rPr>
          <w:rFonts w:ascii="Times New Roman" w:hAnsi="Times New Roman" w:cs="Times New Roman"/>
          <w:b/>
          <w:sz w:val="22"/>
          <w:szCs w:val="22"/>
        </w:rPr>
        <w:t>ÖZET</w:t>
      </w:r>
      <w:bookmarkEnd w:id="4"/>
      <w:bookmarkEnd w:id="5"/>
      <w:r w:rsidRPr="00CF7711">
        <w:rPr>
          <w:rFonts w:ascii="Times New Roman" w:hAnsi="Times New Roman" w:cs="Times New Roman"/>
          <w:b/>
          <w:sz w:val="22"/>
          <w:szCs w:val="22"/>
        </w:rPr>
        <w:t xml:space="preserve"> </w:t>
      </w:r>
    </w:p>
    <w:p w14:paraId="20909267" w14:textId="42B97CFB" w:rsidR="00BA0367" w:rsidRPr="00CF7711" w:rsidRDefault="00F04DBD" w:rsidP="0054585D">
      <w:pPr>
        <w:spacing w:before="120" w:after="120"/>
        <w:ind w:right="63"/>
        <w:jc w:val="both"/>
        <w:rPr>
          <w:sz w:val="22"/>
          <w:szCs w:val="22"/>
        </w:rPr>
      </w:pPr>
      <w:r w:rsidRPr="00CF7711">
        <w:rPr>
          <w:sz w:val="22"/>
          <w:szCs w:val="22"/>
        </w:rPr>
        <w:t>Bu rapor Sağlık Bilimleri Fakültesi, Dil ve Konuşma Terapisi Bölümünün liderlik, kalite, yönetişim, eğitim, öğretim, araştırma, geliştirme ve toplumsal katkı başlıklarında değerlendirilmesini amaçlayan öz değerlendirme raporudur. Rapor Dil ve Konuşma Terapisi Bölümü Kalite Komisyonu tarafından hazırlanmıştır. Rapor hazırlanırken özellikle kanıtların toplanmasında bölüm başkanlığı, bölüm koordinatörlükleri, akademik ve idari personel ile işbirliği yapılmıştır. Raporda değerlendirilen başlıklar için “planla, uygula, kontrol et ve önlem al” döngüsüne göre değerlendirme yapılmıştır. Program iç değerlendirme raporunda 202</w:t>
      </w:r>
      <w:r w:rsidR="000F3C11" w:rsidRPr="00CF7711">
        <w:rPr>
          <w:sz w:val="22"/>
          <w:szCs w:val="22"/>
        </w:rPr>
        <w:t>4</w:t>
      </w:r>
      <w:r w:rsidRPr="00CF7711">
        <w:rPr>
          <w:sz w:val="22"/>
          <w:szCs w:val="22"/>
        </w:rPr>
        <w:t xml:space="preserve"> yılı içerisindeki gelişmeler sunulmuş, 202</w:t>
      </w:r>
      <w:r w:rsidR="000F3C11" w:rsidRPr="00CF7711">
        <w:rPr>
          <w:sz w:val="22"/>
          <w:szCs w:val="22"/>
        </w:rPr>
        <w:t>3</w:t>
      </w:r>
      <w:r w:rsidRPr="00CF7711">
        <w:rPr>
          <w:sz w:val="22"/>
          <w:szCs w:val="22"/>
        </w:rPr>
        <w:t xml:space="preserve"> yılı raporu da dikkate alınarak değişiklikler ve yenilikler raporlanmıştır. Her başlık için 202</w:t>
      </w:r>
      <w:r w:rsidR="000F3C11" w:rsidRPr="00CF7711">
        <w:rPr>
          <w:sz w:val="22"/>
          <w:szCs w:val="22"/>
        </w:rPr>
        <w:t>4</w:t>
      </w:r>
      <w:r w:rsidRPr="00CF7711">
        <w:rPr>
          <w:sz w:val="22"/>
          <w:szCs w:val="22"/>
        </w:rPr>
        <w:t xml:space="preserve"> yılındaki mevcut değişik</w:t>
      </w:r>
      <w:r w:rsidR="00410724" w:rsidRPr="00CF7711">
        <w:rPr>
          <w:sz w:val="22"/>
          <w:szCs w:val="22"/>
        </w:rPr>
        <w:t xml:space="preserve">liklere sonuç bölümünde </w:t>
      </w:r>
      <w:r w:rsidRPr="00CF7711">
        <w:rPr>
          <w:sz w:val="22"/>
          <w:szCs w:val="22"/>
        </w:rPr>
        <w:t>yer verilmiştir.</w:t>
      </w:r>
    </w:p>
    <w:p w14:paraId="654D4698" w14:textId="77777777" w:rsidR="00005409" w:rsidRPr="00CF7711" w:rsidRDefault="00005409" w:rsidP="0054585D">
      <w:pPr>
        <w:pStyle w:val="Balk1"/>
        <w:spacing w:before="120" w:after="120"/>
        <w:ind w:left="-4" w:right="963"/>
        <w:jc w:val="both"/>
        <w:rPr>
          <w:rFonts w:ascii="Times New Roman" w:hAnsi="Times New Roman" w:cs="Times New Roman"/>
          <w:b/>
          <w:sz w:val="22"/>
          <w:szCs w:val="22"/>
        </w:rPr>
      </w:pPr>
      <w:bookmarkStart w:id="6" w:name="_Toc92747668"/>
      <w:bookmarkStart w:id="7" w:name="_Toc155533526"/>
      <w:r w:rsidRPr="00CF7711">
        <w:rPr>
          <w:rFonts w:ascii="Times New Roman" w:hAnsi="Times New Roman" w:cs="Times New Roman"/>
          <w:b/>
          <w:sz w:val="22"/>
          <w:szCs w:val="22"/>
        </w:rPr>
        <w:t>BİRİM HAKKINDA BİLGİLER</w:t>
      </w:r>
      <w:bookmarkEnd w:id="6"/>
      <w:bookmarkEnd w:id="7"/>
      <w:r w:rsidRPr="00CF7711">
        <w:rPr>
          <w:rFonts w:ascii="Times New Roman" w:hAnsi="Times New Roman" w:cs="Times New Roman"/>
          <w:b/>
          <w:sz w:val="22"/>
          <w:szCs w:val="22"/>
        </w:rPr>
        <w:t xml:space="preserve"> </w:t>
      </w:r>
    </w:p>
    <w:p w14:paraId="609A1281" w14:textId="77777777" w:rsidR="00005409" w:rsidRPr="00CF7711" w:rsidRDefault="009D23AE" w:rsidP="0054585D">
      <w:pPr>
        <w:spacing w:before="120" w:after="120"/>
        <w:ind w:right="63"/>
        <w:jc w:val="both"/>
        <w:rPr>
          <w:sz w:val="22"/>
          <w:szCs w:val="22"/>
        </w:rPr>
      </w:pPr>
      <w:r w:rsidRPr="00CF7711">
        <w:rPr>
          <w:sz w:val="22"/>
          <w:szCs w:val="22"/>
        </w:rPr>
        <w:t>Birimimizin</w:t>
      </w:r>
      <w:r w:rsidR="00005409" w:rsidRPr="00CF7711">
        <w:rPr>
          <w:sz w:val="22"/>
          <w:szCs w:val="22"/>
        </w:rPr>
        <w:t xml:space="preserve"> tarihsel gelişimi, </w:t>
      </w:r>
      <w:proofErr w:type="gramStart"/>
      <w:r w:rsidR="00005409" w:rsidRPr="00CF7711">
        <w:rPr>
          <w:sz w:val="22"/>
          <w:szCs w:val="22"/>
        </w:rPr>
        <w:t>misyonu</w:t>
      </w:r>
      <w:proofErr w:type="gramEnd"/>
      <w:r w:rsidR="00005409" w:rsidRPr="00CF7711">
        <w:rPr>
          <w:sz w:val="22"/>
          <w:szCs w:val="22"/>
        </w:rPr>
        <w:t>, vizyonu, değerleri, hedefleri, organizasyon yapısı ve iyileştirme alanları hakkında bilgi</w:t>
      </w:r>
      <w:r w:rsidRPr="00CF7711">
        <w:rPr>
          <w:sz w:val="22"/>
          <w:szCs w:val="22"/>
        </w:rPr>
        <w:t>ler aşağıda yer almaktadır.</w:t>
      </w:r>
      <w:r w:rsidR="00005409" w:rsidRPr="00CF7711">
        <w:rPr>
          <w:sz w:val="22"/>
          <w:szCs w:val="22"/>
        </w:rPr>
        <w:t xml:space="preserve"> </w:t>
      </w:r>
    </w:p>
    <w:p w14:paraId="11C4BE2D" w14:textId="77777777" w:rsidR="00005409" w:rsidRPr="00CF7711" w:rsidRDefault="00005409" w:rsidP="003C6026">
      <w:pPr>
        <w:spacing w:before="120" w:after="120"/>
        <w:ind w:right="63"/>
        <w:rPr>
          <w:sz w:val="22"/>
          <w:szCs w:val="22"/>
        </w:rPr>
      </w:pPr>
    </w:p>
    <w:p w14:paraId="43C0799F" w14:textId="77777777" w:rsidR="0018673C" w:rsidRPr="00CF7711" w:rsidRDefault="00005409" w:rsidP="00F826BD">
      <w:pPr>
        <w:pStyle w:val="Balk2"/>
        <w:numPr>
          <w:ilvl w:val="0"/>
          <w:numId w:val="51"/>
        </w:numPr>
        <w:spacing w:before="120" w:after="120"/>
        <w:rPr>
          <w:rFonts w:ascii="Times New Roman" w:hAnsi="Times New Roman" w:cs="Times New Roman"/>
          <w:b/>
          <w:sz w:val="22"/>
          <w:szCs w:val="22"/>
        </w:rPr>
      </w:pPr>
      <w:bookmarkStart w:id="8" w:name="_Toc92747669"/>
      <w:bookmarkStart w:id="9" w:name="_Toc155533527"/>
      <w:r w:rsidRPr="00CF7711">
        <w:rPr>
          <w:rFonts w:ascii="Times New Roman" w:hAnsi="Times New Roman" w:cs="Times New Roman"/>
          <w:b/>
          <w:sz w:val="22"/>
          <w:szCs w:val="22"/>
        </w:rPr>
        <w:t>İletişim Bilgileri</w:t>
      </w:r>
      <w:bookmarkEnd w:id="8"/>
      <w:bookmarkEnd w:id="9"/>
      <w:r w:rsidRPr="00CF7711">
        <w:rPr>
          <w:rFonts w:ascii="Times New Roman" w:hAnsi="Times New Roman" w:cs="Times New Roman"/>
          <w:b/>
          <w:sz w:val="22"/>
          <w:szCs w:val="22"/>
        </w:rPr>
        <w:t xml:space="preserve"> </w:t>
      </w:r>
    </w:p>
    <w:p w14:paraId="4A06A838" w14:textId="77777777" w:rsidR="00F826BD" w:rsidRPr="00CF7711" w:rsidRDefault="00F826BD" w:rsidP="00F826BD">
      <w:pPr>
        <w:rPr>
          <w:rFonts w:eastAsiaTheme="minorHAnsi"/>
          <w:sz w:val="22"/>
          <w:szCs w:val="22"/>
        </w:rPr>
      </w:pPr>
    </w:p>
    <w:tbl>
      <w:tblPr>
        <w:tblStyle w:val="TabloKlavuzu"/>
        <w:tblW w:w="0" w:type="auto"/>
        <w:tblLook w:val="04A0" w:firstRow="1" w:lastRow="0" w:firstColumn="1" w:lastColumn="0" w:noHBand="0" w:noVBand="1"/>
      </w:tblPr>
      <w:tblGrid>
        <w:gridCol w:w="1804"/>
        <w:gridCol w:w="2808"/>
        <w:gridCol w:w="1771"/>
        <w:gridCol w:w="2679"/>
      </w:tblGrid>
      <w:tr w:rsidR="0018673C" w:rsidRPr="00CF7711" w14:paraId="7C9CEF96" w14:textId="77777777" w:rsidTr="00E06B42">
        <w:tc>
          <w:tcPr>
            <w:tcW w:w="9062" w:type="dxa"/>
            <w:gridSpan w:val="4"/>
          </w:tcPr>
          <w:p w14:paraId="7C7055EA" w14:textId="77777777" w:rsidR="0018673C" w:rsidRPr="00CF7711" w:rsidRDefault="00E45858" w:rsidP="00E06B42">
            <w:pPr>
              <w:spacing w:before="120" w:after="120"/>
              <w:jc w:val="center"/>
              <w:rPr>
                <w:b/>
                <w:sz w:val="22"/>
                <w:szCs w:val="22"/>
              </w:rPr>
            </w:pPr>
            <w:r w:rsidRPr="00CF7711">
              <w:rPr>
                <w:b/>
                <w:sz w:val="22"/>
                <w:szCs w:val="22"/>
              </w:rPr>
              <w:t>Dil ve Konuşma Terapisi Bölümü</w:t>
            </w:r>
          </w:p>
        </w:tc>
      </w:tr>
      <w:tr w:rsidR="0018673C" w:rsidRPr="00CF7711" w14:paraId="708D0379" w14:textId="77777777" w:rsidTr="0020211A">
        <w:tc>
          <w:tcPr>
            <w:tcW w:w="1804" w:type="dxa"/>
          </w:tcPr>
          <w:p w14:paraId="2BA037D1" w14:textId="77777777" w:rsidR="0018673C" w:rsidRPr="00CF7711" w:rsidRDefault="0018673C" w:rsidP="00E06B42">
            <w:pPr>
              <w:spacing w:before="120" w:after="120"/>
              <w:rPr>
                <w:sz w:val="22"/>
                <w:szCs w:val="22"/>
              </w:rPr>
            </w:pPr>
          </w:p>
        </w:tc>
        <w:tc>
          <w:tcPr>
            <w:tcW w:w="2808" w:type="dxa"/>
          </w:tcPr>
          <w:p w14:paraId="3C8A1D2D" w14:textId="77777777" w:rsidR="0018673C" w:rsidRPr="00CF7711" w:rsidRDefault="0018673C" w:rsidP="00E06B42">
            <w:pPr>
              <w:spacing w:before="120" w:after="120"/>
              <w:rPr>
                <w:sz w:val="22"/>
                <w:szCs w:val="22"/>
              </w:rPr>
            </w:pPr>
            <w:r w:rsidRPr="00CF7711">
              <w:rPr>
                <w:sz w:val="22"/>
                <w:szCs w:val="22"/>
              </w:rPr>
              <w:t>Unvanı, Adı, Soyadı</w:t>
            </w:r>
          </w:p>
        </w:tc>
        <w:tc>
          <w:tcPr>
            <w:tcW w:w="1771" w:type="dxa"/>
          </w:tcPr>
          <w:p w14:paraId="198E0F6E" w14:textId="77777777" w:rsidR="0018673C" w:rsidRPr="00CF7711" w:rsidRDefault="0018673C" w:rsidP="00E06B42">
            <w:pPr>
              <w:spacing w:before="120" w:after="120"/>
              <w:rPr>
                <w:sz w:val="22"/>
                <w:szCs w:val="22"/>
              </w:rPr>
            </w:pPr>
            <w:r w:rsidRPr="00CF7711">
              <w:rPr>
                <w:sz w:val="22"/>
                <w:szCs w:val="22"/>
              </w:rPr>
              <w:t>Telefon</w:t>
            </w:r>
          </w:p>
        </w:tc>
        <w:tc>
          <w:tcPr>
            <w:tcW w:w="2679" w:type="dxa"/>
          </w:tcPr>
          <w:p w14:paraId="79F2BEC2" w14:textId="77777777" w:rsidR="0018673C" w:rsidRPr="00CF7711" w:rsidRDefault="0018673C" w:rsidP="00E06B42">
            <w:pPr>
              <w:spacing w:before="120" w:after="120"/>
              <w:rPr>
                <w:sz w:val="22"/>
                <w:szCs w:val="22"/>
              </w:rPr>
            </w:pPr>
            <w:r w:rsidRPr="00CF7711">
              <w:rPr>
                <w:sz w:val="22"/>
                <w:szCs w:val="22"/>
              </w:rPr>
              <w:t>E-posta</w:t>
            </w:r>
          </w:p>
        </w:tc>
      </w:tr>
      <w:tr w:rsidR="0020211A" w:rsidRPr="00CF7711" w14:paraId="0AE659AA" w14:textId="77777777" w:rsidTr="0020211A">
        <w:tc>
          <w:tcPr>
            <w:tcW w:w="1804" w:type="dxa"/>
          </w:tcPr>
          <w:p w14:paraId="6CCB217B" w14:textId="77777777" w:rsidR="0020211A" w:rsidRPr="00CF7711" w:rsidRDefault="0020211A" w:rsidP="0020211A">
            <w:pPr>
              <w:rPr>
                <w:sz w:val="22"/>
                <w:szCs w:val="22"/>
              </w:rPr>
            </w:pPr>
            <w:r w:rsidRPr="00CF7711">
              <w:rPr>
                <w:sz w:val="22"/>
                <w:szCs w:val="22"/>
              </w:rPr>
              <w:t>Dekan</w:t>
            </w:r>
          </w:p>
        </w:tc>
        <w:tc>
          <w:tcPr>
            <w:tcW w:w="2808" w:type="dxa"/>
          </w:tcPr>
          <w:p w14:paraId="47D05482" w14:textId="77777777" w:rsidR="0020211A" w:rsidRPr="00CF7711" w:rsidRDefault="0020211A" w:rsidP="0020211A">
            <w:pPr>
              <w:rPr>
                <w:sz w:val="22"/>
                <w:szCs w:val="22"/>
              </w:rPr>
            </w:pPr>
            <w:r w:rsidRPr="00CF7711">
              <w:rPr>
                <w:sz w:val="22"/>
                <w:szCs w:val="22"/>
              </w:rPr>
              <w:t>Prof. Dr. Bülent Elbasan</w:t>
            </w:r>
          </w:p>
        </w:tc>
        <w:tc>
          <w:tcPr>
            <w:tcW w:w="1771" w:type="dxa"/>
          </w:tcPr>
          <w:p w14:paraId="1E46DD90" w14:textId="77777777" w:rsidR="0020211A" w:rsidRPr="00CF7711" w:rsidRDefault="0020211A" w:rsidP="0020211A">
            <w:pPr>
              <w:jc w:val="both"/>
              <w:rPr>
                <w:sz w:val="22"/>
                <w:szCs w:val="22"/>
              </w:rPr>
            </w:pPr>
            <w:r w:rsidRPr="00CF7711">
              <w:rPr>
                <w:sz w:val="22"/>
                <w:szCs w:val="22"/>
              </w:rPr>
              <w:t>+9003122162601</w:t>
            </w:r>
          </w:p>
        </w:tc>
        <w:tc>
          <w:tcPr>
            <w:tcW w:w="2679" w:type="dxa"/>
          </w:tcPr>
          <w:p w14:paraId="1FAEAB17" w14:textId="77777777" w:rsidR="0020211A" w:rsidRPr="00CF7711" w:rsidRDefault="00446347" w:rsidP="0020211A">
            <w:pPr>
              <w:jc w:val="both"/>
              <w:rPr>
                <w:sz w:val="22"/>
                <w:szCs w:val="22"/>
              </w:rPr>
            </w:pPr>
            <w:hyperlink r:id="rId8" w:history="1">
              <w:r w:rsidR="0020211A" w:rsidRPr="00CF7711">
                <w:rPr>
                  <w:rStyle w:val="Kpr"/>
                  <w:sz w:val="22"/>
                  <w:szCs w:val="22"/>
                </w:rPr>
                <w:t>bulentelbasan@gazi.edu.tr</w:t>
              </w:r>
            </w:hyperlink>
          </w:p>
        </w:tc>
      </w:tr>
      <w:tr w:rsidR="0020211A" w:rsidRPr="00CF7711" w14:paraId="0BE8C231" w14:textId="77777777" w:rsidTr="0020211A">
        <w:tc>
          <w:tcPr>
            <w:tcW w:w="1804" w:type="dxa"/>
          </w:tcPr>
          <w:p w14:paraId="420A8D19" w14:textId="77777777" w:rsidR="0020211A" w:rsidRPr="00CF7711" w:rsidRDefault="0020211A" w:rsidP="0020211A">
            <w:pPr>
              <w:rPr>
                <w:sz w:val="22"/>
                <w:szCs w:val="22"/>
              </w:rPr>
            </w:pPr>
            <w:r w:rsidRPr="00CF7711">
              <w:rPr>
                <w:sz w:val="22"/>
                <w:szCs w:val="22"/>
              </w:rPr>
              <w:t>Sorumlu Dekan Yardımcısı</w:t>
            </w:r>
          </w:p>
        </w:tc>
        <w:tc>
          <w:tcPr>
            <w:tcW w:w="2808" w:type="dxa"/>
          </w:tcPr>
          <w:p w14:paraId="29D3D6B8" w14:textId="77777777" w:rsidR="0020211A" w:rsidRPr="00CF7711" w:rsidRDefault="0020211A" w:rsidP="0020211A">
            <w:pPr>
              <w:rPr>
                <w:sz w:val="22"/>
                <w:szCs w:val="22"/>
              </w:rPr>
            </w:pPr>
            <w:r w:rsidRPr="00CF7711">
              <w:rPr>
                <w:sz w:val="22"/>
                <w:szCs w:val="22"/>
              </w:rPr>
              <w:t>Prof. Dr. Makbule Gezmen Karadağ</w:t>
            </w:r>
          </w:p>
        </w:tc>
        <w:tc>
          <w:tcPr>
            <w:tcW w:w="1771" w:type="dxa"/>
          </w:tcPr>
          <w:p w14:paraId="3EE11421" w14:textId="77777777" w:rsidR="0020211A" w:rsidRPr="00CF7711" w:rsidRDefault="0020211A" w:rsidP="0020211A">
            <w:pPr>
              <w:jc w:val="both"/>
              <w:rPr>
                <w:sz w:val="22"/>
                <w:szCs w:val="22"/>
              </w:rPr>
            </w:pPr>
            <w:r w:rsidRPr="00CF7711">
              <w:rPr>
                <w:sz w:val="22"/>
                <w:szCs w:val="22"/>
              </w:rPr>
              <w:t>+903122162601</w:t>
            </w:r>
          </w:p>
        </w:tc>
        <w:tc>
          <w:tcPr>
            <w:tcW w:w="2679" w:type="dxa"/>
          </w:tcPr>
          <w:p w14:paraId="5BCE142C" w14:textId="77777777" w:rsidR="0020211A" w:rsidRPr="00CF7711" w:rsidRDefault="00446347" w:rsidP="0020211A">
            <w:pPr>
              <w:jc w:val="both"/>
              <w:rPr>
                <w:sz w:val="22"/>
                <w:szCs w:val="22"/>
              </w:rPr>
            </w:pPr>
            <w:hyperlink r:id="rId9" w:history="1">
              <w:r w:rsidR="0020211A" w:rsidRPr="00CF7711">
                <w:rPr>
                  <w:rStyle w:val="Kpr"/>
                  <w:sz w:val="22"/>
                  <w:szCs w:val="22"/>
                  <w:shd w:val="clear" w:color="auto" w:fill="FFFFFF"/>
                </w:rPr>
                <w:t>mgezmen@gazi.edu.tr</w:t>
              </w:r>
            </w:hyperlink>
          </w:p>
        </w:tc>
      </w:tr>
      <w:tr w:rsidR="0020211A" w:rsidRPr="00CF7711" w14:paraId="783330AF" w14:textId="77777777" w:rsidTr="0020211A">
        <w:tc>
          <w:tcPr>
            <w:tcW w:w="1804" w:type="dxa"/>
          </w:tcPr>
          <w:p w14:paraId="7B6E7BFB" w14:textId="77777777" w:rsidR="0020211A" w:rsidRPr="00CF7711" w:rsidRDefault="0020211A" w:rsidP="0020211A">
            <w:pPr>
              <w:spacing w:before="120" w:after="120"/>
              <w:rPr>
                <w:sz w:val="22"/>
                <w:szCs w:val="22"/>
              </w:rPr>
            </w:pPr>
            <w:r w:rsidRPr="00CF7711">
              <w:rPr>
                <w:sz w:val="22"/>
                <w:szCs w:val="22"/>
              </w:rPr>
              <w:t>Bölüm Başkanı</w:t>
            </w:r>
          </w:p>
        </w:tc>
        <w:tc>
          <w:tcPr>
            <w:tcW w:w="2808" w:type="dxa"/>
          </w:tcPr>
          <w:p w14:paraId="58975680" w14:textId="77777777" w:rsidR="0020211A" w:rsidRPr="00CF7711" w:rsidRDefault="0020211A" w:rsidP="0020211A">
            <w:pPr>
              <w:spacing w:before="120" w:after="120"/>
              <w:rPr>
                <w:sz w:val="22"/>
                <w:szCs w:val="22"/>
              </w:rPr>
            </w:pPr>
            <w:r w:rsidRPr="00CF7711">
              <w:rPr>
                <w:sz w:val="22"/>
                <w:szCs w:val="22"/>
              </w:rPr>
              <w:t xml:space="preserve">Dr. </w:t>
            </w:r>
            <w:proofErr w:type="spellStart"/>
            <w:r w:rsidRPr="00CF7711">
              <w:rPr>
                <w:sz w:val="22"/>
                <w:szCs w:val="22"/>
              </w:rPr>
              <w:t>Öğr</w:t>
            </w:r>
            <w:proofErr w:type="spellEnd"/>
            <w:r w:rsidRPr="00CF7711">
              <w:rPr>
                <w:sz w:val="22"/>
                <w:szCs w:val="22"/>
              </w:rPr>
              <w:t>. Üyesi Işık Sibel KÜÇÜKÜNAL</w:t>
            </w:r>
          </w:p>
        </w:tc>
        <w:tc>
          <w:tcPr>
            <w:tcW w:w="1771" w:type="dxa"/>
          </w:tcPr>
          <w:p w14:paraId="40DE5254" w14:textId="77777777" w:rsidR="0020211A" w:rsidRPr="00CF7711" w:rsidRDefault="0020211A" w:rsidP="0020211A">
            <w:pPr>
              <w:spacing w:before="120" w:after="120"/>
              <w:rPr>
                <w:sz w:val="22"/>
                <w:szCs w:val="22"/>
              </w:rPr>
            </w:pPr>
            <w:r w:rsidRPr="00CF7711">
              <w:rPr>
                <w:sz w:val="22"/>
                <w:szCs w:val="22"/>
              </w:rPr>
              <w:t>0505 884 4818</w:t>
            </w:r>
          </w:p>
        </w:tc>
        <w:tc>
          <w:tcPr>
            <w:tcW w:w="2679" w:type="dxa"/>
          </w:tcPr>
          <w:p w14:paraId="2C093496" w14:textId="77777777" w:rsidR="0020211A" w:rsidRPr="00CF7711" w:rsidRDefault="00446347" w:rsidP="0020211A">
            <w:pPr>
              <w:spacing w:before="120" w:after="120"/>
              <w:rPr>
                <w:sz w:val="22"/>
                <w:szCs w:val="22"/>
              </w:rPr>
            </w:pPr>
            <w:hyperlink r:id="rId10" w:history="1">
              <w:r w:rsidR="0020211A" w:rsidRPr="00CF7711">
                <w:rPr>
                  <w:rStyle w:val="Kpr"/>
                  <w:sz w:val="22"/>
                  <w:szCs w:val="22"/>
                </w:rPr>
                <w:t>sibelkucukunal@gazi.edu.tr</w:t>
              </w:r>
            </w:hyperlink>
          </w:p>
        </w:tc>
      </w:tr>
      <w:tr w:rsidR="0020211A" w:rsidRPr="00CF7711" w14:paraId="482CDF3D" w14:textId="77777777" w:rsidTr="0020211A">
        <w:tc>
          <w:tcPr>
            <w:tcW w:w="1804" w:type="dxa"/>
          </w:tcPr>
          <w:p w14:paraId="5EDFB3BE" w14:textId="77777777" w:rsidR="0020211A" w:rsidRPr="00CF7711" w:rsidRDefault="0020211A" w:rsidP="0020211A">
            <w:pPr>
              <w:spacing w:before="120" w:after="120"/>
              <w:rPr>
                <w:sz w:val="22"/>
                <w:szCs w:val="22"/>
              </w:rPr>
            </w:pPr>
            <w:r w:rsidRPr="00CF7711">
              <w:rPr>
                <w:sz w:val="22"/>
                <w:szCs w:val="22"/>
              </w:rPr>
              <w:t>Bölüm Kalite Ekibi Başkanı</w:t>
            </w:r>
          </w:p>
        </w:tc>
        <w:tc>
          <w:tcPr>
            <w:tcW w:w="2808" w:type="dxa"/>
          </w:tcPr>
          <w:p w14:paraId="46FF57C4" w14:textId="77777777" w:rsidR="0020211A" w:rsidRPr="00CF7711" w:rsidRDefault="0020211A" w:rsidP="0020211A">
            <w:pPr>
              <w:spacing w:before="120" w:after="120"/>
              <w:rPr>
                <w:sz w:val="22"/>
                <w:szCs w:val="22"/>
              </w:rPr>
            </w:pPr>
            <w:r w:rsidRPr="00CF7711">
              <w:rPr>
                <w:sz w:val="22"/>
                <w:szCs w:val="22"/>
              </w:rPr>
              <w:t xml:space="preserve">Dr. </w:t>
            </w:r>
            <w:proofErr w:type="spellStart"/>
            <w:r w:rsidRPr="00CF7711">
              <w:rPr>
                <w:sz w:val="22"/>
                <w:szCs w:val="22"/>
              </w:rPr>
              <w:t>Öğr</w:t>
            </w:r>
            <w:proofErr w:type="spellEnd"/>
            <w:r w:rsidRPr="00CF7711">
              <w:rPr>
                <w:sz w:val="22"/>
                <w:szCs w:val="22"/>
              </w:rPr>
              <w:t>. Üyesi Güzide ATALIK</w:t>
            </w:r>
          </w:p>
        </w:tc>
        <w:tc>
          <w:tcPr>
            <w:tcW w:w="1771" w:type="dxa"/>
          </w:tcPr>
          <w:p w14:paraId="4CD6C894" w14:textId="77777777" w:rsidR="0020211A" w:rsidRPr="00CF7711" w:rsidRDefault="0020211A" w:rsidP="0020211A">
            <w:pPr>
              <w:spacing w:before="120" w:after="120"/>
              <w:rPr>
                <w:sz w:val="22"/>
                <w:szCs w:val="22"/>
              </w:rPr>
            </w:pPr>
            <w:r w:rsidRPr="00CF7711">
              <w:rPr>
                <w:sz w:val="22"/>
                <w:szCs w:val="22"/>
              </w:rPr>
              <w:t>0505 454 4338</w:t>
            </w:r>
          </w:p>
        </w:tc>
        <w:tc>
          <w:tcPr>
            <w:tcW w:w="2679" w:type="dxa"/>
          </w:tcPr>
          <w:p w14:paraId="66D9AF74" w14:textId="77777777" w:rsidR="0020211A" w:rsidRPr="00CF7711" w:rsidRDefault="00446347" w:rsidP="0020211A">
            <w:pPr>
              <w:spacing w:before="120" w:after="120"/>
              <w:rPr>
                <w:sz w:val="22"/>
                <w:szCs w:val="22"/>
              </w:rPr>
            </w:pPr>
            <w:hyperlink r:id="rId11" w:history="1">
              <w:r w:rsidR="0020211A" w:rsidRPr="00CF7711">
                <w:rPr>
                  <w:rStyle w:val="Kpr"/>
                  <w:sz w:val="22"/>
                  <w:szCs w:val="22"/>
                </w:rPr>
                <w:t>guzideatalik@gazi.edu.tr</w:t>
              </w:r>
            </w:hyperlink>
          </w:p>
        </w:tc>
      </w:tr>
      <w:tr w:rsidR="0020211A" w:rsidRPr="00CF7711" w14:paraId="63C72138" w14:textId="77777777" w:rsidTr="00E06B42">
        <w:tc>
          <w:tcPr>
            <w:tcW w:w="9062" w:type="dxa"/>
            <w:gridSpan w:val="4"/>
          </w:tcPr>
          <w:p w14:paraId="7C7D08CA" w14:textId="77777777" w:rsidR="0020211A" w:rsidRPr="00CF7711" w:rsidRDefault="0020211A" w:rsidP="0020211A">
            <w:pPr>
              <w:spacing w:before="120" w:after="120"/>
              <w:rPr>
                <w:sz w:val="22"/>
                <w:szCs w:val="22"/>
              </w:rPr>
            </w:pPr>
            <w:r w:rsidRPr="00CF7711">
              <w:rPr>
                <w:sz w:val="22"/>
                <w:szCs w:val="22"/>
              </w:rPr>
              <w:t xml:space="preserve">Bölüm Adresi: </w:t>
            </w:r>
            <w:r w:rsidRPr="00CF7711">
              <w:rPr>
                <w:color w:val="222222"/>
                <w:sz w:val="22"/>
                <w:szCs w:val="22"/>
                <w:shd w:val="clear" w:color="auto" w:fill="FFFFFF"/>
              </w:rPr>
              <w:t xml:space="preserve">Emek </w:t>
            </w:r>
            <w:proofErr w:type="spellStart"/>
            <w:r w:rsidRPr="00CF7711">
              <w:rPr>
                <w:color w:val="222222"/>
                <w:sz w:val="22"/>
                <w:szCs w:val="22"/>
                <w:shd w:val="clear" w:color="auto" w:fill="FFFFFF"/>
              </w:rPr>
              <w:t>mah.</w:t>
            </w:r>
            <w:proofErr w:type="spellEnd"/>
            <w:r w:rsidRPr="00CF7711">
              <w:rPr>
                <w:color w:val="222222"/>
                <w:sz w:val="22"/>
                <w:szCs w:val="22"/>
                <w:shd w:val="clear" w:color="auto" w:fill="FFFFFF"/>
              </w:rPr>
              <w:t xml:space="preserve"> Bişkek Cad. 6. Cad. (eski 81. sokak) No:2 06490 Çankaya</w:t>
            </w:r>
            <w:r w:rsidRPr="00CF7711">
              <w:rPr>
                <w:color w:val="212529"/>
                <w:sz w:val="22"/>
                <w:szCs w:val="22"/>
                <w:shd w:val="clear" w:color="auto" w:fill="FFFFFF"/>
              </w:rPr>
              <w:t>/ANKARA</w:t>
            </w:r>
          </w:p>
        </w:tc>
      </w:tr>
    </w:tbl>
    <w:p w14:paraId="69525AA7" w14:textId="77777777" w:rsidR="00005409" w:rsidRPr="00CF7711" w:rsidRDefault="00005409" w:rsidP="003C6026">
      <w:pPr>
        <w:spacing w:before="120" w:after="120"/>
        <w:rPr>
          <w:sz w:val="22"/>
          <w:szCs w:val="22"/>
        </w:rPr>
      </w:pPr>
    </w:p>
    <w:p w14:paraId="176C956F" w14:textId="77777777" w:rsidR="00005409" w:rsidRPr="00CF7711" w:rsidRDefault="00005409" w:rsidP="003C6026">
      <w:pPr>
        <w:pStyle w:val="Balk2"/>
        <w:spacing w:before="120" w:after="120"/>
        <w:ind w:left="-4"/>
        <w:rPr>
          <w:rFonts w:ascii="Times New Roman" w:hAnsi="Times New Roman" w:cs="Times New Roman"/>
          <w:b/>
          <w:sz w:val="22"/>
          <w:szCs w:val="22"/>
        </w:rPr>
      </w:pPr>
      <w:bookmarkStart w:id="10" w:name="_Toc92747670"/>
      <w:bookmarkStart w:id="11" w:name="_Toc155533528"/>
      <w:r w:rsidRPr="00CF7711">
        <w:rPr>
          <w:rFonts w:ascii="Times New Roman" w:hAnsi="Times New Roman" w:cs="Times New Roman"/>
          <w:b/>
          <w:sz w:val="22"/>
          <w:szCs w:val="22"/>
        </w:rPr>
        <w:t>2. Tarihsel Gelişimi</w:t>
      </w:r>
      <w:bookmarkEnd w:id="10"/>
      <w:bookmarkEnd w:id="11"/>
      <w:r w:rsidRPr="00CF7711">
        <w:rPr>
          <w:rFonts w:ascii="Times New Roman" w:hAnsi="Times New Roman" w:cs="Times New Roman"/>
          <w:b/>
          <w:sz w:val="22"/>
          <w:szCs w:val="22"/>
        </w:rPr>
        <w:t xml:space="preserve">  </w:t>
      </w:r>
    </w:p>
    <w:p w14:paraId="3BAD71DB" w14:textId="1CF384A9" w:rsidR="001D092B" w:rsidRPr="00CF7711" w:rsidRDefault="00D80A9A" w:rsidP="00410724">
      <w:pPr>
        <w:pStyle w:val="GvdeMetni"/>
        <w:spacing w:before="120" w:after="120"/>
        <w:ind w:left="0" w:right="63" w:firstLine="708"/>
        <w:jc w:val="both"/>
        <w:rPr>
          <w:sz w:val="22"/>
          <w:szCs w:val="22"/>
        </w:rPr>
      </w:pPr>
      <w:r w:rsidRPr="00CF7711">
        <w:rPr>
          <w:sz w:val="22"/>
          <w:szCs w:val="22"/>
        </w:rPr>
        <w:t>Bölümümüz de 2017</w:t>
      </w:r>
      <w:r w:rsidR="00F826BD" w:rsidRPr="00CF7711">
        <w:rPr>
          <w:sz w:val="22"/>
          <w:szCs w:val="22"/>
        </w:rPr>
        <w:t xml:space="preserve"> yılında öncelikli alanlar kapsamında 2 adet araştırma görevlisi ve vekaleten bir bölüm başkanının atanması ile kurulmuştur. </w:t>
      </w:r>
      <w:r w:rsidR="00410724" w:rsidRPr="00CF7711">
        <w:rPr>
          <w:sz w:val="22"/>
          <w:szCs w:val="22"/>
        </w:rPr>
        <w:t xml:space="preserve">Şuanda ise </w:t>
      </w:r>
      <w:r w:rsidR="00446347">
        <w:rPr>
          <w:sz w:val="22"/>
          <w:szCs w:val="22"/>
        </w:rPr>
        <w:t>bölümümüz akademik personeli ol</w:t>
      </w:r>
      <w:r w:rsidR="001D791B">
        <w:rPr>
          <w:sz w:val="22"/>
          <w:szCs w:val="22"/>
        </w:rPr>
        <w:t>arak; 4</w:t>
      </w:r>
      <w:r w:rsidR="00410724" w:rsidRPr="00CF7711">
        <w:rPr>
          <w:sz w:val="22"/>
          <w:szCs w:val="22"/>
        </w:rPr>
        <w:t xml:space="preserve"> Doktor Öğretim Üyesi, 1 Öğretim Görevlisi ve 2 Araştırma Görevlisi bulunmaktadır. </w:t>
      </w:r>
      <w:r w:rsidR="00F826BD" w:rsidRPr="00CF7711">
        <w:rPr>
          <w:sz w:val="22"/>
          <w:szCs w:val="22"/>
        </w:rPr>
        <w:t>Bölümün lisans öğrencisi bulunmamaktadır.</w:t>
      </w:r>
    </w:p>
    <w:p w14:paraId="07F5B0AF" w14:textId="77777777" w:rsidR="0020211A" w:rsidRPr="00CF7711" w:rsidRDefault="0020211A" w:rsidP="0020211A">
      <w:pPr>
        <w:pStyle w:val="GvdeMetni"/>
        <w:spacing w:before="120" w:after="120"/>
        <w:ind w:right="63"/>
        <w:jc w:val="both"/>
        <w:rPr>
          <w:sz w:val="22"/>
          <w:szCs w:val="22"/>
        </w:rPr>
      </w:pPr>
      <w:r w:rsidRPr="00CF7711">
        <w:rPr>
          <w:b/>
          <w:sz w:val="22"/>
          <w:szCs w:val="22"/>
        </w:rPr>
        <w:t>Tablo1:</w:t>
      </w:r>
      <w:r w:rsidRPr="00CF7711">
        <w:rPr>
          <w:b/>
          <w:bCs/>
          <w:sz w:val="22"/>
          <w:szCs w:val="22"/>
        </w:rPr>
        <w:t xml:space="preserve"> Bölümde Görevli Akademik Personel Sayısı</w:t>
      </w:r>
    </w:p>
    <w:tbl>
      <w:tblPr>
        <w:tblpPr w:leftFromText="45" w:rightFromText="45" w:bottomFromText="160" w:vertAnchor="text"/>
        <w:tblW w:w="3177" w:type="pct"/>
        <w:tblCellSpacing w:w="0" w:type="dxa"/>
        <w:tblCellMar>
          <w:left w:w="0" w:type="dxa"/>
          <w:right w:w="0" w:type="dxa"/>
        </w:tblCellMar>
        <w:tblLook w:val="04A0" w:firstRow="1" w:lastRow="0" w:firstColumn="1" w:lastColumn="0" w:noHBand="0" w:noVBand="1"/>
      </w:tblPr>
      <w:tblGrid>
        <w:gridCol w:w="4200"/>
        <w:gridCol w:w="1564"/>
      </w:tblGrid>
      <w:tr w:rsidR="0020211A" w:rsidRPr="00CF7711" w14:paraId="666740DB" w14:textId="77777777" w:rsidTr="0020211A">
        <w:trPr>
          <w:trHeight w:val="267"/>
          <w:tblCellSpacing w:w="0" w:type="dxa"/>
        </w:trPr>
        <w:tc>
          <w:tcPr>
            <w:tcW w:w="3643" w:type="pct"/>
            <w:tcBorders>
              <w:top w:val="single" w:sz="4" w:space="0" w:color="auto"/>
              <w:left w:val="nil"/>
              <w:bottom w:val="single" w:sz="4" w:space="0" w:color="auto"/>
              <w:right w:val="nil"/>
            </w:tcBorders>
            <w:vAlign w:val="center"/>
            <w:hideMark/>
          </w:tcPr>
          <w:p w14:paraId="7787E00B" w14:textId="77777777" w:rsidR="0020211A" w:rsidRPr="00CF7711" w:rsidRDefault="0020211A" w:rsidP="0020211A">
            <w:pPr>
              <w:pStyle w:val="NormalWeb"/>
              <w:spacing w:before="0" w:beforeAutospacing="0" w:after="0" w:afterAutospacing="0"/>
              <w:jc w:val="both"/>
              <w:rPr>
                <w:b/>
                <w:sz w:val="22"/>
                <w:szCs w:val="22"/>
              </w:rPr>
            </w:pPr>
            <w:r w:rsidRPr="00CF7711">
              <w:rPr>
                <w:rStyle w:val="Gl"/>
                <w:sz w:val="22"/>
                <w:szCs w:val="22"/>
              </w:rPr>
              <w:t>Öğretim Elemanları</w:t>
            </w:r>
          </w:p>
        </w:tc>
        <w:tc>
          <w:tcPr>
            <w:tcW w:w="1357" w:type="pct"/>
            <w:tcBorders>
              <w:top w:val="single" w:sz="4" w:space="0" w:color="auto"/>
              <w:left w:val="nil"/>
              <w:bottom w:val="single" w:sz="4" w:space="0" w:color="auto"/>
              <w:right w:val="nil"/>
            </w:tcBorders>
            <w:vAlign w:val="center"/>
          </w:tcPr>
          <w:p w14:paraId="32AB0839" w14:textId="1F0D3C52" w:rsidR="0020211A" w:rsidRPr="00CF7711" w:rsidRDefault="001D791B" w:rsidP="0020211A">
            <w:pPr>
              <w:pStyle w:val="NormalWeb"/>
              <w:spacing w:before="0" w:beforeAutospacing="0" w:after="0" w:afterAutospacing="0"/>
              <w:jc w:val="center"/>
              <w:rPr>
                <w:rStyle w:val="Gl"/>
                <w:color w:val="000000"/>
                <w:sz w:val="22"/>
                <w:szCs w:val="22"/>
              </w:rPr>
            </w:pPr>
            <w:r>
              <w:rPr>
                <w:rStyle w:val="Gl"/>
                <w:color w:val="000000"/>
                <w:sz w:val="22"/>
                <w:szCs w:val="22"/>
              </w:rPr>
              <w:t>2024</w:t>
            </w:r>
            <w:r w:rsidR="0020211A" w:rsidRPr="00CF7711">
              <w:rPr>
                <w:rStyle w:val="Gl"/>
                <w:color w:val="000000"/>
                <w:sz w:val="22"/>
                <w:szCs w:val="22"/>
              </w:rPr>
              <w:t xml:space="preserve"> </w:t>
            </w:r>
            <w:r w:rsidR="0020211A" w:rsidRPr="00CF7711">
              <w:rPr>
                <w:rStyle w:val="Gl"/>
                <w:color w:val="000000"/>
              </w:rPr>
              <w:t>sayıları</w:t>
            </w:r>
          </w:p>
        </w:tc>
      </w:tr>
      <w:tr w:rsidR="0020211A" w:rsidRPr="00CF7711" w14:paraId="2EE23AB4" w14:textId="77777777" w:rsidTr="0020211A">
        <w:trPr>
          <w:trHeight w:val="259"/>
          <w:tblCellSpacing w:w="0" w:type="dxa"/>
        </w:trPr>
        <w:tc>
          <w:tcPr>
            <w:tcW w:w="3643" w:type="pct"/>
            <w:vAlign w:val="center"/>
            <w:hideMark/>
          </w:tcPr>
          <w:p w14:paraId="222FFCB5" w14:textId="77777777" w:rsidR="0020211A" w:rsidRPr="00CF7711" w:rsidRDefault="0020211A" w:rsidP="0020211A">
            <w:pPr>
              <w:pStyle w:val="NormalWeb"/>
              <w:spacing w:before="0" w:beforeAutospacing="0" w:after="0" w:afterAutospacing="0"/>
              <w:jc w:val="both"/>
              <w:rPr>
                <w:color w:val="000000"/>
                <w:sz w:val="22"/>
                <w:szCs w:val="22"/>
              </w:rPr>
            </w:pPr>
            <w:r w:rsidRPr="00CF7711">
              <w:rPr>
                <w:color w:val="000000"/>
                <w:sz w:val="22"/>
                <w:szCs w:val="22"/>
              </w:rPr>
              <w:t>Doktor Öğretim Üyesi</w:t>
            </w:r>
          </w:p>
        </w:tc>
        <w:tc>
          <w:tcPr>
            <w:tcW w:w="1357" w:type="pct"/>
            <w:vAlign w:val="center"/>
          </w:tcPr>
          <w:p w14:paraId="25FE7BDB" w14:textId="1BAB0423" w:rsidR="0020211A" w:rsidRPr="00CF7711" w:rsidRDefault="001D791B" w:rsidP="0020211A">
            <w:pPr>
              <w:pStyle w:val="NormalWeb"/>
              <w:spacing w:before="0" w:beforeAutospacing="0" w:after="0" w:afterAutospacing="0"/>
              <w:jc w:val="center"/>
              <w:rPr>
                <w:color w:val="000000"/>
                <w:sz w:val="22"/>
                <w:szCs w:val="22"/>
              </w:rPr>
            </w:pPr>
            <w:r>
              <w:rPr>
                <w:color w:val="000000"/>
                <w:sz w:val="22"/>
                <w:szCs w:val="22"/>
              </w:rPr>
              <w:t>4</w:t>
            </w:r>
          </w:p>
        </w:tc>
      </w:tr>
      <w:tr w:rsidR="0020211A" w:rsidRPr="00CF7711" w14:paraId="6E3229D2" w14:textId="77777777" w:rsidTr="0020211A">
        <w:trPr>
          <w:trHeight w:val="259"/>
          <w:tblCellSpacing w:w="0" w:type="dxa"/>
        </w:trPr>
        <w:tc>
          <w:tcPr>
            <w:tcW w:w="3643" w:type="pct"/>
            <w:vAlign w:val="center"/>
            <w:hideMark/>
          </w:tcPr>
          <w:p w14:paraId="37F2E36F" w14:textId="77777777" w:rsidR="0020211A" w:rsidRPr="00CF7711" w:rsidRDefault="0020211A" w:rsidP="0020211A">
            <w:pPr>
              <w:pStyle w:val="NormalWeb"/>
              <w:spacing w:before="0" w:beforeAutospacing="0" w:after="0" w:afterAutospacing="0"/>
              <w:jc w:val="both"/>
              <w:rPr>
                <w:color w:val="000000"/>
                <w:sz w:val="22"/>
                <w:szCs w:val="22"/>
              </w:rPr>
            </w:pPr>
            <w:r w:rsidRPr="00CF7711">
              <w:rPr>
                <w:color w:val="000000"/>
                <w:sz w:val="22"/>
                <w:szCs w:val="22"/>
              </w:rPr>
              <w:t>Öğretim Görevlisi</w:t>
            </w:r>
          </w:p>
        </w:tc>
        <w:tc>
          <w:tcPr>
            <w:tcW w:w="1357" w:type="pct"/>
            <w:tcBorders>
              <w:bottom w:val="nil"/>
            </w:tcBorders>
            <w:vAlign w:val="center"/>
          </w:tcPr>
          <w:p w14:paraId="7C0BDD35" w14:textId="77777777" w:rsidR="0020211A" w:rsidRPr="00CF7711" w:rsidRDefault="0020211A" w:rsidP="0020211A">
            <w:pPr>
              <w:pStyle w:val="NormalWeb"/>
              <w:spacing w:before="0" w:beforeAutospacing="0" w:after="0" w:afterAutospacing="0"/>
              <w:jc w:val="center"/>
              <w:rPr>
                <w:color w:val="000000"/>
                <w:sz w:val="22"/>
                <w:szCs w:val="22"/>
              </w:rPr>
            </w:pPr>
            <w:r w:rsidRPr="00CF7711">
              <w:rPr>
                <w:color w:val="000000"/>
                <w:sz w:val="22"/>
                <w:szCs w:val="22"/>
              </w:rPr>
              <w:t>1</w:t>
            </w:r>
          </w:p>
        </w:tc>
      </w:tr>
      <w:tr w:rsidR="0020211A" w:rsidRPr="00CF7711" w14:paraId="775E84A1" w14:textId="77777777" w:rsidTr="0020211A">
        <w:trPr>
          <w:trHeight w:val="267"/>
          <w:tblCellSpacing w:w="0" w:type="dxa"/>
        </w:trPr>
        <w:tc>
          <w:tcPr>
            <w:tcW w:w="3643" w:type="pct"/>
            <w:vAlign w:val="center"/>
            <w:hideMark/>
          </w:tcPr>
          <w:p w14:paraId="157B48F7" w14:textId="21902CC7" w:rsidR="0020211A" w:rsidRPr="00CF7711" w:rsidRDefault="0020211A" w:rsidP="0020211A">
            <w:pPr>
              <w:pStyle w:val="NormalWeb"/>
              <w:spacing w:before="0" w:beforeAutospacing="0" w:after="0" w:afterAutospacing="0"/>
              <w:jc w:val="both"/>
              <w:rPr>
                <w:color w:val="000000"/>
                <w:sz w:val="22"/>
                <w:szCs w:val="22"/>
              </w:rPr>
            </w:pPr>
            <w:r w:rsidRPr="00CF7711">
              <w:rPr>
                <w:color w:val="000000"/>
                <w:sz w:val="22"/>
                <w:szCs w:val="22"/>
              </w:rPr>
              <w:t>Araştırma Görevlisi</w:t>
            </w:r>
          </w:p>
        </w:tc>
        <w:tc>
          <w:tcPr>
            <w:tcW w:w="1357" w:type="pct"/>
            <w:vAlign w:val="bottom"/>
          </w:tcPr>
          <w:p w14:paraId="35AADFF5" w14:textId="77777777" w:rsidR="0020211A" w:rsidRPr="00CF7711" w:rsidRDefault="0020211A" w:rsidP="0020211A">
            <w:pPr>
              <w:pStyle w:val="NormalWeb"/>
              <w:spacing w:before="0" w:beforeAutospacing="0" w:after="0" w:afterAutospacing="0"/>
              <w:jc w:val="center"/>
              <w:rPr>
                <w:color w:val="000000"/>
                <w:sz w:val="22"/>
                <w:szCs w:val="22"/>
              </w:rPr>
            </w:pPr>
            <w:r w:rsidRPr="00CF7711">
              <w:rPr>
                <w:color w:val="000000"/>
                <w:sz w:val="22"/>
                <w:szCs w:val="22"/>
              </w:rPr>
              <w:t>2</w:t>
            </w:r>
          </w:p>
        </w:tc>
      </w:tr>
      <w:tr w:rsidR="0020211A" w:rsidRPr="00CF7711" w14:paraId="6C0E2587" w14:textId="77777777" w:rsidTr="0020211A">
        <w:trPr>
          <w:trHeight w:val="285"/>
          <w:tblCellSpacing w:w="0" w:type="dxa"/>
        </w:trPr>
        <w:tc>
          <w:tcPr>
            <w:tcW w:w="3643" w:type="pct"/>
            <w:tcBorders>
              <w:top w:val="single" w:sz="4" w:space="0" w:color="auto"/>
              <w:left w:val="nil"/>
              <w:bottom w:val="single" w:sz="4" w:space="0" w:color="auto"/>
              <w:right w:val="nil"/>
            </w:tcBorders>
            <w:vAlign w:val="center"/>
            <w:hideMark/>
          </w:tcPr>
          <w:p w14:paraId="00131166" w14:textId="77777777" w:rsidR="0020211A" w:rsidRPr="00CF7711" w:rsidRDefault="0020211A" w:rsidP="0020211A">
            <w:pPr>
              <w:pStyle w:val="NormalWeb"/>
              <w:spacing w:before="0" w:beforeAutospacing="0" w:after="0" w:afterAutospacing="0"/>
              <w:jc w:val="both"/>
              <w:rPr>
                <w:color w:val="000000"/>
                <w:sz w:val="22"/>
                <w:szCs w:val="22"/>
              </w:rPr>
            </w:pPr>
            <w:r w:rsidRPr="00CF7711">
              <w:rPr>
                <w:rStyle w:val="Gl"/>
                <w:color w:val="000000"/>
                <w:sz w:val="22"/>
                <w:szCs w:val="22"/>
              </w:rPr>
              <w:t>Toplam</w:t>
            </w:r>
          </w:p>
        </w:tc>
        <w:tc>
          <w:tcPr>
            <w:tcW w:w="1357" w:type="pct"/>
            <w:tcBorders>
              <w:top w:val="single" w:sz="4" w:space="0" w:color="auto"/>
              <w:left w:val="nil"/>
              <w:bottom w:val="single" w:sz="4" w:space="0" w:color="auto"/>
              <w:right w:val="nil"/>
            </w:tcBorders>
            <w:vAlign w:val="center"/>
          </w:tcPr>
          <w:p w14:paraId="768F21BC" w14:textId="77777777" w:rsidR="0020211A" w:rsidRPr="00CF7711" w:rsidRDefault="0020211A" w:rsidP="0020211A">
            <w:pPr>
              <w:pStyle w:val="NormalWeb"/>
              <w:spacing w:before="0" w:beforeAutospacing="0" w:after="0" w:afterAutospacing="0"/>
              <w:jc w:val="center"/>
              <w:rPr>
                <w:rStyle w:val="Gl"/>
              </w:rPr>
            </w:pPr>
            <w:r w:rsidRPr="00CF7711">
              <w:rPr>
                <w:rStyle w:val="Gl"/>
              </w:rPr>
              <w:t>6</w:t>
            </w:r>
          </w:p>
        </w:tc>
      </w:tr>
    </w:tbl>
    <w:p w14:paraId="75C299CF" w14:textId="77777777" w:rsidR="0020211A" w:rsidRPr="00CF7711" w:rsidRDefault="0020211A" w:rsidP="003C6026">
      <w:pPr>
        <w:pStyle w:val="Balk2"/>
        <w:spacing w:before="120" w:after="120"/>
        <w:ind w:left="-4"/>
        <w:rPr>
          <w:rFonts w:ascii="Times New Roman" w:hAnsi="Times New Roman" w:cs="Times New Roman"/>
          <w:b/>
          <w:sz w:val="22"/>
          <w:szCs w:val="22"/>
        </w:rPr>
      </w:pPr>
      <w:bookmarkStart w:id="12" w:name="_Toc92747671"/>
      <w:bookmarkStart w:id="13" w:name="_Toc155533529"/>
    </w:p>
    <w:p w14:paraId="45939E73" w14:textId="77777777" w:rsidR="0020211A" w:rsidRPr="00CF7711" w:rsidRDefault="0020211A" w:rsidP="003C6026">
      <w:pPr>
        <w:pStyle w:val="Balk2"/>
        <w:spacing w:before="120" w:after="120"/>
        <w:ind w:left="-4"/>
        <w:rPr>
          <w:rFonts w:ascii="Times New Roman" w:hAnsi="Times New Roman" w:cs="Times New Roman"/>
          <w:b/>
          <w:sz w:val="22"/>
          <w:szCs w:val="22"/>
        </w:rPr>
      </w:pPr>
    </w:p>
    <w:p w14:paraId="4B326C2E" w14:textId="77777777" w:rsidR="0020211A" w:rsidRPr="00CF7711" w:rsidRDefault="0020211A" w:rsidP="0020211A"/>
    <w:p w14:paraId="686D08B6" w14:textId="77777777" w:rsidR="0020211A" w:rsidRPr="00CF7711" w:rsidRDefault="0020211A" w:rsidP="0020211A"/>
    <w:p w14:paraId="39F40C74" w14:textId="77777777" w:rsidR="00005409" w:rsidRPr="00CF7711" w:rsidRDefault="00005409" w:rsidP="003C6026">
      <w:pPr>
        <w:pStyle w:val="Balk2"/>
        <w:spacing w:before="120" w:after="120"/>
        <w:ind w:left="-4"/>
        <w:rPr>
          <w:rFonts w:ascii="Times New Roman" w:hAnsi="Times New Roman" w:cs="Times New Roman"/>
          <w:b/>
          <w:sz w:val="22"/>
          <w:szCs w:val="22"/>
        </w:rPr>
      </w:pPr>
      <w:r w:rsidRPr="00CF7711">
        <w:rPr>
          <w:rFonts w:ascii="Times New Roman" w:hAnsi="Times New Roman" w:cs="Times New Roman"/>
          <w:b/>
          <w:sz w:val="22"/>
          <w:szCs w:val="22"/>
        </w:rPr>
        <w:lastRenderedPageBreak/>
        <w:t>3. Misyonu, Vizyonu, Değerleri ve Hedefleri</w:t>
      </w:r>
      <w:bookmarkEnd w:id="12"/>
      <w:bookmarkEnd w:id="13"/>
      <w:r w:rsidRPr="00CF7711">
        <w:rPr>
          <w:rFonts w:ascii="Times New Roman" w:hAnsi="Times New Roman" w:cs="Times New Roman"/>
          <w:b/>
          <w:sz w:val="22"/>
          <w:szCs w:val="22"/>
        </w:rPr>
        <w:t xml:space="preserve">  </w:t>
      </w:r>
    </w:p>
    <w:p w14:paraId="628E8BEA" w14:textId="77777777" w:rsidR="00D80A9A" w:rsidRPr="00CF7711" w:rsidRDefault="00D80A9A" w:rsidP="0054585D">
      <w:pPr>
        <w:spacing w:before="120" w:after="120"/>
        <w:ind w:firstLine="708"/>
        <w:jc w:val="both"/>
        <w:rPr>
          <w:sz w:val="22"/>
          <w:szCs w:val="22"/>
        </w:rPr>
      </w:pPr>
      <w:r w:rsidRPr="00CF7711">
        <w:rPr>
          <w:sz w:val="22"/>
          <w:szCs w:val="22"/>
        </w:rPr>
        <w:t xml:space="preserve">Bölümümüz; öğrencilere ve halka en yüksek standartlarda bilgi, klinik hizmet ve araştırma koşullarını sağlayarak dil ve konuşma ile ilgili problemlerin en doğru şeklide ele alınmasını, öğrencilere Dil ve Konuşma Biliminin prensiplerini aşılayarak, mesleki muhakeme ve problem çözme yeteneklerini geliştirmeyi hedefleyerek hem sağlık hizmeti hem de akademik araştırma boyutunda en üst seviyede, etik ve insani değerlere saygılı, evrensel düşünce ve değerlere sahip, Atatürk ilke ve devrimlerine bağlı Dil ve Konuşma Terapistleri yetiştirmeyi </w:t>
      </w:r>
      <w:proofErr w:type="gramStart"/>
      <w:r w:rsidRPr="00CF7711">
        <w:rPr>
          <w:sz w:val="22"/>
          <w:szCs w:val="22"/>
        </w:rPr>
        <w:t>misyon</w:t>
      </w:r>
      <w:proofErr w:type="gramEnd"/>
      <w:r w:rsidRPr="00CF7711">
        <w:rPr>
          <w:sz w:val="22"/>
          <w:szCs w:val="22"/>
        </w:rPr>
        <w:t xml:space="preserve"> edinmiştir. </w:t>
      </w:r>
    </w:p>
    <w:p w14:paraId="119A7EAE" w14:textId="77777777" w:rsidR="00D80A9A" w:rsidRPr="00CF7711" w:rsidRDefault="00D80A9A" w:rsidP="0054585D">
      <w:pPr>
        <w:spacing w:before="120" w:after="120"/>
        <w:ind w:firstLine="708"/>
        <w:jc w:val="both"/>
        <w:rPr>
          <w:sz w:val="22"/>
          <w:szCs w:val="22"/>
        </w:rPr>
      </w:pPr>
      <w:r w:rsidRPr="00CF7711">
        <w:rPr>
          <w:sz w:val="22"/>
          <w:szCs w:val="22"/>
        </w:rPr>
        <w:t xml:space="preserve">Dil ve Konuşma Terapisi Bölümü, halkın bilgi edinmesi ve bilinçlendirilmesi ilkesi temelini benimseyen, kanıta dayalı klinik eğitimde ulusal ve uluslararası liderlik vasfına sahip, bilgiyi kullanan, bilime katkısı olan, bilimsel girişimci ruhu ve disiplinler arası yaklaşımla işbirliği içerisinde çağdaş ve bağımsız çalışma yetisine sahip olma </w:t>
      </w:r>
      <w:proofErr w:type="gramStart"/>
      <w:r w:rsidRPr="00CF7711">
        <w:rPr>
          <w:sz w:val="22"/>
          <w:szCs w:val="22"/>
        </w:rPr>
        <w:t>vizyonu</w:t>
      </w:r>
      <w:proofErr w:type="gramEnd"/>
      <w:r w:rsidRPr="00CF7711">
        <w:rPr>
          <w:sz w:val="22"/>
          <w:szCs w:val="22"/>
        </w:rPr>
        <w:t xml:space="preserve"> ile yol almak düşüncesindedir. </w:t>
      </w:r>
    </w:p>
    <w:p w14:paraId="6EFA978C" w14:textId="77777777" w:rsidR="00D80A9A" w:rsidRPr="00CF7711" w:rsidRDefault="00D80A9A" w:rsidP="0054585D">
      <w:pPr>
        <w:spacing w:before="120" w:after="120"/>
        <w:ind w:firstLine="708"/>
        <w:jc w:val="both"/>
        <w:rPr>
          <w:sz w:val="22"/>
          <w:szCs w:val="22"/>
        </w:rPr>
      </w:pPr>
      <w:r w:rsidRPr="00CF7711">
        <w:rPr>
          <w:sz w:val="22"/>
          <w:szCs w:val="22"/>
        </w:rPr>
        <w:t xml:space="preserve">Bu </w:t>
      </w:r>
      <w:proofErr w:type="gramStart"/>
      <w:r w:rsidRPr="00CF7711">
        <w:rPr>
          <w:sz w:val="22"/>
          <w:szCs w:val="22"/>
        </w:rPr>
        <w:t>misyon</w:t>
      </w:r>
      <w:proofErr w:type="gramEnd"/>
      <w:r w:rsidRPr="00CF7711">
        <w:rPr>
          <w:sz w:val="22"/>
          <w:szCs w:val="22"/>
        </w:rPr>
        <w:t xml:space="preserve"> ve vizyon doğrultusunda öğrenci alımına başlama sürecine kadar gerekli bakış açısı ve yaklaşımları oluşturmayı hedeflemektedir. </w:t>
      </w:r>
    </w:p>
    <w:p w14:paraId="1E94DADC" w14:textId="77777777" w:rsidR="00D80A9A" w:rsidRPr="00CF7711" w:rsidRDefault="00D80A9A" w:rsidP="0054585D">
      <w:pPr>
        <w:spacing w:before="120" w:after="120"/>
        <w:ind w:firstLine="708"/>
        <w:jc w:val="both"/>
        <w:rPr>
          <w:sz w:val="22"/>
          <w:szCs w:val="22"/>
        </w:rPr>
      </w:pPr>
      <w:r w:rsidRPr="00CF7711">
        <w:rPr>
          <w:sz w:val="22"/>
          <w:szCs w:val="22"/>
        </w:rPr>
        <w:t xml:space="preserve">Dil ve konuşma </w:t>
      </w:r>
      <w:proofErr w:type="gramStart"/>
      <w:r w:rsidRPr="00CF7711">
        <w:rPr>
          <w:sz w:val="22"/>
          <w:szCs w:val="22"/>
        </w:rPr>
        <w:t>terapisi</w:t>
      </w:r>
      <w:proofErr w:type="gramEnd"/>
      <w:r w:rsidRPr="00CF7711">
        <w:rPr>
          <w:sz w:val="22"/>
          <w:szCs w:val="22"/>
        </w:rPr>
        <w:t xml:space="preserve"> alanı re/</w:t>
      </w:r>
      <w:proofErr w:type="spellStart"/>
      <w:r w:rsidRPr="00CF7711">
        <w:rPr>
          <w:sz w:val="22"/>
          <w:szCs w:val="22"/>
        </w:rPr>
        <w:t>habilitaston</w:t>
      </w:r>
      <w:proofErr w:type="spellEnd"/>
      <w:r w:rsidRPr="00CF7711">
        <w:rPr>
          <w:sz w:val="22"/>
          <w:szCs w:val="22"/>
        </w:rPr>
        <w:t xml:space="preserve"> alanlarından birisidir. Dil ve konuşma </w:t>
      </w:r>
      <w:proofErr w:type="gramStart"/>
      <w:r w:rsidRPr="00CF7711">
        <w:rPr>
          <w:sz w:val="22"/>
          <w:szCs w:val="22"/>
        </w:rPr>
        <w:t>terapisine</w:t>
      </w:r>
      <w:proofErr w:type="gramEnd"/>
      <w:r w:rsidRPr="00CF7711">
        <w:rPr>
          <w:sz w:val="22"/>
          <w:szCs w:val="22"/>
        </w:rPr>
        <w:t xml:space="preserve"> ihtiyacı olan bireyler arasında belirli bir tıbbi tanı alabilen çeşitli hastalıklar, fiziksel, duyusal, zihinsel veya </w:t>
      </w:r>
      <w:proofErr w:type="spellStart"/>
      <w:r w:rsidRPr="00CF7711">
        <w:rPr>
          <w:sz w:val="22"/>
          <w:szCs w:val="22"/>
        </w:rPr>
        <w:t>nörogenetik</w:t>
      </w:r>
      <w:proofErr w:type="spellEnd"/>
      <w:r w:rsidRPr="00CF7711">
        <w:rPr>
          <w:sz w:val="22"/>
          <w:szCs w:val="22"/>
        </w:rPr>
        <w:t xml:space="preserve"> bozukluklara sahip ve engelli olma riski altında olan bireyler yer alabilir. Kafa </w:t>
      </w:r>
      <w:proofErr w:type="gramStart"/>
      <w:r w:rsidRPr="00CF7711">
        <w:rPr>
          <w:sz w:val="22"/>
          <w:szCs w:val="22"/>
        </w:rPr>
        <w:t>travması</w:t>
      </w:r>
      <w:proofErr w:type="gramEnd"/>
      <w:r w:rsidRPr="00CF7711">
        <w:rPr>
          <w:sz w:val="22"/>
          <w:szCs w:val="22"/>
        </w:rPr>
        <w:t xml:space="preserve"> ya da inme sebebiyle bilişsel, iletişimsel ve yutma fonksiyonlarında kayıp veya yetersizlik yaşayan genç, yetişkin ya da yaşlılar da dil ve konuşma terapisine ihtiyaç duyan bir diğer popülasyondur. Bu bireylerin de dil ve konuşma </w:t>
      </w:r>
      <w:proofErr w:type="gramStart"/>
      <w:r w:rsidRPr="00CF7711">
        <w:rPr>
          <w:sz w:val="22"/>
          <w:szCs w:val="22"/>
        </w:rPr>
        <w:t>terapisi</w:t>
      </w:r>
      <w:proofErr w:type="gramEnd"/>
      <w:r w:rsidRPr="00CF7711">
        <w:rPr>
          <w:sz w:val="22"/>
          <w:szCs w:val="22"/>
        </w:rPr>
        <w:t xml:space="preserve"> hizmetlerini ömür boyu almaları gerekebilmektedir. Bu nedenlerle dil ve konuşma </w:t>
      </w:r>
      <w:proofErr w:type="gramStart"/>
      <w:r w:rsidRPr="00CF7711">
        <w:rPr>
          <w:sz w:val="22"/>
          <w:szCs w:val="22"/>
        </w:rPr>
        <w:t>terapisi</w:t>
      </w:r>
      <w:proofErr w:type="gramEnd"/>
      <w:r w:rsidRPr="00CF7711">
        <w:rPr>
          <w:sz w:val="22"/>
          <w:szCs w:val="22"/>
        </w:rPr>
        <w:t xml:space="preserve"> alanında çalışan meslek elemanlarının sayıca artması ve istihdamının sağlanması toplumsal ve bireysel üretkenliğin devamı, refahın artması için oldukça önemlidir.</w:t>
      </w:r>
    </w:p>
    <w:p w14:paraId="4F9CED48" w14:textId="77777777" w:rsidR="00D80A9A" w:rsidRPr="00CF7711" w:rsidRDefault="00D80A9A" w:rsidP="0054585D">
      <w:pPr>
        <w:spacing w:before="120" w:after="120"/>
        <w:ind w:firstLine="708"/>
        <w:jc w:val="both"/>
        <w:rPr>
          <w:sz w:val="22"/>
          <w:szCs w:val="22"/>
        </w:rPr>
      </w:pPr>
      <w:r w:rsidRPr="00CF7711">
        <w:rPr>
          <w:sz w:val="22"/>
          <w:szCs w:val="22"/>
        </w:rPr>
        <w:t xml:space="preserve">Bölümümüze öğrenci alımının gerçekleşebilmesi için öğrencilere yetkin ve yeterli eğitim ortamının oluşturması öncelik teşkil etmektedir. Bunu sonrasında akademik personel varlığının sağlanması takip edecektir. Hedefimiz, dil ve konuşma </w:t>
      </w:r>
      <w:proofErr w:type="gramStart"/>
      <w:r w:rsidRPr="00CF7711">
        <w:rPr>
          <w:sz w:val="22"/>
          <w:szCs w:val="22"/>
        </w:rPr>
        <w:t>terapisi</w:t>
      </w:r>
      <w:proofErr w:type="gramEnd"/>
      <w:r w:rsidRPr="00CF7711">
        <w:rPr>
          <w:sz w:val="22"/>
          <w:szCs w:val="22"/>
        </w:rPr>
        <w:t xml:space="preserve"> bölümleri arasında tercih edilen ve mezunları özel ve kamu sektöründe öncelikle istihdam edilen bölümler içerisinde yer almak ve yaptığı bilimsel çalışmaları ve danışmanlık hizmetleri ile Türkiye'de ve Dünya'da tanınan, tercih edilen bir bölüm olmaktır. </w:t>
      </w:r>
    </w:p>
    <w:p w14:paraId="5247C84F" w14:textId="77777777" w:rsidR="00005409" w:rsidRPr="00CF7711" w:rsidRDefault="00D80A9A" w:rsidP="0054585D">
      <w:pPr>
        <w:spacing w:before="120" w:after="120"/>
        <w:ind w:firstLine="708"/>
        <w:jc w:val="both"/>
        <w:rPr>
          <w:sz w:val="22"/>
          <w:szCs w:val="22"/>
        </w:rPr>
      </w:pPr>
      <w:r w:rsidRPr="00CF7711">
        <w:rPr>
          <w:sz w:val="22"/>
          <w:szCs w:val="22"/>
        </w:rPr>
        <w:t xml:space="preserve">Amaçlar ve Hedefler: Öncelikle lisans programının aktif hale getirilmesi hedeflenmektedir. Bölümümüz akademik personelin yetkinliğini geliştirmeye yönelik kongre, </w:t>
      </w:r>
      <w:proofErr w:type="gramStart"/>
      <w:r w:rsidRPr="00CF7711">
        <w:rPr>
          <w:sz w:val="22"/>
          <w:szCs w:val="22"/>
        </w:rPr>
        <w:t>sempozyum</w:t>
      </w:r>
      <w:proofErr w:type="gramEnd"/>
      <w:r w:rsidRPr="00CF7711">
        <w:rPr>
          <w:sz w:val="22"/>
          <w:szCs w:val="22"/>
        </w:rPr>
        <w:t>, seminer, toplantılar gibi etkinliklere hem katılımcı hem davetli olarak katılmaktadır.</w:t>
      </w:r>
    </w:p>
    <w:p w14:paraId="26DC60C8" w14:textId="77777777" w:rsidR="00005409" w:rsidRPr="00CF7711" w:rsidRDefault="00005409" w:rsidP="003C6026">
      <w:pPr>
        <w:spacing w:before="120" w:after="120"/>
        <w:rPr>
          <w:rFonts w:eastAsiaTheme="majorEastAsia"/>
          <w:b/>
          <w:color w:val="2E74B5" w:themeColor="accent1" w:themeShade="BF"/>
          <w:sz w:val="22"/>
          <w:szCs w:val="22"/>
        </w:rPr>
      </w:pPr>
    </w:p>
    <w:p w14:paraId="6F79A994" w14:textId="77777777" w:rsidR="00D52AB2" w:rsidRPr="00CF7711" w:rsidRDefault="00D52AB2" w:rsidP="003C6026">
      <w:pPr>
        <w:spacing w:before="120" w:after="120"/>
        <w:rPr>
          <w:rFonts w:eastAsiaTheme="majorEastAsia"/>
          <w:b/>
          <w:color w:val="2E74B5" w:themeColor="accent1" w:themeShade="BF"/>
          <w:sz w:val="22"/>
          <w:szCs w:val="22"/>
        </w:rPr>
      </w:pPr>
      <w:r w:rsidRPr="00CF7711">
        <w:rPr>
          <w:b/>
          <w:sz w:val="22"/>
          <w:szCs w:val="22"/>
        </w:rPr>
        <w:br w:type="page"/>
      </w:r>
    </w:p>
    <w:p w14:paraId="296B7333" w14:textId="77777777" w:rsidR="0063422B" w:rsidRPr="00CF7711" w:rsidRDefault="0063422B" w:rsidP="003C6026">
      <w:pPr>
        <w:pStyle w:val="Balk1"/>
        <w:spacing w:before="120" w:after="120"/>
        <w:rPr>
          <w:rFonts w:ascii="Times New Roman" w:hAnsi="Times New Roman" w:cs="Times New Roman"/>
          <w:b/>
          <w:sz w:val="22"/>
          <w:szCs w:val="22"/>
        </w:rPr>
      </w:pPr>
      <w:bookmarkStart w:id="14" w:name="_Toc155533530"/>
      <w:r w:rsidRPr="00CF7711">
        <w:rPr>
          <w:rFonts w:ascii="Times New Roman" w:hAnsi="Times New Roman" w:cs="Times New Roman"/>
          <w:b/>
          <w:sz w:val="22"/>
          <w:szCs w:val="22"/>
        </w:rPr>
        <w:lastRenderedPageBreak/>
        <w:t>LİDERLİK, YÖNETİ</w:t>
      </w:r>
      <w:r w:rsidR="005A3246" w:rsidRPr="00CF7711">
        <w:rPr>
          <w:rFonts w:ascii="Times New Roman" w:hAnsi="Times New Roman" w:cs="Times New Roman"/>
          <w:b/>
          <w:sz w:val="22"/>
          <w:szCs w:val="22"/>
        </w:rPr>
        <w:t>Şİ</w:t>
      </w:r>
      <w:r w:rsidRPr="00CF7711">
        <w:rPr>
          <w:rFonts w:ascii="Times New Roman" w:hAnsi="Times New Roman" w:cs="Times New Roman"/>
          <w:b/>
          <w:sz w:val="22"/>
          <w:szCs w:val="22"/>
        </w:rPr>
        <w:t>M ve KALİTE</w:t>
      </w:r>
      <w:bookmarkEnd w:id="14"/>
    </w:p>
    <w:p w14:paraId="1A2F3CAD" w14:textId="77777777" w:rsidR="0063422B" w:rsidRPr="00CF7711" w:rsidRDefault="0063422B" w:rsidP="003C6026">
      <w:pPr>
        <w:pStyle w:val="Balk2"/>
        <w:spacing w:before="120" w:after="120"/>
        <w:rPr>
          <w:rFonts w:ascii="Times New Roman" w:hAnsi="Times New Roman" w:cs="Times New Roman"/>
          <w:b/>
          <w:sz w:val="22"/>
          <w:szCs w:val="22"/>
        </w:rPr>
      </w:pPr>
      <w:bookmarkStart w:id="15" w:name="_Toc155533531"/>
      <w:r w:rsidRPr="00CF7711">
        <w:rPr>
          <w:rFonts w:ascii="Times New Roman" w:hAnsi="Times New Roman" w:cs="Times New Roman"/>
          <w:b/>
          <w:sz w:val="22"/>
          <w:szCs w:val="22"/>
        </w:rPr>
        <w:t>A.1. Liderlik ve Kalite</w:t>
      </w:r>
      <w:bookmarkEnd w:id="15"/>
    </w:p>
    <w:p w14:paraId="213787D3" w14:textId="77777777" w:rsidR="0020211A" w:rsidRPr="00CF7711" w:rsidRDefault="0020211A" w:rsidP="0020211A">
      <w:pPr>
        <w:spacing w:before="120" w:after="120"/>
        <w:jc w:val="both"/>
        <w:rPr>
          <w:sz w:val="22"/>
          <w:szCs w:val="22"/>
        </w:rPr>
      </w:pPr>
      <w:r w:rsidRPr="00CF7711">
        <w:rPr>
          <w:sz w:val="22"/>
          <w:szCs w:val="22"/>
        </w:rPr>
        <w:t xml:space="preserve">Birim, kurumsal dönüşümünü sağlayacak yönetişim modeline sahip olmalı, liderlik yaklaşımları uygulamalı, iç kalite güvence mekanizmalarını oluşturmalı ve kalite güvence kültürünü </w:t>
      </w:r>
      <w:proofErr w:type="spellStart"/>
      <w:proofErr w:type="gramStart"/>
      <w:r w:rsidRPr="00CF7711">
        <w:rPr>
          <w:sz w:val="22"/>
          <w:szCs w:val="22"/>
        </w:rPr>
        <w:t>içselleştirmelidir.</w:t>
      </w:r>
      <w:r w:rsidR="00523003" w:rsidRPr="00CF7711">
        <w:rPr>
          <w:sz w:val="22"/>
          <w:szCs w:val="22"/>
        </w:rPr>
        <w:t>Bölümümüz</w:t>
      </w:r>
      <w:proofErr w:type="spellEnd"/>
      <w:proofErr w:type="gramEnd"/>
      <w:r w:rsidR="00523003" w:rsidRPr="00CF7711">
        <w:rPr>
          <w:sz w:val="22"/>
          <w:szCs w:val="22"/>
        </w:rPr>
        <w:t xml:space="preserve"> bölüm başkanı lide</w:t>
      </w:r>
      <w:r w:rsidR="00A73AF3" w:rsidRPr="00CF7711">
        <w:rPr>
          <w:sz w:val="22"/>
          <w:szCs w:val="22"/>
        </w:rPr>
        <w:t>r</w:t>
      </w:r>
      <w:r w:rsidR="00523003" w:rsidRPr="00CF7711">
        <w:rPr>
          <w:sz w:val="22"/>
          <w:szCs w:val="22"/>
        </w:rPr>
        <w:t xml:space="preserve">liğinde İç Kontrol Program Çalışma Grubu ve bu gruba bağlı kurul ve komisyonlar mevcuttur. </w:t>
      </w:r>
    </w:p>
    <w:p w14:paraId="6A626E5C" w14:textId="77777777" w:rsidR="00521B61" w:rsidRPr="00CF7711" w:rsidRDefault="005A3246" w:rsidP="005D2DCA">
      <w:pPr>
        <w:pStyle w:val="Balk3"/>
        <w:spacing w:before="120" w:after="120"/>
        <w:rPr>
          <w:rFonts w:ascii="Times New Roman" w:hAnsi="Times New Roman" w:cs="Times New Roman"/>
          <w:b/>
          <w:color w:val="2E74B5" w:themeColor="accent1" w:themeShade="BF"/>
          <w:sz w:val="22"/>
          <w:szCs w:val="22"/>
        </w:rPr>
      </w:pPr>
      <w:bookmarkStart w:id="16" w:name="_Toc155533532"/>
      <w:r w:rsidRPr="00CF7711">
        <w:rPr>
          <w:rFonts w:ascii="Times New Roman" w:hAnsi="Times New Roman" w:cs="Times New Roman"/>
          <w:b/>
          <w:color w:val="2E74B5" w:themeColor="accent1" w:themeShade="BF"/>
          <w:sz w:val="22"/>
          <w:szCs w:val="22"/>
        </w:rPr>
        <w:t>A.1.1. Yönetişim</w:t>
      </w:r>
      <w:r w:rsidR="0063422B" w:rsidRPr="00CF7711">
        <w:rPr>
          <w:rFonts w:ascii="Times New Roman" w:hAnsi="Times New Roman" w:cs="Times New Roman"/>
          <w:b/>
          <w:color w:val="2E74B5" w:themeColor="accent1" w:themeShade="BF"/>
          <w:sz w:val="22"/>
          <w:szCs w:val="22"/>
        </w:rPr>
        <w:t xml:space="preserve"> </w:t>
      </w:r>
      <w:r w:rsidR="002519B7" w:rsidRPr="00CF7711">
        <w:rPr>
          <w:rFonts w:ascii="Times New Roman" w:hAnsi="Times New Roman" w:cs="Times New Roman"/>
          <w:b/>
          <w:color w:val="2E74B5" w:themeColor="accent1" w:themeShade="BF"/>
          <w:sz w:val="22"/>
          <w:szCs w:val="22"/>
        </w:rPr>
        <w:t xml:space="preserve">Modeli </w:t>
      </w:r>
      <w:r w:rsidR="0063422B" w:rsidRPr="00CF7711">
        <w:rPr>
          <w:rFonts w:ascii="Times New Roman" w:hAnsi="Times New Roman" w:cs="Times New Roman"/>
          <w:b/>
          <w:color w:val="2E74B5" w:themeColor="accent1" w:themeShade="BF"/>
          <w:sz w:val="22"/>
          <w:szCs w:val="22"/>
        </w:rPr>
        <w:t xml:space="preserve">ve </w:t>
      </w:r>
      <w:r w:rsidR="002519B7" w:rsidRPr="00CF7711">
        <w:rPr>
          <w:rFonts w:ascii="Times New Roman" w:hAnsi="Times New Roman" w:cs="Times New Roman"/>
          <w:b/>
          <w:color w:val="2E74B5" w:themeColor="accent1" w:themeShade="BF"/>
          <w:sz w:val="22"/>
          <w:szCs w:val="22"/>
        </w:rPr>
        <w:t>İdari Yapı</w:t>
      </w:r>
      <w:bookmarkEnd w:id="16"/>
    </w:p>
    <w:p w14:paraId="5D30AEEA" w14:textId="00E4EFB4" w:rsidR="002519B7" w:rsidRPr="00CF7711" w:rsidRDefault="003E639B" w:rsidP="00CF1D9A">
      <w:pPr>
        <w:spacing w:before="120" w:after="120"/>
        <w:jc w:val="both"/>
        <w:rPr>
          <w:sz w:val="22"/>
          <w:szCs w:val="22"/>
        </w:rPr>
      </w:pPr>
      <w:r w:rsidRPr="00CF7711">
        <w:rPr>
          <w:sz w:val="22"/>
          <w:szCs w:val="22"/>
        </w:rPr>
        <w:t>Bölümümüzde kurul</w:t>
      </w:r>
      <w:r w:rsidR="007C58DE" w:rsidRPr="00CF7711">
        <w:rPr>
          <w:sz w:val="22"/>
          <w:szCs w:val="22"/>
        </w:rPr>
        <w:t>lar</w:t>
      </w:r>
      <w:r w:rsidRPr="00CF7711">
        <w:rPr>
          <w:sz w:val="22"/>
          <w:szCs w:val="22"/>
        </w:rPr>
        <w:t xml:space="preserve">, </w:t>
      </w:r>
      <w:r w:rsidR="005D2DCA" w:rsidRPr="00CF7711">
        <w:rPr>
          <w:sz w:val="22"/>
          <w:szCs w:val="22"/>
        </w:rPr>
        <w:t xml:space="preserve">komisyonlar </w:t>
      </w:r>
      <w:r w:rsidRPr="00CF7711">
        <w:rPr>
          <w:sz w:val="22"/>
          <w:szCs w:val="22"/>
        </w:rPr>
        <w:t xml:space="preserve">ve çalışma grupları </w:t>
      </w:r>
      <w:r w:rsidR="00CF1D9A" w:rsidRPr="00CF7711">
        <w:rPr>
          <w:sz w:val="22"/>
          <w:szCs w:val="22"/>
        </w:rPr>
        <w:t>mevcuttur</w:t>
      </w:r>
      <w:r w:rsidRPr="00CF7711">
        <w:rPr>
          <w:sz w:val="22"/>
          <w:szCs w:val="22"/>
        </w:rPr>
        <w:t xml:space="preserve"> ve bölüm internet sitesinde </w:t>
      </w:r>
      <w:r w:rsidR="00CF1D9A" w:rsidRPr="00CF7711">
        <w:rPr>
          <w:sz w:val="22"/>
          <w:szCs w:val="22"/>
        </w:rPr>
        <w:t>yayınlanmaktadır</w:t>
      </w:r>
      <w:r w:rsidR="00B1073C" w:rsidRPr="00CF7711">
        <w:rPr>
          <w:sz w:val="22"/>
          <w:szCs w:val="22"/>
        </w:rPr>
        <w:t xml:space="preserve"> (</w:t>
      </w:r>
      <w:r w:rsidR="00544E5D" w:rsidRPr="00CF7711">
        <w:rPr>
          <w:sz w:val="22"/>
          <w:szCs w:val="22"/>
        </w:rPr>
        <w:t>(3)</w:t>
      </w:r>
      <w:proofErr w:type="gramStart"/>
      <w:r w:rsidR="00B1073C" w:rsidRPr="00CF7711">
        <w:rPr>
          <w:sz w:val="22"/>
          <w:szCs w:val="22"/>
        </w:rPr>
        <w:t>DKT</w:t>
      </w:r>
      <w:r w:rsidR="006E6CC3" w:rsidRPr="00CF7711">
        <w:rPr>
          <w:sz w:val="22"/>
          <w:szCs w:val="22"/>
        </w:rPr>
        <w:t>.</w:t>
      </w:r>
      <w:r w:rsidR="00B1073C" w:rsidRPr="00CF7711">
        <w:rPr>
          <w:sz w:val="22"/>
          <w:szCs w:val="22"/>
        </w:rPr>
        <w:t>A</w:t>
      </w:r>
      <w:proofErr w:type="gramEnd"/>
      <w:r w:rsidR="00B1073C" w:rsidRPr="00CF7711">
        <w:rPr>
          <w:sz w:val="22"/>
          <w:szCs w:val="22"/>
        </w:rPr>
        <w:t>.1.1.1 Kurullar, Komisyonlar ve Çalışma Grupları)</w:t>
      </w:r>
      <w:r w:rsidR="00CF1D9A" w:rsidRPr="00CF7711">
        <w:rPr>
          <w:sz w:val="22"/>
          <w:szCs w:val="22"/>
        </w:rPr>
        <w:t xml:space="preserve">. Kurullar, komisyonlar ve çalışma gruplarında gerekli durumlarda </w:t>
      </w:r>
      <w:r w:rsidR="00735619" w:rsidRPr="00CF7711">
        <w:rPr>
          <w:sz w:val="22"/>
          <w:szCs w:val="22"/>
        </w:rPr>
        <w:t>değişiklikler</w:t>
      </w:r>
      <w:r w:rsidR="00CF1D9A" w:rsidRPr="00CF7711">
        <w:rPr>
          <w:sz w:val="22"/>
          <w:szCs w:val="22"/>
        </w:rPr>
        <w:t xml:space="preserve"> yapılarak </w:t>
      </w:r>
      <w:r w:rsidR="00735619" w:rsidRPr="00CF7711">
        <w:rPr>
          <w:sz w:val="22"/>
          <w:szCs w:val="22"/>
        </w:rPr>
        <w:t>bölüm internet sitesine yapılan bu değişiklikler yansıtılmaktadır</w:t>
      </w:r>
      <w:r w:rsidRPr="00CF7711">
        <w:rPr>
          <w:sz w:val="22"/>
          <w:szCs w:val="22"/>
        </w:rPr>
        <w:t>.</w:t>
      </w:r>
      <w:r w:rsidR="00C567AA" w:rsidRPr="00CF7711">
        <w:rPr>
          <w:sz w:val="22"/>
          <w:szCs w:val="22"/>
        </w:rPr>
        <w:t xml:space="preserve"> (</w:t>
      </w:r>
      <w:r w:rsidR="00544E5D" w:rsidRPr="00CF7711">
        <w:rPr>
          <w:sz w:val="22"/>
          <w:szCs w:val="22"/>
        </w:rPr>
        <w:t>(3)</w:t>
      </w:r>
      <w:proofErr w:type="gramStart"/>
      <w:r w:rsidR="00883C30" w:rsidRPr="00CF7711">
        <w:rPr>
          <w:sz w:val="22"/>
          <w:szCs w:val="22"/>
        </w:rPr>
        <w:t>DKT</w:t>
      </w:r>
      <w:r w:rsidR="00BD0B99" w:rsidRPr="00CF7711">
        <w:rPr>
          <w:sz w:val="22"/>
          <w:szCs w:val="22"/>
        </w:rPr>
        <w:t>.</w:t>
      </w:r>
      <w:r w:rsidRPr="00CF7711">
        <w:rPr>
          <w:sz w:val="22"/>
          <w:szCs w:val="22"/>
        </w:rPr>
        <w:t>A</w:t>
      </w:r>
      <w:proofErr w:type="gramEnd"/>
      <w:r w:rsidRPr="00CF7711">
        <w:rPr>
          <w:sz w:val="22"/>
          <w:szCs w:val="22"/>
        </w:rPr>
        <w:t>.1.1.</w:t>
      </w:r>
      <w:r w:rsidR="00B1073C" w:rsidRPr="00CF7711">
        <w:rPr>
          <w:sz w:val="22"/>
          <w:szCs w:val="22"/>
        </w:rPr>
        <w:t>2</w:t>
      </w:r>
      <w:r w:rsidRPr="00CF7711">
        <w:rPr>
          <w:sz w:val="22"/>
          <w:szCs w:val="22"/>
        </w:rPr>
        <w:t xml:space="preserve"> Kurullar, Komisyonlar ve Çalışma Grupları </w:t>
      </w:r>
      <w:r w:rsidR="000700FD" w:rsidRPr="00CF7711">
        <w:rPr>
          <w:sz w:val="22"/>
          <w:szCs w:val="22"/>
        </w:rPr>
        <w:t>Değişikliği</w:t>
      </w:r>
      <w:r w:rsidR="005D2DCA" w:rsidRPr="00CF7711">
        <w:rPr>
          <w:sz w:val="22"/>
          <w:szCs w:val="22"/>
        </w:rPr>
        <w:t>)</w:t>
      </w:r>
    </w:p>
    <w:p w14:paraId="2FB32BA3" w14:textId="6BFF4378" w:rsidR="005D2DCA" w:rsidRPr="00CF7711" w:rsidRDefault="005D2DCA" w:rsidP="00CF1D9A">
      <w:pPr>
        <w:spacing w:before="120" w:after="120"/>
        <w:jc w:val="both"/>
        <w:rPr>
          <w:sz w:val="22"/>
          <w:szCs w:val="22"/>
        </w:rPr>
      </w:pPr>
      <w:r w:rsidRPr="00CF7711">
        <w:rPr>
          <w:sz w:val="22"/>
          <w:szCs w:val="22"/>
        </w:rPr>
        <w:t xml:space="preserve">Her yıl üniversitemiz genelinde gerçekleştirilen planlama faaliyetleri kapsamında, Sağlık Bilimleri Fakültesi bünyesinde düzenlenen Risk alt çalışma grubu, Stratejik plan alt çalışma grubu ve Kalite alt çalışma grubu toplantıları ve çalışma gruplarına </w:t>
      </w:r>
      <w:proofErr w:type="gramStart"/>
      <w:r w:rsidRPr="00CF7711">
        <w:rPr>
          <w:sz w:val="22"/>
          <w:szCs w:val="22"/>
        </w:rPr>
        <w:t>dahil</w:t>
      </w:r>
      <w:proofErr w:type="gramEnd"/>
      <w:r w:rsidRPr="00CF7711">
        <w:rPr>
          <w:sz w:val="22"/>
          <w:szCs w:val="22"/>
        </w:rPr>
        <w:t xml:space="preserve"> olunmuştur.</w:t>
      </w:r>
      <w:r w:rsidR="008A3831" w:rsidRPr="00CF7711">
        <w:rPr>
          <w:sz w:val="22"/>
          <w:szCs w:val="22"/>
        </w:rPr>
        <w:t xml:space="preserve"> İlgili görevler, ilgili kurul, komisyon veya çalışma grubu tarafından yerine getirilmektedir</w:t>
      </w:r>
      <w:r w:rsidR="00CA2430" w:rsidRPr="00CF7711">
        <w:rPr>
          <w:sz w:val="22"/>
          <w:szCs w:val="22"/>
        </w:rPr>
        <w:t xml:space="preserve"> ((3)</w:t>
      </w:r>
      <w:proofErr w:type="gramStart"/>
      <w:r w:rsidR="00CA2430" w:rsidRPr="00CF7711">
        <w:rPr>
          <w:sz w:val="22"/>
          <w:szCs w:val="22"/>
        </w:rPr>
        <w:t>DKT.A</w:t>
      </w:r>
      <w:proofErr w:type="gramEnd"/>
      <w:r w:rsidR="00CA2430" w:rsidRPr="00CF7711">
        <w:rPr>
          <w:sz w:val="22"/>
          <w:szCs w:val="22"/>
        </w:rPr>
        <w:t>.1.1.3. Toplantı Katılım Örnekleri).</w:t>
      </w:r>
    </w:p>
    <w:p w14:paraId="501E8509" w14:textId="77777777" w:rsidR="007C58DE" w:rsidRPr="00CF7711" w:rsidRDefault="007C58DE" w:rsidP="00CF1D9A">
      <w:pPr>
        <w:spacing w:before="120" w:after="120"/>
        <w:jc w:val="both"/>
        <w:rPr>
          <w:b/>
          <w:sz w:val="22"/>
          <w:szCs w:val="22"/>
          <w:u w:val="single"/>
        </w:rPr>
      </w:pPr>
      <w:r w:rsidRPr="00CF7711">
        <w:rPr>
          <w:sz w:val="22"/>
          <w:szCs w:val="22"/>
        </w:rPr>
        <w:t>Bölümümüzde oluşturulmuş olan kurullar, komisyonlar ve çalışma grupları bölüm internet sitemizde yayınlanmıştır.</w:t>
      </w:r>
      <w:r w:rsidRPr="00CF7711">
        <w:rPr>
          <w:b/>
          <w:sz w:val="22"/>
          <w:szCs w:val="22"/>
          <w:u w:val="single"/>
        </w:rPr>
        <w:t xml:space="preserve"> </w:t>
      </w:r>
    </w:p>
    <w:p w14:paraId="38545C6D" w14:textId="77777777" w:rsidR="002C25AC" w:rsidRPr="00CF7711" w:rsidRDefault="002C25AC" w:rsidP="003C6026">
      <w:pPr>
        <w:spacing w:before="120" w:after="120"/>
        <w:rPr>
          <w:b/>
          <w:sz w:val="22"/>
          <w:szCs w:val="22"/>
          <w:u w:val="single"/>
        </w:rPr>
      </w:pPr>
      <w:r w:rsidRPr="00CF7711">
        <w:rPr>
          <w:b/>
          <w:sz w:val="22"/>
          <w:szCs w:val="22"/>
          <w:u w:val="single"/>
        </w:rPr>
        <w:t>Olgunluk Düzeyi (</w:t>
      </w:r>
      <w:proofErr w:type="spellStart"/>
      <w:r w:rsidRPr="00CF7711">
        <w:rPr>
          <w:b/>
          <w:sz w:val="22"/>
          <w:szCs w:val="22"/>
          <w:u w:val="single"/>
        </w:rPr>
        <w:t>Rubrik</w:t>
      </w:r>
      <w:proofErr w:type="spellEnd"/>
      <w:r w:rsidRPr="00CF7711">
        <w:rPr>
          <w:b/>
          <w:sz w:val="22"/>
          <w:szCs w:val="22"/>
          <w:u w:val="single"/>
        </w:rPr>
        <w:t xml:space="preserve"> </w:t>
      </w:r>
      <w:r w:rsidR="002519B7" w:rsidRPr="00CF7711">
        <w:rPr>
          <w:b/>
          <w:sz w:val="22"/>
          <w:szCs w:val="22"/>
          <w:u w:val="single"/>
        </w:rPr>
        <w:t xml:space="preserve">Dereceli </w:t>
      </w:r>
      <w:r w:rsidRPr="00CF7711">
        <w:rPr>
          <w:b/>
          <w:sz w:val="22"/>
          <w:szCs w:val="22"/>
          <w:u w:val="single"/>
        </w:rPr>
        <w:t>Derecelendirme Puanı)</w:t>
      </w:r>
    </w:p>
    <w:p w14:paraId="176AA3AE" w14:textId="77777777" w:rsidR="002519B7" w:rsidRPr="00CF7711" w:rsidRDefault="005D2DCA" w:rsidP="003C6026">
      <w:pPr>
        <w:spacing w:before="120" w:after="120"/>
        <w:rPr>
          <w:sz w:val="22"/>
          <w:szCs w:val="22"/>
        </w:rPr>
      </w:pPr>
      <w:r w:rsidRPr="00CF7711">
        <w:rPr>
          <w:sz w:val="22"/>
          <w:szCs w:val="22"/>
        </w:rPr>
        <w:t>Bu başlı</w:t>
      </w:r>
      <w:r w:rsidR="00431227" w:rsidRPr="00CF7711">
        <w:rPr>
          <w:sz w:val="22"/>
          <w:szCs w:val="22"/>
        </w:rPr>
        <w:t>kta, bölümümüz olgunluk düzeyi 3</w:t>
      </w:r>
      <w:r w:rsidRPr="00CF7711">
        <w:rPr>
          <w:sz w:val="22"/>
          <w:szCs w:val="22"/>
        </w:rPr>
        <w:t xml:space="preserve"> olarak belirlenmiştir.</w:t>
      </w:r>
    </w:p>
    <w:p w14:paraId="71161B21" w14:textId="77777777" w:rsidR="002C25AC" w:rsidRPr="00CF7711" w:rsidRDefault="002C25AC" w:rsidP="003C6026">
      <w:pPr>
        <w:spacing w:before="120" w:after="120"/>
        <w:rPr>
          <w:b/>
          <w:sz w:val="22"/>
          <w:szCs w:val="22"/>
          <w:u w:val="single"/>
        </w:rPr>
      </w:pPr>
      <w:r w:rsidRPr="00CF7711">
        <w:rPr>
          <w:b/>
          <w:sz w:val="22"/>
          <w:szCs w:val="22"/>
          <w:u w:val="single"/>
        </w:rPr>
        <w:t>Kanıtlar</w:t>
      </w:r>
    </w:p>
    <w:p w14:paraId="090FE7D8" w14:textId="7AECB2FC" w:rsidR="00735619" w:rsidRPr="00CF7711" w:rsidRDefault="000E3268" w:rsidP="003C6026">
      <w:pPr>
        <w:spacing w:before="120" w:after="120"/>
        <w:rPr>
          <w:sz w:val="22"/>
          <w:szCs w:val="22"/>
        </w:rPr>
      </w:pPr>
      <w:r w:rsidRPr="00CF7711">
        <w:rPr>
          <w:sz w:val="22"/>
          <w:szCs w:val="22"/>
        </w:rPr>
        <w:t>(3)</w:t>
      </w:r>
      <w:proofErr w:type="gramStart"/>
      <w:r w:rsidR="00B1073C" w:rsidRPr="00CF7711">
        <w:rPr>
          <w:sz w:val="22"/>
          <w:szCs w:val="22"/>
        </w:rPr>
        <w:t>DKT.A</w:t>
      </w:r>
      <w:proofErr w:type="gramEnd"/>
      <w:r w:rsidR="00B1073C" w:rsidRPr="00CF7711">
        <w:rPr>
          <w:sz w:val="22"/>
          <w:szCs w:val="22"/>
        </w:rPr>
        <w:t>.1.1.1.Kurullar_Komisyonlar_ve_Çalışma_Grupları</w:t>
      </w:r>
    </w:p>
    <w:p w14:paraId="22DD3475" w14:textId="2631DE8A" w:rsidR="00B1073C" w:rsidRPr="00CF7711" w:rsidRDefault="000E3268" w:rsidP="003C6026">
      <w:pPr>
        <w:spacing w:before="120" w:after="120"/>
        <w:rPr>
          <w:sz w:val="22"/>
          <w:szCs w:val="22"/>
        </w:rPr>
      </w:pPr>
      <w:r w:rsidRPr="00CF7711">
        <w:rPr>
          <w:sz w:val="22"/>
          <w:szCs w:val="22"/>
        </w:rPr>
        <w:t>(3)</w:t>
      </w:r>
      <w:proofErr w:type="gramStart"/>
      <w:r w:rsidR="00B1073C" w:rsidRPr="00CF7711">
        <w:rPr>
          <w:sz w:val="22"/>
          <w:szCs w:val="22"/>
        </w:rPr>
        <w:t>DKT.</w:t>
      </w:r>
      <w:r w:rsidRPr="00CF7711">
        <w:rPr>
          <w:sz w:val="22"/>
          <w:szCs w:val="22"/>
        </w:rPr>
        <w:t>A</w:t>
      </w:r>
      <w:proofErr w:type="gramEnd"/>
      <w:r w:rsidR="00B1073C" w:rsidRPr="00CF7711">
        <w:rPr>
          <w:sz w:val="22"/>
          <w:szCs w:val="22"/>
        </w:rPr>
        <w:t>.1.1.2.Kurullar_Komisyonlar_ve_Çalışma_Grupları_</w:t>
      </w:r>
      <w:r w:rsidR="000700FD" w:rsidRPr="00CF7711">
        <w:rPr>
          <w:sz w:val="22"/>
          <w:szCs w:val="22"/>
        </w:rPr>
        <w:t>Değişikliği</w:t>
      </w:r>
    </w:p>
    <w:p w14:paraId="3A0BDBD7" w14:textId="58F6F3BB" w:rsidR="000E3268" w:rsidRPr="00CF7711" w:rsidRDefault="000E3268" w:rsidP="003C6026">
      <w:pPr>
        <w:spacing w:before="120" w:after="120"/>
        <w:rPr>
          <w:sz w:val="22"/>
          <w:szCs w:val="22"/>
        </w:rPr>
      </w:pPr>
      <w:r w:rsidRPr="00CF7711">
        <w:rPr>
          <w:sz w:val="22"/>
          <w:szCs w:val="22"/>
        </w:rPr>
        <w:t>(3)</w:t>
      </w:r>
      <w:proofErr w:type="gramStart"/>
      <w:r w:rsidRPr="00CF7711">
        <w:rPr>
          <w:sz w:val="22"/>
          <w:szCs w:val="22"/>
        </w:rPr>
        <w:t>DKT.A</w:t>
      </w:r>
      <w:proofErr w:type="gramEnd"/>
      <w:r w:rsidRPr="00CF7711">
        <w:rPr>
          <w:sz w:val="22"/>
          <w:szCs w:val="22"/>
        </w:rPr>
        <w:t>.1.1.3</w:t>
      </w:r>
      <w:r w:rsidR="00544E5D" w:rsidRPr="00CF7711">
        <w:rPr>
          <w:sz w:val="22"/>
          <w:szCs w:val="22"/>
        </w:rPr>
        <w:t>.</w:t>
      </w:r>
      <w:r w:rsidR="00CA2430" w:rsidRPr="00CF7711">
        <w:rPr>
          <w:sz w:val="22"/>
          <w:szCs w:val="22"/>
        </w:rPr>
        <w:t>Toplantı_Katılım_Örnekleri</w:t>
      </w:r>
    </w:p>
    <w:p w14:paraId="758E2529" w14:textId="77777777" w:rsidR="0063422B" w:rsidRPr="00CF7711" w:rsidRDefault="0063422B" w:rsidP="003C6026">
      <w:pPr>
        <w:pStyle w:val="Balk3"/>
        <w:spacing w:before="120" w:after="120"/>
        <w:rPr>
          <w:rFonts w:ascii="Times New Roman" w:hAnsi="Times New Roman" w:cs="Times New Roman"/>
          <w:b/>
          <w:color w:val="2E74B5" w:themeColor="accent1" w:themeShade="BF"/>
          <w:sz w:val="22"/>
          <w:szCs w:val="22"/>
        </w:rPr>
      </w:pPr>
      <w:bookmarkStart w:id="17" w:name="_Toc155533533"/>
      <w:r w:rsidRPr="00CF7711">
        <w:rPr>
          <w:rFonts w:ascii="Times New Roman" w:hAnsi="Times New Roman" w:cs="Times New Roman"/>
          <w:b/>
          <w:color w:val="2E74B5" w:themeColor="accent1" w:themeShade="BF"/>
          <w:sz w:val="22"/>
          <w:szCs w:val="22"/>
        </w:rPr>
        <w:t>A.1.2. Liderlik</w:t>
      </w:r>
      <w:bookmarkEnd w:id="17"/>
    </w:p>
    <w:p w14:paraId="357A039C" w14:textId="0B01A02F" w:rsidR="007B2F3A" w:rsidRPr="00CF7711" w:rsidRDefault="00803A81" w:rsidP="00820BE1">
      <w:pPr>
        <w:spacing w:before="120" w:after="120"/>
        <w:jc w:val="both"/>
        <w:rPr>
          <w:sz w:val="22"/>
          <w:szCs w:val="22"/>
        </w:rPr>
      </w:pPr>
      <w:r w:rsidRPr="00CF7711">
        <w:rPr>
          <w:sz w:val="22"/>
          <w:szCs w:val="22"/>
        </w:rPr>
        <w:t>2023 yılında lisans programının aktif hale getirilmesi hususunda yapılan başvurular</w:t>
      </w:r>
      <w:r w:rsidR="000406CC" w:rsidRPr="00CF7711">
        <w:rPr>
          <w:sz w:val="22"/>
          <w:szCs w:val="22"/>
        </w:rPr>
        <w:t xml:space="preserve">, 2024 yılında da devam ettirilmiştir. </w:t>
      </w:r>
      <w:r w:rsidR="00FD6D17" w:rsidRPr="00CF7711">
        <w:rPr>
          <w:sz w:val="22"/>
          <w:szCs w:val="22"/>
        </w:rPr>
        <w:t xml:space="preserve">2024 yılında öncelikle </w:t>
      </w:r>
      <w:r w:rsidR="00E134E6" w:rsidRPr="00CF7711">
        <w:rPr>
          <w:sz w:val="22"/>
          <w:szCs w:val="22"/>
        </w:rPr>
        <w:t>program düzeyinde alınan bölüm kurul kararları ile dersler ve bilgi paketlerinde gerekli düzenlemeler yapılmıştır ((2)(3)</w:t>
      </w:r>
      <w:proofErr w:type="gramStart"/>
      <w:r w:rsidR="00E134E6" w:rsidRPr="00CF7711">
        <w:rPr>
          <w:sz w:val="22"/>
          <w:szCs w:val="22"/>
        </w:rPr>
        <w:t>DKT.A</w:t>
      </w:r>
      <w:proofErr w:type="gramEnd"/>
      <w:r w:rsidR="00E134E6" w:rsidRPr="00CF7711">
        <w:rPr>
          <w:sz w:val="22"/>
          <w:szCs w:val="22"/>
        </w:rPr>
        <w:t>.1.2.1 Lisans</w:t>
      </w:r>
      <w:r w:rsidR="00413853" w:rsidRPr="00CF7711">
        <w:rPr>
          <w:sz w:val="22"/>
          <w:szCs w:val="22"/>
        </w:rPr>
        <w:t xml:space="preserve"> Programı ile İlişkili Bölüm Kurul Kararları). Sonrasında lisans programı</w:t>
      </w:r>
      <w:r w:rsidR="00E134E6" w:rsidRPr="00CF7711">
        <w:rPr>
          <w:sz w:val="22"/>
          <w:szCs w:val="22"/>
        </w:rPr>
        <w:t xml:space="preserve"> </w:t>
      </w:r>
      <w:r w:rsidR="00413853" w:rsidRPr="00CF7711">
        <w:rPr>
          <w:sz w:val="22"/>
          <w:szCs w:val="22"/>
        </w:rPr>
        <w:t>güncellemeleri ve</w:t>
      </w:r>
      <w:r w:rsidR="00E134E6" w:rsidRPr="00CF7711">
        <w:rPr>
          <w:sz w:val="22"/>
          <w:szCs w:val="22"/>
        </w:rPr>
        <w:t xml:space="preserve"> </w:t>
      </w:r>
      <w:r w:rsidR="00FD6D17" w:rsidRPr="00CF7711">
        <w:rPr>
          <w:sz w:val="22"/>
          <w:szCs w:val="22"/>
        </w:rPr>
        <w:t xml:space="preserve">lisans programı ile ilişkili süreçler hakkında birim eğitim komisyonu düzeyinde toplantılar gerçekleştirilmiştir </w:t>
      </w:r>
      <w:r w:rsidR="00AA5C7E" w:rsidRPr="00CF7711">
        <w:rPr>
          <w:sz w:val="22"/>
          <w:szCs w:val="22"/>
        </w:rPr>
        <w:t>((3)</w:t>
      </w:r>
      <w:proofErr w:type="gramStart"/>
      <w:r w:rsidR="00AA5C7E" w:rsidRPr="00CF7711">
        <w:rPr>
          <w:sz w:val="22"/>
          <w:szCs w:val="22"/>
        </w:rPr>
        <w:t>DKT.A</w:t>
      </w:r>
      <w:proofErr w:type="gramEnd"/>
      <w:r w:rsidR="00AA5C7E" w:rsidRPr="00CF7711">
        <w:rPr>
          <w:sz w:val="22"/>
          <w:szCs w:val="22"/>
        </w:rPr>
        <w:t>.1.2.</w:t>
      </w:r>
      <w:r w:rsidR="00413853" w:rsidRPr="00CF7711">
        <w:rPr>
          <w:sz w:val="22"/>
          <w:szCs w:val="22"/>
        </w:rPr>
        <w:t>2</w:t>
      </w:r>
      <w:r w:rsidR="00AA5C7E" w:rsidRPr="00CF7711">
        <w:rPr>
          <w:sz w:val="22"/>
          <w:szCs w:val="22"/>
        </w:rPr>
        <w:t xml:space="preserve"> Birim Eğitim Komisyonu DKT Program Toplantısı)</w:t>
      </w:r>
      <w:r w:rsidR="00FD6D17" w:rsidRPr="00CF7711">
        <w:rPr>
          <w:sz w:val="22"/>
          <w:szCs w:val="22"/>
        </w:rPr>
        <w:t>.</w:t>
      </w:r>
      <w:r w:rsidR="007B2F3A" w:rsidRPr="00CF7711">
        <w:rPr>
          <w:sz w:val="22"/>
          <w:szCs w:val="22"/>
        </w:rPr>
        <w:t xml:space="preserve"> </w:t>
      </w:r>
      <w:r w:rsidR="00413853" w:rsidRPr="00CF7711">
        <w:rPr>
          <w:sz w:val="22"/>
          <w:szCs w:val="22"/>
        </w:rPr>
        <w:t>Birim eğitim komisyonu toplantısı sonrasında lisans programı ile ilişkili belgeler</w:t>
      </w:r>
      <w:r w:rsidR="002640DF" w:rsidRPr="00CF7711">
        <w:rPr>
          <w:sz w:val="22"/>
          <w:szCs w:val="22"/>
        </w:rPr>
        <w:t xml:space="preserve"> üniversite düzeyine iletilmiştir. 05.12.2024</w:t>
      </w:r>
      <w:r w:rsidR="00851C50" w:rsidRPr="00CF7711">
        <w:rPr>
          <w:sz w:val="22"/>
          <w:szCs w:val="22"/>
        </w:rPr>
        <w:t xml:space="preserve"> 2024/380 sayılı Gazi Üniversitesi Senato Kararları ile Dil ve Konuşma Terapisi Bölümü’ne</w:t>
      </w:r>
      <w:r w:rsidR="00413853" w:rsidRPr="00CF7711">
        <w:rPr>
          <w:sz w:val="22"/>
          <w:szCs w:val="22"/>
        </w:rPr>
        <w:t xml:space="preserve"> </w:t>
      </w:r>
      <w:r w:rsidR="0016642F" w:rsidRPr="00CF7711">
        <w:rPr>
          <w:sz w:val="22"/>
          <w:szCs w:val="22"/>
        </w:rPr>
        <w:t xml:space="preserve">2025-2026 Eğitim-Öğretim yılı Güz Dönemi itibariyle </w:t>
      </w:r>
      <w:r w:rsidR="00851C50" w:rsidRPr="00CF7711">
        <w:rPr>
          <w:sz w:val="22"/>
          <w:szCs w:val="22"/>
        </w:rPr>
        <w:t xml:space="preserve">lisans programına </w:t>
      </w:r>
      <w:r w:rsidR="0016642F" w:rsidRPr="00CF7711">
        <w:rPr>
          <w:sz w:val="22"/>
          <w:szCs w:val="22"/>
        </w:rPr>
        <w:t xml:space="preserve">öğrenci </w:t>
      </w:r>
      <w:r w:rsidR="00851C50" w:rsidRPr="00CF7711">
        <w:rPr>
          <w:sz w:val="22"/>
          <w:szCs w:val="22"/>
        </w:rPr>
        <w:t>alımı</w:t>
      </w:r>
      <w:r w:rsidR="0016642F" w:rsidRPr="00CF7711">
        <w:rPr>
          <w:sz w:val="22"/>
          <w:szCs w:val="22"/>
        </w:rPr>
        <w:t xml:space="preserve"> onaylanmıştır ((2)(3)</w:t>
      </w:r>
      <w:proofErr w:type="gramStart"/>
      <w:r w:rsidR="0016642F" w:rsidRPr="00CF7711">
        <w:rPr>
          <w:sz w:val="22"/>
          <w:szCs w:val="22"/>
        </w:rPr>
        <w:t>DKT.A</w:t>
      </w:r>
      <w:proofErr w:type="gramEnd"/>
      <w:r w:rsidR="0016642F" w:rsidRPr="00CF7711">
        <w:rPr>
          <w:sz w:val="22"/>
          <w:szCs w:val="22"/>
        </w:rPr>
        <w:t xml:space="preserve">.1.2.3. </w:t>
      </w:r>
      <w:r w:rsidR="00851C50" w:rsidRPr="00CF7711">
        <w:rPr>
          <w:sz w:val="22"/>
          <w:szCs w:val="22"/>
        </w:rPr>
        <w:t>Lisans Programına İlişkin Senato Kararları).</w:t>
      </w:r>
    </w:p>
    <w:p w14:paraId="09423AA5" w14:textId="77777777" w:rsidR="002519B7" w:rsidRPr="00CF7711" w:rsidRDefault="002519B7" w:rsidP="003C6026">
      <w:pPr>
        <w:spacing w:before="120" w:after="120"/>
        <w:rPr>
          <w:b/>
          <w:sz w:val="22"/>
          <w:szCs w:val="22"/>
          <w:u w:val="single"/>
        </w:rPr>
      </w:pPr>
      <w:r w:rsidRPr="00CF7711">
        <w:rPr>
          <w:b/>
          <w:sz w:val="22"/>
          <w:szCs w:val="22"/>
          <w:u w:val="single"/>
        </w:rPr>
        <w:t>Olgunluk Düzeyi (</w:t>
      </w:r>
      <w:proofErr w:type="spellStart"/>
      <w:r w:rsidRPr="00CF7711">
        <w:rPr>
          <w:b/>
          <w:sz w:val="22"/>
          <w:szCs w:val="22"/>
          <w:u w:val="single"/>
        </w:rPr>
        <w:t>Rubrik</w:t>
      </w:r>
      <w:proofErr w:type="spellEnd"/>
      <w:r w:rsidRPr="00CF7711">
        <w:rPr>
          <w:b/>
          <w:sz w:val="22"/>
          <w:szCs w:val="22"/>
          <w:u w:val="single"/>
        </w:rPr>
        <w:t xml:space="preserve"> Dereceli Derecelendirme Puanı)</w:t>
      </w:r>
    </w:p>
    <w:p w14:paraId="4CD0936C" w14:textId="77777777" w:rsidR="002519B7" w:rsidRPr="00CF7711" w:rsidRDefault="00C72530" w:rsidP="003C6026">
      <w:pPr>
        <w:spacing w:before="120" w:after="120"/>
        <w:rPr>
          <w:sz w:val="22"/>
          <w:szCs w:val="22"/>
        </w:rPr>
      </w:pPr>
      <w:r w:rsidRPr="00CF7711">
        <w:rPr>
          <w:sz w:val="22"/>
          <w:szCs w:val="22"/>
        </w:rPr>
        <w:t>Bu başlıkta, bölümümüz olgunluk düzeyi</w:t>
      </w:r>
      <w:r w:rsidR="0020211A" w:rsidRPr="00CF7711">
        <w:rPr>
          <w:sz w:val="22"/>
          <w:szCs w:val="22"/>
        </w:rPr>
        <w:t xml:space="preserve"> 3</w:t>
      </w:r>
      <w:r w:rsidRPr="00CF7711">
        <w:rPr>
          <w:sz w:val="22"/>
          <w:szCs w:val="22"/>
        </w:rPr>
        <w:t xml:space="preserve"> olarak belirlenmiştir.</w:t>
      </w:r>
    </w:p>
    <w:p w14:paraId="78B47B03" w14:textId="77777777" w:rsidR="002519B7" w:rsidRPr="00CF7711" w:rsidRDefault="002519B7" w:rsidP="003C6026">
      <w:pPr>
        <w:spacing w:before="120" w:after="120"/>
        <w:rPr>
          <w:b/>
          <w:sz w:val="22"/>
          <w:szCs w:val="22"/>
          <w:u w:val="single"/>
        </w:rPr>
      </w:pPr>
      <w:r w:rsidRPr="00CF7711">
        <w:rPr>
          <w:b/>
          <w:sz w:val="22"/>
          <w:szCs w:val="22"/>
          <w:u w:val="single"/>
        </w:rPr>
        <w:t>Kanıtlar</w:t>
      </w:r>
    </w:p>
    <w:p w14:paraId="75F9E158" w14:textId="14A65180" w:rsidR="00A71F32" w:rsidRPr="00CF7711" w:rsidRDefault="00A71F32" w:rsidP="003C6026">
      <w:pPr>
        <w:spacing w:before="120" w:after="120"/>
        <w:rPr>
          <w:bCs/>
          <w:sz w:val="22"/>
          <w:szCs w:val="22"/>
        </w:rPr>
      </w:pPr>
      <w:r w:rsidRPr="00CF7711">
        <w:rPr>
          <w:bCs/>
          <w:sz w:val="22"/>
          <w:szCs w:val="22"/>
        </w:rPr>
        <w:t>(2)(3)</w:t>
      </w:r>
      <w:proofErr w:type="gramStart"/>
      <w:r w:rsidRPr="00CF7711">
        <w:rPr>
          <w:bCs/>
          <w:sz w:val="22"/>
          <w:szCs w:val="22"/>
        </w:rPr>
        <w:t>DKT.A</w:t>
      </w:r>
      <w:proofErr w:type="gramEnd"/>
      <w:r w:rsidRPr="00CF7711">
        <w:rPr>
          <w:bCs/>
          <w:sz w:val="22"/>
          <w:szCs w:val="22"/>
        </w:rPr>
        <w:t>.1.2.1.Lisans_Programı_ile_İlişkili_Bölüm_Kurul_Kararı</w:t>
      </w:r>
    </w:p>
    <w:p w14:paraId="22F6C2D2" w14:textId="0E339361" w:rsidR="00A71F32" w:rsidRPr="00CF7711" w:rsidRDefault="00A71F32" w:rsidP="003C6026">
      <w:pPr>
        <w:spacing w:before="120" w:after="120"/>
        <w:rPr>
          <w:bCs/>
          <w:sz w:val="22"/>
          <w:szCs w:val="22"/>
        </w:rPr>
      </w:pPr>
      <w:r w:rsidRPr="00CF7711">
        <w:rPr>
          <w:bCs/>
          <w:sz w:val="22"/>
          <w:szCs w:val="22"/>
        </w:rPr>
        <w:t>(3)</w:t>
      </w:r>
      <w:proofErr w:type="gramStart"/>
      <w:r w:rsidRPr="00CF7711">
        <w:rPr>
          <w:bCs/>
          <w:sz w:val="22"/>
          <w:szCs w:val="22"/>
        </w:rPr>
        <w:t>DKT.A</w:t>
      </w:r>
      <w:proofErr w:type="gramEnd"/>
      <w:r w:rsidRPr="00CF7711">
        <w:rPr>
          <w:bCs/>
          <w:sz w:val="22"/>
          <w:szCs w:val="22"/>
        </w:rPr>
        <w:t>.1.2.2.Birim_Eğitim_Komisyonu_DKT_Program_Toplantısı</w:t>
      </w:r>
    </w:p>
    <w:p w14:paraId="646DC6FF" w14:textId="58D7A09B" w:rsidR="00A71F32" w:rsidRPr="00CF7711" w:rsidRDefault="00A71F32" w:rsidP="003C6026">
      <w:pPr>
        <w:spacing w:before="120" w:after="120"/>
        <w:rPr>
          <w:bCs/>
          <w:sz w:val="22"/>
          <w:szCs w:val="22"/>
        </w:rPr>
      </w:pPr>
      <w:r w:rsidRPr="00CF7711">
        <w:rPr>
          <w:bCs/>
          <w:sz w:val="22"/>
          <w:szCs w:val="22"/>
        </w:rPr>
        <w:t>(2)(3)</w:t>
      </w:r>
      <w:proofErr w:type="gramStart"/>
      <w:r w:rsidRPr="00CF7711">
        <w:rPr>
          <w:bCs/>
          <w:sz w:val="22"/>
          <w:szCs w:val="22"/>
        </w:rPr>
        <w:t>DKT.A</w:t>
      </w:r>
      <w:proofErr w:type="gramEnd"/>
      <w:r w:rsidRPr="00CF7711">
        <w:rPr>
          <w:bCs/>
          <w:sz w:val="22"/>
          <w:szCs w:val="22"/>
        </w:rPr>
        <w:t>.1.2.3.Lisans_Programına_İlişkin_Senato_Kararları</w:t>
      </w:r>
    </w:p>
    <w:p w14:paraId="68F1D2EF" w14:textId="77777777" w:rsidR="0063422B" w:rsidRPr="00CF7711" w:rsidRDefault="0063422B" w:rsidP="003C6026">
      <w:pPr>
        <w:pStyle w:val="Balk3"/>
        <w:spacing w:before="120" w:after="120"/>
        <w:rPr>
          <w:rFonts w:ascii="Times New Roman" w:hAnsi="Times New Roman" w:cs="Times New Roman"/>
          <w:b/>
          <w:color w:val="2E74B5" w:themeColor="accent1" w:themeShade="BF"/>
          <w:sz w:val="22"/>
          <w:szCs w:val="22"/>
        </w:rPr>
      </w:pPr>
      <w:bookmarkStart w:id="18" w:name="_Toc155533534"/>
      <w:r w:rsidRPr="00CF7711">
        <w:rPr>
          <w:rFonts w:ascii="Times New Roman" w:hAnsi="Times New Roman" w:cs="Times New Roman"/>
          <w:b/>
          <w:color w:val="2E74B5" w:themeColor="accent1" w:themeShade="BF"/>
          <w:sz w:val="22"/>
          <w:szCs w:val="22"/>
        </w:rPr>
        <w:lastRenderedPageBreak/>
        <w:t xml:space="preserve">A.1.3. Kurumsal </w:t>
      </w:r>
      <w:r w:rsidR="002D4868" w:rsidRPr="00CF7711">
        <w:rPr>
          <w:rFonts w:ascii="Times New Roman" w:hAnsi="Times New Roman" w:cs="Times New Roman"/>
          <w:b/>
          <w:color w:val="2E74B5" w:themeColor="accent1" w:themeShade="BF"/>
          <w:sz w:val="22"/>
          <w:szCs w:val="22"/>
        </w:rPr>
        <w:t>Dönüşüm Kapasitesi</w:t>
      </w:r>
      <w:bookmarkEnd w:id="18"/>
    </w:p>
    <w:p w14:paraId="203600A7" w14:textId="30042E85" w:rsidR="00C72530" w:rsidRPr="00CF7711" w:rsidRDefault="00C72530" w:rsidP="003C6026">
      <w:pPr>
        <w:spacing w:before="120" w:after="120"/>
        <w:jc w:val="both"/>
        <w:rPr>
          <w:sz w:val="22"/>
          <w:szCs w:val="22"/>
        </w:rPr>
      </w:pPr>
      <w:r w:rsidRPr="00CF7711">
        <w:rPr>
          <w:sz w:val="22"/>
          <w:szCs w:val="22"/>
        </w:rPr>
        <w:t>Ulusal hedefleri, uluslararası bilgileri, kanıta dayalı paydaş beklenti</w:t>
      </w:r>
      <w:r w:rsidR="00C92B94" w:rsidRPr="00CF7711">
        <w:rPr>
          <w:sz w:val="22"/>
          <w:szCs w:val="22"/>
        </w:rPr>
        <w:t>lerini dikkate alarak belirlenmiş olan</w:t>
      </w:r>
      <w:r w:rsidRPr="00CF7711">
        <w:rPr>
          <w:sz w:val="22"/>
          <w:szCs w:val="22"/>
        </w:rPr>
        <w:t xml:space="preserve"> amaç, </w:t>
      </w:r>
      <w:proofErr w:type="gramStart"/>
      <w:r w:rsidRPr="00CF7711">
        <w:rPr>
          <w:sz w:val="22"/>
          <w:szCs w:val="22"/>
        </w:rPr>
        <w:t>misyon</w:t>
      </w:r>
      <w:proofErr w:type="gramEnd"/>
      <w:r w:rsidRPr="00CF7711">
        <w:rPr>
          <w:sz w:val="22"/>
          <w:szCs w:val="22"/>
        </w:rPr>
        <w:t xml:space="preserve"> ve hedeflerimizde 202</w:t>
      </w:r>
      <w:r w:rsidR="007C5784" w:rsidRPr="00CF7711">
        <w:rPr>
          <w:sz w:val="22"/>
          <w:szCs w:val="22"/>
        </w:rPr>
        <w:t>3</w:t>
      </w:r>
      <w:r w:rsidRPr="00CF7711">
        <w:rPr>
          <w:sz w:val="22"/>
          <w:szCs w:val="22"/>
        </w:rPr>
        <w:t>-202</w:t>
      </w:r>
      <w:r w:rsidR="007C5784" w:rsidRPr="00CF7711">
        <w:rPr>
          <w:sz w:val="22"/>
          <w:szCs w:val="22"/>
        </w:rPr>
        <w:t>4</w:t>
      </w:r>
      <w:r w:rsidRPr="00CF7711">
        <w:rPr>
          <w:sz w:val="22"/>
          <w:szCs w:val="22"/>
        </w:rPr>
        <w:t xml:space="preserve"> </w:t>
      </w:r>
      <w:r w:rsidR="005A5E60" w:rsidRPr="00CF7711">
        <w:rPr>
          <w:sz w:val="22"/>
          <w:szCs w:val="22"/>
        </w:rPr>
        <w:t>Eğitim-Öğretim yılı Bahar Dönemi’nde güncellemeye gidilmiştir. Bu güncellemeler bölüm web sitesinde yayınlanmıştır ((3)</w:t>
      </w:r>
      <w:proofErr w:type="gramStart"/>
      <w:r w:rsidR="005A5E60" w:rsidRPr="00CF7711">
        <w:rPr>
          <w:sz w:val="22"/>
          <w:szCs w:val="22"/>
        </w:rPr>
        <w:t>DKT</w:t>
      </w:r>
      <w:r w:rsidR="00DA2D70" w:rsidRPr="00CF7711">
        <w:rPr>
          <w:sz w:val="22"/>
          <w:szCs w:val="22"/>
        </w:rPr>
        <w:t>.A</w:t>
      </w:r>
      <w:proofErr w:type="gramEnd"/>
      <w:r w:rsidR="00DA2D70" w:rsidRPr="00CF7711">
        <w:rPr>
          <w:sz w:val="22"/>
          <w:szCs w:val="22"/>
        </w:rPr>
        <w:t>.1.3.1 Misyon ve Vizyon)</w:t>
      </w:r>
      <w:r w:rsidR="005A5E60" w:rsidRPr="00CF7711">
        <w:rPr>
          <w:sz w:val="22"/>
          <w:szCs w:val="22"/>
        </w:rPr>
        <w:t>.</w:t>
      </w:r>
      <w:r w:rsidRPr="00CF7711">
        <w:rPr>
          <w:sz w:val="22"/>
          <w:szCs w:val="22"/>
        </w:rPr>
        <w:t xml:space="preserve"> </w:t>
      </w:r>
    </w:p>
    <w:p w14:paraId="3EAB56DB" w14:textId="66814AC0" w:rsidR="006C2B98" w:rsidRPr="00CF7711" w:rsidRDefault="006C2B98" w:rsidP="008621AE">
      <w:pPr>
        <w:jc w:val="both"/>
        <w:rPr>
          <w:sz w:val="22"/>
          <w:szCs w:val="22"/>
        </w:rPr>
      </w:pPr>
      <w:r w:rsidRPr="00CF7711">
        <w:rPr>
          <w:sz w:val="22"/>
          <w:szCs w:val="22"/>
        </w:rPr>
        <w:t xml:space="preserve">Bölüm başkanlığı tarafında da kalite koordinatörlüğü de </w:t>
      </w:r>
      <w:proofErr w:type="gramStart"/>
      <w:r w:rsidRPr="00CF7711">
        <w:rPr>
          <w:sz w:val="22"/>
          <w:szCs w:val="22"/>
        </w:rPr>
        <w:t>dahil</w:t>
      </w:r>
      <w:proofErr w:type="gramEnd"/>
      <w:r w:rsidRPr="00CF7711">
        <w:rPr>
          <w:sz w:val="22"/>
          <w:szCs w:val="22"/>
        </w:rPr>
        <w:t xml:space="preserve"> olmak üzere tüm koordinatörlüklerden 202</w:t>
      </w:r>
      <w:r w:rsidR="008621AE" w:rsidRPr="00CF7711">
        <w:rPr>
          <w:sz w:val="22"/>
          <w:szCs w:val="22"/>
        </w:rPr>
        <w:t>4</w:t>
      </w:r>
      <w:r w:rsidRPr="00CF7711">
        <w:rPr>
          <w:sz w:val="22"/>
          <w:szCs w:val="22"/>
        </w:rPr>
        <w:t xml:space="preserve"> yılına ait faaliyet raporları ve 202</w:t>
      </w:r>
      <w:r w:rsidR="008621AE" w:rsidRPr="00CF7711">
        <w:rPr>
          <w:sz w:val="22"/>
          <w:szCs w:val="22"/>
        </w:rPr>
        <w:t>5</w:t>
      </w:r>
      <w:r w:rsidRPr="00CF7711">
        <w:rPr>
          <w:sz w:val="22"/>
          <w:szCs w:val="22"/>
        </w:rPr>
        <w:t xml:space="preserve"> yılı için çalışma takvimleri istenmiştir ve bölüm başkanlığına gerekli belgeler iletilmiştir. Koordinatörlüklerin işleyişlerine ve faaliyetlerine dair kanıtlara detaylı olarak A.1.1. Yönetişim Modeli ve İdari Yapı ve A.1.2. Liderlik başlıklarında değinilmiştir.</w:t>
      </w:r>
    </w:p>
    <w:p w14:paraId="4E2FF35D" w14:textId="77777777" w:rsidR="002519B7" w:rsidRPr="00CF7711" w:rsidRDefault="002519B7" w:rsidP="003C6026">
      <w:pPr>
        <w:spacing w:before="120" w:after="120"/>
        <w:rPr>
          <w:b/>
          <w:sz w:val="22"/>
          <w:szCs w:val="22"/>
          <w:u w:val="single"/>
        </w:rPr>
      </w:pPr>
      <w:r w:rsidRPr="00CF7711">
        <w:rPr>
          <w:b/>
          <w:sz w:val="22"/>
          <w:szCs w:val="22"/>
          <w:u w:val="single"/>
        </w:rPr>
        <w:t>Olgunluk Düzeyi (</w:t>
      </w:r>
      <w:proofErr w:type="spellStart"/>
      <w:r w:rsidRPr="00CF7711">
        <w:rPr>
          <w:b/>
          <w:sz w:val="22"/>
          <w:szCs w:val="22"/>
          <w:u w:val="single"/>
        </w:rPr>
        <w:t>Rubrik</w:t>
      </w:r>
      <w:proofErr w:type="spellEnd"/>
      <w:r w:rsidRPr="00CF7711">
        <w:rPr>
          <w:b/>
          <w:sz w:val="22"/>
          <w:szCs w:val="22"/>
          <w:u w:val="single"/>
        </w:rPr>
        <w:t xml:space="preserve"> Dereceli Derecelendirme Puanı)</w:t>
      </w:r>
    </w:p>
    <w:p w14:paraId="04721F6C" w14:textId="784DADBA" w:rsidR="006C2B98" w:rsidRPr="00CF7711" w:rsidRDefault="00431227" w:rsidP="003C6026">
      <w:pPr>
        <w:spacing w:before="120" w:after="120"/>
        <w:rPr>
          <w:sz w:val="22"/>
          <w:szCs w:val="22"/>
        </w:rPr>
      </w:pPr>
      <w:r w:rsidRPr="00CF7711">
        <w:rPr>
          <w:sz w:val="22"/>
          <w:szCs w:val="22"/>
        </w:rPr>
        <w:t>Bu başlı</w:t>
      </w:r>
      <w:r w:rsidR="006C2B98" w:rsidRPr="00CF7711">
        <w:rPr>
          <w:sz w:val="22"/>
          <w:szCs w:val="22"/>
        </w:rPr>
        <w:t xml:space="preserve">kta, bölümümüz olgunluk düzeyi </w:t>
      </w:r>
      <w:r w:rsidR="008621AE" w:rsidRPr="00CF7711">
        <w:rPr>
          <w:sz w:val="22"/>
          <w:szCs w:val="22"/>
        </w:rPr>
        <w:t>3</w:t>
      </w:r>
      <w:r w:rsidRPr="00CF7711">
        <w:rPr>
          <w:sz w:val="22"/>
          <w:szCs w:val="22"/>
        </w:rPr>
        <w:t xml:space="preserve"> olarak belirlenmiştir.</w:t>
      </w:r>
    </w:p>
    <w:p w14:paraId="292C2590" w14:textId="77777777" w:rsidR="002519B7" w:rsidRPr="00CF7711" w:rsidRDefault="002519B7" w:rsidP="003C6026">
      <w:pPr>
        <w:spacing w:before="120" w:after="120"/>
        <w:rPr>
          <w:b/>
          <w:sz w:val="22"/>
          <w:szCs w:val="22"/>
          <w:u w:val="single"/>
        </w:rPr>
      </w:pPr>
      <w:r w:rsidRPr="00CF7711">
        <w:rPr>
          <w:b/>
          <w:sz w:val="22"/>
          <w:szCs w:val="22"/>
          <w:u w:val="single"/>
        </w:rPr>
        <w:t>Kanıtlar</w:t>
      </w:r>
    </w:p>
    <w:p w14:paraId="1DA9C90D" w14:textId="1C03C743" w:rsidR="00F205BC" w:rsidRPr="00CF7711" w:rsidRDefault="00DA2D70" w:rsidP="003C6026">
      <w:pPr>
        <w:spacing w:before="120" w:after="120"/>
        <w:rPr>
          <w:sz w:val="22"/>
          <w:szCs w:val="22"/>
        </w:rPr>
      </w:pPr>
      <w:r w:rsidRPr="00CF7711">
        <w:rPr>
          <w:sz w:val="22"/>
          <w:szCs w:val="22"/>
        </w:rPr>
        <w:t>(3)</w:t>
      </w:r>
      <w:proofErr w:type="gramStart"/>
      <w:r w:rsidRPr="00CF7711">
        <w:rPr>
          <w:sz w:val="22"/>
          <w:szCs w:val="22"/>
        </w:rPr>
        <w:t>DKT.A</w:t>
      </w:r>
      <w:proofErr w:type="gramEnd"/>
      <w:r w:rsidRPr="00CF7711">
        <w:rPr>
          <w:sz w:val="22"/>
          <w:szCs w:val="22"/>
        </w:rPr>
        <w:t>.1.3.1.Misyon_ve_Vizyon</w:t>
      </w:r>
    </w:p>
    <w:p w14:paraId="1592B2FE" w14:textId="77777777" w:rsidR="0063422B" w:rsidRPr="00CF7711" w:rsidRDefault="0063422B" w:rsidP="003C6026">
      <w:pPr>
        <w:pStyle w:val="Balk3"/>
        <w:spacing w:before="120" w:after="120"/>
        <w:rPr>
          <w:rFonts w:ascii="Times New Roman" w:hAnsi="Times New Roman" w:cs="Times New Roman"/>
          <w:b/>
          <w:color w:val="2E74B5" w:themeColor="accent1" w:themeShade="BF"/>
          <w:sz w:val="22"/>
          <w:szCs w:val="22"/>
        </w:rPr>
      </w:pPr>
      <w:bookmarkStart w:id="19" w:name="_Toc155533535"/>
      <w:r w:rsidRPr="00CF7711">
        <w:rPr>
          <w:rFonts w:ascii="Times New Roman" w:hAnsi="Times New Roman" w:cs="Times New Roman"/>
          <w:b/>
          <w:color w:val="2E74B5" w:themeColor="accent1" w:themeShade="BF"/>
          <w:sz w:val="22"/>
          <w:szCs w:val="22"/>
        </w:rPr>
        <w:t xml:space="preserve">A.1.4. İç </w:t>
      </w:r>
      <w:r w:rsidR="002D4868" w:rsidRPr="00CF7711">
        <w:rPr>
          <w:rFonts w:ascii="Times New Roman" w:hAnsi="Times New Roman" w:cs="Times New Roman"/>
          <w:b/>
          <w:color w:val="2E74B5" w:themeColor="accent1" w:themeShade="BF"/>
          <w:sz w:val="22"/>
          <w:szCs w:val="22"/>
        </w:rPr>
        <w:t>Kalite Güvencesi Mekanizmaları</w:t>
      </w:r>
      <w:bookmarkEnd w:id="19"/>
    </w:p>
    <w:p w14:paraId="37E987C0" w14:textId="7D6869D3" w:rsidR="00E95D23" w:rsidRPr="00CF7711" w:rsidRDefault="00E95D23" w:rsidP="00E95D23">
      <w:pPr>
        <w:spacing w:before="120" w:after="120"/>
        <w:ind w:right="48"/>
        <w:jc w:val="both"/>
        <w:rPr>
          <w:sz w:val="22"/>
          <w:szCs w:val="22"/>
        </w:rPr>
      </w:pPr>
      <w:r w:rsidRPr="00CF7711">
        <w:rPr>
          <w:sz w:val="22"/>
          <w:szCs w:val="22"/>
        </w:rPr>
        <w:t xml:space="preserve">Dil ve Konuşma Terapisi Bölümü Kalite Alt Çalışma Grubu Fakültemiz Kalite Komisyonu başkanlığında Üniversite Strateji Geliştirme Daire Başkanlığı tarafından belirlenen takvim çerçevesinde mekanizmaya </w:t>
      </w:r>
      <w:proofErr w:type="gramStart"/>
      <w:r w:rsidRPr="00CF7711">
        <w:rPr>
          <w:sz w:val="22"/>
          <w:szCs w:val="22"/>
        </w:rPr>
        <w:t>dahil</w:t>
      </w:r>
      <w:proofErr w:type="gramEnd"/>
      <w:r w:rsidRPr="00CF7711">
        <w:rPr>
          <w:sz w:val="22"/>
          <w:szCs w:val="22"/>
        </w:rPr>
        <w:t xml:space="preserve"> olmaktadır. Üniversitemiz ve Fakültemiz bünyesinde gerçekleştirilen toplantılara katılım sağlamaktadır</w:t>
      </w:r>
      <w:r w:rsidR="00C24B23" w:rsidRPr="00CF7711">
        <w:rPr>
          <w:sz w:val="22"/>
          <w:szCs w:val="22"/>
        </w:rPr>
        <w:t xml:space="preserve"> ((3)</w:t>
      </w:r>
      <w:proofErr w:type="gramStart"/>
      <w:r w:rsidR="00C24B23" w:rsidRPr="00CF7711">
        <w:rPr>
          <w:sz w:val="22"/>
          <w:szCs w:val="22"/>
        </w:rPr>
        <w:t>DKT.A</w:t>
      </w:r>
      <w:proofErr w:type="gramEnd"/>
      <w:r w:rsidR="00C24B23" w:rsidRPr="00CF7711">
        <w:rPr>
          <w:sz w:val="22"/>
          <w:szCs w:val="22"/>
        </w:rPr>
        <w:t>.1.4.1</w:t>
      </w:r>
      <w:r w:rsidR="00EB2A3C" w:rsidRPr="00CF7711">
        <w:rPr>
          <w:sz w:val="22"/>
          <w:szCs w:val="22"/>
        </w:rPr>
        <w:t xml:space="preserve"> Toplantı Katılım Örnekleri</w:t>
      </w:r>
      <w:r w:rsidR="001D3F6D" w:rsidRPr="00CF7711">
        <w:rPr>
          <w:sz w:val="22"/>
          <w:szCs w:val="22"/>
        </w:rPr>
        <w:t>)</w:t>
      </w:r>
      <w:r w:rsidRPr="00CF7711">
        <w:rPr>
          <w:sz w:val="22"/>
          <w:szCs w:val="22"/>
        </w:rPr>
        <w:t xml:space="preserve">. Bu eylemler çerçevesinde yapılan uygulamalar değerlendirilmektedir. </w:t>
      </w:r>
    </w:p>
    <w:p w14:paraId="1509A38C" w14:textId="77777777" w:rsidR="002519B7" w:rsidRPr="00CF7711" w:rsidRDefault="006C2B98" w:rsidP="00C24B23">
      <w:pPr>
        <w:spacing w:before="120" w:after="120"/>
        <w:ind w:left="1"/>
        <w:jc w:val="both"/>
        <w:rPr>
          <w:sz w:val="22"/>
          <w:szCs w:val="22"/>
        </w:rPr>
      </w:pPr>
      <w:r w:rsidRPr="00CF7711">
        <w:rPr>
          <w:sz w:val="22"/>
          <w:szCs w:val="22"/>
        </w:rPr>
        <w:t xml:space="preserve">Bölüm içi bilgi aktarımı ve düzenlenmesi oluşturulan ortak çalışma dosyaları ile bölümümüzde gerçekleştirilmektedir. </w:t>
      </w:r>
      <w:r w:rsidR="009C6FF9" w:rsidRPr="00CF7711">
        <w:rPr>
          <w:sz w:val="22"/>
          <w:szCs w:val="22"/>
        </w:rPr>
        <w:t>Bölüm</w:t>
      </w:r>
      <w:r w:rsidR="00E95D23" w:rsidRPr="00CF7711">
        <w:rPr>
          <w:sz w:val="22"/>
          <w:szCs w:val="22"/>
        </w:rPr>
        <w:t xml:space="preserve"> içi değerlendirme raporu, faaliyet raporları ve stratejik plan bildirilmiş olan takvimlere uygun olarak güncellenme</w:t>
      </w:r>
      <w:r w:rsidR="00151223" w:rsidRPr="00CF7711">
        <w:rPr>
          <w:sz w:val="22"/>
          <w:szCs w:val="22"/>
        </w:rPr>
        <w:t xml:space="preserve">si için gerekli çalışmalar </w:t>
      </w:r>
      <w:r w:rsidR="009C6FF9" w:rsidRPr="00CF7711">
        <w:rPr>
          <w:sz w:val="22"/>
          <w:szCs w:val="22"/>
        </w:rPr>
        <w:t xml:space="preserve">ve toplantılar </w:t>
      </w:r>
      <w:r w:rsidR="00151223" w:rsidRPr="00CF7711">
        <w:rPr>
          <w:sz w:val="22"/>
          <w:szCs w:val="22"/>
        </w:rPr>
        <w:t>gerçekleştirilmiştir</w:t>
      </w:r>
      <w:r w:rsidR="00E95D23" w:rsidRPr="00CF7711">
        <w:rPr>
          <w:sz w:val="22"/>
          <w:szCs w:val="22"/>
        </w:rPr>
        <w:t>.</w:t>
      </w:r>
    </w:p>
    <w:p w14:paraId="4513157D" w14:textId="77777777" w:rsidR="002519B7" w:rsidRPr="00CF7711" w:rsidRDefault="002519B7" w:rsidP="003C6026">
      <w:pPr>
        <w:spacing w:before="120" w:after="120"/>
        <w:rPr>
          <w:b/>
          <w:sz w:val="22"/>
          <w:szCs w:val="22"/>
          <w:u w:val="single"/>
        </w:rPr>
      </w:pPr>
      <w:r w:rsidRPr="00CF7711">
        <w:rPr>
          <w:b/>
          <w:sz w:val="22"/>
          <w:szCs w:val="22"/>
          <w:u w:val="single"/>
        </w:rPr>
        <w:t>Olgunluk Düzeyi (</w:t>
      </w:r>
      <w:proofErr w:type="spellStart"/>
      <w:r w:rsidRPr="00CF7711">
        <w:rPr>
          <w:b/>
          <w:sz w:val="22"/>
          <w:szCs w:val="22"/>
          <w:u w:val="single"/>
        </w:rPr>
        <w:t>Rubrik</w:t>
      </w:r>
      <w:proofErr w:type="spellEnd"/>
      <w:r w:rsidRPr="00CF7711">
        <w:rPr>
          <w:b/>
          <w:sz w:val="22"/>
          <w:szCs w:val="22"/>
          <w:u w:val="single"/>
        </w:rPr>
        <w:t xml:space="preserve"> Dereceli Derecelendirme Puanı)</w:t>
      </w:r>
    </w:p>
    <w:p w14:paraId="082C404B" w14:textId="77777777" w:rsidR="00431227" w:rsidRPr="00CF7711" w:rsidRDefault="00431227" w:rsidP="00431227">
      <w:pPr>
        <w:spacing w:before="120" w:after="120"/>
        <w:rPr>
          <w:sz w:val="22"/>
          <w:szCs w:val="22"/>
        </w:rPr>
      </w:pPr>
      <w:r w:rsidRPr="00CF7711">
        <w:rPr>
          <w:sz w:val="22"/>
          <w:szCs w:val="22"/>
        </w:rPr>
        <w:t>Bu başlı</w:t>
      </w:r>
      <w:r w:rsidR="006C2B98" w:rsidRPr="00CF7711">
        <w:rPr>
          <w:sz w:val="22"/>
          <w:szCs w:val="22"/>
        </w:rPr>
        <w:t>kta, bölümümüz olgunluk düzeyi 3</w:t>
      </w:r>
      <w:r w:rsidRPr="00CF7711">
        <w:rPr>
          <w:sz w:val="22"/>
          <w:szCs w:val="22"/>
        </w:rPr>
        <w:t xml:space="preserve"> olarak belirlenmiştir.</w:t>
      </w:r>
    </w:p>
    <w:p w14:paraId="24AB3598" w14:textId="77777777" w:rsidR="002519B7" w:rsidRPr="00CF7711" w:rsidRDefault="002519B7" w:rsidP="003C6026">
      <w:pPr>
        <w:spacing w:before="120" w:after="120"/>
        <w:rPr>
          <w:b/>
          <w:sz w:val="22"/>
          <w:szCs w:val="22"/>
          <w:u w:val="single"/>
        </w:rPr>
      </w:pPr>
      <w:r w:rsidRPr="00CF7711">
        <w:rPr>
          <w:b/>
          <w:sz w:val="22"/>
          <w:szCs w:val="22"/>
          <w:u w:val="single"/>
        </w:rPr>
        <w:t>Kanıtlar</w:t>
      </w:r>
    </w:p>
    <w:p w14:paraId="7675AC33" w14:textId="564F3E1F" w:rsidR="001D3F6D" w:rsidRPr="00CF7711" w:rsidRDefault="001D3F6D" w:rsidP="001D3F6D">
      <w:pPr>
        <w:spacing w:before="120" w:after="120"/>
        <w:rPr>
          <w:sz w:val="22"/>
          <w:szCs w:val="22"/>
        </w:rPr>
      </w:pPr>
      <w:r w:rsidRPr="00CF7711">
        <w:rPr>
          <w:sz w:val="22"/>
          <w:szCs w:val="22"/>
        </w:rPr>
        <w:t>(3)</w:t>
      </w:r>
      <w:proofErr w:type="gramStart"/>
      <w:r w:rsidRPr="00CF7711">
        <w:rPr>
          <w:sz w:val="22"/>
          <w:szCs w:val="22"/>
        </w:rPr>
        <w:t>DKT.A</w:t>
      </w:r>
      <w:proofErr w:type="gramEnd"/>
      <w:r w:rsidRPr="00CF7711">
        <w:rPr>
          <w:sz w:val="22"/>
          <w:szCs w:val="22"/>
        </w:rPr>
        <w:t>.1.4.1.</w:t>
      </w:r>
      <w:r w:rsidR="00EB2A3C" w:rsidRPr="00CF7711">
        <w:rPr>
          <w:sz w:val="22"/>
          <w:szCs w:val="22"/>
        </w:rPr>
        <w:t>Toplantı_Katılım_Örnekleri</w:t>
      </w:r>
    </w:p>
    <w:p w14:paraId="7A1E4605" w14:textId="77777777" w:rsidR="003D0FA9" w:rsidRPr="00CF7711" w:rsidRDefault="0063422B" w:rsidP="001070B7">
      <w:pPr>
        <w:pStyle w:val="Balk3"/>
        <w:spacing w:before="120" w:after="120"/>
        <w:rPr>
          <w:rFonts w:ascii="Times New Roman" w:hAnsi="Times New Roman" w:cs="Times New Roman"/>
          <w:b/>
          <w:color w:val="2E74B5" w:themeColor="accent1" w:themeShade="BF"/>
          <w:sz w:val="22"/>
          <w:szCs w:val="22"/>
        </w:rPr>
      </w:pPr>
      <w:bookmarkStart w:id="20" w:name="_Toc155533536"/>
      <w:r w:rsidRPr="00CF7711">
        <w:rPr>
          <w:rFonts w:ascii="Times New Roman" w:hAnsi="Times New Roman" w:cs="Times New Roman"/>
          <w:b/>
          <w:color w:val="2E74B5" w:themeColor="accent1" w:themeShade="BF"/>
          <w:sz w:val="22"/>
          <w:szCs w:val="22"/>
        </w:rPr>
        <w:t xml:space="preserve">A.1.5. Kamuoyunu </w:t>
      </w:r>
      <w:r w:rsidR="002D4868" w:rsidRPr="00CF7711">
        <w:rPr>
          <w:rFonts w:ascii="Times New Roman" w:hAnsi="Times New Roman" w:cs="Times New Roman"/>
          <w:b/>
          <w:color w:val="2E74B5" w:themeColor="accent1" w:themeShade="BF"/>
          <w:sz w:val="22"/>
          <w:szCs w:val="22"/>
        </w:rPr>
        <w:t xml:space="preserve">Bilgilendirme </w:t>
      </w:r>
      <w:r w:rsidRPr="00CF7711">
        <w:rPr>
          <w:rFonts w:ascii="Times New Roman" w:hAnsi="Times New Roman" w:cs="Times New Roman"/>
          <w:b/>
          <w:color w:val="2E74B5" w:themeColor="accent1" w:themeShade="BF"/>
          <w:sz w:val="22"/>
          <w:szCs w:val="22"/>
        </w:rPr>
        <w:t xml:space="preserve">ve </w:t>
      </w:r>
      <w:r w:rsidR="002D4868" w:rsidRPr="00CF7711">
        <w:rPr>
          <w:rFonts w:ascii="Times New Roman" w:hAnsi="Times New Roman" w:cs="Times New Roman"/>
          <w:b/>
          <w:color w:val="2E74B5" w:themeColor="accent1" w:themeShade="BF"/>
          <w:sz w:val="22"/>
          <w:szCs w:val="22"/>
        </w:rPr>
        <w:t>Hesap Verebilirlik</w:t>
      </w:r>
      <w:bookmarkEnd w:id="20"/>
    </w:p>
    <w:p w14:paraId="59F59380" w14:textId="77777777" w:rsidR="00526BD4" w:rsidRPr="00CF7711" w:rsidRDefault="00526BD4" w:rsidP="00526BD4">
      <w:pPr>
        <w:spacing w:before="120" w:after="120"/>
        <w:jc w:val="both"/>
        <w:rPr>
          <w:sz w:val="22"/>
          <w:szCs w:val="22"/>
        </w:rPr>
      </w:pPr>
      <w:r w:rsidRPr="00CF7711">
        <w:rPr>
          <w:sz w:val="22"/>
          <w:szCs w:val="22"/>
        </w:rPr>
        <w:t>Gerçekleştirilen faaliyetlerle ilgili kamuoyunu bilgilendirmenin önemi, bölümümüz genelinde büyük bir hassasiyetle ele alınmaktadır. Tasarlanan faaliyetlerin kamuoyunun üstün yararına hizmet etmesi önceliklerimiz arasındadır. Bölümümüzün internet sayfasında, yapılacak faaliyetlere ilişkin güncel bilgilerin zamanında paylaşılmasını sağlamak amacıyla gerekli planlamalar ve görev dağılımları titizlikle gerçekleştirilmiştir.</w:t>
      </w:r>
    </w:p>
    <w:p w14:paraId="0057C925" w14:textId="6C3D7355" w:rsidR="002519B7" w:rsidRPr="00CF7711" w:rsidRDefault="0098697C" w:rsidP="00526BD4">
      <w:pPr>
        <w:spacing w:before="120" w:after="120"/>
        <w:jc w:val="both"/>
        <w:rPr>
          <w:sz w:val="22"/>
          <w:szCs w:val="22"/>
        </w:rPr>
      </w:pPr>
      <w:r w:rsidRPr="00CF7711">
        <w:rPr>
          <w:sz w:val="22"/>
          <w:szCs w:val="22"/>
        </w:rPr>
        <w:t xml:space="preserve">Bölümümüzde gerçekleşen idari/akademik faaliyetler, gelişmeler ve uygulamalar eş zamanlı olarak bölüm internet sitesinin ilgili </w:t>
      </w:r>
      <w:r w:rsidR="00274F9A" w:rsidRPr="00CF7711">
        <w:rPr>
          <w:sz w:val="22"/>
          <w:szCs w:val="22"/>
        </w:rPr>
        <w:t>alanından duyurulmaktadır (</w:t>
      </w:r>
      <w:r w:rsidR="00FB3369" w:rsidRPr="00CF7711">
        <w:rPr>
          <w:sz w:val="22"/>
          <w:szCs w:val="22"/>
        </w:rPr>
        <w:t>(3)</w:t>
      </w:r>
      <w:proofErr w:type="gramStart"/>
      <w:r w:rsidR="00883C30" w:rsidRPr="00CF7711">
        <w:rPr>
          <w:sz w:val="22"/>
          <w:szCs w:val="22"/>
        </w:rPr>
        <w:t>DKT</w:t>
      </w:r>
      <w:r w:rsidR="00FB3369" w:rsidRPr="00CF7711">
        <w:rPr>
          <w:sz w:val="22"/>
          <w:szCs w:val="22"/>
        </w:rPr>
        <w:t>.</w:t>
      </w:r>
      <w:r w:rsidR="009B3E2E" w:rsidRPr="00CF7711">
        <w:rPr>
          <w:sz w:val="22"/>
          <w:szCs w:val="22"/>
        </w:rPr>
        <w:t>A</w:t>
      </w:r>
      <w:proofErr w:type="gramEnd"/>
      <w:r w:rsidR="009B3E2E" w:rsidRPr="00CF7711">
        <w:rPr>
          <w:sz w:val="22"/>
          <w:szCs w:val="22"/>
        </w:rPr>
        <w:t xml:space="preserve">.1.5.1. Bölüm İnternet Sitesi </w:t>
      </w:r>
      <w:r w:rsidR="00FB3369" w:rsidRPr="00CF7711">
        <w:rPr>
          <w:sz w:val="22"/>
          <w:szCs w:val="22"/>
        </w:rPr>
        <w:t>Duyuru Örneği</w:t>
      </w:r>
      <w:r w:rsidR="00274F9A" w:rsidRPr="00CF7711">
        <w:rPr>
          <w:sz w:val="22"/>
          <w:szCs w:val="22"/>
        </w:rPr>
        <w:t>).</w:t>
      </w:r>
    </w:p>
    <w:p w14:paraId="42CC2E30" w14:textId="77777777" w:rsidR="002519B7" w:rsidRPr="00CF7711" w:rsidRDefault="002519B7" w:rsidP="003C6026">
      <w:pPr>
        <w:spacing w:before="120" w:after="120"/>
        <w:rPr>
          <w:b/>
          <w:sz w:val="22"/>
          <w:szCs w:val="22"/>
          <w:u w:val="single"/>
        </w:rPr>
      </w:pPr>
      <w:r w:rsidRPr="00CF7711">
        <w:rPr>
          <w:b/>
          <w:sz w:val="22"/>
          <w:szCs w:val="22"/>
          <w:u w:val="single"/>
        </w:rPr>
        <w:t>Olgunluk Düzeyi (</w:t>
      </w:r>
      <w:proofErr w:type="spellStart"/>
      <w:r w:rsidRPr="00CF7711">
        <w:rPr>
          <w:b/>
          <w:sz w:val="22"/>
          <w:szCs w:val="22"/>
          <w:u w:val="single"/>
        </w:rPr>
        <w:t>Rubrik</w:t>
      </w:r>
      <w:proofErr w:type="spellEnd"/>
      <w:r w:rsidRPr="00CF7711">
        <w:rPr>
          <w:b/>
          <w:sz w:val="22"/>
          <w:szCs w:val="22"/>
          <w:u w:val="single"/>
        </w:rPr>
        <w:t xml:space="preserve"> Dereceli Derecelendirme Puanı)</w:t>
      </w:r>
    </w:p>
    <w:p w14:paraId="6DEB797A" w14:textId="0C7E7194" w:rsidR="002519B7" w:rsidRPr="00CF7711" w:rsidRDefault="00431227" w:rsidP="003C6026">
      <w:pPr>
        <w:spacing w:before="120" w:after="120"/>
        <w:rPr>
          <w:sz w:val="22"/>
          <w:szCs w:val="22"/>
        </w:rPr>
      </w:pPr>
      <w:r w:rsidRPr="00CF7711">
        <w:rPr>
          <w:sz w:val="22"/>
          <w:szCs w:val="22"/>
        </w:rPr>
        <w:t>Bu başlı</w:t>
      </w:r>
      <w:r w:rsidR="006C2B98" w:rsidRPr="00CF7711">
        <w:rPr>
          <w:sz w:val="22"/>
          <w:szCs w:val="22"/>
        </w:rPr>
        <w:t xml:space="preserve">kta, bölümümüz olgunluk düzeyi </w:t>
      </w:r>
      <w:r w:rsidR="00FB3369" w:rsidRPr="00CF7711">
        <w:rPr>
          <w:sz w:val="22"/>
          <w:szCs w:val="22"/>
        </w:rPr>
        <w:t>3</w:t>
      </w:r>
      <w:r w:rsidRPr="00CF7711">
        <w:rPr>
          <w:sz w:val="22"/>
          <w:szCs w:val="22"/>
        </w:rPr>
        <w:t xml:space="preserve"> olarak belirlenmiştir.</w:t>
      </w:r>
    </w:p>
    <w:p w14:paraId="7DA0338E" w14:textId="77777777" w:rsidR="002519B7" w:rsidRPr="00CF7711" w:rsidRDefault="002519B7" w:rsidP="003C6026">
      <w:pPr>
        <w:spacing w:before="120" w:after="120"/>
        <w:rPr>
          <w:b/>
          <w:sz w:val="22"/>
          <w:szCs w:val="22"/>
          <w:u w:val="single"/>
        </w:rPr>
      </w:pPr>
      <w:r w:rsidRPr="00CF7711">
        <w:rPr>
          <w:b/>
          <w:sz w:val="22"/>
          <w:szCs w:val="22"/>
          <w:u w:val="single"/>
        </w:rPr>
        <w:t>Kanıtlar</w:t>
      </w:r>
    </w:p>
    <w:p w14:paraId="007B8572" w14:textId="6DDF3BF3" w:rsidR="009B3E2E" w:rsidRPr="00CF7711" w:rsidRDefault="00FB3369" w:rsidP="009B3E2E">
      <w:pPr>
        <w:spacing w:before="120" w:after="120"/>
        <w:ind w:left="1" w:right="95"/>
        <w:jc w:val="both"/>
        <w:rPr>
          <w:sz w:val="22"/>
          <w:szCs w:val="22"/>
        </w:rPr>
      </w:pPr>
      <w:r w:rsidRPr="00CF7711">
        <w:rPr>
          <w:sz w:val="22"/>
          <w:szCs w:val="22"/>
        </w:rPr>
        <w:t>(3)</w:t>
      </w:r>
      <w:r w:rsidR="00883C30" w:rsidRPr="00CF7711">
        <w:rPr>
          <w:sz w:val="22"/>
          <w:szCs w:val="22"/>
        </w:rPr>
        <w:t>DKT</w:t>
      </w:r>
      <w:r w:rsidR="009B3E2E" w:rsidRPr="00CF7711">
        <w:rPr>
          <w:sz w:val="22"/>
          <w:szCs w:val="22"/>
        </w:rPr>
        <w:t>A.1.5.1.</w:t>
      </w:r>
      <w:r w:rsidRPr="00CF7711">
        <w:rPr>
          <w:sz w:val="22"/>
          <w:szCs w:val="22"/>
        </w:rPr>
        <w:t>Bölüm_İnternet_Sitesi_Duyuru_Örneği</w:t>
      </w:r>
    </w:p>
    <w:p w14:paraId="2FF69952" w14:textId="77777777" w:rsidR="0063422B" w:rsidRPr="00CF7711" w:rsidRDefault="0063422B" w:rsidP="003C6026">
      <w:pPr>
        <w:pStyle w:val="Balk2"/>
        <w:spacing w:before="120" w:after="120"/>
        <w:rPr>
          <w:rFonts w:ascii="Times New Roman" w:hAnsi="Times New Roman" w:cs="Times New Roman"/>
          <w:b/>
          <w:sz w:val="22"/>
          <w:szCs w:val="22"/>
        </w:rPr>
      </w:pPr>
      <w:bookmarkStart w:id="21" w:name="_Toc155533537"/>
      <w:r w:rsidRPr="00CF7711">
        <w:rPr>
          <w:rFonts w:ascii="Times New Roman" w:hAnsi="Times New Roman" w:cs="Times New Roman"/>
          <w:b/>
          <w:sz w:val="22"/>
          <w:szCs w:val="22"/>
        </w:rPr>
        <w:t>A.2. Misyon ve Stratejik Amaçlar</w:t>
      </w:r>
      <w:bookmarkEnd w:id="21"/>
    </w:p>
    <w:p w14:paraId="226499F2" w14:textId="77777777" w:rsidR="003D0FA9" w:rsidRPr="00CF7711" w:rsidRDefault="001070B7" w:rsidP="003C6026">
      <w:pPr>
        <w:spacing w:before="120" w:after="120"/>
        <w:jc w:val="both"/>
        <w:rPr>
          <w:sz w:val="22"/>
          <w:szCs w:val="22"/>
        </w:rPr>
      </w:pPr>
      <w:r w:rsidRPr="00CF7711">
        <w:rPr>
          <w:sz w:val="22"/>
          <w:szCs w:val="22"/>
        </w:rPr>
        <w:t xml:space="preserve">Bölümümüz </w:t>
      </w:r>
      <w:proofErr w:type="gramStart"/>
      <w:r w:rsidRPr="00CF7711">
        <w:rPr>
          <w:sz w:val="22"/>
          <w:szCs w:val="22"/>
        </w:rPr>
        <w:t>misyon</w:t>
      </w:r>
      <w:proofErr w:type="gramEnd"/>
      <w:r w:rsidRPr="00CF7711">
        <w:rPr>
          <w:sz w:val="22"/>
          <w:szCs w:val="22"/>
        </w:rPr>
        <w:t>, vizyon, amacı ve stratejik amaç-</w:t>
      </w:r>
      <w:r w:rsidR="00CD441B" w:rsidRPr="00CF7711">
        <w:rPr>
          <w:sz w:val="22"/>
          <w:szCs w:val="22"/>
        </w:rPr>
        <w:t>hedefleri</w:t>
      </w:r>
      <w:r w:rsidRPr="00CF7711">
        <w:rPr>
          <w:sz w:val="22"/>
          <w:szCs w:val="22"/>
        </w:rPr>
        <w:t xml:space="preserve"> </w:t>
      </w:r>
      <w:r w:rsidR="00CD441B" w:rsidRPr="00CF7711">
        <w:rPr>
          <w:sz w:val="22"/>
          <w:szCs w:val="22"/>
        </w:rPr>
        <w:t>planla</w:t>
      </w:r>
      <w:r w:rsidRPr="00CF7711">
        <w:rPr>
          <w:sz w:val="22"/>
          <w:szCs w:val="22"/>
        </w:rPr>
        <w:t>nır ve uygulanır.</w:t>
      </w:r>
    </w:p>
    <w:p w14:paraId="0872AF1F" w14:textId="77777777" w:rsidR="0063422B" w:rsidRPr="00CF7711" w:rsidRDefault="0063422B" w:rsidP="003C6026">
      <w:pPr>
        <w:pStyle w:val="Balk3"/>
        <w:spacing w:before="120" w:after="120"/>
        <w:rPr>
          <w:rFonts w:ascii="Times New Roman" w:hAnsi="Times New Roman" w:cs="Times New Roman"/>
          <w:b/>
          <w:color w:val="2E74B5" w:themeColor="accent1" w:themeShade="BF"/>
          <w:sz w:val="22"/>
          <w:szCs w:val="22"/>
        </w:rPr>
      </w:pPr>
      <w:bookmarkStart w:id="22" w:name="_Toc155533538"/>
      <w:r w:rsidRPr="00CF7711">
        <w:rPr>
          <w:rFonts w:ascii="Times New Roman" w:hAnsi="Times New Roman" w:cs="Times New Roman"/>
          <w:b/>
          <w:color w:val="2E74B5" w:themeColor="accent1" w:themeShade="BF"/>
          <w:sz w:val="22"/>
          <w:szCs w:val="22"/>
        </w:rPr>
        <w:t xml:space="preserve">A.2.1. Misyon, </w:t>
      </w:r>
      <w:r w:rsidR="002D4868" w:rsidRPr="00CF7711">
        <w:rPr>
          <w:rFonts w:ascii="Times New Roman" w:hAnsi="Times New Roman" w:cs="Times New Roman"/>
          <w:b/>
          <w:color w:val="2E74B5" w:themeColor="accent1" w:themeShade="BF"/>
          <w:sz w:val="22"/>
          <w:szCs w:val="22"/>
        </w:rPr>
        <w:t xml:space="preserve">Vizyon </w:t>
      </w:r>
      <w:r w:rsidRPr="00CF7711">
        <w:rPr>
          <w:rFonts w:ascii="Times New Roman" w:hAnsi="Times New Roman" w:cs="Times New Roman"/>
          <w:b/>
          <w:color w:val="2E74B5" w:themeColor="accent1" w:themeShade="BF"/>
          <w:sz w:val="22"/>
          <w:szCs w:val="22"/>
        </w:rPr>
        <w:t xml:space="preserve">ve </w:t>
      </w:r>
      <w:r w:rsidR="002D4868" w:rsidRPr="00CF7711">
        <w:rPr>
          <w:rFonts w:ascii="Times New Roman" w:hAnsi="Times New Roman" w:cs="Times New Roman"/>
          <w:b/>
          <w:color w:val="2E74B5" w:themeColor="accent1" w:themeShade="BF"/>
          <w:sz w:val="22"/>
          <w:szCs w:val="22"/>
        </w:rPr>
        <w:t>Politikalar</w:t>
      </w:r>
      <w:bookmarkEnd w:id="22"/>
    </w:p>
    <w:p w14:paraId="648353B6" w14:textId="1D24710B" w:rsidR="002519B7" w:rsidRPr="00CF7711" w:rsidRDefault="001070B7" w:rsidP="00D432CE">
      <w:pPr>
        <w:jc w:val="both"/>
        <w:rPr>
          <w:sz w:val="22"/>
          <w:szCs w:val="22"/>
        </w:rPr>
      </w:pPr>
      <w:r w:rsidRPr="00CF7711">
        <w:rPr>
          <w:sz w:val="22"/>
          <w:szCs w:val="22"/>
        </w:rPr>
        <w:t xml:space="preserve">Bölümümüz </w:t>
      </w:r>
      <w:proofErr w:type="gramStart"/>
      <w:r w:rsidRPr="00CF7711">
        <w:rPr>
          <w:sz w:val="22"/>
          <w:szCs w:val="22"/>
        </w:rPr>
        <w:t>misyon</w:t>
      </w:r>
      <w:proofErr w:type="gramEnd"/>
      <w:r w:rsidRPr="00CF7711">
        <w:rPr>
          <w:sz w:val="22"/>
          <w:szCs w:val="22"/>
        </w:rPr>
        <w:t xml:space="preserve"> ve vizyonu ulusal ve uluslararası kanıta dayalı gelişmeler çerçevesinde tanımlanmıştır. Bölüm çalışanları ve kamuoyu ile internet sitemizde yayınlanarak paylaşılmıştır. </w:t>
      </w:r>
      <w:r w:rsidRPr="00CF7711">
        <w:rPr>
          <w:sz w:val="22"/>
          <w:szCs w:val="22"/>
        </w:rPr>
        <w:lastRenderedPageBreak/>
        <w:t>Bölümüzün, fakültemiz ka</w:t>
      </w:r>
      <w:r w:rsidR="00CD441B" w:rsidRPr="00CF7711">
        <w:rPr>
          <w:sz w:val="22"/>
          <w:szCs w:val="22"/>
        </w:rPr>
        <w:t xml:space="preserve">lite güvencesi politikası </w:t>
      </w:r>
      <w:r w:rsidRPr="00CF7711">
        <w:rPr>
          <w:sz w:val="22"/>
          <w:szCs w:val="22"/>
        </w:rPr>
        <w:t>ışığında ve iç paydaşların görüşleri alınarak</w:t>
      </w:r>
      <w:r w:rsidR="00151223" w:rsidRPr="00CF7711">
        <w:rPr>
          <w:sz w:val="22"/>
          <w:szCs w:val="22"/>
        </w:rPr>
        <w:t xml:space="preserve"> oluşturulan</w:t>
      </w:r>
      <w:r w:rsidRPr="00CF7711">
        <w:rPr>
          <w:sz w:val="22"/>
          <w:szCs w:val="22"/>
        </w:rPr>
        <w:t xml:space="preserve"> kalite güvence politikası bulunmaktadır. </w:t>
      </w:r>
      <w:r w:rsidR="00A775EF" w:rsidRPr="00CF7711">
        <w:rPr>
          <w:color w:val="000000"/>
          <w:sz w:val="22"/>
          <w:szCs w:val="22"/>
        </w:rPr>
        <w:t>Bölümümüz misyon ve vizyonu web sayfamızda kamuoyuyla paylaşılmaktadır (</w:t>
      </w:r>
      <w:r w:rsidR="00A16BDD" w:rsidRPr="00CF7711">
        <w:rPr>
          <w:color w:val="000000"/>
          <w:sz w:val="22"/>
          <w:szCs w:val="22"/>
        </w:rPr>
        <w:t>(3)</w:t>
      </w:r>
      <w:proofErr w:type="gramStart"/>
      <w:r w:rsidR="00A775EF" w:rsidRPr="00CF7711">
        <w:rPr>
          <w:color w:val="000000"/>
          <w:sz w:val="22"/>
          <w:szCs w:val="22"/>
        </w:rPr>
        <w:t>DKT</w:t>
      </w:r>
      <w:r w:rsidR="00A16BDD" w:rsidRPr="00CF7711">
        <w:rPr>
          <w:color w:val="000000"/>
          <w:sz w:val="22"/>
          <w:szCs w:val="22"/>
        </w:rPr>
        <w:t>.</w:t>
      </w:r>
      <w:r w:rsidR="00A775EF" w:rsidRPr="00CF7711">
        <w:rPr>
          <w:color w:val="000000"/>
          <w:sz w:val="22"/>
          <w:szCs w:val="22"/>
        </w:rPr>
        <w:t>A</w:t>
      </w:r>
      <w:proofErr w:type="gramEnd"/>
      <w:r w:rsidR="00A775EF" w:rsidRPr="00CF7711">
        <w:rPr>
          <w:color w:val="000000"/>
          <w:sz w:val="22"/>
          <w:szCs w:val="22"/>
        </w:rPr>
        <w:t>.2.1.1 Misyon</w:t>
      </w:r>
      <w:r w:rsidR="00A16BDD" w:rsidRPr="00CF7711">
        <w:rPr>
          <w:color w:val="000000"/>
          <w:sz w:val="22"/>
          <w:szCs w:val="22"/>
        </w:rPr>
        <w:t xml:space="preserve"> ve </w:t>
      </w:r>
      <w:r w:rsidR="00A775EF" w:rsidRPr="00CF7711">
        <w:rPr>
          <w:color w:val="000000"/>
          <w:sz w:val="22"/>
          <w:szCs w:val="22"/>
        </w:rPr>
        <w:t>Vizyon</w:t>
      </w:r>
      <w:r w:rsidR="00A775EF" w:rsidRPr="00CF7711">
        <w:rPr>
          <w:sz w:val="22"/>
          <w:szCs w:val="22"/>
        </w:rPr>
        <w:t>).</w:t>
      </w:r>
      <w:r w:rsidR="00A16BDD" w:rsidRPr="00CF7711">
        <w:rPr>
          <w:sz w:val="22"/>
          <w:szCs w:val="22"/>
        </w:rPr>
        <w:t xml:space="preserve"> </w:t>
      </w:r>
      <w:r w:rsidR="00646B96" w:rsidRPr="00CF7711">
        <w:rPr>
          <w:sz w:val="22"/>
          <w:szCs w:val="22"/>
        </w:rPr>
        <w:t>Dil ve Konuşma Terapisi Bölümü</w:t>
      </w:r>
      <w:r w:rsidR="00A775EF" w:rsidRPr="00CF7711">
        <w:rPr>
          <w:sz w:val="22"/>
          <w:szCs w:val="22"/>
        </w:rPr>
        <w:t>, stratejik yönetiminin bir parçası olarak kalite güvencesi politikalarını belirlemiş ve bu politikalar kamuoyuyla paylaşılmıştır (</w:t>
      </w:r>
      <w:r w:rsidR="00646B96" w:rsidRPr="00CF7711">
        <w:rPr>
          <w:sz w:val="22"/>
          <w:szCs w:val="22"/>
        </w:rPr>
        <w:t>(3)</w:t>
      </w:r>
      <w:proofErr w:type="gramStart"/>
      <w:r w:rsidR="00A775EF" w:rsidRPr="00CF7711">
        <w:rPr>
          <w:sz w:val="22"/>
          <w:szCs w:val="22"/>
        </w:rPr>
        <w:t>DKT</w:t>
      </w:r>
      <w:r w:rsidR="00646B96" w:rsidRPr="00CF7711">
        <w:rPr>
          <w:sz w:val="22"/>
          <w:szCs w:val="22"/>
        </w:rPr>
        <w:t>.</w:t>
      </w:r>
      <w:r w:rsidR="00A775EF" w:rsidRPr="00CF7711">
        <w:rPr>
          <w:sz w:val="22"/>
          <w:szCs w:val="22"/>
        </w:rPr>
        <w:t>A</w:t>
      </w:r>
      <w:proofErr w:type="gramEnd"/>
      <w:r w:rsidR="00A775EF" w:rsidRPr="00CF7711">
        <w:rPr>
          <w:sz w:val="22"/>
          <w:szCs w:val="22"/>
        </w:rPr>
        <w:t>.2.</w:t>
      </w:r>
      <w:r w:rsidR="00646B96" w:rsidRPr="00CF7711">
        <w:rPr>
          <w:sz w:val="22"/>
          <w:szCs w:val="22"/>
        </w:rPr>
        <w:t>1</w:t>
      </w:r>
      <w:r w:rsidR="00A775EF" w:rsidRPr="00CF7711">
        <w:rPr>
          <w:sz w:val="22"/>
          <w:szCs w:val="22"/>
        </w:rPr>
        <w:t>.</w:t>
      </w:r>
      <w:r w:rsidR="00646B96" w:rsidRPr="00CF7711">
        <w:rPr>
          <w:sz w:val="22"/>
          <w:szCs w:val="22"/>
        </w:rPr>
        <w:t>2</w:t>
      </w:r>
      <w:r w:rsidR="00A775EF" w:rsidRPr="00CF7711">
        <w:rPr>
          <w:sz w:val="22"/>
          <w:szCs w:val="22"/>
        </w:rPr>
        <w:t xml:space="preserve"> </w:t>
      </w:r>
      <w:r w:rsidR="00646B96" w:rsidRPr="00CF7711">
        <w:rPr>
          <w:sz w:val="22"/>
          <w:szCs w:val="22"/>
        </w:rPr>
        <w:t>Dil</w:t>
      </w:r>
      <w:r w:rsidR="00A775EF" w:rsidRPr="00CF7711">
        <w:rPr>
          <w:sz w:val="22"/>
          <w:szCs w:val="22"/>
        </w:rPr>
        <w:t xml:space="preserve"> ve </w:t>
      </w:r>
      <w:r w:rsidR="00646B96" w:rsidRPr="00CF7711">
        <w:rPr>
          <w:sz w:val="22"/>
          <w:szCs w:val="22"/>
        </w:rPr>
        <w:t>Konuşma Terapisi</w:t>
      </w:r>
      <w:r w:rsidR="00A775EF" w:rsidRPr="00CF7711">
        <w:rPr>
          <w:sz w:val="22"/>
          <w:szCs w:val="22"/>
        </w:rPr>
        <w:t xml:space="preserve"> Bölümü Kalite Politikası). 202</w:t>
      </w:r>
      <w:r w:rsidR="000F7377" w:rsidRPr="00CF7711">
        <w:rPr>
          <w:sz w:val="22"/>
          <w:szCs w:val="22"/>
        </w:rPr>
        <w:t>4</w:t>
      </w:r>
      <w:r w:rsidR="00A775EF" w:rsidRPr="00CF7711">
        <w:rPr>
          <w:sz w:val="22"/>
          <w:szCs w:val="22"/>
        </w:rPr>
        <w:t xml:space="preserve"> Yılı içerisinde bu başlık için herhangi bir çalışma gerçekleştirilmemiştir.</w:t>
      </w:r>
    </w:p>
    <w:p w14:paraId="1D2F4F8A" w14:textId="77777777" w:rsidR="002519B7" w:rsidRPr="00CF7711" w:rsidRDefault="002519B7" w:rsidP="003C6026">
      <w:pPr>
        <w:spacing w:before="120" w:after="120"/>
        <w:rPr>
          <w:b/>
          <w:sz w:val="22"/>
          <w:szCs w:val="22"/>
          <w:u w:val="single"/>
        </w:rPr>
      </w:pPr>
      <w:r w:rsidRPr="00CF7711">
        <w:rPr>
          <w:b/>
          <w:sz w:val="22"/>
          <w:szCs w:val="22"/>
          <w:u w:val="single"/>
        </w:rPr>
        <w:t>Olgunluk Düzeyi (</w:t>
      </w:r>
      <w:proofErr w:type="spellStart"/>
      <w:r w:rsidRPr="00CF7711">
        <w:rPr>
          <w:b/>
          <w:sz w:val="22"/>
          <w:szCs w:val="22"/>
          <w:u w:val="single"/>
        </w:rPr>
        <w:t>Rubrik</w:t>
      </w:r>
      <w:proofErr w:type="spellEnd"/>
      <w:r w:rsidRPr="00CF7711">
        <w:rPr>
          <w:b/>
          <w:sz w:val="22"/>
          <w:szCs w:val="22"/>
          <w:u w:val="single"/>
        </w:rPr>
        <w:t xml:space="preserve"> Dereceli Derecelendirme Puanı)</w:t>
      </w:r>
    </w:p>
    <w:p w14:paraId="3B0B17D5" w14:textId="77777777" w:rsidR="00431227" w:rsidRPr="00CF7711" w:rsidRDefault="00431227" w:rsidP="00431227">
      <w:pPr>
        <w:spacing w:before="120" w:after="120"/>
        <w:rPr>
          <w:sz w:val="22"/>
          <w:szCs w:val="22"/>
        </w:rPr>
      </w:pPr>
      <w:r w:rsidRPr="00CF7711">
        <w:rPr>
          <w:sz w:val="22"/>
          <w:szCs w:val="22"/>
        </w:rPr>
        <w:t>Bu başlı</w:t>
      </w:r>
      <w:r w:rsidR="00883C30" w:rsidRPr="00CF7711">
        <w:rPr>
          <w:sz w:val="22"/>
          <w:szCs w:val="22"/>
        </w:rPr>
        <w:t>kta, bölümümüz olgunluk düzeyi 3</w:t>
      </w:r>
      <w:r w:rsidRPr="00CF7711">
        <w:rPr>
          <w:sz w:val="22"/>
          <w:szCs w:val="22"/>
        </w:rPr>
        <w:t xml:space="preserve"> olarak belirlenmiştir.</w:t>
      </w:r>
    </w:p>
    <w:p w14:paraId="339E10C9" w14:textId="77777777" w:rsidR="002519B7" w:rsidRPr="00CF7711" w:rsidRDefault="002519B7" w:rsidP="003C6026">
      <w:pPr>
        <w:spacing w:before="120" w:after="120"/>
        <w:rPr>
          <w:b/>
          <w:sz w:val="22"/>
          <w:szCs w:val="22"/>
          <w:u w:val="single"/>
        </w:rPr>
      </w:pPr>
      <w:r w:rsidRPr="00CF7711">
        <w:rPr>
          <w:b/>
          <w:sz w:val="22"/>
          <w:szCs w:val="22"/>
          <w:u w:val="single"/>
        </w:rPr>
        <w:t>Kanıtlar</w:t>
      </w:r>
    </w:p>
    <w:p w14:paraId="51F6B0A8" w14:textId="570D9FE2" w:rsidR="00F205BC" w:rsidRPr="00CF7711" w:rsidRDefault="00A16BDD" w:rsidP="003C6026">
      <w:pPr>
        <w:spacing w:before="120" w:after="120"/>
        <w:rPr>
          <w:color w:val="000000"/>
          <w:sz w:val="22"/>
          <w:szCs w:val="22"/>
        </w:rPr>
      </w:pPr>
      <w:r w:rsidRPr="00CF7711">
        <w:rPr>
          <w:color w:val="000000"/>
          <w:sz w:val="22"/>
          <w:szCs w:val="22"/>
        </w:rPr>
        <w:t>(3)</w:t>
      </w:r>
      <w:proofErr w:type="gramStart"/>
      <w:r w:rsidR="00A775EF" w:rsidRPr="00CF7711">
        <w:rPr>
          <w:color w:val="000000"/>
          <w:sz w:val="22"/>
          <w:szCs w:val="22"/>
        </w:rPr>
        <w:t>DKT</w:t>
      </w:r>
      <w:r w:rsidR="00D82910" w:rsidRPr="00CF7711">
        <w:rPr>
          <w:color w:val="000000"/>
          <w:sz w:val="22"/>
          <w:szCs w:val="22"/>
        </w:rPr>
        <w:t>.</w:t>
      </w:r>
      <w:r w:rsidR="00A775EF" w:rsidRPr="00CF7711">
        <w:rPr>
          <w:color w:val="000000"/>
          <w:sz w:val="22"/>
          <w:szCs w:val="22"/>
        </w:rPr>
        <w:t>A</w:t>
      </w:r>
      <w:proofErr w:type="gramEnd"/>
      <w:r w:rsidR="00A775EF" w:rsidRPr="00CF7711">
        <w:rPr>
          <w:color w:val="000000"/>
          <w:sz w:val="22"/>
          <w:szCs w:val="22"/>
        </w:rPr>
        <w:t>.2.1.1</w:t>
      </w:r>
      <w:r w:rsidRPr="00CF7711">
        <w:rPr>
          <w:color w:val="000000"/>
          <w:sz w:val="22"/>
          <w:szCs w:val="22"/>
        </w:rPr>
        <w:t>_</w:t>
      </w:r>
      <w:r w:rsidR="00A775EF" w:rsidRPr="00CF7711">
        <w:rPr>
          <w:color w:val="000000"/>
          <w:sz w:val="22"/>
          <w:szCs w:val="22"/>
        </w:rPr>
        <w:t>Misyon</w:t>
      </w:r>
      <w:r w:rsidRPr="00CF7711">
        <w:rPr>
          <w:color w:val="000000"/>
          <w:sz w:val="22"/>
          <w:szCs w:val="22"/>
        </w:rPr>
        <w:t>_ve_</w:t>
      </w:r>
      <w:r w:rsidR="00A775EF" w:rsidRPr="00CF7711">
        <w:rPr>
          <w:color w:val="000000"/>
          <w:sz w:val="22"/>
          <w:szCs w:val="22"/>
        </w:rPr>
        <w:t>Vizyon</w:t>
      </w:r>
    </w:p>
    <w:p w14:paraId="7FE3FB5D" w14:textId="70F57F5E" w:rsidR="00A775EF" w:rsidRPr="00CF7711" w:rsidRDefault="00D82910" w:rsidP="003C6026">
      <w:pPr>
        <w:spacing w:before="120" w:after="120"/>
        <w:rPr>
          <w:sz w:val="22"/>
          <w:szCs w:val="22"/>
        </w:rPr>
      </w:pPr>
      <w:r w:rsidRPr="00CF7711">
        <w:rPr>
          <w:sz w:val="22"/>
          <w:szCs w:val="22"/>
        </w:rPr>
        <w:t>(3)</w:t>
      </w:r>
      <w:proofErr w:type="gramStart"/>
      <w:r w:rsidR="00A775EF" w:rsidRPr="00CF7711">
        <w:rPr>
          <w:sz w:val="22"/>
          <w:szCs w:val="22"/>
        </w:rPr>
        <w:t>DKT</w:t>
      </w:r>
      <w:r w:rsidRPr="00CF7711">
        <w:rPr>
          <w:sz w:val="22"/>
          <w:szCs w:val="22"/>
        </w:rPr>
        <w:t>.</w:t>
      </w:r>
      <w:r w:rsidR="00A775EF" w:rsidRPr="00CF7711">
        <w:rPr>
          <w:sz w:val="22"/>
          <w:szCs w:val="22"/>
        </w:rPr>
        <w:t>A</w:t>
      </w:r>
      <w:proofErr w:type="gramEnd"/>
      <w:r w:rsidR="00A775EF" w:rsidRPr="00CF7711">
        <w:rPr>
          <w:sz w:val="22"/>
          <w:szCs w:val="22"/>
        </w:rPr>
        <w:t>.2.1.</w:t>
      </w:r>
      <w:r w:rsidRPr="00CF7711">
        <w:rPr>
          <w:sz w:val="22"/>
          <w:szCs w:val="22"/>
        </w:rPr>
        <w:t>2</w:t>
      </w:r>
      <w:r w:rsidR="00A775EF" w:rsidRPr="00CF7711">
        <w:rPr>
          <w:sz w:val="22"/>
          <w:szCs w:val="22"/>
        </w:rPr>
        <w:t>.</w:t>
      </w:r>
      <w:r w:rsidRPr="00CF7711">
        <w:rPr>
          <w:sz w:val="22"/>
          <w:szCs w:val="22"/>
        </w:rPr>
        <w:t>Dil_ve_Konuşma_Terapisi_Bölümü_Kalite_</w:t>
      </w:r>
      <w:r w:rsidR="001D2691" w:rsidRPr="00CF7711">
        <w:rPr>
          <w:sz w:val="22"/>
          <w:szCs w:val="22"/>
        </w:rPr>
        <w:t>Politikası</w:t>
      </w:r>
    </w:p>
    <w:p w14:paraId="682F12EC" w14:textId="77777777" w:rsidR="0063422B" w:rsidRPr="00CF7711" w:rsidRDefault="0063422B" w:rsidP="003C6026">
      <w:pPr>
        <w:pStyle w:val="Balk3"/>
        <w:spacing w:before="120" w:after="120"/>
        <w:rPr>
          <w:rFonts w:ascii="Times New Roman" w:hAnsi="Times New Roman" w:cs="Times New Roman"/>
          <w:b/>
          <w:color w:val="2E74B5" w:themeColor="accent1" w:themeShade="BF"/>
          <w:sz w:val="22"/>
          <w:szCs w:val="22"/>
        </w:rPr>
      </w:pPr>
      <w:bookmarkStart w:id="23" w:name="_Toc155533539"/>
      <w:r w:rsidRPr="00CF7711">
        <w:rPr>
          <w:rFonts w:ascii="Times New Roman" w:hAnsi="Times New Roman" w:cs="Times New Roman"/>
          <w:b/>
          <w:color w:val="2E74B5" w:themeColor="accent1" w:themeShade="BF"/>
          <w:sz w:val="22"/>
          <w:szCs w:val="22"/>
        </w:rPr>
        <w:t xml:space="preserve">A.2.2. Stratejik </w:t>
      </w:r>
      <w:r w:rsidR="002D4868" w:rsidRPr="00CF7711">
        <w:rPr>
          <w:rFonts w:ascii="Times New Roman" w:hAnsi="Times New Roman" w:cs="Times New Roman"/>
          <w:b/>
          <w:color w:val="2E74B5" w:themeColor="accent1" w:themeShade="BF"/>
          <w:sz w:val="22"/>
          <w:szCs w:val="22"/>
        </w:rPr>
        <w:t xml:space="preserve">Amaç </w:t>
      </w:r>
      <w:r w:rsidRPr="00CF7711">
        <w:rPr>
          <w:rFonts w:ascii="Times New Roman" w:hAnsi="Times New Roman" w:cs="Times New Roman"/>
          <w:b/>
          <w:color w:val="2E74B5" w:themeColor="accent1" w:themeShade="BF"/>
          <w:sz w:val="22"/>
          <w:szCs w:val="22"/>
        </w:rPr>
        <w:t xml:space="preserve">ve </w:t>
      </w:r>
      <w:r w:rsidR="002D4868" w:rsidRPr="00CF7711">
        <w:rPr>
          <w:rFonts w:ascii="Times New Roman" w:hAnsi="Times New Roman" w:cs="Times New Roman"/>
          <w:b/>
          <w:color w:val="2E74B5" w:themeColor="accent1" w:themeShade="BF"/>
          <w:sz w:val="22"/>
          <w:szCs w:val="22"/>
        </w:rPr>
        <w:t>Hedefle</w:t>
      </w:r>
      <w:r w:rsidR="00D54D08" w:rsidRPr="00CF7711">
        <w:rPr>
          <w:rFonts w:ascii="Times New Roman" w:hAnsi="Times New Roman" w:cs="Times New Roman"/>
          <w:b/>
          <w:color w:val="2E74B5" w:themeColor="accent1" w:themeShade="BF"/>
          <w:sz w:val="22"/>
          <w:szCs w:val="22"/>
        </w:rPr>
        <w:t>r</w:t>
      </w:r>
      <w:bookmarkEnd w:id="23"/>
    </w:p>
    <w:p w14:paraId="300BB65D" w14:textId="47357B2A" w:rsidR="00A215FD" w:rsidRPr="00CF7711" w:rsidRDefault="00A215FD" w:rsidP="00C21A85">
      <w:pPr>
        <w:jc w:val="both"/>
        <w:rPr>
          <w:bCs/>
          <w:sz w:val="22"/>
          <w:szCs w:val="22"/>
        </w:rPr>
      </w:pPr>
      <w:r w:rsidRPr="00CF7711">
        <w:rPr>
          <w:bCs/>
          <w:sz w:val="22"/>
          <w:szCs w:val="22"/>
        </w:rPr>
        <w:t xml:space="preserve">2023 yılında gerçekleştirilen stratejik çalışma ekibi toplantıları ile oluşturulmuş 2024-2028 Stratejik Planı ve plan kapsamındaki </w:t>
      </w:r>
      <w:r w:rsidR="00501082" w:rsidRPr="00CF7711">
        <w:rPr>
          <w:bCs/>
          <w:sz w:val="22"/>
          <w:szCs w:val="22"/>
        </w:rPr>
        <w:t xml:space="preserve">performans göstergeleri </w:t>
      </w:r>
      <w:r w:rsidR="00F15C8D" w:rsidRPr="00CF7711">
        <w:rPr>
          <w:bCs/>
          <w:sz w:val="22"/>
          <w:szCs w:val="22"/>
        </w:rPr>
        <w:t>izlenmektedir ((3)</w:t>
      </w:r>
      <w:r w:rsidR="00E03B50" w:rsidRPr="00CF7711">
        <w:rPr>
          <w:bCs/>
          <w:sz w:val="22"/>
          <w:szCs w:val="22"/>
        </w:rPr>
        <w:t>(4)</w:t>
      </w:r>
      <w:proofErr w:type="gramStart"/>
      <w:r w:rsidR="00F15C8D" w:rsidRPr="00CF7711">
        <w:rPr>
          <w:bCs/>
          <w:sz w:val="22"/>
          <w:szCs w:val="22"/>
        </w:rPr>
        <w:t>DKT.A</w:t>
      </w:r>
      <w:proofErr w:type="gramEnd"/>
      <w:r w:rsidR="00F15C8D" w:rsidRPr="00CF7711">
        <w:rPr>
          <w:bCs/>
          <w:sz w:val="22"/>
          <w:szCs w:val="22"/>
        </w:rPr>
        <w:t>.2.2.1</w:t>
      </w:r>
      <w:r w:rsidR="00285AFD" w:rsidRPr="00CF7711">
        <w:rPr>
          <w:bCs/>
          <w:sz w:val="22"/>
          <w:szCs w:val="22"/>
        </w:rPr>
        <w:t>.</w:t>
      </w:r>
      <w:r w:rsidR="00F15C8D" w:rsidRPr="00CF7711">
        <w:rPr>
          <w:bCs/>
          <w:sz w:val="22"/>
          <w:szCs w:val="22"/>
        </w:rPr>
        <w:t xml:space="preserve"> </w:t>
      </w:r>
      <w:r w:rsidR="00074F5A" w:rsidRPr="00CF7711">
        <w:rPr>
          <w:bCs/>
          <w:sz w:val="22"/>
          <w:szCs w:val="22"/>
        </w:rPr>
        <w:t xml:space="preserve">Birim </w:t>
      </w:r>
      <w:r w:rsidR="00F15C8D" w:rsidRPr="00CF7711">
        <w:rPr>
          <w:bCs/>
          <w:sz w:val="22"/>
          <w:szCs w:val="22"/>
        </w:rPr>
        <w:t>Stratejik Plan Performans Göstergeleri).</w:t>
      </w:r>
      <w:r w:rsidR="008D5E09" w:rsidRPr="00CF7711">
        <w:rPr>
          <w:bCs/>
          <w:sz w:val="22"/>
          <w:szCs w:val="22"/>
        </w:rPr>
        <w:t xml:space="preserve"> </w:t>
      </w:r>
      <w:r w:rsidR="00EE0312" w:rsidRPr="00CF7711">
        <w:rPr>
          <w:bCs/>
          <w:sz w:val="22"/>
          <w:szCs w:val="22"/>
        </w:rPr>
        <w:t>Bu bağlamda program düzeyinde t</w:t>
      </w:r>
      <w:r w:rsidR="008D5E09" w:rsidRPr="00CF7711">
        <w:rPr>
          <w:bCs/>
          <w:sz w:val="22"/>
          <w:szCs w:val="22"/>
        </w:rPr>
        <w:t>akip edilen performans göstergeleri</w:t>
      </w:r>
      <w:r w:rsidR="00EE0312" w:rsidRPr="00CF7711">
        <w:rPr>
          <w:bCs/>
          <w:sz w:val="22"/>
          <w:szCs w:val="22"/>
        </w:rPr>
        <w:t xml:space="preserve">, birim stratejik raporlarının </w:t>
      </w:r>
      <w:r w:rsidR="00A01C32" w:rsidRPr="00CF7711">
        <w:rPr>
          <w:bCs/>
          <w:sz w:val="22"/>
          <w:szCs w:val="22"/>
        </w:rPr>
        <w:t>oluşturulması için birime iletilmektedir ((3)</w:t>
      </w:r>
      <w:r w:rsidR="00E03B50" w:rsidRPr="00CF7711">
        <w:rPr>
          <w:bCs/>
          <w:sz w:val="22"/>
          <w:szCs w:val="22"/>
        </w:rPr>
        <w:t>(4)</w:t>
      </w:r>
      <w:r w:rsidR="00A01C32" w:rsidRPr="00CF7711">
        <w:rPr>
          <w:bCs/>
          <w:sz w:val="22"/>
          <w:szCs w:val="22"/>
        </w:rPr>
        <w:t xml:space="preserve">DKT.2.2.2. Stratejik Plan Performans Göstergeleri Üst Yazı). </w:t>
      </w:r>
    </w:p>
    <w:p w14:paraId="1A31DFD0" w14:textId="77777777" w:rsidR="002519B7" w:rsidRPr="00CF7711" w:rsidRDefault="002519B7" w:rsidP="003C6026">
      <w:pPr>
        <w:spacing w:before="120" w:after="120"/>
        <w:rPr>
          <w:b/>
          <w:sz w:val="22"/>
          <w:szCs w:val="22"/>
          <w:u w:val="single"/>
        </w:rPr>
      </w:pPr>
      <w:r w:rsidRPr="00CF7711">
        <w:rPr>
          <w:b/>
          <w:sz w:val="22"/>
          <w:szCs w:val="22"/>
          <w:u w:val="single"/>
        </w:rPr>
        <w:t>Olgunluk Düzeyi (</w:t>
      </w:r>
      <w:proofErr w:type="spellStart"/>
      <w:r w:rsidRPr="00CF7711">
        <w:rPr>
          <w:b/>
          <w:sz w:val="22"/>
          <w:szCs w:val="22"/>
          <w:u w:val="single"/>
        </w:rPr>
        <w:t>Rubrik</w:t>
      </w:r>
      <w:proofErr w:type="spellEnd"/>
      <w:r w:rsidRPr="00CF7711">
        <w:rPr>
          <w:b/>
          <w:sz w:val="22"/>
          <w:szCs w:val="22"/>
          <w:u w:val="single"/>
        </w:rPr>
        <w:t xml:space="preserve"> Dereceli Derecelendirme Puanı)</w:t>
      </w:r>
    </w:p>
    <w:p w14:paraId="0663EC4F" w14:textId="628AF160" w:rsidR="00431227" w:rsidRPr="00CF7711" w:rsidRDefault="00431227" w:rsidP="003C6026">
      <w:pPr>
        <w:spacing w:before="120" w:after="120"/>
        <w:rPr>
          <w:sz w:val="22"/>
          <w:szCs w:val="22"/>
        </w:rPr>
      </w:pPr>
      <w:r w:rsidRPr="00CF7711">
        <w:rPr>
          <w:sz w:val="22"/>
          <w:szCs w:val="22"/>
        </w:rPr>
        <w:t>Bu başlı</w:t>
      </w:r>
      <w:r w:rsidR="00A775EF" w:rsidRPr="00CF7711">
        <w:rPr>
          <w:sz w:val="22"/>
          <w:szCs w:val="22"/>
        </w:rPr>
        <w:t xml:space="preserve">kta, bölümümüz olgunluk düzeyi </w:t>
      </w:r>
      <w:r w:rsidR="00E03B50" w:rsidRPr="00CF7711">
        <w:rPr>
          <w:sz w:val="22"/>
          <w:szCs w:val="22"/>
        </w:rPr>
        <w:t>4</w:t>
      </w:r>
      <w:r w:rsidRPr="00CF7711">
        <w:rPr>
          <w:sz w:val="22"/>
          <w:szCs w:val="22"/>
        </w:rPr>
        <w:t xml:space="preserve"> olarak belirlenmiştir.</w:t>
      </w:r>
    </w:p>
    <w:p w14:paraId="426D3996" w14:textId="77777777" w:rsidR="002519B7" w:rsidRPr="00CF7711" w:rsidRDefault="002519B7" w:rsidP="003C6026">
      <w:pPr>
        <w:spacing w:before="120" w:after="120"/>
        <w:rPr>
          <w:b/>
          <w:sz w:val="22"/>
          <w:szCs w:val="22"/>
          <w:u w:val="single"/>
        </w:rPr>
      </w:pPr>
      <w:r w:rsidRPr="00CF7711">
        <w:rPr>
          <w:b/>
          <w:sz w:val="22"/>
          <w:szCs w:val="22"/>
          <w:u w:val="single"/>
        </w:rPr>
        <w:t>Kanıtlar</w:t>
      </w:r>
    </w:p>
    <w:p w14:paraId="734713BE" w14:textId="39F355D2" w:rsidR="00A775EF" w:rsidRPr="00CF7711" w:rsidRDefault="00F15C8D" w:rsidP="00A775EF">
      <w:pPr>
        <w:spacing w:before="120" w:after="120"/>
        <w:rPr>
          <w:sz w:val="22"/>
          <w:szCs w:val="22"/>
        </w:rPr>
      </w:pPr>
      <w:bookmarkStart w:id="24" w:name="_Toc155533540"/>
      <w:r w:rsidRPr="00CF7711">
        <w:rPr>
          <w:sz w:val="22"/>
          <w:szCs w:val="22"/>
        </w:rPr>
        <w:t>(3)</w:t>
      </w:r>
      <w:proofErr w:type="gramStart"/>
      <w:r w:rsidR="00A775EF" w:rsidRPr="00CF7711">
        <w:rPr>
          <w:sz w:val="22"/>
          <w:szCs w:val="22"/>
        </w:rPr>
        <w:t>DKT</w:t>
      </w:r>
      <w:r w:rsidR="00A01C32" w:rsidRPr="00CF7711">
        <w:rPr>
          <w:sz w:val="22"/>
          <w:szCs w:val="22"/>
        </w:rPr>
        <w:t>.</w:t>
      </w:r>
      <w:r w:rsidR="00A775EF" w:rsidRPr="00CF7711">
        <w:rPr>
          <w:sz w:val="22"/>
          <w:szCs w:val="22"/>
        </w:rPr>
        <w:t>A</w:t>
      </w:r>
      <w:proofErr w:type="gramEnd"/>
      <w:r w:rsidR="00A775EF" w:rsidRPr="00CF7711">
        <w:rPr>
          <w:sz w:val="22"/>
          <w:szCs w:val="22"/>
        </w:rPr>
        <w:t>.2.2.1.</w:t>
      </w:r>
      <w:r w:rsidR="00074F5A" w:rsidRPr="00CF7711">
        <w:rPr>
          <w:sz w:val="22"/>
          <w:szCs w:val="22"/>
        </w:rPr>
        <w:t>Birim_</w:t>
      </w:r>
      <w:r w:rsidR="00A775EF" w:rsidRPr="00CF7711">
        <w:rPr>
          <w:sz w:val="22"/>
          <w:szCs w:val="22"/>
        </w:rPr>
        <w:t>Stratejik</w:t>
      </w:r>
      <w:r w:rsidRPr="00CF7711">
        <w:rPr>
          <w:sz w:val="22"/>
          <w:szCs w:val="22"/>
        </w:rPr>
        <w:t>_Plan_Performans_Göstergeleri</w:t>
      </w:r>
    </w:p>
    <w:p w14:paraId="4F09D544" w14:textId="4181B8A5" w:rsidR="00A01C32" w:rsidRPr="00CF7711" w:rsidRDefault="00A01C32" w:rsidP="00A775EF">
      <w:pPr>
        <w:spacing w:before="120" w:after="120"/>
        <w:rPr>
          <w:sz w:val="22"/>
          <w:szCs w:val="22"/>
        </w:rPr>
      </w:pPr>
      <w:r w:rsidRPr="00CF7711">
        <w:rPr>
          <w:sz w:val="22"/>
          <w:szCs w:val="22"/>
        </w:rPr>
        <w:t>(3)</w:t>
      </w:r>
      <w:proofErr w:type="gramStart"/>
      <w:r w:rsidRPr="00CF7711">
        <w:rPr>
          <w:sz w:val="22"/>
          <w:szCs w:val="22"/>
        </w:rPr>
        <w:t>DKT.A</w:t>
      </w:r>
      <w:proofErr w:type="gramEnd"/>
      <w:r w:rsidRPr="00CF7711">
        <w:rPr>
          <w:sz w:val="22"/>
          <w:szCs w:val="22"/>
        </w:rPr>
        <w:t>.2.2.2.Stratejik_Plan_Performans_Göstergeleri_Üst_Yazı</w:t>
      </w:r>
    </w:p>
    <w:p w14:paraId="0D5C3E52" w14:textId="77777777" w:rsidR="0063422B" w:rsidRPr="00CF7711" w:rsidRDefault="0063422B" w:rsidP="003C6026">
      <w:pPr>
        <w:pStyle w:val="Balk3"/>
        <w:spacing w:before="120" w:after="120"/>
        <w:rPr>
          <w:rFonts w:ascii="Times New Roman" w:hAnsi="Times New Roman" w:cs="Times New Roman"/>
          <w:b/>
          <w:color w:val="2E74B5" w:themeColor="accent1" w:themeShade="BF"/>
          <w:sz w:val="22"/>
          <w:szCs w:val="22"/>
        </w:rPr>
      </w:pPr>
      <w:r w:rsidRPr="00CF7711">
        <w:rPr>
          <w:rFonts w:ascii="Times New Roman" w:hAnsi="Times New Roman" w:cs="Times New Roman"/>
          <w:b/>
          <w:color w:val="2E74B5" w:themeColor="accent1" w:themeShade="BF"/>
          <w:sz w:val="22"/>
          <w:szCs w:val="22"/>
        </w:rPr>
        <w:t xml:space="preserve">A.2.3. Performans </w:t>
      </w:r>
      <w:r w:rsidR="002D4868" w:rsidRPr="00CF7711">
        <w:rPr>
          <w:rFonts w:ascii="Times New Roman" w:hAnsi="Times New Roman" w:cs="Times New Roman"/>
          <w:b/>
          <w:color w:val="2E74B5" w:themeColor="accent1" w:themeShade="BF"/>
          <w:sz w:val="22"/>
          <w:szCs w:val="22"/>
        </w:rPr>
        <w:t>Yönetimi</w:t>
      </w:r>
      <w:bookmarkEnd w:id="24"/>
    </w:p>
    <w:p w14:paraId="26CF7A46" w14:textId="3BAA3058" w:rsidR="003D0FA9" w:rsidRPr="00CF7711" w:rsidRDefault="0007647B" w:rsidP="00843441">
      <w:pPr>
        <w:spacing w:before="120" w:after="120"/>
        <w:ind w:right="46"/>
        <w:jc w:val="both"/>
        <w:rPr>
          <w:sz w:val="22"/>
          <w:szCs w:val="22"/>
        </w:rPr>
      </w:pPr>
      <w:r w:rsidRPr="00CF7711">
        <w:rPr>
          <w:sz w:val="22"/>
          <w:szCs w:val="22"/>
        </w:rPr>
        <w:t xml:space="preserve">Bölümümüzde performans yönetimi </w:t>
      </w:r>
      <w:r w:rsidR="001135C8" w:rsidRPr="00CF7711">
        <w:rPr>
          <w:sz w:val="22"/>
          <w:szCs w:val="22"/>
        </w:rPr>
        <w:t xml:space="preserve">kalite politikamız ve </w:t>
      </w:r>
      <w:r w:rsidRPr="00CF7711">
        <w:rPr>
          <w:sz w:val="22"/>
          <w:szCs w:val="22"/>
        </w:rPr>
        <w:t xml:space="preserve">stratejik amaçlar da göz önünde bulundurularak sağlanmaktadır. Birim faaliyet raporları ile 3 aylık takipler yapılarak senelik performans da belirlenmektedir. </w:t>
      </w:r>
      <w:r w:rsidR="00843441" w:rsidRPr="00CF7711">
        <w:rPr>
          <w:sz w:val="22"/>
          <w:szCs w:val="22"/>
        </w:rPr>
        <w:t xml:space="preserve">Ayrıca Sağlık Bilimleri Fakültesi tarafından gerçekleştirilen bilgilendirmeler neticesinde de tüm öğretim elemanlarının AVESİS, BAPSİS ve YÖKSİS </w:t>
      </w:r>
      <w:proofErr w:type="spellStart"/>
      <w:r w:rsidR="00843441" w:rsidRPr="00CF7711">
        <w:rPr>
          <w:sz w:val="22"/>
          <w:szCs w:val="22"/>
        </w:rPr>
        <w:t>v.b</w:t>
      </w:r>
      <w:proofErr w:type="spellEnd"/>
      <w:r w:rsidR="00843441" w:rsidRPr="00CF7711">
        <w:rPr>
          <w:sz w:val="22"/>
          <w:szCs w:val="22"/>
        </w:rPr>
        <w:t>. bilgi sistemleri üzerindeki bilgilerini güncel tutmaları sağlanmaktadır</w:t>
      </w:r>
      <w:r w:rsidR="00A775EF" w:rsidRPr="00CF7711">
        <w:rPr>
          <w:sz w:val="22"/>
          <w:szCs w:val="22"/>
        </w:rPr>
        <w:t xml:space="preserve"> (</w:t>
      </w:r>
      <w:r w:rsidR="00BE75B4" w:rsidRPr="00CF7711">
        <w:rPr>
          <w:sz w:val="22"/>
          <w:szCs w:val="22"/>
        </w:rPr>
        <w:t>(3)</w:t>
      </w:r>
      <w:proofErr w:type="gramStart"/>
      <w:r w:rsidR="00A775EF" w:rsidRPr="00CF7711">
        <w:rPr>
          <w:sz w:val="22"/>
          <w:szCs w:val="22"/>
        </w:rPr>
        <w:t>DKT</w:t>
      </w:r>
      <w:r w:rsidR="00BE75B4" w:rsidRPr="00CF7711">
        <w:rPr>
          <w:sz w:val="22"/>
          <w:szCs w:val="22"/>
        </w:rPr>
        <w:t>.</w:t>
      </w:r>
      <w:r w:rsidR="00A775EF" w:rsidRPr="00CF7711">
        <w:rPr>
          <w:sz w:val="22"/>
          <w:szCs w:val="22"/>
        </w:rPr>
        <w:t>A</w:t>
      </w:r>
      <w:proofErr w:type="gramEnd"/>
      <w:r w:rsidR="00A775EF" w:rsidRPr="00CF7711">
        <w:rPr>
          <w:sz w:val="22"/>
          <w:szCs w:val="22"/>
        </w:rPr>
        <w:t xml:space="preserve">.2.3.1. AVESİS </w:t>
      </w:r>
      <w:r w:rsidR="00BE75B4" w:rsidRPr="00CF7711">
        <w:rPr>
          <w:sz w:val="22"/>
          <w:szCs w:val="22"/>
        </w:rPr>
        <w:t>S</w:t>
      </w:r>
      <w:r w:rsidR="00A775EF" w:rsidRPr="00CF7711">
        <w:rPr>
          <w:sz w:val="22"/>
          <w:szCs w:val="22"/>
        </w:rPr>
        <w:t xml:space="preserve">ayfası </w:t>
      </w:r>
      <w:r w:rsidR="00BE75B4" w:rsidRPr="00CF7711">
        <w:rPr>
          <w:sz w:val="22"/>
          <w:szCs w:val="22"/>
        </w:rPr>
        <w:t>Ö</w:t>
      </w:r>
      <w:r w:rsidR="00A775EF" w:rsidRPr="00CF7711">
        <w:rPr>
          <w:sz w:val="22"/>
          <w:szCs w:val="22"/>
        </w:rPr>
        <w:t>rneği)</w:t>
      </w:r>
      <w:r w:rsidR="00843441" w:rsidRPr="00CF7711">
        <w:rPr>
          <w:sz w:val="22"/>
          <w:szCs w:val="22"/>
        </w:rPr>
        <w:t>.</w:t>
      </w:r>
    </w:p>
    <w:p w14:paraId="15662E63" w14:textId="3078225F" w:rsidR="002519B7" w:rsidRPr="00CF7711" w:rsidRDefault="00843441" w:rsidP="00410D6C">
      <w:pPr>
        <w:jc w:val="both"/>
        <w:rPr>
          <w:sz w:val="22"/>
          <w:szCs w:val="22"/>
        </w:rPr>
      </w:pPr>
      <w:r w:rsidRPr="00CF7711">
        <w:rPr>
          <w:sz w:val="22"/>
          <w:szCs w:val="22"/>
        </w:rPr>
        <w:t>202</w:t>
      </w:r>
      <w:r w:rsidR="00410D6C" w:rsidRPr="00CF7711">
        <w:rPr>
          <w:sz w:val="22"/>
          <w:szCs w:val="22"/>
        </w:rPr>
        <w:t>4</w:t>
      </w:r>
      <w:r w:rsidRPr="00CF7711">
        <w:rPr>
          <w:sz w:val="22"/>
          <w:szCs w:val="22"/>
        </w:rPr>
        <w:t xml:space="preserve"> yılı faaliyet raporu hazırlıkları hem bölümümüz özelinde hem de Sağlık Bilimleri Fakültesi genelinde</w:t>
      </w:r>
      <w:r w:rsidR="00241ABF" w:rsidRPr="00CF7711">
        <w:rPr>
          <w:sz w:val="22"/>
          <w:szCs w:val="22"/>
        </w:rPr>
        <w:t xml:space="preserve"> devam etmektedir</w:t>
      </w:r>
      <w:r w:rsidR="005A27D1" w:rsidRPr="00CF7711">
        <w:rPr>
          <w:sz w:val="22"/>
          <w:szCs w:val="22"/>
        </w:rPr>
        <w:t xml:space="preserve">. </w:t>
      </w:r>
      <w:r w:rsidR="00241ABF" w:rsidRPr="00CF7711">
        <w:rPr>
          <w:sz w:val="22"/>
          <w:szCs w:val="22"/>
        </w:rPr>
        <w:t xml:space="preserve">Birim içi performans değerlendirmeleri ‘Stratejik Planlama Çalışma Ekibi’, ‘AR-GE Çalışma Ekibi’ ve ‘Kalite Çalışma Ekibi’ </w:t>
      </w:r>
      <w:proofErr w:type="spellStart"/>
      <w:r w:rsidR="00241ABF" w:rsidRPr="00CF7711">
        <w:rPr>
          <w:sz w:val="22"/>
          <w:szCs w:val="22"/>
        </w:rPr>
        <w:t>nin</w:t>
      </w:r>
      <w:proofErr w:type="spellEnd"/>
      <w:r w:rsidR="00241ABF" w:rsidRPr="00CF7711">
        <w:rPr>
          <w:sz w:val="22"/>
          <w:szCs w:val="22"/>
        </w:rPr>
        <w:t xml:space="preserve"> ortak çalışmalarıyla yapılmaktadır. Performans göstergelerinin yer aldığı 202</w:t>
      </w:r>
      <w:r w:rsidR="00410D6C" w:rsidRPr="00CF7711">
        <w:rPr>
          <w:sz w:val="22"/>
          <w:szCs w:val="22"/>
        </w:rPr>
        <w:t>4</w:t>
      </w:r>
      <w:r w:rsidR="00241ABF" w:rsidRPr="00CF7711">
        <w:rPr>
          <w:sz w:val="22"/>
          <w:szCs w:val="22"/>
        </w:rPr>
        <w:t xml:space="preserve"> yılı bölüm faaliyet raporu bölümümüz ‘Stratejik Planlama Çalışma Ekibi’ tarafından hazırlanmaktadır. ‘Kalite Çalışma Ekibi’ tarafından da 202</w:t>
      </w:r>
      <w:r w:rsidR="00410D6C" w:rsidRPr="00CF7711">
        <w:rPr>
          <w:sz w:val="22"/>
          <w:szCs w:val="22"/>
        </w:rPr>
        <w:t>4</w:t>
      </w:r>
      <w:r w:rsidR="00241ABF" w:rsidRPr="00CF7711">
        <w:rPr>
          <w:sz w:val="22"/>
          <w:szCs w:val="22"/>
        </w:rPr>
        <w:t xml:space="preserve"> yılı için program iç değerlendirme raporu hazırlanarak bölüm ait faaliyetleri değerlendirilmesi gerçekleştirilmektedir (</w:t>
      </w:r>
      <w:r w:rsidR="00941D65" w:rsidRPr="00CF7711">
        <w:rPr>
          <w:sz w:val="22"/>
          <w:szCs w:val="22"/>
        </w:rPr>
        <w:t>(3)</w:t>
      </w:r>
      <w:proofErr w:type="gramStart"/>
      <w:r w:rsidR="00241ABF" w:rsidRPr="00CF7711">
        <w:rPr>
          <w:sz w:val="22"/>
          <w:szCs w:val="22"/>
        </w:rPr>
        <w:t>DKT</w:t>
      </w:r>
      <w:r w:rsidR="00941D65" w:rsidRPr="00CF7711">
        <w:rPr>
          <w:sz w:val="22"/>
          <w:szCs w:val="22"/>
        </w:rPr>
        <w:t>.</w:t>
      </w:r>
      <w:r w:rsidR="00241ABF" w:rsidRPr="00CF7711">
        <w:rPr>
          <w:sz w:val="22"/>
          <w:szCs w:val="22"/>
        </w:rPr>
        <w:t>A</w:t>
      </w:r>
      <w:proofErr w:type="gramEnd"/>
      <w:r w:rsidR="00241ABF" w:rsidRPr="00CF7711">
        <w:rPr>
          <w:sz w:val="22"/>
          <w:szCs w:val="22"/>
        </w:rPr>
        <w:t>.2.3.</w:t>
      </w:r>
      <w:r w:rsidR="000118CF" w:rsidRPr="00CF7711">
        <w:rPr>
          <w:sz w:val="22"/>
          <w:szCs w:val="22"/>
        </w:rPr>
        <w:t>2</w:t>
      </w:r>
      <w:r w:rsidR="00241ABF" w:rsidRPr="00CF7711">
        <w:rPr>
          <w:sz w:val="22"/>
          <w:szCs w:val="22"/>
        </w:rPr>
        <w:t>. Program İçi Değerlendirme Raporu 202</w:t>
      </w:r>
      <w:r w:rsidR="00410D6C" w:rsidRPr="00CF7711">
        <w:rPr>
          <w:sz w:val="22"/>
          <w:szCs w:val="22"/>
        </w:rPr>
        <w:t>4</w:t>
      </w:r>
      <w:r w:rsidR="00241ABF" w:rsidRPr="00CF7711">
        <w:rPr>
          <w:sz w:val="22"/>
          <w:szCs w:val="22"/>
        </w:rPr>
        <w:t>).</w:t>
      </w:r>
    </w:p>
    <w:p w14:paraId="0C0E539A" w14:textId="77777777" w:rsidR="002519B7" w:rsidRPr="00CF7711" w:rsidRDefault="002519B7" w:rsidP="003C6026">
      <w:pPr>
        <w:spacing w:before="120" w:after="120"/>
        <w:rPr>
          <w:b/>
          <w:sz w:val="22"/>
          <w:szCs w:val="22"/>
          <w:u w:val="single"/>
        </w:rPr>
      </w:pPr>
      <w:r w:rsidRPr="00CF7711">
        <w:rPr>
          <w:b/>
          <w:sz w:val="22"/>
          <w:szCs w:val="22"/>
          <w:u w:val="single"/>
        </w:rPr>
        <w:t>Olgunluk Düzeyi (</w:t>
      </w:r>
      <w:proofErr w:type="spellStart"/>
      <w:r w:rsidRPr="00CF7711">
        <w:rPr>
          <w:b/>
          <w:sz w:val="22"/>
          <w:szCs w:val="22"/>
          <w:u w:val="single"/>
        </w:rPr>
        <w:t>Rubrik</w:t>
      </w:r>
      <w:proofErr w:type="spellEnd"/>
      <w:r w:rsidRPr="00CF7711">
        <w:rPr>
          <w:b/>
          <w:sz w:val="22"/>
          <w:szCs w:val="22"/>
          <w:u w:val="single"/>
        </w:rPr>
        <w:t xml:space="preserve"> Dereceli Derecelendirme Puanı)</w:t>
      </w:r>
    </w:p>
    <w:p w14:paraId="1CA9EC70" w14:textId="77777777" w:rsidR="002519B7" w:rsidRPr="00CF7711" w:rsidRDefault="00431227" w:rsidP="003C6026">
      <w:pPr>
        <w:spacing w:before="120" w:after="120"/>
        <w:rPr>
          <w:sz w:val="22"/>
          <w:szCs w:val="22"/>
        </w:rPr>
      </w:pPr>
      <w:r w:rsidRPr="00CF7711">
        <w:rPr>
          <w:sz w:val="22"/>
          <w:szCs w:val="22"/>
        </w:rPr>
        <w:t>Bu başlıkta, bölümümüz o</w:t>
      </w:r>
      <w:r w:rsidR="00241ABF" w:rsidRPr="00CF7711">
        <w:rPr>
          <w:sz w:val="22"/>
          <w:szCs w:val="22"/>
        </w:rPr>
        <w:t>lgunluk düzeyi 3</w:t>
      </w:r>
      <w:r w:rsidRPr="00CF7711">
        <w:rPr>
          <w:sz w:val="22"/>
          <w:szCs w:val="22"/>
        </w:rPr>
        <w:t xml:space="preserve"> olarak belirlenmiştir.</w:t>
      </w:r>
    </w:p>
    <w:p w14:paraId="3DE04A55" w14:textId="77777777" w:rsidR="002519B7" w:rsidRPr="00CF7711" w:rsidRDefault="002519B7" w:rsidP="003C6026">
      <w:pPr>
        <w:spacing w:before="120" w:after="120"/>
        <w:rPr>
          <w:b/>
          <w:sz w:val="22"/>
          <w:szCs w:val="22"/>
          <w:u w:val="single"/>
        </w:rPr>
      </w:pPr>
      <w:r w:rsidRPr="00CF7711">
        <w:rPr>
          <w:b/>
          <w:sz w:val="22"/>
          <w:szCs w:val="22"/>
          <w:u w:val="single"/>
        </w:rPr>
        <w:t>Kanıtlar</w:t>
      </w:r>
    </w:p>
    <w:p w14:paraId="60908591" w14:textId="0C3B8782" w:rsidR="00F205BC" w:rsidRPr="00CF7711" w:rsidRDefault="00941D65" w:rsidP="003C6026">
      <w:pPr>
        <w:spacing w:before="120" w:after="120"/>
        <w:rPr>
          <w:sz w:val="22"/>
          <w:szCs w:val="22"/>
        </w:rPr>
      </w:pPr>
      <w:r w:rsidRPr="00CF7711">
        <w:rPr>
          <w:sz w:val="22"/>
          <w:szCs w:val="22"/>
        </w:rPr>
        <w:t>(3)</w:t>
      </w:r>
      <w:r w:rsidR="00A775EF" w:rsidRPr="00CF7711">
        <w:rPr>
          <w:sz w:val="22"/>
          <w:szCs w:val="22"/>
        </w:rPr>
        <w:t xml:space="preserve">DKTA.2.3.1. </w:t>
      </w:r>
      <w:proofErr w:type="spellStart"/>
      <w:r w:rsidR="00A775EF" w:rsidRPr="00CF7711">
        <w:rPr>
          <w:sz w:val="22"/>
          <w:szCs w:val="22"/>
        </w:rPr>
        <w:t>AVESİS</w:t>
      </w:r>
      <w:r w:rsidRPr="00CF7711">
        <w:rPr>
          <w:sz w:val="22"/>
          <w:szCs w:val="22"/>
        </w:rPr>
        <w:t>_S</w:t>
      </w:r>
      <w:r w:rsidR="00A775EF" w:rsidRPr="00CF7711">
        <w:rPr>
          <w:sz w:val="22"/>
          <w:szCs w:val="22"/>
        </w:rPr>
        <w:t>ayfası</w:t>
      </w:r>
      <w:r w:rsidRPr="00CF7711">
        <w:rPr>
          <w:sz w:val="22"/>
          <w:szCs w:val="22"/>
        </w:rPr>
        <w:t>_Ö</w:t>
      </w:r>
      <w:r w:rsidR="00A775EF" w:rsidRPr="00CF7711">
        <w:rPr>
          <w:sz w:val="22"/>
          <w:szCs w:val="22"/>
        </w:rPr>
        <w:t>rneği</w:t>
      </w:r>
      <w:proofErr w:type="spellEnd"/>
    </w:p>
    <w:p w14:paraId="59D88D87" w14:textId="778BCAE9" w:rsidR="00A775EF" w:rsidRPr="00CF7711" w:rsidRDefault="006504E9" w:rsidP="003C6026">
      <w:pPr>
        <w:spacing w:before="120" w:after="120"/>
        <w:rPr>
          <w:sz w:val="22"/>
          <w:szCs w:val="22"/>
        </w:rPr>
      </w:pPr>
      <w:r w:rsidRPr="00CF7711">
        <w:rPr>
          <w:sz w:val="22"/>
          <w:szCs w:val="22"/>
        </w:rPr>
        <w:t>(3)</w:t>
      </w:r>
      <w:r w:rsidR="00241ABF" w:rsidRPr="00CF7711">
        <w:rPr>
          <w:sz w:val="22"/>
          <w:szCs w:val="22"/>
        </w:rPr>
        <w:t>DKT A.2.3.</w:t>
      </w:r>
      <w:r w:rsidR="005A27D1" w:rsidRPr="00CF7711">
        <w:rPr>
          <w:sz w:val="22"/>
          <w:szCs w:val="22"/>
        </w:rPr>
        <w:t>2</w:t>
      </w:r>
      <w:r w:rsidR="00241ABF" w:rsidRPr="00CF7711">
        <w:rPr>
          <w:sz w:val="22"/>
          <w:szCs w:val="22"/>
        </w:rPr>
        <w:t>.</w:t>
      </w:r>
      <w:r w:rsidRPr="00CF7711">
        <w:rPr>
          <w:sz w:val="22"/>
          <w:szCs w:val="22"/>
        </w:rPr>
        <w:t>DKT_</w:t>
      </w:r>
      <w:r w:rsidR="00241ABF" w:rsidRPr="00CF7711">
        <w:rPr>
          <w:sz w:val="22"/>
          <w:szCs w:val="22"/>
        </w:rPr>
        <w:t>Program</w:t>
      </w:r>
      <w:r w:rsidRPr="00CF7711">
        <w:rPr>
          <w:sz w:val="22"/>
          <w:szCs w:val="22"/>
        </w:rPr>
        <w:t>_</w:t>
      </w:r>
      <w:r w:rsidR="00241ABF" w:rsidRPr="00CF7711">
        <w:rPr>
          <w:sz w:val="22"/>
          <w:szCs w:val="22"/>
        </w:rPr>
        <w:t>İç</w:t>
      </w:r>
      <w:r w:rsidRPr="00CF7711">
        <w:rPr>
          <w:sz w:val="22"/>
          <w:szCs w:val="22"/>
        </w:rPr>
        <w:t>_</w:t>
      </w:r>
      <w:r w:rsidR="00241ABF" w:rsidRPr="00CF7711">
        <w:rPr>
          <w:sz w:val="22"/>
          <w:szCs w:val="22"/>
        </w:rPr>
        <w:t>Değerlendirme</w:t>
      </w:r>
      <w:r w:rsidRPr="00CF7711">
        <w:rPr>
          <w:sz w:val="22"/>
          <w:szCs w:val="22"/>
        </w:rPr>
        <w:t>_</w:t>
      </w:r>
      <w:r w:rsidR="00241ABF" w:rsidRPr="00CF7711">
        <w:rPr>
          <w:sz w:val="22"/>
          <w:szCs w:val="22"/>
        </w:rPr>
        <w:t>Raporu</w:t>
      </w:r>
      <w:r w:rsidRPr="00CF7711">
        <w:rPr>
          <w:sz w:val="22"/>
          <w:szCs w:val="22"/>
        </w:rPr>
        <w:t>_</w:t>
      </w:r>
      <w:r w:rsidR="00241ABF" w:rsidRPr="00CF7711">
        <w:rPr>
          <w:sz w:val="22"/>
          <w:szCs w:val="22"/>
        </w:rPr>
        <w:t>202</w:t>
      </w:r>
      <w:r w:rsidRPr="00CF7711">
        <w:rPr>
          <w:sz w:val="22"/>
          <w:szCs w:val="22"/>
        </w:rPr>
        <w:t>4</w:t>
      </w:r>
    </w:p>
    <w:p w14:paraId="7C3F54CC" w14:textId="274AFF00" w:rsidR="001D092B" w:rsidRPr="00CF7711" w:rsidRDefault="0063422B" w:rsidP="00941D65">
      <w:pPr>
        <w:pStyle w:val="Balk2"/>
        <w:spacing w:before="120" w:after="120"/>
        <w:rPr>
          <w:rFonts w:ascii="Times New Roman" w:hAnsi="Times New Roman" w:cs="Times New Roman"/>
          <w:b/>
          <w:sz w:val="22"/>
          <w:szCs w:val="22"/>
        </w:rPr>
      </w:pPr>
      <w:bookmarkStart w:id="25" w:name="_Toc155533541"/>
      <w:r w:rsidRPr="00CF7711">
        <w:rPr>
          <w:rFonts w:ascii="Times New Roman" w:hAnsi="Times New Roman" w:cs="Times New Roman"/>
          <w:b/>
          <w:sz w:val="22"/>
          <w:szCs w:val="22"/>
        </w:rPr>
        <w:t>A.3</w:t>
      </w:r>
      <w:r w:rsidR="00431227" w:rsidRPr="00CF7711">
        <w:rPr>
          <w:rFonts w:ascii="Times New Roman" w:hAnsi="Times New Roman" w:cs="Times New Roman"/>
          <w:b/>
          <w:sz w:val="22"/>
          <w:szCs w:val="22"/>
        </w:rPr>
        <w:t xml:space="preserve">. </w:t>
      </w:r>
      <w:r w:rsidRPr="00CF7711">
        <w:rPr>
          <w:rFonts w:ascii="Times New Roman" w:hAnsi="Times New Roman" w:cs="Times New Roman"/>
          <w:b/>
          <w:sz w:val="22"/>
          <w:szCs w:val="22"/>
        </w:rPr>
        <w:t>Yönetim Sistemleri</w:t>
      </w:r>
      <w:bookmarkEnd w:id="25"/>
    </w:p>
    <w:p w14:paraId="24A5157D" w14:textId="77777777" w:rsidR="0063422B" w:rsidRPr="00CF7711" w:rsidRDefault="0063422B" w:rsidP="001D092B">
      <w:pPr>
        <w:pStyle w:val="Balk3"/>
        <w:rPr>
          <w:sz w:val="22"/>
          <w:szCs w:val="22"/>
        </w:rPr>
      </w:pPr>
      <w:bookmarkStart w:id="26" w:name="_Toc155533542"/>
      <w:r w:rsidRPr="00CF7711">
        <w:rPr>
          <w:rFonts w:ascii="Times New Roman" w:hAnsi="Times New Roman" w:cs="Times New Roman"/>
          <w:b/>
          <w:color w:val="2E74B5" w:themeColor="accent1" w:themeShade="BF"/>
          <w:sz w:val="22"/>
          <w:szCs w:val="22"/>
        </w:rPr>
        <w:t xml:space="preserve">A.3.1. Bilgi </w:t>
      </w:r>
      <w:r w:rsidR="002D4868" w:rsidRPr="00CF7711">
        <w:rPr>
          <w:rFonts w:ascii="Times New Roman" w:hAnsi="Times New Roman" w:cs="Times New Roman"/>
          <w:b/>
          <w:color w:val="2E74B5" w:themeColor="accent1" w:themeShade="BF"/>
          <w:sz w:val="22"/>
          <w:szCs w:val="22"/>
        </w:rPr>
        <w:t>Yönetim Sistemi</w:t>
      </w:r>
      <w:bookmarkEnd w:id="26"/>
    </w:p>
    <w:p w14:paraId="759594E3" w14:textId="326BCCB1" w:rsidR="002519B7" w:rsidRPr="00CF7711" w:rsidRDefault="00745CBE" w:rsidP="00FD6C9E">
      <w:pPr>
        <w:spacing w:before="120" w:after="120"/>
        <w:jc w:val="both"/>
        <w:rPr>
          <w:sz w:val="22"/>
          <w:szCs w:val="22"/>
        </w:rPr>
      </w:pPr>
      <w:r w:rsidRPr="00CF7711">
        <w:rPr>
          <w:sz w:val="22"/>
          <w:szCs w:val="22"/>
        </w:rPr>
        <w:t>Bölüme ait bir bilgi yönetim sistemi bulunmamaktadır. Bölümümüz internet sayfasının güncellenmesi gerçekleştirilmiş ve bilgi paylaşımı için kullanılması hedeflenmiştir.</w:t>
      </w:r>
    </w:p>
    <w:p w14:paraId="067DB916" w14:textId="77777777" w:rsidR="00410724" w:rsidRPr="00CF7711" w:rsidRDefault="00410724" w:rsidP="00FD6C9E">
      <w:pPr>
        <w:spacing w:before="120" w:after="120"/>
        <w:jc w:val="both"/>
        <w:rPr>
          <w:sz w:val="22"/>
          <w:szCs w:val="22"/>
        </w:rPr>
      </w:pPr>
      <w:r w:rsidRPr="00CF7711">
        <w:rPr>
          <w:sz w:val="22"/>
          <w:szCs w:val="22"/>
        </w:rPr>
        <w:lastRenderedPageBreak/>
        <w:t xml:space="preserve">Birimimizde resmi yazışmalar için 01.01.2014 yılında Elektronik Belge Yönetim Sistemi (EBYS) kullanılmaya başlanmıştır ve kullanımı devam etmektedir. EBYS ile tüm yazışmalar elektronik imza ile yürütülmekte, tüm idari birimler ile öğretim üye ve elemanları ilgili evrakları kendi sistemlerinden çevrimiçi olarak takip edebilmekte ve evraklar arşivlenmektedir. </w:t>
      </w:r>
    </w:p>
    <w:p w14:paraId="411F30C0" w14:textId="01F0C5BC" w:rsidR="002519B7" w:rsidRPr="00CF7711" w:rsidRDefault="00410724" w:rsidP="00FD6C9E">
      <w:pPr>
        <w:spacing w:before="120" w:after="120"/>
        <w:jc w:val="both"/>
        <w:rPr>
          <w:sz w:val="22"/>
          <w:szCs w:val="22"/>
        </w:rPr>
      </w:pPr>
      <w:r w:rsidRPr="00CF7711">
        <w:rPr>
          <w:sz w:val="22"/>
          <w:szCs w:val="22"/>
        </w:rPr>
        <w:t xml:space="preserve">Üniversitemizde yürütülen stratejik yönetim, akademik performans değerlendirme ve BAP Koordinasyon Biriminin yeniden yapılandırılması çalışmaları kapsamında, akademik etkinliklerin kişi, bölüm, birim ve kurum düzeyinde </w:t>
      </w:r>
      <w:proofErr w:type="gramStart"/>
      <w:r w:rsidRPr="00CF7711">
        <w:rPr>
          <w:sz w:val="22"/>
          <w:szCs w:val="22"/>
        </w:rPr>
        <w:t>envanterinin</w:t>
      </w:r>
      <w:proofErr w:type="gramEnd"/>
      <w:r w:rsidRPr="00CF7711">
        <w:rPr>
          <w:sz w:val="22"/>
          <w:szCs w:val="22"/>
        </w:rPr>
        <w:t xml:space="preserve"> oluşturulması ve sürdürülebilir bir kalite güvence sisteminin oluşturulabilmesine katkı sağlaması amacıyla Akademik Veri Yönetim Sistemi (AVESİS) https://avesis.gazi.edu.tr adresi üzerinden kullanılmakta ve birimimiz öğretim üye/elemanları tarafından bireysel olarak güncellenmektedir. Sağlık Bilimleri Fakültesi tarafından gerekli güncellemelerin gerçekleştirilmesi amacı ile düzenli hatırl</w:t>
      </w:r>
      <w:r w:rsidR="00241ABF" w:rsidRPr="00CF7711">
        <w:rPr>
          <w:sz w:val="22"/>
          <w:szCs w:val="22"/>
        </w:rPr>
        <w:t>atmalar gerçekleştirilmektedir (</w:t>
      </w:r>
      <w:r w:rsidR="00352CCA" w:rsidRPr="00CF7711">
        <w:rPr>
          <w:sz w:val="22"/>
          <w:szCs w:val="22"/>
        </w:rPr>
        <w:t>(3)</w:t>
      </w:r>
      <w:r w:rsidR="00A34781" w:rsidRPr="00CF7711">
        <w:rPr>
          <w:sz w:val="22"/>
          <w:szCs w:val="22"/>
        </w:rPr>
        <w:t>DKT</w:t>
      </w:r>
      <w:r w:rsidRPr="00CF7711">
        <w:rPr>
          <w:sz w:val="22"/>
          <w:szCs w:val="22"/>
        </w:rPr>
        <w:t>A.3.1.</w:t>
      </w:r>
      <w:r w:rsidR="00352CCA" w:rsidRPr="00CF7711">
        <w:rPr>
          <w:sz w:val="22"/>
          <w:szCs w:val="22"/>
        </w:rPr>
        <w:t>1</w:t>
      </w:r>
      <w:r w:rsidR="00DD1309" w:rsidRPr="00CF7711">
        <w:rPr>
          <w:sz w:val="22"/>
          <w:szCs w:val="22"/>
        </w:rPr>
        <w:t xml:space="preserve">. AVESİS </w:t>
      </w:r>
      <w:r w:rsidR="00352CCA" w:rsidRPr="00CF7711">
        <w:rPr>
          <w:sz w:val="22"/>
          <w:szCs w:val="22"/>
        </w:rPr>
        <w:t>S</w:t>
      </w:r>
      <w:r w:rsidR="00DD1309" w:rsidRPr="00CF7711">
        <w:rPr>
          <w:sz w:val="22"/>
          <w:szCs w:val="22"/>
        </w:rPr>
        <w:t xml:space="preserve">ayfası </w:t>
      </w:r>
      <w:r w:rsidR="00352CCA" w:rsidRPr="00CF7711">
        <w:rPr>
          <w:sz w:val="22"/>
          <w:szCs w:val="22"/>
        </w:rPr>
        <w:t>Ö</w:t>
      </w:r>
      <w:r w:rsidR="00DD1309" w:rsidRPr="00CF7711">
        <w:rPr>
          <w:sz w:val="22"/>
          <w:szCs w:val="22"/>
        </w:rPr>
        <w:t>rneği</w:t>
      </w:r>
      <w:r w:rsidR="00241ABF" w:rsidRPr="00CF7711">
        <w:rPr>
          <w:sz w:val="22"/>
          <w:szCs w:val="22"/>
        </w:rPr>
        <w:t>).</w:t>
      </w:r>
    </w:p>
    <w:p w14:paraId="649DFEA7" w14:textId="77777777" w:rsidR="002519B7" w:rsidRPr="00CF7711" w:rsidRDefault="002519B7" w:rsidP="003C6026">
      <w:pPr>
        <w:spacing w:before="120" w:after="120"/>
        <w:rPr>
          <w:b/>
          <w:sz w:val="22"/>
          <w:szCs w:val="22"/>
          <w:u w:val="single"/>
        </w:rPr>
      </w:pPr>
      <w:r w:rsidRPr="00CF7711">
        <w:rPr>
          <w:b/>
          <w:sz w:val="22"/>
          <w:szCs w:val="22"/>
          <w:u w:val="single"/>
        </w:rPr>
        <w:t>Olgunluk Düzeyi (</w:t>
      </w:r>
      <w:proofErr w:type="spellStart"/>
      <w:r w:rsidRPr="00CF7711">
        <w:rPr>
          <w:b/>
          <w:sz w:val="22"/>
          <w:szCs w:val="22"/>
          <w:u w:val="single"/>
        </w:rPr>
        <w:t>Rubrik</w:t>
      </w:r>
      <w:proofErr w:type="spellEnd"/>
      <w:r w:rsidRPr="00CF7711">
        <w:rPr>
          <w:b/>
          <w:sz w:val="22"/>
          <w:szCs w:val="22"/>
          <w:u w:val="single"/>
        </w:rPr>
        <w:t xml:space="preserve"> Dereceli Derecelendirme Puanı)</w:t>
      </w:r>
    </w:p>
    <w:p w14:paraId="1C3F42C2" w14:textId="75A60B14" w:rsidR="00431227" w:rsidRPr="00CF7711" w:rsidRDefault="00431227" w:rsidP="00431227">
      <w:pPr>
        <w:spacing w:before="120" w:after="120"/>
        <w:rPr>
          <w:sz w:val="22"/>
          <w:szCs w:val="22"/>
        </w:rPr>
      </w:pPr>
      <w:r w:rsidRPr="00CF7711">
        <w:rPr>
          <w:sz w:val="22"/>
          <w:szCs w:val="22"/>
        </w:rPr>
        <w:t>Bu başlı</w:t>
      </w:r>
      <w:r w:rsidR="00241ABF" w:rsidRPr="00CF7711">
        <w:rPr>
          <w:sz w:val="22"/>
          <w:szCs w:val="22"/>
        </w:rPr>
        <w:t xml:space="preserve">kta, bölümümüz olgunluk düzeyi </w:t>
      </w:r>
      <w:r w:rsidR="00FA77EA" w:rsidRPr="00CF7711">
        <w:rPr>
          <w:sz w:val="22"/>
          <w:szCs w:val="22"/>
        </w:rPr>
        <w:t>3</w:t>
      </w:r>
      <w:r w:rsidRPr="00CF7711">
        <w:rPr>
          <w:sz w:val="22"/>
          <w:szCs w:val="22"/>
        </w:rPr>
        <w:t xml:space="preserve"> olarak belirlenmiştir.</w:t>
      </w:r>
    </w:p>
    <w:p w14:paraId="41F0CA25" w14:textId="77777777" w:rsidR="002519B7" w:rsidRPr="00CF7711" w:rsidRDefault="002519B7" w:rsidP="003C6026">
      <w:pPr>
        <w:spacing w:before="120" w:after="120"/>
        <w:rPr>
          <w:b/>
          <w:sz w:val="22"/>
          <w:szCs w:val="22"/>
          <w:u w:val="single"/>
        </w:rPr>
      </w:pPr>
      <w:r w:rsidRPr="00CF7711">
        <w:rPr>
          <w:b/>
          <w:sz w:val="22"/>
          <w:szCs w:val="22"/>
          <w:u w:val="single"/>
        </w:rPr>
        <w:t>Kanıtlar</w:t>
      </w:r>
    </w:p>
    <w:p w14:paraId="4D87B3B9" w14:textId="3455C4A3" w:rsidR="00DD1309" w:rsidRPr="00CF7711" w:rsidRDefault="00352CCA" w:rsidP="00DD1309">
      <w:pPr>
        <w:spacing w:before="120" w:after="120"/>
        <w:rPr>
          <w:sz w:val="22"/>
          <w:szCs w:val="22"/>
        </w:rPr>
      </w:pPr>
      <w:r w:rsidRPr="00CF7711">
        <w:rPr>
          <w:sz w:val="22"/>
          <w:szCs w:val="22"/>
        </w:rPr>
        <w:t>(3)</w:t>
      </w:r>
      <w:r w:rsidR="00A34781" w:rsidRPr="00CF7711">
        <w:rPr>
          <w:sz w:val="22"/>
          <w:szCs w:val="22"/>
        </w:rPr>
        <w:t>DKT</w:t>
      </w:r>
      <w:r w:rsidR="00DD1309" w:rsidRPr="00CF7711">
        <w:rPr>
          <w:sz w:val="22"/>
          <w:szCs w:val="22"/>
        </w:rPr>
        <w:t>A.3.1.1</w:t>
      </w:r>
      <w:r w:rsidRPr="00CF7711">
        <w:rPr>
          <w:sz w:val="22"/>
          <w:szCs w:val="22"/>
        </w:rPr>
        <w:t>.AVESİS_Sayfası_Örneği</w:t>
      </w:r>
    </w:p>
    <w:p w14:paraId="1C7E36F2" w14:textId="77777777" w:rsidR="003D0FA9" w:rsidRPr="00CF7711" w:rsidRDefault="0063422B" w:rsidP="001135C8">
      <w:pPr>
        <w:pStyle w:val="Balk3"/>
        <w:spacing w:before="120" w:after="120"/>
        <w:rPr>
          <w:rFonts w:ascii="Times New Roman" w:hAnsi="Times New Roman" w:cs="Times New Roman"/>
          <w:b/>
          <w:color w:val="2E74B5" w:themeColor="accent1" w:themeShade="BF"/>
          <w:sz w:val="22"/>
          <w:szCs w:val="22"/>
        </w:rPr>
      </w:pPr>
      <w:bookmarkStart w:id="27" w:name="_Toc155533543"/>
      <w:r w:rsidRPr="00CF7711">
        <w:rPr>
          <w:rFonts w:ascii="Times New Roman" w:hAnsi="Times New Roman" w:cs="Times New Roman"/>
          <w:b/>
          <w:color w:val="2E74B5" w:themeColor="accent1" w:themeShade="BF"/>
          <w:sz w:val="22"/>
          <w:szCs w:val="22"/>
        </w:rPr>
        <w:t xml:space="preserve">A.3.2. İnsan </w:t>
      </w:r>
      <w:r w:rsidR="002D4868" w:rsidRPr="00CF7711">
        <w:rPr>
          <w:rFonts w:ascii="Times New Roman" w:hAnsi="Times New Roman" w:cs="Times New Roman"/>
          <w:b/>
          <w:color w:val="2E74B5" w:themeColor="accent1" w:themeShade="BF"/>
          <w:sz w:val="22"/>
          <w:szCs w:val="22"/>
        </w:rPr>
        <w:t>Kaynakları Yönetimi</w:t>
      </w:r>
      <w:bookmarkEnd w:id="27"/>
    </w:p>
    <w:p w14:paraId="1860652D" w14:textId="3F866D9A" w:rsidR="002519B7" w:rsidRPr="00CF7711" w:rsidRDefault="00DD1309" w:rsidP="00D603C1">
      <w:pPr>
        <w:spacing w:before="120" w:after="120"/>
        <w:jc w:val="both"/>
        <w:rPr>
          <w:sz w:val="22"/>
          <w:szCs w:val="22"/>
        </w:rPr>
      </w:pPr>
      <w:r w:rsidRPr="00CF7711">
        <w:rPr>
          <w:sz w:val="22"/>
          <w:szCs w:val="22"/>
        </w:rPr>
        <w:t xml:space="preserve">Birimimizde insan kaynakları yönetimi görev tanımları, iş akış süreçleri kapsamında değerlendirilmektedir. </w:t>
      </w:r>
      <w:r w:rsidR="00F16EF7" w:rsidRPr="00CF7711">
        <w:rPr>
          <w:sz w:val="22"/>
          <w:szCs w:val="22"/>
        </w:rPr>
        <w:t>Bu görev tanımları ve iş akış süreçleri</w:t>
      </w:r>
      <w:r w:rsidR="00901186" w:rsidRPr="00CF7711">
        <w:rPr>
          <w:sz w:val="22"/>
          <w:szCs w:val="22"/>
        </w:rPr>
        <w:t xml:space="preserve"> kapsamında yapılan kurul, komisyon ve çalışma grupları ile ilişkili değişiklikler, herhangi bir aksaklığa yol açmaması amacıyla bölümümüz akademik personeline ivedilikle bildirilmektedir ((3)DKTA.3.2.1. DKT Kurul, Komisyon, Çalışma Grupları Değişikliği).</w:t>
      </w:r>
    </w:p>
    <w:p w14:paraId="010041F6" w14:textId="3E1A2250" w:rsidR="00FE1DDA" w:rsidRPr="00CF7711" w:rsidRDefault="00FE1DDA" w:rsidP="00D603C1">
      <w:pPr>
        <w:spacing w:before="120" w:after="120"/>
        <w:jc w:val="both"/>
        <w:rPr>
          <w:sz w:val="22"/>
          <w:szCs w:val="22"/>
        </w:rPr>
      </w:pPr>
      <w:r w:rsidRPr="00CF7711">
        <w:rPr>
          <w:sz w:val="22"/>
          <w:szCs w:val="22"/>
        </w:rPr>
        <w:t>2025-2026 Eğitim-Öğretim Yılı Güz Dönemi’nde aktif hale gelmesi öngörülen lisans programı</w:t>
      </w:r>
      <w:r w:rsidR="00C72BF1" w:rsidRPr="00CF7711">
        <w:rPr>
          <w:sz w:val="22"/>
          <w:szCs w:val="22"/>
        </w:rPr>
        <w:t>nın etkin bir şekilde yürütülebilmesi için 2024 yılının Aralık ayında 1 doktor öğretim üyesi, 2 öğretim görevlisi norm kadrosu talebinde bulunulmuştur ((3)</w:t>
      </w:r>
      <w:proofErr w:type="gramStart"/>
      <w:r w:rsidR="00C72BF1" w:rsidRPr="00CF7711">
        <w:rPr>
          <w:sz w:val="22"/>
          <w:szCs w:val="22"/>
        </w:rPr>
        <w:t>DKT.</w:t>
      </w:r>
      <w:r w:rsidR="00B60C61" w:rsidRPr="00CF7711">
        <w:rPr>
          <w:sz w:val="22"/>
          <w:szCs w:val="22"/>
        </w:rPr>
        <w:t>A</w:t>
      </w:r>
      <w:proofErr w:type="gramEnd"/>
      <w:r w:rsidR="00B60C61" w:rsidRPr="00CF7711">
        <w:rPr>
          <w:sz w:val="22"/>
          <w:szCs w:val="22"/>
        </w:rPr>
        <w:t>.3.2.</w:t>
      </w:r>
      <w:r w:rsidR="00901186" w:rsidRPr="00CF7711">
        <w:rPr>
          <w:sz w:val="22"/>
          <w:szCs w:val="22"/>
        </w:rPr>
        <w:t>2</w:t>
      </w:r>
      <w:r w:rsidR="00B60C61" w:rsidRPr="00CF7711">
        <w:rPr>
          <w:sz w:val="22"/>
          <w:szCs w:val="22"/>
        </w:rPr>
        <w:t>.</w:t>
      </w:r>
      <w:r w:rsidR="009956AE" w:rsidRPr="00CF7711">
        <w:rPr>
          <w:sz w:val="22"/>
          <w:szCs w:val="22"/>
        </w:rPr>
        <w:t xml:space="preserve"> DKT Norm Kadro Talebi).</w:t>
      </w:r>
    </w:p>
    <w:p w14:paraId="45161C14" w14:textId="77777777" w:rsidR="002519B7" w:rsidRPr="00CF7711" w:rsidRDefault="002519B7" w:rsidP="003C6026">
      <w:pPr>
        <w:spacing w:before="120" w:after="120"/>
        <w:rPr>
          <w:b/>
          <w:sz w:val="22"/>
          <w:szCs w:val="22"/>
          <w:u w:val="single"/>
        </w:rPr>
      </w:pPr>
      <w:r w:rsidRPr="00CF7711">
        <w:rPr>
          <w:b/>
          <w:sz w:val="22"/>
          <w:szCs w:val="22"/>
          <w:u w:val="single"/>
        </w:rPr>
        <w:t>Olgunluk Düzeyi (</w:t>
      </w:r>
      <w:proofErr w:type="spellStart"/>
      <w:r w:rsidRPr="00CF7711">
        <w:rPr>
          <w:b/>
          <w:sz w:val="22"/>
          <w:szCs w:val="22"/>
          <w:u w:val="single"/>
        </w:rPr>
        <w:t>Rubrik</w:t>
      </w:r>
      <w:proofErr w:type="spellEnd"/>
      <w:r w:rsidRPr="00CF7711">
        <w:rPr>
          <w:b/>
          <w:sz w:val="22"/>
          <w:szCs w:val="22"/>
          <w:u w:val="single"/>
        </w:rPr>
        <w:t xml:space="preserve"> Dereceli Derecelendirme Puanı)</w:t>
      </w:r>
    </w:p>
    <w:p w14:paraId="7C4015F6" w14:textId="09C6BF94" w:rsidR="002519B7" w:rsidRPr="00CF7711" w:rsidRDefault="00431227" w:rsidP="003C6026">
      <w:pPr>
        <w:spacing w:before="120" w:after="120"/>
        <w:rPr>
          <w:sz w:val="22"/>
          <w:szCs w:val="22"/>
        </w:rPr>
      </w:pPr>
      <w:r w:rsidRPr="00CF7711">
        <w:rPr>
          <w:sz w:val="22"/>
          <w:szCs w:val="22"/>
        </w:rPr>
        <w:t xml:space="preserve">Bu başlıkta, bölümümüz olgunluk düzeyi </w:t>
      </w:r>
      <w:r w:rsidR="00F00613" w:rsidRPr="00CF7711">
        <w:rPr>
          <w:sz w:val="22"/>
          <w:szCs w:val="22"/>
        </w:rPr>
        <w:t>3</w:t>
      </w:r>
      <w:r w:rsidRPr="00CF7711">
        <w:rPr>
          <w:sz w:val="22"/>
          <w:szCs w:val="22"/>
        </w:rPr>
        <w:t xml:space="preserve"> olarak belirlenmiştir.</w:t>
      </w:r>
    </w:p>
    <w:p w14:paraId="41977162" w14:textId="77777777" w:rsidR="002519B7" w:rsidRPr="00CF7711" w:rsidRDefault="002519B7" w:rsidP="003C6026">
      <w:pPr>
        <w:spacing w:before="120" w:after="120"/>
        <w:rPr>
          <w:b/>
          <w:sz w:val="22"/>
          <w:szCs w:val="22"/>
          <w:u w:val="single"/>
        </w:rPr>
      </w:pPr>
      <w:r w:rsidRPr="00CF7711">
        <w:rPr>
          <w:b/>
          <w:sz w:val="22"/>
          <w:szCs w:val="22"/>
          <w:u w:val="single"/>
        </w:rPr>
        <w:t>Kanıtlar</w:t>
      </w:r>
    </w:p>
    <w:p w14:paraId="6C57FE7E" w14:textId="126C659B" w:rsidR="00901186" w:rsidRPr="00CF7711" w:rsidRDefault="00901186" w:rsidP="003C6026">
      <w:pPr>
        <w:spacing w:before="120" w:after="120"/>
        <w:rPr>
          <w:sz w:val="22"/>
          <w:szCs w:val="22"/>
        </w:rPr>
      </w:pPr>
      <w:r w:rsidRPr="00CF7711">
        <w:rPr>
          <w:sz w:val="22"/>
          <w:szCs w:val="22"/>
        </w:rPr>
        <w:t>(3)</w:t>
      </w:r>
      <w:proofErr w:type="gramStart"/>
      <w:r w:rsidRPr="00CF7711">
        <w:rPr>
          <w:sz w:val="22"/>
          <w:szCs w:val="22"/>
        </w:rPr>
        <w:t>DKT.A</w:t>
      </w:r>
      <w:proofErr w:type="gramEnd"/>
      <w:r w:rsidRPr="00CF7711">
        <w:rPr>
          <w:sz w:val="22"/>
          <w:szCs w:val="22"/>
        </w:rPr>
        <w:t>.3.2.1.DKT_Kurul_Komisyon_Çalışma_Grupları_Değişikliği</w:t>
      </w:r>
    </w:p>
    <w:p w14:paraId="69E58F8C" w14:textId="4E8F590C" w:rsidR="00F205BC" w:rsidRPr="00CF7711" w:rsidRDefault="009956AE" w:rsidP="003C6026">
      <w:pPr>
        <w:spacing w:before="120" w:after="120"/>
        <w:rPr>
          <w:sz w:val="22"/>
          <w:szCs w:val="22"/>
        </w:rPr>
      </w:pPr>
      <w:r w:rsidRPr="00CF7711">
        <w:rPr>
          <w:sz w:val="22"/>
          <w:szCs w:val="22"/>
        </w:rPr>
        <w:t>(3)</w:t>
      </w:r>
      <w:proofErr w:type="gramStart"/>
      <w:r w:rsidRPr="00CF7711">
        <w:rPr>
          <w:sz w:val="22"/>
          <w:szCs w:val="22"/>
        </w:rPr>
        <w:t>DKT.A</w:t>
      </w:r>
      <w:proofErr w:type="gramEnd"/>
      <w:r w:rsidRPr="00CF7711">
        <w:rPr>
          <w:sz w:val="22"/>
          <w:szCs w:val="22"/>
        </w:rPr>
        <w:t>.3.2.</w:t>
      </w:r>
      <w:r w:rsidR="00901186" w:rsidRPr="00CF7711">
        <w:rPr>
          <w:sz w:val="22"/>
          <w:szCs w:val="22"/>
        </w:rPr>
        <w:t>2</w:t>
      </w:r>
      <w:r w:rsidRPr="00CF7711">
        <w:rPr>
          <w:sz w:val="22"/>
          <w:szCs w:val="22"/>
        </w:rPr>
        <w:t>.DKT_Norm_Kadro_Talebi</w:t>
      </w:r>
    </w:p>
    <w:p w14:paraId="26C0CA9F" w14:textId="77777777" w:rsidR="0063422B" w:rsidRPr="00CF7711" w:rsidRDefault="0063422B" w:rsidP="003C6026">
      <w:pPr>
        <w:pStyle w:val="Balk3"/>
        <w:spacing w:before="120" w:after="120"/>
        <w:rPr>
          <w:rFonts w:ascii="Times New Roman" w:hAnsi="Times New Roman" w:cs="Times New Roman"/>
          <w:b/>
          <w:color w:val="2E74B5" w:themeColor="accent1" w:themeShade="BF"/>
          <w:sz w:val="22"/>
          <w:szCs w:val="22"/>
        </w:rPr>
      </w:pPr>
      <w:bookmarkStart w:id="28" w:name="_Toc155533544"/>
      <w:r w:rsidRPr="00CF7711">
        <w:rPr>
          <w:rFonts w:ascii="Times New Roman" w:hAnsi="Times New Roman" w:cs="Times New Roman"/>
          <w:b/>
          <w:color w:val="2E74B5" w:themeColor="accent1" w:themeShade="BF"/>
          <w:sz w:val="22"/>
          <w:szCs w:val="22"/>
        </w:rPr>
        <w:t xml:space="preserve">A.3.3. Finansal </w:t>
      </w:r>
      <w:r w:rsidR="002D4868" w:rsidRPr="00CF7711">
        <w:rPr>
          <w:rFonts w:ascii="Times New Roman" w:hAnsi="Times New Roman" w:cs="Times New Roman"/>
          <w:b/>
          <w:color w:val="2E74B5" w:themeColor="accent1" w:themeShade="BF"/>
          <w:sz w:val="22"/>
          <w:szCs w:val="22"/>
        </w:rPr>
        <w:t>Yönetim</w:t>
      </w:r>
      <w:bookmarkEnd w:id="28"/>
    </w:p>
    <w:p w14:paraId="60E7A127" w14:textId="509E225A" w:rsidR="002519B7" w:rsidRPr="00CF7711" w:rsidRDefault="008B0F7C" w:rsidP="00F00613">
      <w:pPr>
        <w:jc w:val="both"/>
        <w:rPr>
          <w:sz w:val="22"/>
          <w:szCs w:val="22"/>
        </w:rPr>
      </w:pPr>
      <w:r w:rsidRPr="00CF7711">
        <w:rPr>
          <w:sz w:val="22"/>
          <w:szCs w:val="22"/>
        </w:rPr>
        <w:t>Finansal yönetim anlamında bölümümüze ait bir düzenleme bulunmamaktadır. Bölümümüz, üniversitemiz ve fakültemiz finansal yönetim sistemi u</w:t>
      </w:r>
      <w:r w:rsidR="00241ABF" w:rsidRPr="00CF7711">
        <w:rPr>
          <w:sz w:val="22"/>
          <w:szCs w:val="22"/>
        </w:rPr>
        <w:t>sul ve esaslarını benimsemiştir</w:t>
      </w:r>
      <w:r w:rsidR="00222915" w:rsidRPr="00CF7711">
        <w:rPr>
          <w:sz w:val="22"/>
          <w:szCs w:val="22"/>
        </w:rPr>
        <w:t>.</w:t>
      </w:r>
    </w:p>
    <w:p w14:paraId="311E3201" w14:textId="77777777" w:rsidR="002519B7" w:rsidRPr="00CF7711" w:rsidRDefault="002519B7" w:rsidP="003C6026">
      <w:pPr>
        <w:spacing w:before="120" w:after="120"/>
        <w:rPr>
          <w:b/>
          <w:sz w:val="22"/>
          <w:szCs w:val="22"/>
          <w:u w:val="single"/>
        </w:rPr>
      </w:pPr>
      <w:r w:rsidRPr="00CF7711">
        <w:rPr>
          <w:b/>
          <w:sz w:val="22"/>
          <w:szCs w:val="22"/>
          <w:u w:val="single"/>
        </w:rPr>
        <w:t>Olgunluk Düzeyi (</w:t>
      </w:r>
      <w:proofErr w:type="spellStart"/>
      <w:r w:rsidRPr="00CF7711">
        <w:rPr>
          <w:b/>
          <w:sz w:val="22"/>
          <w:szCs w:val="22"/>
          <w:u w:val="single"/>
        </w:rPr>
        <w:t>Rubrik</w:t>
      </w:r>
      <w:proofErr w:type="spellEnd"/>
      <w:r w:rsidRPr="00CF7711">
        <w:rPr>
          <w:b/>
          <w:sz w:val="22"/>
          <w:szCs w:val="22"/>
          <w:u w:val="single"/>
        </w:rPr>
        <w:t xml:space="preserve"> Dereceli Derecelendirme Puanı)</w:t>
      </w:r>
    </w:p>
    <w:p w14:paraId="6E712C39" w14:textId="48F80411" w:rsidR="004D5920" w:rsidRPr="00CF7711" w:rsidRDefault="004D5920" w:rsidP="004D5920">
      <w:pPr>
        <w:spacing w:before="120" w:after="120"/>
        <w:rPr>
          <w:sz w:val="22"/>
          <w:szCs w:val="22"/>
        </w:rPr>
      </w:pPr>
      <w:r w:rsidRPr="00CF7711">
        <w:rPr>
          <w:sz w:val="22"/>
          <w:szCs w:val="22"/>
        </w:rPr>
        <w:t>Bu başlı</w:t>
      </w:r>
      <w:r w:rsidR="00241ABF" w:rsidRPr="00CF7711">
        <w:rPr>
          <w:sz w:val="22"/>
          <w:szCs w:val="22"/>
        </w:rPr>
        <w:t xml:space="preserve">kta, bölümümüz olgunluk düzeyi </w:t>
      </w:r>
      <w:r w:rsidR="00222915" w:rsidRPr="00CF7711">
        <w:rPr>
          <w:sz w:val="22"/>
          <w:szCs w:val="22"/>
        </w:rPr>
        <w:t>1</w:t>
      </w:r>
      <w:r w:rsidRPr="00CF7711">
        <w:rPr>
          <w:sz w:val="22"/>
          <w:szCs w:val="22"/>
        </w:rPr>
        <w:t xml:space="preserve"> olarak belirlenmiştir.</w:t>
      </w:r>
    </w:p>
    <w:p w14:paraId="06BA7B13" w14:textId="77777777" w:rsidR="002519B7" w:rsidRPr="00CF7711" w:rsidRDefault="002519B7" w:rsidP="003C6026">
      <w:pPr>
        <w:spacing w:before="120" w:after="120"/>
        <w:rPr>
          <w:b/>
          <w:sz w:val="22"/>
          <w:szCs w:val="22"/>
          <w:u w:val="single"/>
        </w:rPr>
      </w:pPr>
      <w:r w:rsidRPr="00CF7711">
        <w:rPr>
          <w:b/>
          <w:sz w:val="22"/>
          <w:szCs w:val="22"/>
          <w:u w:val="single"/>
        </w:rPr>
        <w:t>Kanıtlar</w:t>
      </w:r>
    </w:p>
    <w:p w14:paraId="794703F5" w14:textId="77777777" w:rsidR="0063422B" w:rsidRPr="00CF7711" w:rsidRDefault="0063422B" w:rsidP="003C6026">
      <w:pPr>
        <w:pStyle w:val="Balk3"/>
        <w:spacing w:before="120" w:after="120"/>
        <w:rPr>
          <w:rFonts w:ascii="Times New Roman" w:hAnsi="Times New Roman" w:cs="Times New Roman"/>
          <w:b/>
          <w:color w:val="2E74B5" w:themeColor="accent1" w:themeShade="BF"/>
          <w:sz w:val="22"/>
          <w:szCs w:val="22"/>
        </w:rPr>
      </w:pPr>
      <w:bookmarkStart w:id="29" w:name="_Toc155533545"/>
      <w:r w:rsidRPr="00CF7711">
        <w:rPr>
          <w:rFonts w:ascii="Times New Roman" w:hAnsi="Times New Roman" w:cs="Times New Roman"/>
          <w:b/>
          <w:color w:val="2E74B5" w:themeColor="accent1" w:themeShade="BF"/>
          <w:sz w:val="22"/>
          <w:szCs w:val="22"/>
        </w:rPr>
        <w:t xml:space="preserve">A.3.4. Süreç </w:t>
      </w:r>
      <w:r w:rsidR="002D4868" w:rsidRPr="00CF7711">
        <w:rPr>
          <w:rFonts w:ascii="Times New Roman" w:hAnsi="Times New Roman" w:cs="Times New Roman"/>
          <w:b/>
          <w:color w:val="2E74B5" w:themeColor="accent1" w:themeShade="BF"/>
          <w:sz w:val="22"/>
          <w:szCs w:val="22"/>
        </w:rPr>
        <w:t>Yönetimi</w:t>
      </w:r>
      <w:bookmarkEnd w:id="29"/>
    </w:p>
    <w:p w14:paraId="460262BC" w14:textId="0EDBC0BA" w:rsidR="002519B7" w:rsidRPr="00CF7711" w:rsidRDefault="00C163EA" w:rsidP="00545DD9">
      <w:pPr>
        <w:spacing w:before="120" w:after="120"/>
        <w:jc w:val="both"/>
        <w:rPr>
          <w:sz w:val="22"/>
          <w:szCs w:val="22"/>
        </w:rPr>
      </w:pPr>
      <w:r w:rsidRPr="00CF7711">
        <w:rPr>
          <w:sz w:val="22"/>
          <w:szCs w:val="22"/>
        </w:rPr>
        <w:t>Bölümümüzde araştırma-geliştirme, yönetişim sistemlerine ilişkin süreçler bölüm koordinatörlüklerinin görev tanımları çerçevesinde yürütülmektedir. Fakültemiz bünyesindeki koordinatörlükler tarafından yürütülen faaliyetlere ilişkin iş akış süreçleri tanımlanmıştır ve bölümümüzde ise bu süreçler dâhilinde iş paylaşımları yapılarak süreç yönetimi sağlanmaktadır</w:t>
      </w:r>
      <w:r w:rsidR="00A34781" w:rsidRPr="00CF7711">
        <w:rPr>
          <w:sz w:val="22"/>
          <w:szCs w:val="22"/>
        </w:rPr>
        <w:t xml:space="preserve"> (</w:t>
      </w:r>
      <w:r w:rsidR="00545DD9" w:rsidRPr="00CF7711">
        <w:rPr>
          <w:sz w:val="22"/>
          <w:szCs w:val="22"/>
        </w:rPr>
        <w:t>(3)DKT</w:t>
      </w:r>
      <w:r w:rsidR="00241ABF" w:rsidRPr="00CF7711">
        <w:rPr>
          <w:sz w:val="22"/>
          <w:szCs w:val="22"/>
        </w:rPr>
        <w:t>A.3.4.</w:t>
      </w:r>
      <w:r w:rsidR="00CF7695" w:rsidRPr="00CF7711">
        <w:rPr>
          <w:sz w:val="22"/>
          <w:szCs w:val="22"/>
        </w:rPr>
        <w:t>1.</w:t>
      </w:r>
      <w:r w:rsidR="00545DD9" w:rsidRPr="00CF7711">
        <w:rPr>
          <w:sz w:val="22"/>
          <w:szCs w:val="22"/>
        </w:rPr>
        <w:t xml:space="preserve"> </w:t>
      </w:r>
      <w:r w:rsidR="00CF7695" w:rsidRPr="00CF7711">
        <w:rPr>
          <w:sz w:val="22"/>
          <w:szCs w:val="22"/>
        </w:rPr>
        <w:t>Kurullar, Komisyonlar ve Çalışma Grupları</w:t>
      </w:r>
      <w:r w:rsidR="00FF2F50" w:rsidRPr="00CF7711">
        <w:rPr>
          <w:sz w:val="22"/>
          <w:szCs w:val="22"/>
        </w:rPr>
        <w:t>, (3)DKTA.3.4.2 Kurullar, Komisyonlar ve Çalışma Grupları Değişikliği</w:t>
      </w:r>
      <w:r w:rsidR="00A34781" w:rsidRPr="00CF7711">
        <w:rPr>
          <w:sz w:val="22"/>
          <w:szCs w:val="22"/>
        </w:rPr>
        <w:t>).</w:t>
      </w:r>
    </w:p>
    <w:p w14:paraId="64929964" w14:textId="77777777" w:rsidR="002519B7" w:rsidRPr="00CF7711" w:rsidRDefault="002519B7" w:rsidP="003C6026">
      <w:pPr>
        <w:spacing w:before="120" w:after="120"/>
        <w:rPr>
          <w:b/>
          <w:sz w:val="22"/>
          <w:szCs w:val="22"/>
          <w:u w:val="single"/>
        </w:rPr>
      </w:pPr>
      <w:r w:rsidRPr="00CF7711">
        <w:rPr>
          <w:b/>
          <w:sz w:val="22"/>
          <w:szCs w:val="22"/>
          <w:u w:val="single"/>
        </w:rPr>
        <w:t>Olgunluk Düzeyi (</w:t>
      </w:r>
      <w:proofErr w:type="spellStart"/>
      <w:r w:rsidRPr="00CF7711">
        <w:rPr>
          <w:b/>
          <w:sz w:val="22"/>
          <w:szCs w:val="22"/>
          <w:u w:val="single"/>
        </w:rPr>
        <w:t>Rubrik</w:t>
      </w:r>
      <w:proofErr w:type="spellEnd"/>
      <w:r w:rsidRPr="00CF7711">
        <w:rPr>
          <w:b/>
          <w:sz w:val="22"/>
          <w:szCs w:val="22"/>
          <w:u w:val="single"/>
        </w:rPr>
        <w:t xml:space="preserve"> Dereceli Derecelendirme Puanı)</w:t>
      </w:r>
    </w:p>
    <w:p w14:paraId="67137C06" w14:textId="7B1544DB" w:rsidR="002519B7" w:rsidRPr="00CF7711" w:rsidRDefault="004D5920" w:rsidP="003C6026">
      <w:pPr>
        <w:spacing w:before="120" w:after="120"/>
        <w:rPr>
          <w:sz w:val="22"/>
          <w:szCs w:val="22"/>
        </w:rPr>
      </w:pPr>
      <w:r w:rsidRPr="00CF7711">
        <w:rPr>
          <w:sz w:val="22"/>
          <w:szCs w:val="22"/>
        </w:rPr>
        <w:t>Bu başlı</w:t>
      </w:r>
      <w:r w:rsidR="00241ABF" w:rsidRPr="00CF7711">
        <w:rPr>
          <w:sz w:val="22"/>
          <w:szCs w:val="22"/>
        </w:rPr>
        <w:t xml:space="preserve">kta, bölümümüz olgunluk düzeyi </w:t>
      </w:r>
      <w:r w:rsidR="00545DD9" w:rsidRPr="00CF7711">
        <w:rPr>
          <w:sz w:val="22"/>
          <w:szCs w:val="22"/>
        </w:rPr>
        <w:t>3</w:t>
      </w:r>
      <w:r w:rsidRPr="00CF7711">
        <w:rPr>
          <w:sz w:val="22"/>
          <w:szCs w:val="22"/>
        </w:rPr>
        <w:t xml:space="preserve"> olarak belirlenmiştir.</w:t>
      </w:r>
    </w:p>
    <w:p w14:paraId="7189E531" w14:textId="77777777" w:rsidR="002519B7" w:rsidRPr="00CF7711" w:rsidRDefault="002519B7" w:rsidP="003C6026">
      <w:pPr>
        <w:spacing w:before="120" w:after="120"/>
        <w:rPr>
          <w:b/>
          <w:sz w:val="22"/>
          <w:szCs w:val="22"/>
          <w:u w:val="single"/>
        </w:rPr>
      </w:pPr>
      <w:r w:rsidRPr="00CF7711">
        <w:rPr>
          <w:b/>
          <w:sz w:val="22"/>
          <w:szCs w:val="22"/>
          <w:u w:val="single"/>
        </w:rPr>
        <w:lastRenderedPageBreak/>
        <w:t>Kanıtlar</w:t>
      </w:r>
    </w:p>
    <w:p w14:paraId="522A8209" w14:textId="6AFB7AF5" w:rsidR="00F205BC" w:rsidRPr="00CF7711" w:rsidRDefault="00FF2F50" w:rsidP="003C6026">
      <w:pPr>
        <w:spacing w:before="120" w:after="120"/>
        <w:rPr>
          <w:sz w:val="22"/>
          <w:szCs w:val="22"/>
        </w:rPr>
      </w:pPr>
      <w:r w:rsidRPr="00CF7711">
        <w:rPr>
          <w:sz w:val="22"/>
          <w:szCs w:val="22"/>
        </w:rPr>
        <w:t>(3)DKT</w:t>
      </w:r>
      <w:r w:rsidR="00241ABF" w:rsidRPr="00CF7711">
        <w:rPr>
          <w:sz w:val="22"/>
          <w:szCs w:val="22"/>
        </w:rPr>
        <w:t>A.3.4.1.Kurullar</w:t>
      </w:r>
      <w:r w:rsidRPr="00CF7711">
        <w:rPr>
          <w:sz w:val="22"/>
          <w:szCs w:val="22"/>
        </w:rPr>
        <w:t>_</w:t>
      </w:r>
      <w:r w:rsidR="00241ABF" w:rsidRPr="00CF7711">
        <w:rPr>
          <w:sz w:val="22"/>
          <w:szCs w:val="22"/>
        </w:rPr>
        <w:t>Komisyonlar</w:t>
      </w:r>
      <w:r w:rsidRPr="00CF7711">
        <w:rPr>
          <w:sz w:val="22"/>
          <w:szCs w:val="22"/>
        </w:rPr>
        <w:t>_v</w:t>
      </w:r>
      <w:r w:rsidR="00241ABF" w:rsidRPr="00CF7711">
        <w:rPr>
          <w:sz w:val="22"/>
          <w:szCs w:val="22"/>
        </w:rPr>
        <w:t>e</w:t>
      </w:r>
      <w:r w:rsidRPr="00CF7711">
        <w:rPr>
          <w:sz w:val="22"/>
          <w:szCs w:val="22"/>
        </w:rPr>
        <w:t>_</w:t>
      </w:r>
      <w:r w:rsidR="00241ABF" w:rsidRPr="00CF7711">
        <w:rPr>
          <w:sz w:val="22"/>
          <w:szCs w:val="22"/>
        </w:rPr>
        <w:t>Çalışma</w:t>
      </w:r>
      <w:r w:rsidRPr="00CF7711">
        <w:rPr>
          <w:sz w:val="22"/>
          <w:szCs w:val="22"/>
        </w:rPr>
        <w:t>_</w:t>
      </w:r>
      <w:r w:rsidR="00241ABF" w:rsidRPr="00CF7711">
        <w:rPr>
          <w:sz w:val="22"/>
          <w:szCs w:val="22"/>
        </w:rPr>
        <w:t>Grupları</w:t>
      </w:r>
    </w:p>
    <w:p w14:paraId="11F483A6" w14:textId="669F4D52" w:rsidR="00FF2F50" w:rsidRPr="00CF7711" w:rsidRDefault="00FF2F50" w:rsidP="003C6026">
      <w:pPr>
        <w:spacing w:before="120" w:after="120"/>
        <w:rPr>
          <w:sz w:val="22"/>
          <w:szCs w:val="22"/>
        </w:rPr>
      </w:pPr>
      <w:r w:rsidRPr="00CF7711">
        <w:rPr>
          <w:sz w:val="22"/>
          <w:szCs w:val="22"/>
        </w:rPr>
        <w:t>(3)DKTA.3.4.2.Kurullar_Komisyonlar_ve_Çalışma_Grupları_Değişikliği</w:t>
      </w:r>
    </w:p>
    <w:p w14:paraId="6D902391" w14:textId="74C91FA7" w:rsidR="005D5F25" w:rsidRPr="00CF7711" w:rsidRDefault="0063422B" w:rsidP="00E32BAA">
      <w:pPr>
        <w:pStyle w:val="Balk2"/>
        <w:spacing w:before="120" w:after="120"/>
        <w:rPr>
          <w:rFonts w:ascii="Times New Roman" w:hAnsi="Times New Roman" w:cs="Times New Roman"/>
          <w:b/>
          <w:sz w:val="22"/>
          <w:szCs w:val="22"/>
        </w:rPr>
      </w:pPr>
      <w:bookmarkStart w:id="30" w:name="_Toc155533546"/>
      <w:r w:rsidRPr="00CF7711">
        <w:rPr>
          <w:rFonts w:ascii="Times New Roman" w:hAnsi="Times New Roman" w:cs="Times New Roman"/>
          <w:b/>
          <w:sz w:val="22"/>
          <w:szCs w:val="22"/>
        </w:rPr>
        <w:t>A.4. Paydaş Katılımı</w:t>
      </w:r>
      <w:bookmarkEnd w:id="30"/>
    </w:p>
    <w:p w14:paraId="4DB1618B" w14:textId="77777777" w:rsidR="0063422B" w:rsidRPr="00CF7711" w:rsidRDefault="0063422B" w:rsidP="003C6026">
      <w:pPr>
        <w:pStyle w:val="Balk3"/>
        <w:spacing w:before="120" w:after="120"/>
        <w:rPr>
          <w:rFonts w:ascii="Times New Roman" w:hAnsi="Times New Roman" w:cs="Times New Roman"/>
          <w:b/>
          <w:color w:val="2E74B5" w:themeColor="accent1" w:themeShade="BF"/>
          <w:sz w:val="22"/>
          <w:szCs w:val="22"/>
        </w:rPr>
      </w:pPr>
      <w:bookmarkStart w:id="31" w:name="_Toc155533547"/>
      <w:r w:rsidRPr="00CF7711">
        <w:rPr>
          <w:rFonts w:ascii="Times New Roman" w:hAnsi="Times New Roman" w:cs="Times New Roman"/>
          <w:b/>
          <w:color w:val="2E74B5" w:themeColor="accent1" w:themeShade="BF"/>
          <w:sz w:val="22"/>
          <w:szCs w:val="22"/>
        </w:rPr>
        <w:t xml:space="preserve">A.4.1. İç ve </w:t>
      </w:r>
      <w:r w:rsidR="002D4868" w:rsidRPr="00CF7711">
        <w:rPr>
          <w:rFonts w:ascii="Times New Roman" w:hAnsi="Times New Roman" w:cs="Times New Roman"/>
          <w:b/>
          <w:color w:val="2E74B5" w:themeColor="accent1" w:themeShade="BF"/>
          <w:sz w:val="22"/>
          <w:szCs w:val="22"/>
        </w:rPr>
        <w:t>Dış Paydaş Katılımı</w:t>
      </w:r>
      <w:bookmarkEnd w:id="31"/>
    </w:p>
    <w:p w14:paraId="28F7F2AE" w14:textId="1F24859C" w:rsidR="002519B7" w:rsidRPr="00CF7711" w:rsidRDefault="00CF7695" w:rsidP="00C961FB">
      <w:pPr>
        <w:spacing w:before="120" w:after="120"/>
        <w:jc w:val="both"/>
        <w:rPr>
          <w:sz w:val="22"/>
          <w:szCs w:val="22"/>
        </w:rPr>
      </w:pPr>
      <w:r w:rsidRPr="00CF7711">
        <w:rPr>
          <w:sz w:val="22"/>
          <w:szCs w:val="22"/>
        </w:rPr>
        <w:t xml:space="preserve">Bölümümüzde danışmanlık hizmeti alan danışanlardan aldıkları danışmanlığı pek çok açıdan değerlendirmeleri istenmektedir. Toplanan cevaplar </w:t>
      </w:r>
      <w:proofErr w:type="gramStart"/>
      <w:r w:rsidRPr="00CF7711">
        <w:rPr>
          <w:sz w:val="22"/>
          <w:szCs w:val="22"/>
        </w:rPr>
        <w:t>yıl sonunda</w:t>
      </w:r>
      <w:proofErr w:type="gramEnd"/>
      <w:r w:rsidRPr="00CF7711">
        <w:rPr>
          <w:sz w:val="22"/>
          <w:szCs w:val="22"/>
        </w:rPr>
        <w:t xml:space="preserve"> incelenmekte ve faaliyet raporuna eklenmektedir. Bu süreç, danışanların görüş ve önerilerini paylaşabilecekleri </w:t>
      </w:r>
      <w:r w:rsidR="00C961FB" w:rsidRPr="00CF7711">
        <w:rPr>
          <w:sz w:val="22"/>
          <w:szCs w:val="22"/>
        </w:rPr>
        <w:t xml:space="preserve">ilgili öğretim elemanı tarafından kendilerine bildirilerek gerçekleştirilmektedir </w:t>
      </w:r>
      <w:r w:rsidR="00F960D0" w:rsidRPr="00CF7711">
        <w:rPr>
          <w:sz w:val="22"/>
          <w:szCs w:val="22"/>
        </w:rPr>
        <w:t>((3)</w:t>
      </w:r>
      <w:proofErr w:type="gramStart"/>
      <w:r w:rsidR="00F960D0" w:rsidRPr="00CF7711">
        <w:rPr>
          <w:sz w:val="22"/>
          <w:szCs w:val="22"/>
        </w:rPr>
        <w:t>DKT.A</w:t>
      </w:r>
      <w:proofErr w:type="gramEnd"/>
      <w:r w:rsidR="00F960D0" w:rsidRPr="00CF7711">
        <w:rPr>
          <w:sz w:val="22"/>
          <w:szCs w:val="22"/>
        </w:rPr>
        <w:t xml:space="preserve">.4.1.1. </w:t>
      </w:r>
      <w:r w:rsidR="00F02A5D" w:rsidRPr="00CF7711">
        <w:rPr>
          <w:sz w:val="22"/>
          <w:szCs w:val="22"/>
        </w:rPr>
        <w:t>Danışanlara Yönelik Hizmet Değerlendirme ve Görüş Bildirme Anketi)</w:t>
      </w:r>
      <w:r w:rsidR="002608FD" w:rsidRPr="00CF7711">
        <w:rPr>
          <w:sz w:val="22"/>
          <w:szCs w:val="22"/>
        </w:rPr>
        <w:t>.</w:t>
      </w:r>
      <w:r w:rsidR="00C961FB" w:rsidRPr="00CF7711">
        <w:rPr>
          <w:sz w:val="22"/>
          <w:szCs w:val="22"/>
        </w:rPr>
        <w:t xml:space="preserve"> </w:t>
      </w:r>
    </w:p>
    <w:p w14:paraId="304CF817" w14:textId="736ACFDE" w:rsidR="002608FD" w:rsidRPr="00CF7711" w:rsidRDefault="002608FD" w:rsidP="00C961FB">
      <w:pPr>
        <w:spacing w:before="120" w:after="120"/>
        <w:jc w:val="both"/>
        <w:rPr>
          <w:sz w:val="22"/>
          <w:szCs w:val="22"/>
        </w:rPr>
      </w:pPr>
      <w:r w:rsidRPr="00CF7711">
        <w:rPr>
          <w:sz w:val="22"/>
          <w:szCs w:val="22"/>
        </w:rPr>
        <w:t xml:space="preserve">2024 yılı içerisinde danışanlardan toplanan bilgiler incelenmiş ve </w:t>
      </w:r>
      <w:proofErr w:type="spellStart"/>
      <w:r w:rsidRPr="00CF7711">
        <w:rPr>
          <w:sz w:val="22"/>
          <w:szCs w:val="22"/>
        </w:rPr>
        <w:t>raporlaştırılmıştır</w:t>
      </w:r>
      <w:proofErr w:type="spellEnd"/>
      <w:r w:rsidRPr="00CF7711">
        <w:rPr>
          <w:sz w:val="22"/>
          <w:szCs w:val="22"/>
        </w:rPr>
        <w:t xml:space="preserve"> ((3)</w:t>
      </w:r>
      <w:proofErr w:type="gramStart"/>
      <w:r w:rsidRPr="00CF7711">
        <w:rPr>
          <w:sz w:val="22"/>
          <w:szCs w:val="22"/>
        </w:rPr>
        <w:t>DKT.A</w:t>
      </w:r>
      <w:proofErr w:type="gramEnd"/>
      <w:r w:rsidRPr="00CF7711">
        <w:rPr>
          <w:sz w:val="22"/>
          <w:szCs w:val="22"/>
        </w:rPr>
        <w:t>.4.1.2. Danışan Memnuniyet Anket Sonuçları).</w:t>
      </w:r>
    </w:p>
    <w:p w14:paraId="70095731" w14:textId="5C80408A" w:rsidR="00F474AE" w:rsidRPr="00CF7711" w:rsidRDefault="00F474AE" w:rsidP="00C961FB">
      <w:pPr>
        <w:spacing w:before="120" w:after="120"/>
        <w:jc w:val="both"/>
        <w:rPr>
          <w:sz w:val="22"/>
          <w:szCs w:val="22"/>
        </w:rPr>
      </w:pPr>
      <w:r w:rsidRPr="00CF7711">
        <w:rPr>
          <w:sz w:val="22"/>
          <w:szCs w:val="22"/>
        </w:rPr>
        <w:t xml:space="preserve">Ayrıca 2024 yılı içerisinde fakülte bünyesinde düzenlenmiş olan tanıtım günlerinde </w:t>
      </w:r>
      <w:r w:rsidR="00620DC2" w:rsidRPr="00CF7711">
        <w:rPr>
          <w:sz w:val="22"/>
          <w:szCs w:val="22"/>
        </w:rPr>
        <w:t xml:space="preserve">açılması öngörülen lisans programının tanıtımı yapılmıştır. Bu tanıtım çalışmaları esnasında bilgi alan </w:t>
      </w:r>
      <w:r w:rsidR="00300672" w:rsidRPr="00CF7711">
        <w:rPr>
          <w:sz w:val="22"/>
          <w:szCs w:val="22"/>
        </w:rPr>
        <w:t xml:space="preserve">öğrenci adayları ve ebeveynlerinin tanıtım süreci ile ilgili memnuniyet oranlarını </w:t>
      </w:r>
      <w:r w:rsidR="001A60C2" w:rsidRPr="00CF7711">
        <w:rPr>
          <w:sz w:val="22"/>
          <w:szCs w:val="22"/>
        </w:rPr>
        <w:t>belirleyebilmek için memnuniyet anketleri doldurulmuştur ((3)DKTA.4.1.3. Tanıtım Faaliyeti Memnuniyet Anketi).</w:t>
      </w:r>
      <w:r w:rsidR="00300672" w:rsidRPr="00CF7711">
        <w:rPr>
          <w:sz w:val="22"/>
          <w:szCs w:val="22"/>
        </w:rPr>
        <w:t xml:space="preserve"> </w:t>
      </w:r>
      <w:r w:rsidR="001A60C2" w:rsidRPr="00CF7711">
        <w:rPr>
          <w:sz w:val="22"/>
          <w:szCs w:val="22"/>
        </w:rPr>
        <w:t>Bu anketlere ilişkin sonuçlar değerlendirilerek raporlanmıştır ((3)</w:t>
      </w:r>
      <w:proofErr w:type="gramStart"/>
      <w:r w:rsidR="001A60C2" w:rsidRPr="00CF7711">
        <w:rPr>
          <w:sz w:val="22"/>
          <w:szCs w:val="22"/>
        </w:rPr>
        <w:t>DKT.A</w:t>
      </w:r>
      <w:proofErr w:type="gramEnd"/>
      <w:r w:rsidR="001A60C2" w:rsidRPr="00CF7711">
        <w:rPr>
          <w:sz w:val="22"/>
          <w:szCs w:val="22"/>
        </w:rPr>
        <w:t>.4.1.4 Tanıtım Faaliyeti Memnuniyet Anketi Sonuçları).</w:t>
      </w:r>
    </w:p>
    <w:p w14:paraId="01BD7C13" w14:textId="77777777" w:rsidR="002519B7" w:rsidRPr="00CF7711" w:rsidRDefault="002519B7" w:rsidP="003C6026">
      <w:pPr>
        <w:spacing w:before="120" w:after="120"/>
        <w:rPr>
          <w:b/>
          <w:sz w:val="22"/>
          <w:szCs w:val="22"/>
          <w:u w:val="single"/>
        </w:rPr>
      </w:pPr>
      <w:r w:rsidRPr="00CF7711">
        <w:rPr>
          <w:b/>
          <w:sz w:val="22"/>
          <w:szCs w:val="22"/>
          <w:u w:val="single"/>
        </w:rPr>
        <w:t>Olgunluk Düzeyi (</w:t>
      </w:r>
      <w:proofErr w:type="spellStart"/>
      <w:r w:rsidRPr="00CF7711">
        <w:rPr>
          <w:b/>
          <w:sz w:val="22"/>
          <w:szCs w:val="22"/>
          <w:u w:val="single"/>
        </w:rPr>
        <w:t>Rubrik</w:t>
      </w:r>
      <w:proofErr w:type="spellEnd"/>
      <w:r w:rsidRPr="00CF7711">
        <w:rPr>
          <w:b/>
          <w:sz w:val="22"/>
          <w:szCs w:val="22"/>
          <w:u w:val="single"/>
        </w:rPr>
        <w:t xml:space="preserve"> Dereceli Derecelendirme Puanı)</w:t>
      </w:r>
    </w:p>
    <w:p w14:paraId="5D4D9874" w14:textId="004E36FF" w:rsidR="004D5920" w:rsidRPr="00CF7711" w:rsidRDefault="004D5920" w:rsidP="004D5920">
      <w:pPr>
        <w:spacing w:before="120" w:after="120"/>
        <w:rPr>
          <w:sz w:val="22"/>
          <w:szCs w:val="22"/>
        </w:rPr>
      </w:pPr>
      <w:r w:rsidRPr="00CF7711">
        <w:rPr>
          <w:sz w:val="22"/>
          <w:szCs w:val="22"/>
        </w:rPr>
        <w:t xml:space="preserve">Bu başlıkta, bölümümüz olgunluk düzeyi </w:t>
      </w:r>
      <w:r w:rsidR="00016326" w:rsidRPr="00CF7711">
        <w:rPr>
          <w:sz w:val="22"/>
          <w:szCs w:val="22"/>
        </w:rPr>
        <w:t>3</w:t>
      </w:r>
      <w:r w:rsidRPr="00CF7711">
        <w:rPr>
          <w:sz w:val="22"/>
          <w:szCs w:val="22"/>
        </w:rPr>
        <w:t xml:space="preserve"> olarak belirlenmiştir.</w:t>
      </w:r>
    </w:p>
    <w:p w14:paraId="04DE72C9" w14:textId="77777777" w:rsidR="002519B7" w:rsidRPr="00CF7711" w:rsidRDefault="002519B7" w:rsidP="003C6026">
      <w:pPr>
        <w:spacing w:before="120" w:after="120"/>
        <w:rPr>
          <w:b/>
          <w:sz w:val="22"/>
          <w:szCs w:val="22"/>
          <w:u w:val="single"/>
        </w:rPr>
      </w:pPr>
      <w:r w:rsidRPr="00CF7711">
        <w:rPr>
          <w:b/>
          <w:sz w:val="22"/>
          <w:szCs w:val="22"/>
          <w:u w:val="single"/>
        </w:rPr>
        <w:t>Kanıtlar</w:t>
      </w:r>
    </w:p>
    <w:p w14:paraId="64E64EED" w14:textId="0DF1C8BC" w:rsidR="00AF266C" w:rsidRPr="00CF7711" w:rsidRDefault="00F02A5D" w:rsidP="003C6026">
      <w:pPr>
        <w:spacing w:before="120" w:after="120"/>
        <w:rPr>
          <w:sz w:val="22"/>
          <w:szCs w:val="22"/>
        </w:rPr>
      </w:pPr>
      <w:r w:rsidRPr="00CF7711">
        <w:rPr>
          <w:sz w:val="22"/>
          <w:szCs w:val="22"/>
        </w:rPr>
        <w:t>(3)</w:t>
      </w:r>
      <w:proofErr w:type="gramStart"/>
      <w:r w:rsidR="00AF266C" w:rsidRPr="00CF7711">
        <w:rPr>
          <w:sz w:val="22"/>
          <w:szCs w:val="22"/>
        </w:rPr>
        <w:t>DKT</w:t>
      </w:r>
      <w:r w:rsidR="001A60C2" w:rsidRPr="00CF7711">
        <w:rPr>
          <w:sz w:val="22"/>
          <w:szCs w:val="22"/>
        </w:rPr>
        <w:t>.</w:t>
      </w:r>
      <w:r w:rsidR="00AF266C" w:rsidRPr="00CF7711">
        <w:rPr>
          <w:sz w:val="22"/>
          <w:szCs w:val="22"/>
        </w:rPr>
        <w:t>A</w:t>
      </w:r>
      <w:proofErr w:type="gramEnd"/>
      <w:r w:rsidR="00AF266C" w:rsidRPr="00CF7711">
        <w:rPr>
          <w:sz w:val="22"/>
          <w:szCs w:val="22"/>
        </w:rPr>
        <w:t>.4.1.1.Danışanlara</w:t>
      </w:r>
      <w:r w:rsidRPr="00CF7711">
        <w:rPr>
          <w:sz w:val="22"/>
          <w:szCs w:val="22"/>
        </w:rPr>
        <w:t>_</w:t>
      </w:r>
      <w:r w:rsidR="00AF266C" w:rsidRPr="00CF7711">
        <w:rPr>
          <w:sz w:val="22"/>
          <w:szCs w:val="22"/>
        </w:rPr>
        <w:t>Yönelik</w:t>
      </w:r>
      <w:r w:rsidRPr="00CF7711">
        <w:rPr>
          <w:sz w:val="22"/>
          <w:szCs w:val="22"/>
        </w:rPr>
        <w:t>_</w:t>
      </w:r>
      <w:r w:rsidR="00AF266C" w:rsidRPr="00CF7711">
        <w:rPr>
          <w:sz w:val="22"/>
          <w:szCs w:val="22"/>
        </w:rPr>
        <w:t>Hizmet</w:t>
      </w:r>
      <w:r w:rsidRPr="00CF7711">
        <w:rPr>
          <w:sz w:val="22"/>
          <w:szCs w:val="22"/>
        </w:rPr>
        <w:t>_</w:t>
      </w:r>
      <w:r w:rsidR="00AF266C" w:rsidRPr="00CF7711">
        <w:rPr>
          <w:sz w:val="22"/>
          <w:szCs w:val="22"/>
        </w:rPr>
        <w:t>Değerlendirme</w:t>
      </w:r>
      <w:r w:rsidRPr="00CF7711">
        <w:rPr>
          <w:sz w:val="22"/>
          <w:szCs w:val="22"/>
        </w:rPr>
        <w:t>_</w:t>
      </w:r>
      <w:r w:rsidR="00AF266C" w:rsidRPr="00CF7711">
        <w:rPr>
          <w:sz w:val="22"/>
          <w:szCs w:val="22"/>
        </w:rPr>
        <w:t>Anketi</w:t>
      </w:r>
    </w:p>
    <w:p w14:paraId="726EC5FE" w14:textId="0FAE8827" w:rsidR="00F205BC" w:rsidRPr="00CF7711" w:rsidRDefault="00F02A5D" w:rsidP="003C6026">
      <w:pPr>
        <w:spacing w:before="120" w:after="120"/>
        <w:rPr>
          <w:sz w:val="22"/>
          <w:szCs w:val="22"/>
        </w:rPr>
      </w:pPr>
      <w:r w:rsidRPr="00CF7711">
        <w:rPr>
          <w:sz w:val="22"/>
          <w:szCs w:val="22"/>
        </w:rPr>
        <w:t>(3)</w:t>
      </w:r>
      <w:proofErr w:type="gramStart"/>
      <w:r w:rsidR="00AF266C" w:rsidRPr="00CF7711">
        <w:rPr>
          <w:sz w:val="22"/>
          <w:szCs w:val="22"/>
        </w:rPr>
        <w:t>DKT</w:t>
      </w:r>
      <w:r w:rsidR="001A60C2" w:rsidRPr="00CF7711">
        <w:rPr>
          <w:sz w:val="22"/>
          <w:szCs w:val="22"/>
        </w:rPr>
        <w:t>.</w:t>
      </w:r>
      <w:r w:rsidR="00AF266C" w:rsidRPr="00CF7711">
        <w:rPr>
          <w:sz w:val="22"/>
          <w:szCs w:val="22"/>
        </w:rPr>
        <w:t>A</w:t>
      </w:r>
      <w:proofErr w:type="gramEnd"/>
      <w:r w:rsidR="00AF266C" w:rsidRPr="00CF7711">
        <w:rPr>
          <w:sz w:val="22"/>
          <w:szCs w:val="22"/>
        </w:rPr>
        <w:t>.4.1.</w:t>
      </w:r>
      <w:r w:rsidR="00E80EAE" w:rsidRPr="00CF7711">
        <w:rPr>
          <w:sz w:val="22"/>
          <w:szCs w:val="22"/>
        </w:rPr>
        <w:t>2</w:t>
      </w:r>
      <w:r w:rsidR="00AF266C" w:rsidRPr="00CF7711">
        <w:rPr>
          <w:sz w:val="22"/>
          <w:szCs w:val="22"/>
        </w:rPr>
        <w:t>.</w:t>
      </w:r>
      <w:r w:rsidR="00E80EAE" w:rsidRPr="00CF7711">
        <w:rPr>
          <w:sz w:val="22"/>
          <w:szCs w:val="22"/>
        </w:rPr>
        <w:t>Danışan_Memnuniyet_Anket_Sonuçları</w:t>
      </w:r>
    </w:p>
    <w:p w14:paraId="1B71D458" w14:textId="77777777" w:rsidR="001A60C2" w:rsidRPr="00CF7711" w:rsidRDefault="001A60C2" w:rsidP="003C6026">
      <w:pPr>
        <w:spacing w:before="120" w:after="120"/>
        <w:rPr>
          <w:sz w:val="22"/>
          <w:szCs w:val="22"/>
        </w:rPr>
      </w:pPr>
      <w:r w:rsidRPr="00CF7711">
        <w:rPr>
          <w:sz w:val="22"/>
          <w:szCs w:val="22"/>
        </w:rPr>
        <w:t>(3)</w:t>
      </w:r>
      <w:proofErr w:type="gramStart"/>
      <w:r w:rsidRPr="00CF7711">
        <w:rPr>
          <w:sz w:val="22"/>
          <w:szCs w:val="22"/>
        </w:rPr>
        <w:t>DKT.A</w:t>
      </w:r>
      <w:proofErr w:type="gramEnd"/>
      <w:r w:rsidRPr="00CF7711">
        <w:rPr>
          <w:sz w:val="22"/>
          <w:szCs w:val="22"/>
        </w:rPr>
        <w:t>.4.1.3.Tanıtım_Faaliyeti_Memnuniyet_Anketi</w:t>
      </w:r>
    </w:p>
    <w:p w14:paraId="3AEF1B47" w14:textId="4368BEFE" w:rsidR="001A60C2" w:rsidRPr="00CF7711" w:rsidRDefault="001A60C2" w:rsidP="003C6026">
      <w:pPr>
        <w:spacing w:before="120" w:after="120"/>
        <w:rPr>
          <w:sz w:val="22"/>
          <w:szCs w:val="22"/>
        </w:rPr>
      </w:pPr>
      <w:r w:rsidRPr="00CF7711">
        <w:rPr>
          <w:sz w:val="22"/>
          <w:szCs w:val="22"/>
        </w:rPr>
        <w:t>(3)</w:t>
      </w:r>
      <w:proofErr w:type="gramStart"/>
      <w:r w:rsidRPr="00CF7711">
        <w:rPr>
          <w:sz w:val="22"/>
          <w:szCs w:val="22"/>
        </w:rPr>
        <w:t>DKT.A</w:t>
      </w:r>
      <w:proofErr w:type="gramEnd"/>
      <w:r w:rsidRPr="00CF7711">
        <w:rPr>
          <w:sz w:val="22"/>
          <w:szCs w:val="22"/>
        </w:rPr>
        <w:t>.4.1.4.Tanıtım_Faaliyeti_Memnuniyet_Anketi_Sonuçları</w:t>
      </w:r>
    </w:p>
    <w:p w14:paraId="29F1B40A" w14:textId="77777777" w:rsidR="0063422B" w:rsidRPr="00CF7711" w:rsidRDefault="0063422B" w:rsidP="003C6026">
      <w:pPr>
        <w:pStyle w:val="Balk3"/>
        <w:spacing w:before="120" w:after="120"/>
        <w:rPr>
          <w:rFonts w:ascii="Times New Roman" w:hAnsi="Times New Roman" w:cs="Times New Roman"/>
          <w:b/>
          <w:color w:val="2E74B5" w:themeColor="accent1" w:themeShade="BF"/>
          <w:sz w:val="22"/>
          <w:szCs w:val="22"/>
        </w:rPr>
      </w:pPr>
      <w:bookmarkStart w:id="32" w:name="_Toc155533548"/>
      <w:r w:rsidRPr="00CF7711">
        <w:rPr>
          <w:rFonts w:ascii="Times New Roman" w:hAnsi="Times New Roman" w:cs="Times New Roman"/>
          <w:b/>
          <w:color w:val="2E74B5" w:themeColor="accent1" w:themeShade="BF"/>
          <w:sz w:val="22"/>
          <w:szCs w:val="22"/>
        </w:rPr>
        <w:t xml:space="preserve">A.4.2. Öğrenci </w:t>
      </w:r>
      <w:r w:rsidR="002D4868" w:rsidRPr="00CF7711">
        <w:rPr>
          <w:rFonts w:ascii="Times New Roman" w:hAnsi="Times New Roman" w:cs="Times New Roman"/>
          <w:b/>
          <w:color w:val="2E74B5" w:themeColor="accent1" w:themeShade="BF"/>
          <w:sz w:val="22"/>
          <w:szCs w:val="22"/>
        </w:rPr>
        <w:t>Geri Bildirimleri</w:t>
      </w:r>
      <w:bookmarkEnd w:id="32"/>
    </w:p>
    <w:p w14:paraId="3894A007" w14:textId="77777777" w:rsidR="00F44A89" w:rsidRPr="00CF7711" w:rsidRDefault="005D5F25" w:rsidP="00AF266C">
      <w:pPr>
        <w:spacing w:before="120" w:after="120"/>
        <w:jc w:val="both"/>
        <w:rPr>
          <w:sz w:val="22"/>
          <w:szCs w:val="22"/>
        </w:rPr>
      </w:pPr>
      <w:r w:rsidRPr="00CF7711">
        <w:rPr>
          <w:sz w:val="22"/>
          <w:szCs w:val="22"/>
        </w:rPr>
        <w:t>Bölümüzde aktif bir lisans programı bulunmamaktadır.</w:t>
      </w:r>
    </w:p>
    <w:p w14:paraId="38CBEF74" w14:textId="77777777" w:rsidR="002519B7" w:rsidRPr="00CF7711" w:rsidRDefault="002519B7" w:rsidP="003C6026">
      <w:pPr>
        <w:spacing w:before="120" w:after="120"/>
        <w:rPr>
          <w:b/>
          <w:sz w:val="22"/>
          <w:szCs w:val="22"/>
          <w:u w:val="single"/>
        </w:rPr>
      </w:pPr>
      <w:r w:rsidRPr="00CF7711">
        <w:rPr>
          <w:b/>
          <w:sz w:val="22"/>
          <w:szCs w:val="22"/>
          <w:u w:val="single"/>
        </w:rPr>
        <w:t>Olgunluk Düzeyi (</w:t>
      </w:r>
      <w:proofErr w:type="spellStart"/>
      <w:r w:rsidRPr="00CF7711">
        <w:rPr>
          <w:b/>
          <w:sz w:val="22"/>
          <w:szCs w:val="22"/>
          <w:u w:val="single"/>
        </w:rPr>
        <w:t>Rubrik</w:t>
      </w:r>
      <w:proofErr w:type="spellEnd"/>
      <w:r w:rsidRPr="00CF7711">
        <w:rPr>
          <w:b/>
          <w:sz w:val="22"/>
          <w:szCs w:val="22"/>
          <w:u w:val="single"/>
        </w:rPr>
        <w:t xml:space="preserve"> Dereceli Derecelendirme Puanı)</w:t>
      </w:r>
    </w:p>
    <w:p w14:paraId="6BAF5746" w14:textId="274F0A88" w:rsidR="00F44A89" w:rsidRPr="00CF7711" w:rsidRDefault="004D5920" w:rsidP="003C6026">
      <w:pPr>
        <w:spacing w:before="120" w:after="120"/>
        <w:rPr>
          <w:sz w:val="22"/>
          <w:szCs w:val="22"/>
        </w:rPr>
      </w:pPr>
      <w:r w:rsidRPr="00CF7711">
        <w:rPr>
          <w:sz w:val="22"/>
          <w:szCs w:val="22"/>
        </w:rPr>
        <w:t>Bu başlıkta, bölümümüz olgunluk düzeyi 1 olarak belirlenmiştir.</w:t>
      </w:r>
    </w:p>
    <w:p w14:paraId="40B40D78" w14:textId="77777777" w:rsidR="0063422B" w:rsidRPr="00CF7711" w:rsidRDefault="0063422B" w:rsidP="003C6026">
      <w:pPr>
        <w:pStyle w:val="Balk3"/>
        <w:spacing w:before="120" w:after="120"/>
        <w:rPr>
          <w:rFonts w:ascii="Times New Roman" w:hAnsi="Times New Roman" w:cs="Times New Roman"/>
          <w:b/>
          <w:color w:val="2E74B5" w:themeColor="accent1" w:themeShade="BF"/>
          <w:sz w:val="22"/>
          <w:szCs w:val="22"/>
        </w:rPr>
      </w:pPr>
      <w:bookmarkStart w:id="33" w:name="_Toc155533549"/>
      <w:r w:rsidRPr="00CF7711">
        <w:rPr>
          <w:rFonts w:ascii="Times New Roman" w:hAnsi="Times New Roman" w:cs="Times New Roman"/>
          <w:b/>
          <w:color w:val="2E74B5" w:themeColor="accent1" w:themeShade="BF"/>
          <w:sz w:val="22"/>
          <w:szCs w:val="22"/>
        </w:rPr>
        <w:t xml:space="preserve">A.4.3. Mezun </w:t>
      </w:r>
      <w:r w:rsidR="002D4868" w:rsidRPr="00CF7711">
        <w:rPr>
          <w:rFonts w:ascii="Times New Roman" w:hAnsi="Times New Roman" w:cs="Times New Roman"/>
          <w:b/>
          <w:color w:val="2E74B5" w:themeColor="accent1" w:themeShade="BF"/>
          <w:sz w:val="22"/>
          <w:szCs w:val="22"/>
        </w:rPr>
        <w:t>İlişkileri Yönetimi</w:t>
      </w:r>
      <w:bookmarkEnd w:id="33"/>
    </w:p>
    <w:p w14:paraId="56759ADF" w14:textId="77777777" w:rsidR="00217CC0" w:rsidRPr="00CF7711" w:rsidRDefault="00217CC0" w:rsidP="00217CC0">
      <w:pPr>
        <w:spacing w:before="120" w:after="120"/>
        <w:jc w:val="both"/>
        <w:rPr>
          <w:sz w:val="22"/>
          <w:szCs w:val="22"/>
        </w:rPr>
      </w:pPr>
      <w:r w:rsidRPr="00CF7711">
        <w:rPr>
          <w:sz w:val="22"/>
          <w:szCs w:val="22"/>
        </w:rPr>
        <w:t>Bölümüzde aktif bir lisans programı bulunmamaktadır.</w:t>
      </w:r>
    </w:p>
    <w:p w14:paraId="78C33486" w14:textId="77777777" w:rsidR="002519B7" w:rsidRPr="00CF7711" w:rsidRDefault="002519B7" w:rsidP="003C6026">
      <w:pPr>
        <w:spacing w:before="120" w:after="120"/>
        <w:rPr>
          <w:b/>
          <w:sz w:val="22"/>
          <w:szCs w:val="22"/>
          <w:u w:val="single"/>
        </w:rPr>
      </w:pPr>
      <w:r w:rsidRPr="00CF7711">
        <w:rPr>
          <w:b/>
          <w:sz w:val="22"/>
          <w:szCs w:val="22"/>
          <w:u w:val="single"/>
        </w:rPr>
        <w:t>Olgunluk Düzeyi (</w:t>
      </w:r>
      <w:proofErr w:type="spellStart"/>
      <w:r w:rsidRPr="00CF7711">
        <w:rPr>
          <w:b/>
          <w:sz w:val="22"/>
          <w:szCs w:val="22"/>
          <w:u w:val="single"/>
        </w:rPr>
        <w:t>Rubrik</w:t>
      </w:r>
      <w:proofErr w:type="spellEnd"/>
      <w:r w:rsidRPr="00CF7711">
        <w:rPr>
          <w:b/>
          <w:sz w:val="22"/>
          <w:szCs w:val="22"/>
          <w:u w:val="single"/>
        </w:rPr>
        <w:t xml:space="preserve"> Dereceli Derecelendirme Puanı)</w:t>
      </w:r>
    </w:p>
    <w:p w14:paraId="73C2FEE0" w14:textId="77777777" w:rsidR="002519B7" w:rsidRPr="00CF7711" w:rsidRDefault="004D5920" w:rsidP="003C6026">
      <w:pPr>
        <w:spacing w:before="120" w:after="120"/>
        <w:rPr>
          <w:sz w:val="22"/>
          <w:szCs w:val="22"/>
        </w:rPr>
      </w:pPr>
      <w:r w:rsidRPr="00CF7711">
        <w:rPr>
          <w:sz w:val="22"/>
          <w:szCs w:val="22"/>
        </w:rPr>
        <w:t>Bu başlıkta, bölümümüz olgunluk düzeyi 1 olarak belirlenmiştir.</w:t>
      </w:r>
    </w:p>
    <w:p w14:paraId="1AB8BD81" w14:textId="77777777" w:rsidR="00F205BC" w:rsidRPr="00CF7711" w:rsidRDefault="00F205BC" w:rsidP="003C6026">
      <w:pPr>
        <w:spacing w:before="120" w:after="120"/>
        <w:rPr>
          <w:sz w:val="22"/>
          <w:szCs w:val="22"/>
        </w:rPr>
      </w:pPr>
    </w:p>
    <w:p w14:paraId="500914E0" w14:textId="77777777" w:rsidR="003F5E32" w:rsidRPr="00CF7711" w:rsidRDefault="003F5E32" w:rsidP="003C6026">
      <w:pPr>
        <w:spacing w:before="120" w:after="120"/>
        <w:rPr>
          <w:sz w:val="22"/>
          <w:szCs w:val="22"/>
        </w:rPr>
      </w:pPr>
    </w:p>
    <w:p w14:paraId="57A14CAA" w14:textId="77777777" w:rsidR="003F5E32" w:rsidRPr="00CF7711" w:rsidRDefault="003F5E32" w:rsidP="003C6026">
      <w:pPr>
        <w:spacing w:before="120" w:after="120"/>
        <w:rPr>
          <w:sz w:val="22"/>
          <w:szCs w:val="22"/>
        </w:rPr>
      </w:pPr>
    </w:p>
    <w:p w14:paraId="1BD50200" w14:textId="62D04E24" w:rsidR="003D0FA9" w:rsidRPr="00CF7711" w:rsidRDefault="0063422B" w:rsidP="00E32BAA">
      <w:pPr>
        <w:pStyle w:val="Balk2"/>
        <w:spacing w:before="120" w:after="120"/>
        <w:rPr>
          <w:rFonts w:ascii="Times New Roman" w:hAnsi="Times New Roman" w:cs="Times New Roman"/>
          <w:b/>
          <w:sz w:val="22"/>
          <w:szCs w:val="22"/>
        </w:rPr>
      </w:pPr>
      <w:bookmarkStart w:id="34" w:name="_Toc155533550"/>
      <w:r w:rsidRPr="00CF7711">
        <w:rPr>
          <w:rFonts w:ascii="Times New Roman" w:hAnsi="Times New Roman" w:cs="Times New Roman"/>
          <w:b/>
          <w:sz w:val="22"/>
          <w:szCs w:val="22"/>
        </w:rPr>
        <w:t xml:space="preserve">A.5. </w:t>
      </w:r>
      <w:proofErr w:type="spellStart"/>
      <w:r w:rsidRPr="00CF7711">
        <w:rPr>
          <w:rFonts w:ascii="Times New Roman" w:hAnsi="Times New Roman" w:cs="Times New Roman"/>
          <w:b/>
          <w:sz w:val="22"/>
          <w:szCs w:val="22"/>
        </w:rPr>
        <w:t>Uluslararasılaşma</w:t>
      </w:r>
      <w:bookmarkEnd w:id="34"/>
      <w:proofErr w:type="spellEnd"/>
    </w:p>
    <w:p w14:paraId="55BA74D1" w14:textId="77777777" w:rsidR="0063422B" w:rsidRPr="00CF7711" w:rsidRDefault="0063422B" w:rsidP="003C6026">
      <w:pPr>
        <w:pStyle w:val="Balk3"/>
        <w:spacing w:before="120" w:after="120"/>
        <w:rPr>
          <w:rFonts w:ascii="Times New Roman" w:hAnsi="Times New Roman" w:cs="Times New Roman"/>
          <w:b/>
          <w:color w:val="2E74B5" w:themeColor="accent1" w:themeShade="BF"/>
          <w:sz w:val="22"/>
          <w:szCs w:val="22"/>
        </w:rPr>
      </w:pPr>
      <w:bookmarkStart w:id="35" w:name="_Toc155533551"/>
      <w:r w:rsidRPr="00CF7711">
        <w:rPr>
          <w:rFonts w:ascii="Times New Roman" w:hAnsi="Times New Roman" w:cs="Times New Roman"/>
          <w:b/>
          <w:color w:val="2E74B5" w:themeColor="accent1" w:themeShade="BF"/>
          <w:sz w:val="22"/>
          <w:szCs w:val="22"/>
        </w:rPr>
        <w:t xml:space="preserve">A.5.1. </w:t>
      </w:r>
      <w:proofErr w:type="spellStart"/>
      <w:r w:rsidRPr="00CF7711">
        <w:rPr>
          <w:rFonts w:ascii="Times New Roman" w:hAnsi="Times New Roman" w:cs="Times New Roman"/>
          <w:b/>
          <w:color w:val="2E74B5" w:themeColor="accent1" w:themeShade="BF"/>
          <w:sz w:val="22"/>
          <w:szCs w:val="22"/>
        </w:rPr>
        <w:t>Uluslararasılaşma</w:t>
      </w:r>
      <w:proofErr w:type="spellEnd"/>
      <w:r w:rsidRPr="00CF7711">
        <w:rPr>
          <w:rFonts w:ascii="Times New Roman" w:hAnsi="Times New Roman" w:cs="Times New Roman"/>
          <w:b/>
          <w:color w:val="2E74B5" w:themeColor="accent1" w:themeShade="BF"/>
          <w:sz w:val="22"/>
          <w:szCs w:val="22"/>
        </w:rPr>
        <w:t xml:space="preserve"> </w:t>
      </w:r>
      <w:r w:rsidR="002D4868" w:rsidRPr="00CF7711">
        <w:rPr>
          <w:rFonts w:ascii="Times New Roman" w:hAnsi="Times New Roman" w:cs="Times New Roman"/>
          <w:b/>
          <w:color w:val="2E74B5" w:themeColor="accent1" w:themeShade="BF"/>
          <w:sz w:val="22"/>
          <w:szCs w:val="22"/>
        </w:rPr>
        <w:t>Süreçlerinin Yönetimi</w:t>
      </w:r>
      <w:bookmarkEnd w:id="35"/>
    </w:p>
    <w:p w14:paraId="6D206651" w14:textId="77777777" w:rsidR="002519B7" w:rsidRPr="00CF7711" w:rsidRDefault="004F61D5" w:rsidP="0092584C">
      <w:pPr>
        <w:spacing w:before="120" w:after="120"/>
        <w:jc w:val="both"/>
        <w:rPr>
          <w:sz w:val="22"/>
          <w:szCs w:val="22"/>
        </w:rPr>
      </w:pPr>
      <w:r w:rsidRPr="00CF7711">
        <w:rPr>
          <w:sz w:val="22"/>
          <w:szCs w:val="22"/>
        </w:rPr>
        <w:t xml:space="preserve">Üniversitemiz </w:t>
      </w:r>
      <w:proofErr w:type="spellStart"/>
      <w:r w:rsidRPr="00CF7711">
        <w:rPr>
          <w:sz w:val="22"/>
          <w:szCs w:val="22"/>
        </w:rPr>
        <w:t>uluslararasılaşma</w:t>
      </w:r>
      <w:proofErr w:type="spellEnd"/>
      <w:r w:rsidRPr="00CF7711">
        <w:rPr>
          <w:sz w:val="22"/>
          <w:szCs w:val="22"/>
        </w:rPr>
        <w:t xml:space="preserve"> politikası benimsenmiştir</w:t>
      </w:r>
      <w:r w:rsidR="00AF266C" w:rsidRPr="00CF7711">
        <w:rPr>
          <w:sz w:val="22"/>
          <w:szCs w:val="22"/>
        </w:rPr>
        <w:t>.</w:t>
      </w:r>
    </w:p>
    <w:p w14:paraId="40D493EC" w14:textId="12C1E150" w:rsidR="00DA692A" w:rsidRPr="00CF7711" w:rsidRDefault="00DA692A" w:rsidP="00DA692A">
      <w:pPr>
        <w:spacing w:before="120" w:after="120"/>
        <w:jc w:val="both"/>
        <w:rPr>
          <w:sz w:val="22"/>
          <w:szCs w:val="22"/>
        </w:rPr>
      </w:pPr>
      <w:r w:rsidRPr="00CF7711">
        <w:rPr>
          <w:sz w:val="22"/>
          <w:szCs w:val="22"/>
        </w:rPr>
        <w:t xml:space="preserve">Bölümümüzde 2024 yılı içerisinde </w:t>
      </w:r>
      <w:proofErr w:type="spellStart"/>
      <w:r w:rsidRPr="00CF7711">
        <w:rPr>
          <w:sz w:val="22"/>
          <w:szCs w:val="22"/>
        </w:rPr>
        <w:t>uluslararasılaşma</w:t>
      </w:r>
      <w:proofErr w:type="spellEnd"/>
      <w:r w:rsidRPr="00CF7711">
        <w:rPr>
          <w:sz w:val="22"/>
          <w:szCs w:val="22"/>
        </w:rPr>
        <w:t xml:space="preserve"> süreçlerinin yönetimine yönelik bir güncelleme ya da faaliyet yer almamaktadır. </w:t>
      </w:r>
    </w:p>
    <w:p w14:paraId="5F1D62ED" w14:textId="4A8A9074" w:rsidR="002519B7" w:rsidRPr="00CF7711" w:rsidRDefault="002519B7" w:rsidP="003C6026">
      <w:pPr>
        <w:spacing w:before="120" w:after="120"/>
        <w:rPr>
          <w:b/>
          <w:sz w:val="22"/>
          <w:szCs w:val="22"/>
          <w:u w:val="single"/>
        </w:rPr>
      </w:pPr>
      <w:r w:rsidRPr="00CF7711">
        <w:rPr>
          <w:b/>
          <w:sz w:val="22"/>
          <w:szCs w:val="22"/>
          <w:u w:val="single"/>
        </w:rPr>
        <w:t>Olgunluk Düzeyi (</w:t>
      </w:r>
      <w:proofErr w:type="spellStart"/>
      <w:r w:rsidRPr="00CF7711">
        <w:rPr>
          <w:b/>
          <w:sz w:val="22"/>
          <w:szCs w:val="22"/>
          <w:u w:val="single"/>
        </w:rPr>
        <w:t>Rubrik</w:t>
      </w:r>
      <w:proofErr w:type="spellEnd"/>
      <w:r w:rsidRPr="00CF7711">
        <w:rPr>
          <w:b/>
          <w:sz w:val="22"/>
          <w:szCs w:val="22"/>
          <w:u w:val="single"/>
        </w:rPr>
        <w:t xml:space="preserve"> Dereceli Derecelendirme Puanı)</w:t>
      </w:r>
    </w:p>
    <w:p w14:paraId="05691756" w14:textId="5A6D6ED8" w:rsidR="002519B7" w:rsidRPr="00CF7711" w:rsidRDefault="00AF266C" w:rsidP="003C6026">
      <w:pPr>
        <w:spacing w:before="120" w:after="120"/>
        <w:rPr>
          <w:sz w:val="22"/>
          <w:szCs w:val="22"/>
        </w:rPr>
      </w:pPr>
      <w:r w:rsidRPr="00CF7711">
        <w:rPr>
          <w:sz w:val="22"/>
          <w:szCs w:val="22"/>
        </w:rPr>
        <w:lastRenderedPageBreak/>
        <w:t xml:space="preserve">Bu başlıkta, bölümümüz olgunluk düzeyi </w:t>
      </w:r>
      <w:r w:rsidR="00DA692A" w:rsidRPr="00CF7711">
        <w:rPr>
          <w:sz w:val="22"/>
          <w:szCs w:val="22"/>
        </w:rPr>
        <w:t>1</w:t>
      </w:r>
      <w:r w:rsidRPr="00CF7711">
        <w:rPr>
          <w:sz w:val="22"/>
          <w:szCs w:val="22"/>
        </w:rPr>
        <w:t xml:space="preserve"> olarak belirlenmiştir.</w:t>
      </w:r>
    </w:p>
    <w:p w14:paraId="2BB0EDAC" w14:textId="77777777" w:rsidR="002519B7" w:rsidRPr="00CF7711" w:rsidRDefault="002519B7" w:rsidP="003C6026">
      <w:pPr>
        <w:spacing w:before="120" w:after="120"/>
        <w:rPr>
          <w:b/>
          <w:sz w:val="22"/>
          <w:szCs w:val="22"/>
          <w:u w:val="single"/>
        </w:rPr>
      </w:pPr>
      <w:r w:rsidRPr="00CF7711">
        <w:rPr>
          <w:b/>
          <w:sz w:val="22"/>
          <w:szCs w:val="22"/>
          <w:u w:val="single"/>
        </w:rPr>
        <w:t>Kanıtlar</w:t>
      </w:r>
    </w:p>
    <w:p w14:paraId="6A1D4023" w14:textId="77777777" w:rsidR="0063422B" w:rsidRPr="00CF7711" w:rsidRDefault="0063422B" w:rsidP="003C6026">
      <w:pPr>
        <w:pStyle w:val="Balk3"/>
        <w:spacing w:before="120" w:after="120"/>
        <w:rPr>
          <w:rFonts w:ascii="Times New Roman" w:hAnsi="Times New Roman" w:cs="Times New Roman"/>
          <w:b/>
          <w:color w:val="2E74B5" w:themeColor="accent1" w:themeShade="BF"/>
          <w:sz w:val="22"/>
          <w:szCs w:val="22"/>
        </w:rPr>
      </w:pPr>
      <w:bookmarkStart w:id="36" w:name="_Toc155533552"/>
      <w:r w:rsidRPr="00CF7711">
        <w:rPr>
          <w:rFonts w:ascii="Times New Roman" w:hAnsi="Times New Roman" w:cs="Times New Roman"/>
          <w:b/>
          <w:color w:val="2E74B5" w:themeColor="accent1" w:themeShade="BF"/>
          <w:sz w:val="22"/>
          <w:szCs w:val="22"/>
        </w:rPr>
        <w:t xml:space="preserve">A.5.2. </w:t>
      </w:r>
      <w:proofErr w:type="spellStart"/>
      <w:r w:rsidRPr="00CF7711">
        <w:rPr>
          <w:rFonts w:ascii="Times New Roman" w:hAnsi="Times New Roman" w:cs="Times New Roman"/>
          <w:b/>
          <w:color w:val="2E74B5" w:themeColor="accent1" w:themeShade="BF"/>
          <w:sz w:val="22"/>
          <w:szCs w:val="22"/>
        </w:rPr>
        <w:t>Uluslararasılaşma</w:t>
      </w:r>
      <w:proofErr w:type="spellEnd"/>
      <w:r w:rsidRPr="00CF7711">
        <w:rPr>
          <w:rFonts w:ascii="Times New Roman" w:hAnsi="Times New Roman" w:cs="Times New Roman"/>
          <w:b/>
          <w:color w:val="2E74B5" w:themeColor="accent1" w:themeShade="BF"/>
          <w:sz w:val="22"/>
          <w:szCs w:val="22"/>
        </w:rPr>
        <w:t xml:space="preserve"> </w:t>
      </w:r>
      <w:r w:rsidR="002D4868" w:rsidRPr="00CF7711">
        <w:rPr>
          <w:rFonts w:ascii="Times New Roman" w:hAnsi="Times New Roman" w:cs="Times New Roman"/>
          <w:b/>
          <w:color w:val="2E74B5" w:themeColor="accent1" w:themeShade="BF"/>
          <w:sz w:val="22"/>
          <w:szCs w:val="22"/>
        </w:rPr>
        <w:t>Kaynakları</w:t>
      </w:r>
      <w:bookmarkEnd w:id="36"/>
    </w:p>
    <w:p w14:paraId="7F327F23" w14:textId="77777777" w:rsidR="002519B7" w:rsidRPr="00CF7711" w:rsidRDefault="00745CBE" w:rsidP="002D73C6">
      <w:pPr>
        <w:spacing w:after="19" w:line="259" w:lineRule="auto"/>
        <w:ind w:left="1"/>
        <w:rPr>
          <w:sz w:val="22"/>
          <w:szCs w:val="22"/>
        </w:rPr>
      </w:pPr>
      <w:r w:rsidRPr="00CF7711">
        <w:rPr>
          <w:sz w:val="22"/>
          <w:szCs w:val="22"/>
        </w:rPr>
        <w:t xml:space="preserve">Bölümümüzde </w:t>
      </w:r>
      <w:proofErr w:type="spellStart"/>
      <w:r w:rsidRPr="00CF7711">
        <w:rPr>
          <w:sz w:val="22"/>
          <w:szCs w:val="22"/>
        </w:rPr>
        <w:t>uluslararasılaşma</w:t>
      </w:r>
      <w:proofErr w:type="spellEnd"/>
      <w:r w:rsidRPr="00CF7711">
        <w:rPr>
          <w:sz w:val="22"/>
          <w:szCs w:val="22"/>
        </w:rPr>
        <w:t xml:space="preserve"> faaliyetlerini sürdürebilmesi için ayrılmış kaynak bulunmamaktadır.  </w:t>
      </w:r>
    </w:p>
    <w:p w14:paraId="4F446EA8" w14:textId="77777777" w:rsidR="002519B7" w:rsidRPr="00CF7711" w:rsidRDefault="002519B7" w:rsidP="003C6026">
      <w:pPr>
        <w:spacing w:before="120" w:after="120"/>
        <w:rPr>
          <w:b/>
          <w:sz w:val="22"/>
          <w:szCs w:val="22"/>
          <w:u w:val="single"/>
        </w:rPr>
      </w:pPr>
      <w:r w:rsidRPr="00CF7711">
        <w:rPr>
          <w:b/>
          <w:sz w:val="22"/>
          <w:szCs w:val="22"/>
          <w:u w:val="single"/>
        </w:rPr>
        <w:t>Olgunluk Düzeyi (</w:t>
      </w:r>
      <w:proofErr w:type="spellStart"/>
      <w:r w:rsidRPr="00CF7711">
        <w:rPr>
          <w:b/>
          <w:sz w:val="22"/>
          <w:szCs w:val="22"/>
          <w:u w:val="single"/>
        </w:rPr>
        <w:t>Rubrik</w:t>
      </w:r>
      <w:proofErr w:type="spellEnd"/>
      <w:r w:rsidRPr="00CF7711">
        <w:rPr>
          <w:b/>
          <w:sz w:val="22"/>
          <w:szCs w:val="22"/>
          <w:u w:val="single"/>
        </w:rPr>
        <w:t xml:space="preserve"> Dereceli Derecelendirme Puanı)</w:t>
      </w:r>
    </w:p>
    <w:p w14:paraId="6EEA1EAB" w14:textId="37F6C3BB" w:rsidR="002D73C6" w:rsidRPr="00CF7711" w:rsidRDefault="004D5920" w:rsidP="003C6026">
      <w:pPr>
        <w:spacing w:before="120" w:after="120"/>
        <w:rPr>
          <w:sz w:val="22"/>
          <w:szCs w:val="22"/>
        </w:rPr>
      </w:pPr>
      <w:r w:rsidRPr="00CF7711">
        <w:rPr>
          <w:sz w:val="22"/>
          <w:szCs w:val="22"/>
        </w:rPr>
        <w:t>Bu başlıkta, bölümümüz olgunluk düzeyi 1 olarak belirlenmiştir.</w:t>
      </w:r>
    </w:p>
    <w:p w14:paraId="26A7698E" w14:textId="77777777" w:rsidR="0063422B" w:rsidRPr="00CF7711" w:rsidRDefault="0063422B" w:rsidP="003C6026">
      <w:pPr>
        <w:pStyle w:val="Balk3"/>
        <w:spacing w:before="120" w:after="120"/>
        <w:rPr>
          <w:rFonts w:ascii="Times New Roman" w:hAnsi="Times New Roman" w:cs="Times New Roman"/>
          <w:b/>
          <w:color w:val="2E74B5" w:themeColor="accent1" w:themeShade="BF"/>
          <w:sz w:val="22"/>
          <w:szCs w:val="22"/>
        </w:rPr>
      </w:pPr>
      <w:bookmarkStart w:id="37" w:name="_Toc155533553"/>
      <w:r w:rsidRPr="00CF7711">
        <w:rPr>
          <w:rFonts w:ascii="Times New Roman" w:hAnsi="Times New Roman" w:cs="Times New Roman"/>
          <w:b/>
          <w:color w:val="2E74B5" w:themeColor="accent1" w:themeShade="BF"/>
          <w:sz w:val="22"/>
          <w:szCs w:val="22"/>
        </w:rPr>
        <w:t xml:space="preserve">A.5.3. </w:t>
      </w:r>
      <w:proofErr w:type="spellStart"/>
      <w:r w:rsidRPr="00CF7711">
        <w:rPr>
          <w:rFonts w:ascii="Times New Roman" w:hAnsi="Times New Roman" w:cs="Times New Roman"/>
          <w:b/>
          <w:color w:val="2E74B5" w:themeColor="accent1" w:themeShade="BF"/>
          <w:sz w:val="22"/>
          <w:szCs w:val="22"/>
        </w:rPr>
        <w:t>Uluslararasılaşma</w:t>
      </w:r>
      <w:proofErr w:type="spellEnd"/>
      <w:r w:rsidRPr="00CF7711">
        <w:rPr>
          <w:rFonts w:ascii="Times New Roman" w:hAnsi="Times New Roman" w:cs="Times New Roman"/>
          <w:b/>
          <w:color w:val="2E74B5" w:themeColor="accent1" w:themeShade="BF"/>
          <w:sz w:val="22"/>
          <w:szCs w:val="22"/>
        </w:rPr>
        <w:t xml:space="preserve"> </w:t>
      </w:r>
      <w:r w:rsidR="002D4868" w:rsidRPr="00CF7711">
        <w:rPr>
          <w:rFonts w:ascii="Times New Roman" w:hAnsi="Times New Roman" w:cs="Times New Roman"/>
          <w:b/>
          <w:color w:val="2E74B5" w:themeColor="accent1" w:themeShade="BF"/>
          <w:sz w:val="22"/>
          <w:szCs w:val="22"/>
        </w:rPr>
        <w:t>Performansı</w:t>
      </w:r>
      <w:bookmarkEnd w:id="37"/>
    </w:p>
    <w:p w14:paraId="7F89218F" w14:textId="0FD2606C" w:rsidR="00AF266C" w:rsidRPr="00CF7711" w:rsidRDefault="00FA3D27" w:rsidP="002E3404">
      <w:pPr>
        <w:spacing w:before="120" w:after="120"/>
        <w:jc w:val="both"/>
        <w:rPr>
          <w:sz w:val="22"/>
          <w:szCs w:val="22"/>
        </w:rPr>
      </w:pPr>
      <w:r w:rsidRPr="00CF7711">
        <w:rPr>
          <w:sz w:val="22"/>
          <w:szCs w:val="22"/>
        </w:rPr>
        <w:t xml:space="preserve">Bölümümüz öğretim elemanları tarafından, uluslararası kongrelerde hem konuşmacı olarak bulunulmuş hem de bildiri sunumları gerçekleştirilmiştir. Ayrıca </w:t>
      </w:r>
      <w:r w:rsidR="00E3195F" w:rsidRPr="00CF7711">
        <w:rPr>
          <w:sz w:val="22"/>
          <w:szCs w:val="22"/>
        </w:rPr>
        <w:t>uluslararası literatürde</w:t>
      </w:r>
      <w:r w:rsidRPr="00CF7711">
        <w:rPr>
          <w:sz w:val="22"/>
          <w:szCs w:val="22"/>
        </w:rPr>
        <w:t xml:space="preserve"> yayı</w:t>
      </w:r>
      <w:r w:rsidR="00AF266C" w:rsidRPr="00CF7711">
        <w:rPr>
          <w:sz w:val="22"/>
          <w:szCs w:val="22"/>
        </w:rPr>
        <w:t>mlanmış yayın</w:t>
      </w:r>
      <w:r w:rsidR="00E3195F" w:rsidRPr="00CF7711">
        <w:rPr>
          <w:sz w:val="22"/>
          <w:szCs w:val="22"/>
        </w:rPr>
        <w:t>lar</w:t>
      </w:r>
      <w:r w:rsidR="00AF266C" w:rsidRPr="00CF7711">
        <w:rPr>
          <w:sz w:val="22"/>
          <w:szCs w:val="22"/>
        </w:rPr>
        <w:t xml:space="preserve"> mevcuttur (</w:t>
      </w:r>
      <w:r w:rsidR="003264D2" w:rsidRPr="00CF7711">
        <w:rPr>
          <w:sz w:val="22"/>
          <w:szCs w:val="22"/>
        </w:rPr>
        <w:t>(3)</w:t>
      </w:r>
      <w:proofErr w:type="gramStart"/>
      <w:r w:rsidR="00AF266C" w:rsidRPr="00CF7711">
        <w:rPr>
          <w:sz w:val="22"/>
          <w:szCs w:val="22"/>
        </w:rPr>
        <w:t>DKT</w:t>
      </w:r>
      <w:r w:rsidR="003264D2" w:rsidRPr="00CF7711">
        <w:rPr>
          <w:sz w:val="22"/>
          <w:szCs w:val="22"/>
        </w:rPr>
        <w:t>.</w:t>
      </w:r>
      <w:r w:rsidRPr="00CF7711">
        <w:rPr>
          <w:sz w:val="22"/>
          <w:szCs w:val="22"/>
        </w:rPr>
        <w:t>A</w:t>
      </w:r>
      <w:proofErr w:type="gramEnd"/>
      <w:r w:rsidRPr="00CF7711">
        <w:rPr>
          <w:sz w:val="22"/>
          <w:szCs w:val="22"/>
        </w:rPr>
        <w:t xml:space="preserve">.5.3.1. </w:t>
      </w:r>
      <w:r w:rsidR="003264D2" w:rsidRPr="00CF7711">
        <w:rPr>
          <w:sz w:val="22"/>
          <w:szCs w:val="22"/>
        </w:rPr>
        <w:t xml:space="preserve">2024 </w:t>
      </w:r>
      <w:r w:rsidRPr="00CF7711">
        <w:rPr>
          <w:sz w:val="22"/>
          <w:szCs w:val="22"/>
        </w:rPr>
        <w:t xml:space="preserve">Uluslararası Yayın </w:t>
      </w:r>
      <w:r w:rsidR="007B1DBB" w:rsidRPr="00CF7711">
        <w:rPr>
          <w:sz w:val="22"/>
          <w:szCs w:val="22"/>
        </w:rPr>
        <w:t>Örnekleri</w:t>
      </w:r>
      <w:r w:rsidR="00AF266C" w:rsidRPr="00CF7711">
        <w:rPr>
          <w:sz w:val="22"/>
          <w:szCs w:val="22"/>
        </w:rPr>
        <w:t xml:space="preserve">,). </w:t>
      </w:r>
    </w:p>
    <w:p w14:paraId="564B92EC" w14:textId="77777777" w:rsidR="002519B7" w:rsidRPr="00CF7711" w:rsidRDefault="002519B7" w:rsidP="003C6026">
      <w:pPr>
        <w:spacing w:before="120" w:after="120"/>
        <w:rPr>
          <w:b/>
          <w:sz w:val="22"/>
          <w:szCs w:val="22"/>
          <w:u w:val="single"/>
        </w:rPr>
      </w:pPr>
      <w:r w:rsidRPr="00CF7711">
        <w:rPr>
          <w:b/>
          <w:sz w:val="22"/>
          <w:szCs w:val="22"/>
          <w:u w:val="single"/>
        </w:rPr>
        <w:t>Olgunluk Düzeyi (</w:t>
      </w:r>
      <w:proofErr w:type="spellStart"/>
      <w:r w:rsidRPr="00CF7711">
        <w:rPr>
          <w:b/>
          <w:sz w:val="22"/>
          <w:szCs w:val="22"/>
          <w:u w:val="single"/>
        </w:rPr>
        <w:t>Rubrik</w:t>
      </w:r>
      <w:proofErr w:type="spellEnd"/>
      <w:r w:rsidRPr="00CF7711">
        <w:rPr>
          <w:b/>
          <w:sz w:val="22"/>
          <w:szCs w:val="22"/>
          <w:u w:val="single"/>
        </w:rPr>
        <w:t xml:space="preserve"> Dereceli Derecelendirme Puanı)</w:t>
      </w:r>
    </w:p>
    <w:p w14:paraId="2C503E5A" w14:textId="77777777" w:rsidR="002519B7" w:rsidRPr="00CF7711" w:rsidRDefault="004D5920" w:rsidP="003C6026">
      <w:pPr>
        <w:spacing w:before="120" w:after="120"/>
        <w:rPr>
          <w:sz w:val="22"/>
          <w:szCs w:val="22"/>
        </w:rPr>
      </w:pPr>
      <w:r w:rsidRPr="00CF7711">
        <w:rPr>
          <w:sz w:val="22"/>
          <w:szCs w:val="22"/>
        </w:rPr>
        <w:t>Bu başlı</w:t>
      </w:r>
      <w:r w:rsidR="00AF266C" w:rsidRPr="00CF7711">
        <w:rPr>
          <w:sz w:val="22"/>
          <w:szCs w:val="22"/>
        </w:rPr>
        <w:t>kta, bölümümüz olgunluk düzeyi 3</w:t>
      </w:r>
      <w:r w:rsidRPr="00CF7711">
        <w:rPr>
          <w:sz w:val="22"/>
          <w:szCs w:val="22"/>
        </w:rPr>
        <w:t xml:space="preserve"> olarak belirlenmiştir.</w:t>
      </w:r>
    </w:p>
    <w:p w14:paraId="1D74DBA3" w14:textId="77777777" w:rsidR="002519B7" w:rsidRPr="00CF7711" w:rsidRDefault="002519B7" w:rsidP="003C6026">
      <w:pPr>
        <w:spacing w:before="120" w:after="120"/>
        <w:rPr>
          <w:b/>
          <w:sz w:val="22"/>
          <w:szCs w:val="22"/>
          <w:u w:val="single"/>
        </w:rPr>
      </w:pPr>
      <w:r w:rsidRPr="00CF7711">
        <w:rPr>
          <w:b/>
          <w:sz w:val="22"/>
          <w:szCs w:val="22"/>
          <w:u w:val="single"/>
        </w:rPr>
        <w:t>Kanıtlar</w:t>
      </w:r>
    </w:p>
    <w:p w14:paraId="271AC6FF" w14:textId="41AB7C4E" w:rsidR="00AF266C" w:rsidRPr="00CF7711" w:rsidRDefault="00F77789" w:rsidP="003C6026">
      <w:pPr>
        <w:spacing w:before="120" w:after="120"/>
        <w:rPr>
          <w:sz w:val="22"/>
          <w:szCs w:val="22"/>
        </w:rPr>
      </w:pPr>
      <w:r w:rsidRPr="00CF7711">
        <w:rPr>
          <w:sz w:val="22"/>
          <w:szCs w:val="22"/>
        </w:rPr>
        <w:t>(3)</w:t>
      </w:r>
      <w:proofErr w:type="gramStart"/>
      <w:r w:rsidR="00AF266C" w:rsidRPr="00CF7711">
        <w:rPr>
          <w:sz w:val="22"/>
          <w:szCs w:val="22"/>
        </w:rPr>
        <w:t>DKT</w:t>
      </w:r>
      <w:r w:rsidRPr="00CF7711">
        <w:rPr>
          <w:sz w:val="22"/>
          <w:szCs w:val="22"/>
        </w:rPr>
        <w:t>.</w:t>
      </w:r>
      <w:r w:rsidR="00AF266C" w:rsidRPr="00CF7711">
        <w:rPr>
          <w:sz w:val="22"/>
          <w:szCs w:val="22"/>
        </w:rPr>
        <w:t>A</w:t>
      </w:r>
      <w:proofErr w:type="gramEnd"/>
      <w:r w:rsidR="00AF266C" w:rsidRPr="00CF7711">
        <w:rPr>
          <w:sz w:val="22"/>
          <w:szCs w:val="22"/>
        </w:rPr>
        <w:t>.5.3.1.</w:t>
      </w:r>
      <w:r w:rsidRPr="00CF7711">
        <w:rPr>
          <w:sz w:val="22"/>
          <w:szCs w:val="22"/>
        </w:rPr>
        <w:t>2024_</w:t>
      </w:r>
      <w:r w:rsidR="00AF266C" w:rsidRPr="00CF7711">
        <w:rPr>
          <w:sz w:val="22"/>
          <w:szCs w:val="22"/>
        </w:rPr>
        <w:t>Uluslararası</w:t>
      </w:r>
      <w:r w:rsidRPr="00CF7711">
        <w:rPr>
          <w:sz w:val="22"/>
          <w:szCs w:val="22"/>
        </w:rPr>
        <w:t>_</w:t>
      </w:r>
      <w:r w:rsidR="00AF266C" w:rsidRPr="00CF7711">
        <w:rPr>
          <w:sz w:val="22"/>
          <w:szCs w:val="22"/>
        </w:rPr>
        <w:t>Yayın</w:t>
      </w:r>
      <w:r w:rsidRPr="00CF7711">
        <w:rPr>
          <w:sz w:val="22"/>
          <w:szCs w:val="22"/>
        </w:rPr>
        <w:t>_</w:t>
      </w:r>
      <w:r w:rsidR="007B1DBB" w:rsidRPr="00CF7711">
        <w:rPr>
          <w:sz w:val="22"/>
          <w:szCs w:val="22"/>
        </w:rPr>
        <w:t>Örnekleri</w:t>
      </w:r>
    </w:p>
    <w:p w14:paraId="3DD398F6" w14:textId="77777777" w:rsidR="0063422B" w:rsidRPr="00CF7711" w:rsidRDefault="0063422B" w:rsidP="003C6026">
      <w:pPr>
        <w:pStyle w:val="Balk1"/>
        <w:spacing w:before="120" w:after="120"/>
        <w:rPr>
          <w:rFonts w:ascii="Times New Roman" w:hAnsi="Times New Roman" w:cs="Times New Roman"/>
          <w:b/>
          <w:sz w:val="22"/>
          <w:szCs w:val="22"/>
        </w:rPr>
      </w:pPr>
      <w:bookmarkStart w:id="38" w:name="_Toc155533554"/>
      <w:r w:rsidRPr="00CF7711">
        <w:rPr>
          <w:rFonts w:ascii="Times New Roman" w:hAnsi="Times New Roman" w:cs="Times New Roman"/>
          <w:b/>
          <w:sz w:val="22"/>
          <w:szCs w:val="22"/>
        </w:rPr>
        <w:t>EĞİTİM VE ÖĞRETİM</w:t>
      </w:r>
      <w:bookmarkEnd w:id="38"/>
    </w:p>
    <w:p w14:paraId="799FDFC5" w14:textId="77777777" w:rsidR="0063422B" w:rsidRPr="00CF7711" w:rsidRDefault="0063422B" w:rsidP="003C6026">
      <w:pPr>
        <w:pStyle w:val="Balk2"/>
        <w:spacing w:before="120" w:after="120"/>
        <w:rPr>
          <w:rFonts w:ascii="Times New Roman" w:hAnsi="Times New Roman" w:cs="Times New Roman"/>
          <w:b/>
          <w:sz w:val="22"/>
          <w:szCs w:val="22"/>
        </w:rPr>
      </w:pPr>
      <w:bookmarkStart w:id="39" w:name="_Toc155533555"/>
      <w:r w:rsidRPr="00CF7711">
        <w:rPr>
          <w:rFonts w:ascii="Times New Roman" w:hAnsi="Times New Roman" w:cs="Times New Roman"/>
          <w:b/>
          <w:sz w:val="22"/>
          <w:szCs w:val="22"/>
        </w:rPr>
        <w:t>B.1. Program Tasarımı, Değerlendirmesi ve Güncellenmesi</w:t>
      </w:r>
      <w:bookmarkEnd w:id="39"/>
    </w:p>
    <w:p w14:paraId="3ACD023D" w14:textId="1EEF8EAC" w:rsidR="00C9326F" w:rsidRPr="00CF7711" w:rsidRDefault="0063422B" w:rsidP="00BD6D07">
      <w:pPr>
        <w:pStyle w:val="Balk3"/>
        <w:spacing w:before="120" w:after="120"/>
        <w:rPr>
          <w:rFonts w:ascii="Times New Roman" w:hAnsi="Times New Roman" w:cs="Times New Roman"/>
          <w:b/>
          <w:color w:val="2E74B5" w:themeColor="accent1" w:themeShade="BF"/>
          <w:sz w:val="22"/>
          <w:szCs w:val="22"/>
        </w:rPr>
      </w:pPr>
      <w:bookmarkStart w:id="40" w:name="_Toc155533556"/>
      <w:r w:rsidRPr="00CF7711">
        <w:rPr>
          <w:rFonts w:ascii="Times New Roman" w:hAnsi="Times New Roman" w:cs="Times New Roman"/>
          <w:b/>
          <w:color w:val="2E74B5" w:themeColor="accent1" w:themeShade="BF"/>
          <w:sz w:val="22"/>
          <w:szCs w:val="22"/>
        </w:rPr>
        <w:t xml:space="preserve">B.1.1. Programların </w:t>
      </w:r>
      <w:r w:rsidR="002D4868" w:rsidRPr="00CF7711">
        <w:rPr>
          <w:rFonts w:ascii="Times New Roman" w:hAnsi="Times New Roman" w:cs="Times New Roman"/>
          <w:b/>
          <w:color w:val="2E74B5" w:themeColor="accent1" w:themeShade="BF"/>
          <w:sz w:val="22"/>
          <w:szCs w:val="22"/>
        </w:rPr>
        <w:t xml:space="preserve">Tasarımı </w:t>
      </w:r>
      <w:r w:rsidRPr="00CF7711">
        <w:rPr>
          <w:rFonts w:ascii="Times New Roman" w:hAnsi="Times New Roman" w:cs="Times New Roman"/>
          <w:b/>
          <w:color w:val="2E74B5" w:themeColor="accent1" w:themeShade="BF"/>
          <w:sz w:val="22"/>
          <w:szCs w:val="22"/>
        </w:rPr>
        <w:t xml:space="preserve">ve </w:t>
      </w:r>
      <w:r w:rsidR="002D4868" w:rsidRPr="00CF7711">
        <w:rPr>
          <w:rFonts w:ascii="Times New Roman" w:hAnsi="Times New Roman" w:cs="Times New Roman"/>
          <w:b/>
          <w:color w:val="2E74B5" w:themeColor="accent1" w:themeShade="BF"/>
          <w:sz w:val="22"/>
          <w:szCs w:val="22"/>
        </w:rPr>
        <w:t>Onayı</w:t>
      </w:r>
      <w:bookmarkEnd w:id="40"/>
    </w:p>
    <w:p w14:paraId="47729201" w14:textId="1E269BAF" w:rsidR="00BD6D07" w:rsidRPr="00CF7711" w:rsidRDefault="00B06DAF" w:rsidP="00AF0A3D">
      <w:pPr>
        <w:spacing w:before="120" w:after="120"/>
        <w:jc w:val="both"/>
        <w:rPr>
          <w:sz w:val="22"/>
          <w:szCs w:val="22"/>
        </w:rPr>
      </w:pPr>
      <w:r w:rsidRPr="00CF7711">
        <w:rPr>
          <w:rFonts w:cstheme="minorHAnsi"/>
          <w:sz w:val="22"/>
          <w:szCs w:val="22"/>
        </w:rPr>
        <w:t>Bölümümüzde lisans programı aktif değildir. Lisans programına öğrenci alımı hedefi doğrultusunda gerekli hazırlıklar yapılmıştır. Lisans programımız aktif hale gelmemiştir ancak 202</w:t>
      </w:r>
      <w:r w:rsidR="00AF0A3D" w:rsidRPr="00CF7711">
        <w:rPr>
          <w:rFonts w:cstheme="minorHAnsi"/>
          <w:sz w:val="22"/>
          <w:szCs w:val="22"/>
        </w:rPr>
        <w:t>5</w:t>
      </w:r>
      <w:r w:rsidRPr="00CF7711">
        <w:rPr>
          <w:rFonts w:cstheme="minorHAnsi"/>
          <w:sz w:val="22"/>
          <w:szCs w:val="22"/>
        </w:rPr>
        <w:t>-202</w:t>
      </w:r>
      <w:r w:rsidR="00AF0A3D" w:rsidRPr="00CF7711">
        <w:rPr>
          <w:rFonts w:cstheme="minorHAnsi"/>
          <w:sz w:val="22"/>
          <w:szCs w:val="22"/>
        </w:rPr>
        <w:t>6</w:t>
      </w:r>
      <w:r w:rsidRPr="00CF7711">
        <w:rPr>
          <w:rFonts w:cstheme="minorHAnsi"/>
          <w:sz w:val="22"/>
          <w:szCs w:val="22"/>
        </w:rPr>
        <w:t xml:space="preserve"> Eğitim Öğretim yılına aktif hale gelmesi planlanmaktadır. </w:t>
      </w:r>
      <w:r w:rsidR="00AF0A3D" w:rsidRPr="00CF7711">
        <w:rPr>
          <w:sz w:val="22"/>
          <w:szCs w:val="22"/>
        </w:rPr>
        <w:t>2024 yılında öncelikle program düzeyinde alınan bölüm kurul kararları ile dersler ve bilgi paketlerinde gerekli düzenlemeler yapılmıştır ((2)(3)</w:t>
      </w:r>
      <w:proofErr w:type="gramStart"/>
      <w:r w:rsidR="00AF0A3D" w:rsidRPr="00CF7711">
        <w:rPr>
          <w:sz w:val="22"/>
          <w:szCs w:val="22"/>
        </w:rPr>
        <w:t>DKT.B</w:t>
      </w:r>
      <w:proofErr w:type="gramEnd"/>
      <w:r w:rsidR="00AF0A3D" w:rsidRPr="00CF7711">
        <w:rPr>
          <w:sz w:val="22"/>
          <w:szCs w:val="22"/>
        </w:rPr>
        <w:t xml:space="preserve">.1.1.1 Lisans Programı ile İlişkili Bölüm Kurul Kararları). </w:t>
      </w:r>
      <w:r w:rsidR="00116A3E" w:rsidRPr="00CF7711">
        <w:rPr>
          <w:sz w:val="22"/>
          <w:szCs w:val="22"/>
        </w:rPr>
        <w:t xml:space="preserve">Dil ve Konuşma Terapisi Bölümü programının amacı, </w:t>
      </w:r>
      <w:r w:rsidR="00E91DC9" w:rsidRPr="00CF7711">
        <w:rPr>
          <w:sz w:val="22"/>
          <w:szCs w:val="22"/>
        </w:rPr>
        <w:t>mesleki etik değerlerine sahip çıkan, yüksek standartlarda bilgi ve klinik deneyime sahip, problem çözme ve araştırmacı yeteneği gelişmiş, farklı disiplinler ile işbirliği kurabilen ve bilgi ve bilimin ışığında toplumun ihtiyaçlarını karşılayan Dil ve Konuşma Terapistleri yetiştirmektir. Dil</w:t>
      </w:r>
      <w:r w:rsidR="00116A3E" w:rsidRPr="00CF7711">
        <w:rPr>
          <w:sz w:val="22"/>
          <w:szCs w:val="22"/>
        </w:rPr>
        <w:t xml:space="preserve"> ve </w:t>
      </w:r>
      <w:r w:rsidR="00E91DC9" w:rsidRPr="00CF7711">
        <w:rPr>
          <w:sz w:val="22"/>
          <w:szCs w:val="22"/>
        </w:rPr>
        <w:t>Konuşma Terapisi</w:t>
      </w:r>
      <w:r w:rsidR="00116A3E" w:rsidRPr="00CF7711">
        <w:rPr>
          <w:sz w:val="22"/>
          <w:szCs w:val="22"/>
        </w:rPr>
        <w:t xml:space="preserve"> Bölümü eğitim-öğretim programı belirlenirken Ulusal Çekirdek Eğitim Programı’na uygun olarak </w:t>
      </w:r>
      <w:r w:rsidR="00853773" w:rsidRPr="00CF7711">
        <w:rPr>
          <w:sz w:val="22"/>
          <w:szCs w:val="22"/>
        </w:rPr>
        <w:t>üç</w:t>
      </w:r>
      <w:r w:rsidR="00116A3E" w:rsidRPr="00CF7711">
        <w:rPr>
          <w:sz w:val="22"/>
          <w:szCs w:val="22"/>
        </w:rPr>
        <w:t xml:space="preserve"> ana alanda (</w:t>
      </w:r>
      <w:r w:rsidR="00853773" w:rsidRPr="00CF7711">
        <w:rPr>
          <w:sz w:val="22"/>
          <w:szCs w:val="22"/>
        </w:rPr>
        <w:t xml:space="preserve">(a) Genel DKT alanına temel oluşturan bilimler (biyomedikal, dil, davranış, dil ve konuşma </w:t>
      </w:r>
      <w:proofErr w:type="gramStart"/>
      <w:r w:rsidR="00853773" w:rsidRPr="00CF7711">
        <w:rPr>
          <w:sz w:val="22"/>
          <w:szCs w:val="22"/>
        </w:rPr>
        <w:t>terapisi</w:t>
      </w:r>
      <w:proofErr w:type="gramEnd"/>
      <w:r w:rsidR="00853773" w:rsidRPr="00CF7711">
        <w:rPr>
          <w:sz w:val="22"/>
          <w:szCs w:val="22"/>
        </w:rPr>
        <w:t>, araştırma bilimleri ve halk sağlığı), (b) Profesyonel değerler, davranışlar, sanat, sosyal ve kültürel bilimler ve (c) DKT klinik uygulamalarına (uygulama/pratik/staj) ve mesleksel beceriler</w:t>
      </w:r>
      <w:r w:rsidR="00116A3E" w:rsidRPr="00CF7711">
        <w:rPr>
          <w:sz w:val="22"/>
          <w:szCs w:val="22"/>
        </w:rPr>
        <w:t>) yer alan derslerin müfredata dengeli bir şekilde yerleştirilmesine dikkat edilmiştir. Böylece öğrencilerin dört yıl boyunca hem mesleki dersleri hem de temel bilgi ve becerileri almaları amaçlanmıştır. Eğitim-öğretim programında birinci ve ikinci yarıyılda temel bilgi ve becerileri içeren dersler ve sonraki yarıyıllarda mesleki dersler yer almaktadır. İlk yıl alınan derslerden edinilen temel bilgi ve beceriler mesleki dersler için bir temel oluşturmaktadır. Eğitim programının ikinci ve üçüncü yılında alınan mesleki derslerden edinilen teorik bilgiler yedinci ve sekizinci yarıyılda yapılan uygulama dersleri ile pratiğe aktarılmaktadır. Eğitim programın son yılında alınan seminer ve mezuniyet projesi dersleri ile öğrencilerin meslek alanında yetkinleşmesi ve belli bir konuda bilgi birikimi oluşturmaları sağlanmaktadır. Ayrıca her yarıyıla farklı seçmeli dersler eklenerek öğrencilerin farklı konularda bilgi sahibi olmaları sağlanmıştır.</w:t>
      </w:r>
    </w:p>
    <w:p w14:paraId="2CE34903" w14:textId="67411940" w:rsidR="00B06DAF" w:rsidRPr="00CF7711" w:rsidRDefault="00AF0A3D" w:rsidP="00AF0A3D">
      <w:pPr>
        <w:spacing w:before="120" w:after="120"/>
        <w:jc w:val="both"/>
        <w:rPr>
          <w:sz w:val="22"/>
          <w:szCs w:val="22"/>
        </w:rPr>
      </w:pPr>
      <w:r w:rsidRPr="00CF7711">
        <w:rPr>
          <w:sz w:val="22"/>
          <w:szCs w:val="22"/>
        </w:rPr>
        <w:t>Sonrasında lisans programı güncellemeleri ve lisans programı ile ilişkili süreçler hakkında birim eğitim komisyonu düzeyinde toplantılar gerçekleştirilmiştir ((3)</w:t>
      </w:r>
      <w:proofErr w:type="gramStart"/>
      <w:r w:rsidRPr="00CF7711">
        <w:rPr>
          <w:sz w:val="22"/>
          <w:szCs w:val="22"/>
        </w:rPr>
        <w:t>DKT.B</w:t>
      </w:r>
      <w:proofErr w:type="gramEnd"/>
      <w:r w:rsidRPr="00CF7711">
        <w:rPr>
          <w:sz w:val="22"/>
          <w:szCs w:val="22"/>
        </w:rPr>
        <w:t>.1.1.2 Birim Eğitim Komisyonu DKT Program Toplantısı). Birim eğitim komisyonu toplantısı sonrasında lisans programı ile ilişkili belgeler üniversite düzeyine iletilmiştir. 05.12.2024 2024/380 sayılı Gazi Üniversitesi Senato Kararları ile Dil ve Konuşma Terapisi Bölümü’ne 2025-2026 Eğitim-Öğretim yılı Güz Dönemi itibariyle lisans programına öğrenci alımı onaylanmıştır ((2)(3)</w:t>
      </w:r>
      <w:proofErr w:type="gramStart"/>
      <w:r w:rsidRPr="00CF7711">
        <w:rPr>
          <w:sz w:val="22"/>
          <w:szCs w:val="22"/>
        </w:rPr>
        <w:t>DKT.</w:t>
      </w:r>
      <w:r w:rsidR="00A0182A" w:rsidRPr="00CF7711">
        <w:rPr>
          <w:sz w:val="22"/>
          <w:szCs w:val="22"/>
        </w:rPr>
        <w:t>B</w:t>
      </w:r>
      <w:proofErr w:type="gramEnd"/>
      <w:r w:rsidRPr="00CF7711">
        <w:rPr>
          <w:sz w:val="22"/>
          <w:szCs w:val="22"/>
        </w:rPr>
        <w:t>.1.</w:t>
      </w:r>
      <w:r w:rsidR="00A0182A" w:rsidRPr="00CF7711">
        <w:rPr>
          <w:sz w:val="22"/>
          <w:szCs w:val="22"/>
        </w:rPr>
        <w:t>1</w:t>
      </w:r>
      <w:r w:rsidRPr="00CF7711">
        <w:rPr>
          <w:sz w:val="22"/>
          <w:szCs w:val="22"/>
        </w:rPr>
        <w:t>.3. Lisans Programına İlişkin Senato Kararları).</w:t>
      </w:r>
    </w:p>
    <w:p w14:paraId="32D37E58" w14:textId="77777777" w:rsidR="002519B7" w:rsidRPr="00CF7711" w:rsidRDefault="002519B7" w:rsidP="003C6026">
      <w:pPr>
        <w:spacing w:before="120" w:after="120"/>
        <w:rPr>
          <w:b/>
          <w:sz w:val="22"/>
          <w:szCs w:val="22"/>
          <w:u w:val="single"/>
        </w:rPr>
      </w:pPr>
      <w:r w:rsidRPr="00CF7711">
        <w:rPr>
          <w:b/>
          <w:sz w:val="22"/>
          <w:szCs w:val="22"/>
          <w:u w:val="single"/>
        </w:rPr>
        <w:t>Olgunluk Düzeyi (</w:t>
      </w:r>
      <w:proofErr w:type="spellStart"/>
      <w:r w:rsidRPr="00CF7711">
        <w:rPr>
          <w:b/>
          <w:sz w:val="22"/>
          <w:szCs w:val="22"/>
          <w:u w:val="single"/>
        </w:rPr>
        <w:t>Rubrik</w:t>
      </w:r>
      <w:proofErr w:type="spellEnd"/>
      <w:r w:rsidRPr="00CF7711">
        <w:rPr>
          <w:b/>
          <w:sz w:val="22"/>
          <w:szCs w:val="22"/>
          <w:u w:val="single"/>
        </w:rPr>
        <w:t xml:space="preserve"> Dereceli Derecelendirme Puanı)</w:t>
      </w:r>
    </w:p>
    <w:p w14:paraId="76A2D49A" w14:textId="600E2329" w:rsidR="002519B7" w:rsidRPr="00CF7711" w:rsidRDefault="00E35CAF" w:rsidP="003C6026">
      <w:pPr>
        <w:spacing w:before="120" w:after="120"/>
        <w:rPr>
          <w:b/>
          <w:sz w:val="22"/>
          <w:szCs w:val="22"/>
          <w:u w:val="single"/>
        </w:rPr>
      </w:pPr>
      <w:r w:rsidRPr="00CF7711">
        <w:rPr>
          <w:sz w:val="22"/>
          <w:szCs w:val="22"/>
        </w:rPr>
        <w:lastRenderedPageBreak/>
        <w:t xml:space="preserve">Bu başlıkta, bölümümüz olgunluk düzeyi </w:t>
      </w:r>
      <w:r w:rsidR="00D455AA" w:rsidRPr="00CF7711">
        <w:rPr>
          <w:sz w:val="22"/>
          <w:szCs w:val="22"/>
        </w:rPr>
        <w:t>3</w:t>
      </w:r>
      <w:r w:rsidRPr="00CF7711">
        <w:rPr>
          <w:sz w:val="22"/>
          <w:szCs w:val="22"/>
        </w:rPr>
        <w:t xml:space="preserve"> olarak belirlenmiştir.</w:t>
      </w:r>
    </w:p>
    <w:p w14:paraId="5FC30198" w14:textId="77777777" w:rsidR="002519B7" w:rsidRPr="00CF7711" w:rsidRDefault="002519B7" w:rsidP="003C6026">
      <w:pPr>
        <w:spacing w:before="120" w:after="120"/>
        <w:rPr>
          <w:b/>
          <w:sz w:val="22"/>
          <w:szCs w:val="22"/>
          <w:u w:val="single"/>
        </w:rPr>
      </w:pPr>
      <w:r w:rsidRPr="00CF7711">
        <w:rPr>
          <w:b/>
          <w:sz w:val="22"/>
          <w:szCs w:val="22"/>
          <w:u w:val="single"/>
        </w:rPr>
        <w:t>Kanıtlar</w:t>
      </w:r>
    </w:p>
    <w:p w14:paraId="286BCF5D" w14:textId="49A397D3" w:rsidR="00F205BC" w:rsidRPr="00CF7711" w:rsidRDefault="00A0182A" w:rsidP="003C6026">
      <w:pPr>
        <w:spacing w:before="120" w:after="120"/>
        <w:rPr>
          <w:sz w:val="22"/>
          <w:szCs w:val="22"/>
        </w:rPr>
      </w:pPr>
      <w:r w:rsidRPr="00CF7711">
        <w:rPr>
          <w:sz w:val="22"/>
          <w:szCs w:val="22"/>
        </w:rPr>
        <w:t>(2)(3)</w:t>
      </w:r>
      <w:proofErr w:type="gramStart"/>
      <w:r w:rsidRPr="00CF7711">
        <w:rPr>
          <w:sz w:val="22"/>
          <w:szCs w:val="22"/>
        </w:rPr>
        <w:t>DKT.B</w:t>
      </w:r>
      <w:proofErr w:type="gramEnd"/>
      <w:r w:rsidRPr="00CF7711">
        <w:rPr>
          <w:sz w:val="22"/>
          <w:szCs w:val="22"/>
        </w:rPr>
        <w:t>.1.1.1.Lisans_Programı_ile_İlişkili_Bölüm_Kurul_Kararları</w:t>
      </w:r>
    </w:p>
    <w:p w14:paraId="54D01CC6" w14:textId="4D2FFFB3" w:rsidR="00A0182A" w:rsidRPr="00CF7711" w:rsidRDefault="00A0182A" w:rsidP="003C6026">
      <w:pPr>
        <w:spacing w:before="120" w:after="120"/>
        <w:rPr>
          <w:sz w:val="22"/>
          <w:szCs w:val="22"/>
        </w:rPr>
      </w:pPr>
      <w:r w:rsidRPr="00CF7711">
        <w:rPr>
          <w:sz w:val="22"/>
          <w:szCs w:val="22"/>
        </w:rPr>
        <w:t>(2)(3)</w:t>
      </w:r>
      <w:proofErr w:type="gramStart"/>
      <w:r w:rsidRPr="00CF7711">
        <w:rPr>
          <w:sz w:val="22"/>
          <w:szCs w:val="22"/>
        </w:rPr>
        <w:t>DKT.B</w:t>
      </w:r>
      <w:proofErr w:type="gramEnd"/>
      <w:r w:rsidRPr="00CF7711">
        <w:rPr>
          <w:sz w:val="22"/>
          <w:szCs w:val="22"/>
        </w:rPr>
        <w:t>.1.1.2</w:t>
      </w:r>
      <w:r w:rsidR="00724D0A" w:rsidRPr="00CF7711">
        <w:rPr>
          <w:sz w:val="22"/>
          <w:szCs w:val="22"/>
        </w:rPr>
        <w:t>.</w:t>
      </w:r>
      <w:r w:rsidRPr="00CF7711">
        <w:rPr>
          <w:sz w:val="22"/>
          <w:szCs w:val="22"/>
        </w:rPr>
        <w:t>Birim_Eğitim_Komisyonu_DKT_Program_Toplantısı</w:t>
      </w:r>
    </w:p>
    <w:p w14:paraId="7434C6F8" w14:textId="45715CE7" w:rsidR="00A0182A" w:rsidRPr="00CF7711" w:rsidRDefault="00A0182A" w:rsidP="00A0182A">
      <w:pPr>
        <w:spacing w:before="120" w:after="120"/>
        <w:rPr>
          <w:sz w:val="22"/>
          <w:szCs w:val="22"/>
        </w:rPr>
      </w:pPr>
      <w:r w:rsidRPr="00CF7711">
        <w:rPr>
          <w:sz w:val="22"/>
          <w:szCs w:val="22"/>
        </w:rPr>
        <w:t>(2)(3)</w:t>
      </w:r>
      <w:proofErr w:type="gramStart"/>
      <w:r w:rsidRPr="00CF7711">
        <w:rPr>
          <w:sz w:val="22"/>
          <w:szCs w:val="22"/>
        </w:rPr>
        <w:t>DKT.B</w:t>
      </w:r>
      <w:proofErr w:type="gramEnd"/>
      <w:r w:rsidRPr="00CF7711">
        <w:rPr>
          <w:sz w:val="22"/>
          <w:szCs w:val="22"/>
        </w:rPr>
        <w:t>.1.1.3</w:t>
      </w:r>
      <w:r w:rsidR="00724D0A" w:rsidRPr="00CF7711">
        <w:rPr>
          <w:sz w:val="22"/>
          <w:szCs w:val="22"/>
        </w:rPr>
        <w:t>.</w:t>
      </w:r>
      <w:r w:rsidRPr="00CF7711">
        <w:rPr>
          <w:sz w:val="22"/>
          <w:szCs w:val="22"/>
        </w:rPr>
        <w:t>Lisans_Programına_İlişki</w:t>
      </w:r>
      <w:bookmarkStart w:id="41" w:name="_Toc155533557"/>
      <w:r w:rsidRPr="00CF7711">
        <w:rPr>
          <w:sz w:val="22"/>
          <w:szCs w:val="22"/>
        </w:rPr>
        <w:t>n_Senato_Kararları</w:t>
      </w:r>
    </w:p>
    <w:p w14:paraId="4AFEEB17" w14:textId="4F6BC36B" w:rsidR="0063422B" w:rsidRPr="00CF7711" w:rsidRDefault="0063422B" w:rsidP="00A0182A">
      <w:pPr>
        <w:spacing w:before="120" w:after="120"/>
        <w:rPr>
          <w:b/>
          <w:color w:val="2E74B5" w:themeColor="accent1" w:themeShade="BF"/>
          <w:sz w:val="22"/>
          <w:szCs w:val="22"/>
        </w:rPr>
      </w:pPr>
      <w:r w:rsidRPr="00CF7711">
        <w:rPr>
          <w:b/>
          <w:color w:val="2E74B5" w:themeColor="accent1" w:themeShade="BF"/>
          <w:sz w:val="22"/>
          <w:szCs w:val="22"/>
        </w:rPr>
        <w:t xml:space="preserve">B.1.2. Programın </w:t>
      </w:r>
      <w:r w:rsidR="002D4868" w:rsidRPr="00CF7711">
        <w:rPr>
          <w:b/>
          <w:color w:val="2E74B5" w:themeColor="accent1" w:themeShade="BF"/>
          <w:sz w:val="22"/>
          <w:szCs w:val="22"/>
        </w:rPr>
        <w:t>Ders Dağılım Dengesi</w:t>
      </w:r>
      <w:bookmarkEnd w:id="41"/>
    </w:p>
    <w:p w14:paraId="308DB60F" w14:textId="77777777" w:rsidR="002519B7" w:rsidRPr="00CF7711" w:rsidRDefault="002519B7" w:rsidP="003C6026">
      <w:pPr>
        <w:spacing w:before="120" w:after="120"/>
        <w:rPr>
          <w:b/>
          <w:sz w:val="22"/>
          <w:szCs w:val="22"/>
          <w:u w:val="single"/>
        </w:rPr>
      </w:pPr>
      <w:r w:rsidRPr="00CF7711">
        <w:rPr>
          <w:b/>
          <w:sz w:val="22"/>
          <w:szCs w:val="22"/>
          <w:u w:val="single"/>
        </w:rPr>
        <w:t>Olgunluk Düzeyi (</w:t>
      </w:r>
      <w:proofErr w:type="spellStart"/>
      <w:r w:rsidRPr="00CF7711">
        <w:rPr>
          <w:b/>
          <w:sz w:val="22"/>
          <w:szCs w:val="22"/>
          <w:u w:val="single"/>
        </w:rPr>
        <w:t>Rubrik</w:t>
      </w:r>
      <w:proofErr w:type="spellEnd"/>
      <w:r w:rsidRPr="00CF7711">
        <w:rPr>
          <w:b/>
          <w:sz w:val="22"/>
          <w:szCs w:val="22"/>
          <w:u w:val="single"/>
        </w:rPr>
        <w:t xml:space="preserve"> Dereceli Derecelendirme Puanı)</w:t>
      </w:r>
    </w:p>
    <w:p w14:paraId="62341B76" w14:textId="31BE40EF" w:rsidR="00D852E2" w:rsidRPr="00CF7711" w:rsidRDefault="00C35377" w:rsidP="00C35377">
      <w:pPr>
        <w:spacing w:before="120" w:after="120"/>
        <w:jc w:val="both"/>
        <w:rPr>
          <w:sz w:val="22"/>
          <w:szCs w:val="22"/>
        </w:rPr>
      </w:pPr>
      <w:r w:rsidRPr="00CF7711">
        <w:rPr>
          <w:sz w:val="22"/>
          <w:szCs w:val="22"/>
        </w:rPr>
        <w:t>Dil ve Konuşma Terapisi Bölümü lisans eğitim-öğretim programında birinci ve ikinci yarıyılda temel bilgi ve becerileri içeren dersler ve sonraki yarıyıllarda mesleki dersler yer almaktadır. İlk yıl alınan derslerden edinilen temel bilgi ve beceriler mesleki dersler için bir temel oluşturmaktadır. Eğitim programının ikinci ve üçüncü yılında alınan mesleki derslerden edinilen teorik bilgiler yedinci ve sekizinci yarıyılda yapılan uygulama dersleri ile pratiğe aktarılmaktadır. Eğitim programın son yılında alınan seminer ve mezuniyet projesi dersleri ile öğrencilerin meslek alanında yetkinleşmesi ve belli bir konuda bilgi birikimi oluşturmaları sağlanmaktadır. Ayrıca her yarıyıla farklı seçmeli dersler eklenerek öğrencilerin farklı konularda bilgi sahibi olmaları sağlanmıştır. Bölümümüz lisans eğitim programına ait ders dağılımı yer almaktadır ((3)</w:t>
      </w:r>
      <w:proofErr w:type="gramStart"/>
      <w:r w:rsidRPr="00CF7711">
        <w:rPr>
          <w:sz w:val="22"/>
          <w:szCs w:val="22"/>
        </w:rPr>
        <w:t>DKT.B</w:t>
      </w:r>
      <w:proofErr w:type="gramEnd"/>
      <w:r w:rsidRPr="00CF7711">
        <w:rPr>
          <w:sz w:val="22"/>
          <w:szCs w:val="22"/>
        </w:rPr>
        <w:t>.1.2.1. Lisans Eğitim Programı)</w:t>
      </w:r>
      <w:r w:rsidR="00FD4474" w:rsidRPr="00CF7711">
        <w:rPr>
          <w:sz w:val="22"/>
          <w:szCs w:val="22"/>
        </w:rPr>
        <w:t>. Lisans eğitim programına uygun olarak her dönem ders programları ve her dersin ders tanıtım formları ve bilgi paketleri ayrıntılı olarak hazırlanmıştır ((3)</w:t>
      </w:r>
      <w:proofErr w:type="gramStart"/>
      <w:r w:rsidR="00FD4474" w:rsidRPr="00CF7711">
        <w:rPr>
          <w:sz w:val="22"/>
          <w:szCs w:val="22"/>
        </w:rPr>
        <w:t>DKT.B</w:t>
      </w:r>
      <w:proofErr w:type="gramEnd"/>
      <w:r w:rsidR="00FD4474" w:rsidRPr="00CF7711">
        <w:rPr>
          <w:sz w:val="22"/>
          <w:szCs w:val="22"/>
        </w:rPr>
        <w:t>.1.2.2. Lisans Programı Bilgi Paketi).</w:t>
      </w:r>
      <w:r w:rsidR="00132F1D" w:rsidRPr="00CF7711">
        <w:rPr>
          <w:sz w:val="22"/>
          <w:szCs w:val="22"/>
        </w:rPr>
        <w:t xml:space="preserve"> Ayrıca bölümümüzde oluşturulan Ölçme ve Değerlendirme Komisyonu süreç içerisindeki değerlendirmelerin ve güncellemelerin </w:t>
      </w:r>
      <w:r w:rsidR="00872370" w:rsidRPr="00CF7711">
        <w:rPr>
          <w:sz w:val="22"/>
          <w:szCs w:val="22"/>
        </w:rPr>
        <w:t>yapılmasında görevlidir ((3)</w:t>
      </w:r>
      <w:proofErr w:type="gramStart"/>
      <w:r w:rsidR="00872370" w:rsidRPr="00CF7711">
        <w:rPr>
          <w:sz w:val="22"/>
          <w:szCs w:val="22"/>
        </w:rPr>
        <w:t>DKT.B</w:t>
      </w:r>
      <w:proofErr w:type="gramEnd"/>
      <w:r w:rsidR="00872370" w:rsidRPr="00CF7711">
        <w:rPr>
          <w:sz w:val="22"/>
          <w:szCs w:val="22"/>
        </w:rPr>
        <w:t>.1.2.3 Ölçme ve Değerlendirme Komisyonu).</w:t>
      </w:r>
    </w:p>
    <w:p w14:paraId="478E3C15" w14:textId="169D47F2" w:rsidR="002519B7" w:rsidRPr="00CF7711" w:rsidRDefault="00B06DAF" w:rsidP="003C6026">
      <w:pPr>
        <w:spacing w:before="120" w:after="120"/>
        <w:rPr>
          <w:b/>
          <w:sz w:val="22"/>
          <w:szCs w:val="22"/>
          <w:u w:val="single"/>
        </w:rPr>
      </w:pPr>
      <w:r w:rsidRPr="00CF7711">
        <w:rPr>
          <w:sz w:val="22"/>
          <w:szCs w:val="22"/>
        </w:rPr>
        <w:t xml:space="preserve">Bu başlıkta, bölümümüz olgunluk düzeyi </w:t>
      </w:r>
      <w:r w:rsidR="00847DB6" w:rsidRPr="00CF7711">
        <w:rPr>
          <w:sz w:val="22"/>
          <w:szCs w:val="22"/>
        </w:rPr>
        <w:t>3</w:t>
      </w:r>
      <w:r w:rsidRPr="00CF7711">
        <w:rPr>
          <w:sz w:val="22"/>
          <w:szCs w:val="22"/>
        </w:rPr>
        <w:t xml:space="preserve"> olarak belirlenmiştir.</w:t>
      </w:r>
    </w:p>
    <w:p w14:paraId="36A3DB47" w14:textId="77777777" w:rsidR="002519B7" w:rsidRPr="00CF7711" w:rsidRDefault="002519B7" w:rsidP="003C6026">
      <w:pPr>
        <w:spacing w:before="120" w:after="120"/>
        <w:rPr>
          <w:b/>
          <w:sz w:val="22"/>
          <w:szCs w:val="22"/>
          <w:u w:val="single"/>
        </w:rPr>
      </w:pPr>
      <w:r w:rsidRPr="00CF7711">
        <w:rPr>
          <w:b/>
          <w:sz w:val="22"/>
          <w:szCs w:val="22"/>
          <w:u w:val="single"/>
        </w:rPr>
        <w:t>Kanıtlar</w:t>
      </w:r>
    </w:p>
    <w:p w14:paraId="472010FA" w14:textId="43B93E01" w:rsidR="00F205BC" w:rsidRPr="00CF7711" w:rsidRDefault="00C35377" w:rsidP="003C6026">
      <w:pPr>
        <w:spacing w:before="120" w:after="120"/>
        <w:rPr>
          <w:sz w:val="22"/>
          <w:szCs w:val="22"/>
        </w:rPr>
      </w:pPr>
      <w:r w:rsidRPr="00CF7711">
        <w:rPr>
          <w:sz w:val="22"/>
          <w:szCs w:val="22"/>
        </w:rPr>
        <w:t>(3)</w:t>
      </w:r>
      <w:proofErr w:type="gramStart"/>
      <w:r w:rsidRPr="00CF7711">
        <w:rPr>
          <w:sz w:val="22"/>
          <w:szCs w:val="22"/>
        </w:rPr>
        <w:t>DKT.B</w:t>
      </w:r>
      <w:proofErr w:type="gramEnd"/>
      <w:r w:rsidRPr="00CF7711">
        <w:rPr>
          <w:sz w:val="22"/>
          <w:szCs w:val="22"/>
        </w:rPr>
        <w:t>.1.2.1.Lisans_Eğitim_Programı</w:t>
      </w:r>
    </w:p>
    <w:p w14:paraId="7085DED2" w14:textId="655439E2" w:rsidR="00FD4474" w:rsidRPr="00CF7711" w:rsidRDefault="00FD4474" w:rsidP="003C6026">
      <w:pPr>
        <w:spacing w:before="120" w:after="120"/>
        <w:rPr>
          <w:sz w:val="22"/>
          <w:szCs w:val="22"/>
        </w:rPr>
      </w:pPr>
      <w:r w:rsidRPr="00CF7711">
        <w:rPr>
          <w:sz w:val="22"/>
          <w:szCs w:val="22"/>
        </w:rPr>
        <w:t>(3)</w:t>
      </w:r>
      <w:proofErr w:type="gramStart"/>
      <w:r w:rsidRPr="00CF7711">
        <w:rPr>
          <w:sz w:val="22"/>
          <w:szCs w:val="22"/>
        </w:rPr>
        <w:t>DKT.B</w:t>
      </w:r>
      <w:proofErr w:type="gramEnd"/>
      <w:r w:rsidRPr="00CF7711">
        <w:rPr>
          <w:sz w:val="22"/>
          <w:szCs w:val="22"/>
        </w:rPr>
        <w:t>.1.2.2.Lisans_Programı_Bilgi_Paketi</w:t>
      </w:r>
    </w:p>
    <w:p w14:paraId="79A1C290" w14:textId="28989D64" w:rsidR="00872370" w:rsidRPr="00CF7711" w:rsidRDefault="00872370" w:rsidP="003C6026">
      <w:pPr>
        <w:spacing w:before="120" w:after="120"/>
        <w:rPr>
          <w:sz w:val="22"/>
          <w:szCs w:val="22"/>
        </w:rPr>
      </w:pPr>
      <w:r w:rsidRPr="00CF7711">
        <w:rPr>
          <w:sz w:val="22"/>
          <w:szCs w:val="22"/>
        </w:rPr>
        <w:t>(3)</w:t>
      </w:r>
      <w:proofErr w:type="gramStart"/>
      <w:r w:rsidRPr="00CF7711">
        <w:rPr>
          <w:sz w:val="22"/>
          <w:szCs w:val="22"/>
        </w:rPr>
        <w:t>DKT.B</w:t>
      </w:r>
      <w:proofErr w:type="gramEnd"/>
      <w:r w:rsidRPr="00CF7711">
        <w:rPr>
          <w:sz w:val="22"/>
          <w:szCs w:val="22"/>
        </w:rPr>
        <w:t>.1.2.3.Ölçme_ve_Değerlendirme_Komisyonu</w:t>
      </w:r>
    </w:p>
    <w:p w14:paraId="34382D06" w14:textId="77777777" w:rsidR="0063422B" w:rsidRPr="00CF7711" w:rsidRDefault="0063422B" w:rsidP="003C6026">
      <w:pPr>
        <w:pStyle w:val="Balk3"/>
        <w:spacing w:before="120" w:after="120"/>
        <w:rPr>
          <w:rFonts w:ascii="Times New Roman" w:hAnsi="Times New Roman" w:cs="Times New Roman"/>
          <w:b/>
          <w:color w:val="2E74B5" w:themeColor="accent1" w:themeShade="BF"/>
          <w:sz w:val="22"/>
          <w:szCs w:val="22"/>
        </w:rPr>
      </w:pPr>
      <w:bookmarkStart w:id="42" w:name="_Toc155533558"/>
      <w:r w:rsidRPr="00CF7711">
        <w:rPr>
          <w:rFonts w:ascii="Times New Roman" w:hAnsi="Times New Roman" w:cs="Times New Roman"/>
          <w:b/>
          <w:color w:val="2E74B5" w:themeColor="accent1" w:themeShade="BF"/>
          <w:sz w:val="22"/>
          <w:szCs w:val="22"/>
        </w:rPr>
        <w:t xml:space="preserve">B.1.3. Ders </w:t>
      </w:r>
      <w:r w:rsidR="002D4868" w:rsidRPr="00CF7711">
        <w:rPr>
          <w:rFonts w:ascii="Times New Roman" w:hAnsi="Times New Roman" w:cs="Times New Roman"/>
          <w:b/>
          <w:color w:val="2E74B5" w:themeColor="accent1" w:themeShade="BF"/>
          <w:sz w:val="22"/>
          <w:szCs w:val="22"/>
        </w:rPr>
        <w:t>Kazanımlarının Program Çıktılarıyla Uyumu</w:t>
      </w:r>
      <w:bookmarkEnd w:id="42"/>
    </w:p>
    <w:p w14:paraId="2E69BAFF" w14:textId="4F29B24E" w:rsidR="002C281E" w:rsidRPr="00CF7711" w:rsidRDefault="00847DB6" w:rsidP="00847DB6">
      <w:pPr>
        <w:spacing w:before="120" w:after="120"/>
        <w:jc w:val="both"/>
        <w:rPr>
          <w:sz w:val="22"/>
          <w:szCs w:val="22"/>
        </w:rPr>
      </w:pPr>
      <w:r w:rsidRPr="00CF7711">
        <w:rPr>
          <w:sz w:val="22"/>
          <w:szCs w:val="22"/>
        </w:rPr>
        <w:t>Dil ve Konuşma Terapisi Bölümü Eğitim-Öğretim Programı, öğrencilerin mesleki bilgi ve becerileri kazanmaları, tüm program amaçlarına ve program çıktılarına ulaşmayı sağlayacak şekilde temel bilimler ve mesleki dersleri içerecek şekilde hazırlanmıştır. Dört yıl boyunca alınan dersler tüm program eğitim amaçlarına ve program çıktılarına ulaşılmasına katkı sağlamaktadır. Bölümümüz dersleri program çıktıları ile ilişkili olacak şekilde hazırlanmaya çalışılmış ve güncellenmesi planlanmaktadır</w:t>
      </w:r>
      <w:r w:rsidR="005B4278" w:rsidRPr="00CF7711">
        <w:rPr>
          <w:sz w:val="22"/>
          <w:szCs w:val="22"/>
        </w:rPr>
        <w:t xml:space="preserve"> ((3)</w:t>
      </w:r>
      <w:proofErr w:type="gramStart"/>
      <w:r w:rsidR="005B4278" w:rsidRPr="00CF7711">
        <w:rPr>
          <w:sz w:val="22"/>
          <w:szCs w:val="22"/>
        </w:rPr>
        <w:t>DKT.B</w:t>
      </w:r>
      <w:proofErr w:type="gramEnd"/>
      <w:r w:rsidR="005B4278" w:rsidRPr="00CF7711">
        <w:rPr>
          <w:sz w:val="22"/>
          <w:szCs w:val="22"/>
        </w:rPr>
        <w:t>.1.3.1. Lisans Programı Bilgi Paketi)</w:t>
      </w:r>
      <w:r w:rsidRPr="00CF7711">
        <w:rPr>
          <w:sz w:val="22"/>
          <w:szCs w:val="22"/>
        </w:rPr>
        <w:t>.</w:t>
      </w:r>
    </w:p>
    <w:p w14:paraId="6A240FBA" w14:textId="77777777" w:rsidR="002519B7" w:rsidRPr="00CF7711" w:rsidRDefault="002519B7" w:rsidP="003C6026">
      <w:pPr>
        <w:spacing w:before="120" w:after="120"/>
        <w:rPr>
          <w:b/>
          <w:sz w:val="22"/>
          <w:szCs w:val="22"/>
          <w:u w:val="single"/>
        </w:rPr>
      </w:pPr>
      <w:r w:rsidRPr="00CF7711">
        <w:rPr>
          <w:b/>
          <w:sz w:val="22"/>
          <w:szCs w:val="22"/>
          <w:u w:val="single"/>
        </w:rPr>
        <w:t>Olgunluk Düzeyi (</w:t>
      </w:r>
      <w:proofErr w:type="spellStart"/>
      <w:r w:rsidRPr="00CF7711">
        <w:rPr>
          <w:b/>
          <w:sz w:val="22"/>
          <w:szCs w:val="22"/>
          <w:u w:val="single"/>
        </w:rPr>
        <w:t>Rubrik</w:t>
      </w:r>
      <w:proofErr w:type="spellEnd"/>
      <w:r w:rsidRPr="00CF7711">
        <w:rPr>
          <w:b/>
          <w:sz w:val="22"/>
          <w:szCs w:val="22"/>
          <w:u w:val="single"/>
        </w:rPr>
        <w:t xml:space="preserve"> Dereceli Derecelendirme Puanı)</w:t>
      </w:r>
    </w:p>
    <w:p w14:paraId="047C3687" w14:textId="1C3FFC6B" w:rsidR="002519B7" w:rsidRPr="00CF7711" w:rsidRDefault="00B06DAF" w:rsidP="003C6026">
      <w:pPr>
        <w:spacing w:before="120" w:after="120"/>
        <w:rPr>
          <w:b/>
          <w:sz w:val="22"/>
          <w:szCs w:val="22"/>
          <w:u w:val="single"/>
        </w:rPr>
      </w:pPr>
      <w:r w:rsidRPr="00CF7711">
        <w:rPr>
          <w:sz w:val="22"/>
          <w:szCs w:val="22"/>
        </w:rPr>
        <w:t xml:space="preserve">Bu başlıkta, bölümümüz olgunluk düzeyi </w:t>
      </w:r>
      <w:r w:rsidR="00847DB6" w:rsidRPr="00CF7711">
        <w:rPr>
          <w:sz w:val="22"/>
          <w:szCs w:val="22"/>
        </w:rPr>
        <w:t>2</w:t>
      </w:r>
      <w:r w:rsidRPr="00CF7711">
        <w:rPr>
          <w:sz w:val="22"/>
          <w:szCs w:val="22"/>
        </w:rPr>
        <w:t xml:space="preserve"> olarak belirlenmiştir.</w:t>
      </w:r>
    </w:p>
    <w:p w14:paraId="2C44985C" w14:textId="77777777" w:rsidR="002519B7" w:rsidRPr="00CF7711" w:rsidRDefault="002519B7" w:rsidP="003C6026">
      <w:pPr>
        <w:spacing w:before="120" w:after="120"/>
        <w:rPr>
          <w:b/>
          <w:sz w:val="22"/>
          <w:szCs w:val="22"/>
          <w:u w:val="single"/>
        </w:rPr>
      </w:pPr>
      <w:r w:rsidRPr="00CF7711">
        <w:rPr>
          <w:b/>
          <w:sz w:val="22"/>
          <w:szCs w:val="22"/>
          <w:u w:val="single"/>
        </w:rPr>
        <w:t>Kanıtlar</w:t>
      </w:r>
    </w:p>
    <w:p w14:paraId="5E95C78E" w14:textId="0A2BCA99" w:rsidR="00F205BC" w:rsidRPr="00CF7711" w:rsidRDefault="005B4278" w:rsidP="003C6026">
      <w:pPr>
        <w:spacing w:before="120" w:after="120"/>
        <w:rPr>
          <w:sz w:val="22"/>
          <w:szCs w:val="22"/>
        </w:rPr>
      </w:pPr>
      <w:r w:rsidRPr="00CF7711">
        <w:rPr>
          <w:sz w:val="22"/>
          <w:szCs w:val="22"/>
        </w:rPr>
        <w:t>(3)</w:t>
      </w:r>
      <w:proofErr w:type="gramStart"/>
      <w:r w:rsidRPr="00CF7711">
        <w:rPr>
          <w:sz w:val="22"/>
          <w:szCs w:val="22"/>
        </w:rPr>
        <w:t>DKT.B</w:t>
      </w:r>
      <w:proofErr w:type="gramEnd"/>
      <w:r w:rsidRPr="00CF7711">
        <w:rPr>
          <w:sz w:val="22"/>
          <w:szCs w:val="22"/>
        </w:rPr>
        <w:t>.1.3.1.Lisans_Programı_Bilgi_Paketi</w:t>
      </w:r>
    </w:p>
    <w:p w14:paraId="33156D07" w14:textId="77777777" w:rsidR="0063422B" w:rsidRPr="00CF7711" w:rsidRDefault="0063422B" w:rsidP="003C6026">
      <w:pPr>
        <w:pStyle w:val="Balk3"/>
        <w:spacing w:before="120" w:after="120"/>
        <w:rPr>
          <w:rFonts w:ascii="Times New Roman" w:hAnsi="Times New Roman" w:cs="Times New Roman"/>
          <w:b/>
          <w:color w:val="2E74B5" w:themeColor="accent1" w:themeShade="BF"/>
          <w:sz w:val="22"/>
          <w:szCs w:val="22"/>
        </w:rPr>
      </w:pPr>
      <w:bookmarkStart w:id="43" w:name="_Toc155533559"/>
      <w:r w:rsidRPr="00CF7711">
        <w:rPr>
          <w:rFonts w:ascii="Times New Roman" w:hAnsi="Times New Roman" w:cs="Times New Roman"/>
          <w:b/>
          <w:color w:val="2E74B5" w:themeColor="accent1" w:themeShade="BF"/>
          <w:sz w:val="22"/>
          <w:szCs w:val="22"/>
        </w:rPr>
        <w:t xml:space="preserve">B.1.4. Öğrenci </w:t>
      </w:r>
      <w:r w:rsidR="002D4868" w:rsidRPr="00CF7711">
        <w:rPr>
          <w:rFonts w:ascii="Times New Roman" w:hAnsi="Times New Roman" w:cs="Times New Roman"/>
          <w:b/>
          <w:color w:val="2E74B5" w:themeColor="accent1" w:themeShade="BF"/>
          <w:sz w:val="22"/>
          <w:szCs w:val="22"/>
        </w:rPr>
        <w:t>İş Yüküne Dayalı Ders Tasarımı</w:t>
      </w:r>
      <w:bookmarkEnd w:id="43"/>
    </w:p>
    <w:p w14:paraId="59E84966" w14:textId="2C5642DD" w:rsidR="001B477A" w:rsidRPr="00CF7711" w:rsidRDefault="001B477A" w:rsidP="001B477A">
      <w:pPr>
        <w:jc w:val="both"/>
        <w:rPr>
          <w:sz w:val="22"/>
          <w:szCs w:val="22"/>
        </w:rPr>
      </w:pPr>
      <w:r w:rsidRPr="00CF7711">
        <w:rPr>
          <w:sz w:val="22"/>
          <w:szCs w:val="22"/>
        </w:rPr>
        <w:t>Bölümümüzde yer alan her dersin iş yükü kredileri planlanarak ders bilgi paketleri oluşturulmuştur. Lisans programı aktif hale geldiğinde Ölçme ve Değerlendirme Komisyonu öncülüğünde bölüm öğretim elemanlarının katkıları ile gerekli görülen güncellemelerin değerlendirilmesi ve programda değişikliklerin yapılacağı öngörülmekte ve planlanmaktadır</w:t>
      </w:r>
      <w:r w:rsidR="00761BC0" w:rsidRPr="00CF7711">
        <w:rPr>
          <w:sz w:val="22"/>
          <w:szCs w:val="22"/>
        </w:rPr>
        <w:t xml:space="preserve"> ((2)</w:t>
      </w:r>
      <w:proofErr w:type="gramStart"/>
      <w:r w:rsidR="00761BC0" w:rsidRPr="00CF7711">
        <w:rPr>
          <w:sz w:val="22"/>
          <w:szCs w:val="22"/>
        </w:rPr>
        <w:t>DKT.B</w:t>
      </w:r>
      <w:proofErr w:type="gramEnd"/>
      <w:r w:rsidR="00761BC0" w:rsidRPr="00CF7711">
        <w:rPr>
          <w:sz w:val="22"/>
          <w:szCs w:val="22"/>
        </w:rPr>
        <w:t>.1.4.1 Ders AKTS Dağılımları)</w:t>
      </w:r>
      <w:r w:rsidRPr="00CF7711">
        <w:rPr>
          <w:sz w:val="22"/>
          <w:szCs w:val="22"/>
        </w:rPr>
        <w:t>.</w:t>
      </w:r>
    </w:p>
    <w:p w14:paraId="5804623C" w14:textId="77777777" w:rsidR="002519B7" w:rsidRPr="00CF7711" w:rsidRDefault="002519B7" w:rsidP="003C6026">
      <w:pPr>
        <w:spacing w:before="120" w:after="120"/>
        <w:rPr>
          <w:b/>
          <w:sz w:val="22"/>
          <w:szCs w:val="22"/>
          <w:u w:val="single"/>
        </w:rPr>
      </w:pPr>
      <w:r w:rsidRPr="00CF7711">
        <w:rPr>
          <w:b/>
          <w:sz w:val="22"/>
          <w:szCs w:val="22"/>
          <w:u w:val="single"/>
        </w:rPr>
        <w:t>Olgunluk Düzeyi (</w:t>
      </w:r>
      <w:proofErr w:type="spellStart"/>
      <w:r w:rsidRPr="00CF7711">
        <w:rPr>
          <w:b/>
          <w:sz w:val="22"/>
          <w:szCs w:val="22"/>
          <w:u w:val="single"/>
        </w:rPr>
        <w:t>Rubrik</w:t>
      </w:r>
      <w:proofErr w:type="spellEnd"/>
      <w:r w:rsidRPr="00CF7711">
        <w:rPr>
          <w:b/>
          <w:sz w:val="22"/>
          <w:szCs w:val="22"/>
          <w:u w:val="single"/>
        </w:rPr>
        <w:t xml:space="preserve"> Dereceli Derecelendirme Puanı)</w:t>
      </w:r>
    </w:p>
    <w:p w14:paraId="3B397695" w14:textId="1E70AB61" w:rsidR="002519B7" w:rsidRPr="00CF7711" w:rsidRDefault="00B06DAF" w:rsidP="003C6026">
      <w:pPr>
        <w:spacing w:before="120" w:after="120"/>
        <w:rPr>
          <w:b/>
          <w:sz w:val="22"/>
          <w:szCs w:val="22"/>
          <w:u w:val="single"/>
        </w:rPr>
      </w:pPr>
      <w:r w:rsidRPr="00CF7711">
        <w:rPr>
          <w:sz w:val="22"/>
          <w:szCs w:val="22"/>
        </w:rPr>
        <w:t xml:space="preserve">Bu başlıkta, bölümümüz olgunluk düzeyi </w:t>
      </w:r>
      <w:r w:rsidR="00761BC0" w:rsidRPr="00CF7711">
        <w:rPr>
          <w:sz w:val="22"/>
          <w:szCs w:val="22"/>
        </w:rPr>
        <w:t>2</w:t>
      </w:r>
      <w:r w:rsidRPr="00CF7711">
        <w:rPr>
          <w:sz w:val="22"/>
          <w:szCs w:val="22"/>
        </w:rPr>
        <w:t xml:space="preserve"> olarak belirlenmiştir.</w:t>
      </w:r>
    </w:p>
    <w:p w14:paraId="2687035A" w14:textId="77777777" w:rsidR="002519B7" w:rsidRPr="00CF7711" w:rsidRDefault="002519B7" w:rsidP="003C6026">
      <w:pPr>
        <w:spacing w:before="120" w:after="120"/>
        <w:rPr>
          <w:b/>
          <w:sz w:val="22"/>
          <w:szCs w:val="22"/>
          <w:u w:val="single"/>
        </w:rPr>
      </w:pPr>
      <w:r w:rsidRPr="00CF7711">
        <w:rPr>
          <w:b/>
          <w:sz w:val="22"/>
          <w:szCs w:val="22"/>
          <w:u w:val="single"/>
        </w:rPr>
        <w:t>Kanıtlar</w:t>
      </w:r>
    </w:p>
    <w:p w14:paraId="249869A4" w14:textId="278A0245" w:rsidR="00F205BC" w:rsidRPr="00CF7711" w:rsidRDefault="00761BC0" w:rsidP="003C6026">
      <w:pPr>
        <w:spacing w:before="120" w:after="120"/>
        <w:rPr>
          <w:sz w:val="22"/>
          <w:szCs w:val="22"/>
        </w:rPr>
      </w:pPr>
      <w:r w:rsidRPr="00CF7711">
        <w:rPr>
          <w:sz w:val="22"/>
          <w:szCs w:val="22"/>
        </w:rPr>
        <w:lastRenderedPageBreak/>
        <w:t>(2)</w:t>
      </w:r>
      <w:proofErr w:type="gramStart"/>
      <w:r w:rsidRPr="00CF7711">
        <w:rPr>
          <w:sz w:val="22"/>
          <w:szCs w:val="22"/>
        </w:rPr>
        <w:t>DKT.B</w:t>
      </w:r>
      <w:proofErr w:type="gramEnd"/>
      <w:r w:rsidRPr="00CF7711">
        <w:rPr>
          <w:sz w:val="22"/>
          <w:szCs w:val="22"/>
        </w:rPr>
        <w:t>.1.4.1.Ders_AKTS_Dağılımları</w:t>
      </w:r>
    </w:p>
    <w:p w14:paraId="0619792C" w14:textId="77777777" w:rsidR="0063422B" w:rsidRPr="00CF7711" w:rsidRDefault="0063422B" w:rsidP="003C6026">
      <w:pPr>
        <w:pStyle w:val="Balk3"/>
        <w:spacing w:before="120" w:after="120"/>
        <w:rPr>
          <w:rFonts w:ascii="Times New Roman" w:hAnsi="Times New Roman" w:cs="Times New Roman"/>
          <w:b/>
          <w:color w:val="2E74B5" w:themeColor="accent1" w:themeShade="BF"/>
          <w:sz w:val="22"/>
          <w:szCs w:val="22"/>
        </w:rPr>
      </w:pPr>
      <w:bookmarkStart w:id="44" w:name="_Toc155533560"/>
      <w:r w:rsidRPr="00CF7711">
        <w:rPr>
          <w:rFonts w:ascii="Times New Roman" w:hAnsi="Times New Roman" w:cs="Times New Roman"/>
          <w:b/>
          <w:color w:val="2E74B5" w:themeColor="accent1" w:themeShade="BF"/>
          <w:sz w:val="22"/>
          <w:szCs w:val="22"/>
        </w:rPr>
        <w:t xml:space="preserve">B.1.5. Programların </w:t>
      </w:r>
      <w:r w:rsidR="002D4868" w:rsidRPr="00CF7711">
        <w:rPr>
          <w:rFonts w:ascii="Times New Roman" w:hAnsi="Times New Roman" w:cs="Times New Roman"/>
          <w:b/>
          <w:color w:val="2E74B5" w:themeColor="accent1" w:themeShade="BF"/>
          <w:sz w:val="22"/>
          <w:szCs w:val="22"/>
        </w:rPr>
        <w:t xml:space="preserve">İzlenmesi </w:t>
      </w:r>
      <w:r w:rsidRPr="00CF7711">
        <w:rPr>
          <w:rFonts w:ascii="Times New Roman" w:hAnsi="Times New Roman" w:cs="Times New Roman"/>
          <w:b/>
          <w:color w:val="2E74B5" w:themeColor="accent1" w:themeShade="BF"/>
          <w:sz w:val="22"/>
          <w:szCs w:val="22"/>
        </w:rPr>
        <w:t xml:space="preserve">ve </w:t>
      </w:r>
      <w:r w:rsidR="002D4868" w:rsidRPr="00CF7711">
        <w:rPr>
          <w:rFonts w:ascii="Times New Roman" w:hAnsi="Times New Roman" w:cs="Times New Roman"/>
          <w:b/>
          <w:color w:val="2E74B5" w:themeColor="accent1" w:themeShade="BF"/>
          <w:sz w:val="22"/>
          <w:szCs w:val="22"/>
        </w:rPr>
        <w:t>Güncellenmesi</w:t>
      </w:r>
      <w:bookmarkEnd w:id="44"/>
    </w:p>
    <w:p w14:paraId="334D067A" w14:textId="20D6A3DF" w:rsidR="00D3035A" w:rsidRPr="00CF7711" w:rsidRDefault="00D3035A" w:rsidP="00AC5B49">
      <w:pPr>
        <w:jc w:val="both"/>
        <w:rPr>
          <w:sz w:val="22"/>
          <w:szCs w:val="22"/>
        </w:rPr>
      </w:pPr>
      <w:r w:rsidRPr="00CF7711">
        <w:rPr>
          <w:sz w:val="22"/>
          <w:szCs w:val="22"/>
        </w:rPr>
        <w:t xml:space="preserve">Bölümümüzde </w:t>
      </w:r>
      <w:r w:rsidR="007B2723" w:rsidRPr="00CF7711">
        <w:rPr>
          <w:sz w:val="22"/>
          <w:szCs w:val="22"/>
        </w:rPr>
        <w:t xml:space="preserve">lisans programının </w:t>
      </w:r>
      <w:r w:rsidRPr="00CF7711">
        <w:rPr>
          <w:sz w:val="22"/>
          <w:szCs w:val="22"/>
        </w:rPr>
        <w:t xml:space="preserve">2025-2026 Eğitim-Öğretim Yılı Güz Dönemi’nde aktif hale </w:t>
      </w:r>
      <w:r w:rsidR="00FB2D58" w:rsidRPr="00CF7711">
        <w:rPr>
          <w:sz w:val="22"/>
          <w:szCs w:val="22"/>
        </w:rPr>
        <w:t>gelmesinin gerçekleşmesi durumunda</w:t>
      </w:r>
      <w:r w:rsidR="00AC5B49" w:rsidRPr="00CF7711">
        <w:rPr>
          <w:sz w:val="22"/>
          <w:szCs w:val="22"/>
        </w:rPr>
        <w:t xml:space="preserve"> </w:t>
      </w:r>
      <w:r w:rsidR="00FB2D58" w:rsidRPr="00CF7711">
        <w:rPr>
          <w:sz w:val="22"/>
          <w:szCs w:val="22"/>
        </w:rPr>
        <w:t xml:space="preserve">gerekli planlamalar yapılacaktır. Lisans programımız </w:t>
      </w:r>
      <w:proofErr w:type="gramStart"/>
      <w:r w:rsidR="00FB2D58" w:rsidRPr="00CF7711">
        <w:rPr>
          <w:sz w:val="22"/>
          <w:szCs w:val="22"/>
        </w:rPr>
        <w:t>halihazırda</w:t>
      </w:r>
      <w:proofErr w:type="gramEnd"/>
      <w:r w:rsidR="00FB2D58" w:rsidRPr="00CF7711">
        <w:rPr>
          <w:sz w:val="22"/>
          <w:szCs w:val="22"/>
        </w:rPr>
        <w:t xml:space="preserve"> aktif olmadığından bu başlık altında mevcut faaliyetimiz bulunmamaktadır.</w:t>
      </w:r>
    </w:p>
    <w:p w14:paraId="1A4A3021" w14:textId="77777777" w:rsidR="002519B7" w:rsidRPr="00CF7711" w:rsidRDefault="002519B7" w:rsidP="003C6026">
      <w:pPr>
        <w:spacing w:before="120" w:after="120"/>
        <w:rPr>
          <w:b/>
          <w:sz w:val="22"/>
          <w:szCs w:val="22"/>
          <w:u w:val="single"/>
        </w:rPr>
      </w:pPr>
      <w:r w:rsidRPr="00CF7711">
        <w:rPr>
          <w:b/>
          <w:sz w:val="22"/>
          <w:szCs w:val="22"/>
          <w:u w:val="single"/>
        </w:rPr>
        <w:t>Olgunluk Düzeyi (</w:t>
      </w:r>
      <w:proofErr w:type="spellStart"/>
      <w:r w:rsidRPr="00CF7711">
        <w:rPr>
          <w:b/>
          <w:sz w:val="22"/>
          <w:szCs w:val="22"/>
          <w:u w:val="single"/>
        </w:rPr>
        <w:t>Rubrik</w:t>
      </w:r>
      <w:proofErr w:type="spellEnd"/>
      <w:r w:rsidRPr="00CF7711">
        <w:rPr>
          <w:b/>
          <w:sz w:val="22"/>
          <w:szCs w:val="22"/>
          <w:u w:val="single"/>
        </w:rPr>
        <w:t xml:space="preserve"> Dereceli Derecelendirme Puanı)</w:t>
      </w:r>
    </w:p>
    <w:p w14:paraId="2B251CBC" w14:textId="77777777" w:rsidR="002519B7" w:rsidRPr="00CF7711" w:rsidRDefault="00B06DAF" w:rsidP="003C6026">
      <w:pPr>
        <w:spacing w:before="120" w:after="120"/>
        <w:rPr>
          <w:b/>
          <w:sz w:val="22"/>
          <w:szCs w:val="22"/>
          <w:u w:val="single"/>
        </w:rPr>
      </w:pPr>
      <w:r w:rsidRPr="00CF7711">
        <w:rPr>
          <w:sz w:val="22"/>
          <w:szCs w:val="22"/>
        </w:rPr>
        <w:t>Bu başlıkta, bölümümüz olgunluk düzeyi 1 olarak belirlenmiştir.</w:t>
      </w:r>
    </w:p>
    <w:p w14:paraId="49CC1B5C" w14:textId="77777777" w:rsidR="002519B7" w:rsidRPr="00CF7711" w:rsidRDefault="002519B7" w:rsidP="003C6026">
      <w:pPr>
        <w:spacing w:before="120" w:after="120"/>
        <w:rPr>
          <w:b/>
          <w:sz w:val="22"/>
          <w:szCs w:val="22"/>
          <w:u w:val="single"/>
        </w:rPr>
      </w:pPr>
      <w:r w:rsidRPr="00CF7711">
        <w:rPr>
          <w:b/>
          <w:sz w:val="22"/>
          <w:szCs w:val="22"/>
          <w:u w:val="single"/>
        </w:rPr>
        <w:t>Kanıtlar</w:t>
      </w:r>
    </w:p>
    <w:p w14:paraId="364261B4" w14:textId="77777777" w:rsidR="00F205BC" w:rsidRPr="00CF7711" w:rsidRDefault="00B06DAF" w:rsidP="003C6026">
      <w:pPr>
        <w:spacing w:before="120" w:after="120"/>
        <w:rPr>
          <w:sz w:val="22"/>
          <w:szCs w:val="22"/>
        </w:rPr>
      </w:pPr>
      <w:r w:rsidRPr="00CF7711">
        <w:rPr>
          <w:sz w:val="22"/>
          <w:szCs w:val="22"/>
        </w:rPr>
        <w:t>-</w:t>
      </w:r>
    </w:p>
    <w:p w14:paraId="2BAB0298" w14:textId="77777777" w:rsidR="0063422B" w:rsidRPr="00CF7711" w:rsidRDefault="0063422B" w:rsidP="003C6026">
      <w:pPr>
        <w:pStyle w:val="Balk3"/>
        <w:spacing w:before="120" w:after="120"/>
        <w:rPr>
          <w:rFonts w:ascii="Times New Roman" w:hAnsi="Times New Roman" w:cs="Times New Roman"/>
          <w:b/>
          <w:color w:val="2E74B5" w:themeColor="accent1" w:themeShade="BF"/>
          <w:sz w:val="22"/>
          <w:szCs w:val="22"/>
        </w:rPr>
      </w:pPr>
      <w:bookmarkStart w:id="45" w:name="_Toc155533561"/>
      <w:r w:rsidRPr="00CF7711">
        <w:rPr>
          <w:rFonts w:ascii="Times New Roman" w:hAnsi="Times New Roman" w:cs="Times New Roman"/>
          <w:b/>
          <w:color w:val="2E74B5" w:themeColor="accent1" w:themeShade="BF"/>
          <w:sz w:val="22"/>
          <w:szCs w:val="22"/>
        </w:rPr>
        <w:t xml:space="preserve">B.1.6. Eğitim ve </w:t>
      </w:r>
      <w:r w:rsidR="002D4868" w:rsidRPr="00CF7711">
        <w:rPr>
          <w:rFonts w:ascii="Times New Roman" w:hAnsi="Times New Roman" w:cs="Times New Roman"/>
          <w:b/>
          <w:color w:val="2E74B5" w:themeColor="accent1" w:themeShade="BF"/>
          <w:sz w:val="22"/>
          <w:szCs w:val="22"/>
        </w:rPr>
        <w:t>Öğretim Süreçlerinin Yönetimi</w:t>
      </w:r>
      <w:bookmarkEnd w:id="45"/>
    </w:p>
    <w:p w14:paraId="3948BACD" w14:textId="1CE4C83A" w:rsidR="00816063" w:rsidRPr="00CF7711" w:rsidRDefault="00816063" w:rsidP="00816063">
      <w:pPr>
        <w:jc w:val="both"/>
        <w:rPr>
          <w:sz w:val="22"/>
          <w:szCs w:val="22"/>
        </w:rPr>
      </w:pPr>
      <w:r w:rsidRPr="00CF7711">
        <w:rPr>
          <w:sz w:val="22"/>
          <w:szCs w:val="22"/>
        </w:rPr>
        <w:t xml:space="preserve">Bölüm eğitim ve öğretim süreçlerini bütüncül olarak yönetmek üzere </w:t>
      </w:r>
      <w:proofErr w:type="spellStart"/>
      <w:r w:rsidRPr="00CF7711">
        <w:rPr>
          <w:sz w:val="22"/>
          <w:szCs w:val="22"/>
        </w:rPr>
        <w:t>organizasyonel</w:t>
      </w:r>
      <w:proofErr w:type="spellEnd"/>
      <w:r w:rsidRPr="00CF7711">
        <w:rPr>
          <w:sz w:val="22"/>
          <w:szCs w:val="22"/>
        </w:rPr>
        <w:t xml:space="preserve"> yapılanmaya sahiptir. Bölümüzün organizasyon şeması bölümümüz internet sayfasında yayınlanmıştır </w:t>
      </w:r>
      <w:r w:rsidR="00A30DB3" w:rsidRPr="00CF7711">
        <w:rPr>
          <w:sz w:val="22"/>
          <w:szCs w:val="22"/>
        </w:rPr>
        <w:t>((3)</w:t>
      </w:r>
      <w:proofErr w:type="gramStart"/>
      <w:r w:rsidR="00A30DB3" w:rsidRPr="00CF7711">
        <w:rPr>
          <w:sz w:val="22"/>
          <w:szCs w:val="22"/>
        </w:rPr>
        <w:t>DKT.B</w:t>
      </w:r>
      <w:proofErr w:type="gramEnd"/>
      <w:r w:rsidR="00A30DB3" w:rsidRPr="00CF7711">
        <w:rPr>
          <w:sz w:val="22"/>
          <w:szCs w:val="22"/>
        </w:rPr>
        <w:t>.1.6.1 Organizasyon Şeması)</w:t>
      </w:r>
      <w:r w:rsidRPr="00CF7711">
        <w:rPr>
          <w:sz w:val="22"/>
          <w:szCs w:val="22"/>
        </w:rPr>
        <w:t xml:space="preserve">. </w:t>
      </w:r>
      <w:r w:rsidR="00A30DB3" w:rsidRPr="00CF7711">
        <w:rPr>
          <w:sz w:val="22"/>
          <w:szCs w:val="22"/>
        </w:rPr>
        <w:t>Bölümümüzün kurul ve komisyonlar şeması tanımlanmış ve bölümümüz internet sayfasında yayınlanmıştır ((3)DKT.1.6.2.</w:t>
      </w:r>
      <w:r w:rsidR="00EB0CE7" w:rsidRPr="00CF7711">
        <w:rPr>
          <w:sz w:val="22"/>
          <w:szCs w:val="22"/>
        </w:rPr>
        <w:t xml:space="preserve"> </w:t>
      </w:r>
      <w:r w:rsidR="00A30DB3" w:rsidRPr="00CF7711">
        <w:rPr>
          <w:sz w:val="22"/>
          <w:szCs w:val="22"/>
        </w:rPr>
        <w:t>Kurullar Komisyonlar ve Çalışma Grupları). Bu yapılanma ile eğitim öğretim programının oluşturulması gerçekleştirilmiştir (3)</w:t>
      </w:r>
      <w:proofErr w:type="gramStart"/>
      <w:r w:rsidR="00A30DB3" w:rsidRPr="00CF7711">
        <w:rPr>
          <w:sz w:val="22"/>
          <w:szCs w:val="22"/>
        </w:rPr>
        <w:t>DKT.B</w:t>
      </w:r>
      <w:proofErr w:type="gramEnd"/>
      <w:r w:rsidR="00A30DB3" w:rsidRPr="00CF7711">
        <w:rPr>
          <w:sz w:val="22"/>
          <w:szCs w:val="22"/>
        </w:rPr>
        <w:t xml:space="preserve">.1.6.3. </w:t>
      </w:r>
      <w:r w:rsidR="00900335" w:rsidRPr="00CF7711">
        <w:rPr>
          <w:sz w:val="22"/>
          <w:szCs w:val="22"/>
        </w:rPr>
        <w:t>Lisans Programı ile İlişkili Bölüm Kurul Kararları</w:t>
      </w:r>
      <w:r w:rsidR="00A30DB3" w:rsidRPr="00CF7711">
        <w:rPr>
          <w:sz w:val="22"/>
          <w:szCs w:val="22"/>
        </w:rPr>
        <w:t>)</w:t>
      </w:r>
      <w:r w:rsidR="00900335" w:rsidRPr="00CF7711">
        <w:rPr>
          <w:sz w:val="22"/>
          <w:szCs w:val="22"/>
        </w:rPr>
        <w:t>.</w:t>
      </w:r>
    </w:p>
    <w:p w14:paraId="5A8F50A4" w14:textId="77777777" w:rsidR="002519B7" w:rsidRPr="00CF7711" w:rsidRDefault="002519B7" w:rsidP="003C6026">
      <w:pPr>
        <w:spacing w:before="120" w:after="120"/>
        <w:rPr>
          <w:b/>
          <w:sz w:val="22"/>
          <w:szCs w:val="22"/>
          <w:u w:val="single"/>
        </w:rPr>
      </w:pPr>
      <w:r w:rsidRPr="00CF7711">
        <w:rPr>
          <w:b/>
          <w:sz w:val="22"/>
          <w:szCs w:val="22"/>
          <w:u w:val="single"/>
        </w:rPr>
        <w:t>Olgunluk Düzeyi (</w:t>
      </w:r>
      <w:proofErr w:type="spellStart"/>
      <w:r w:rsidRPr="00CF7711">
        <w:rPr>
          <w:b/>
          <w:sz w:val="22"/>
          <w:szCs w:val="22"/>
          <w:u w:val="single"/>
        </w:rPr>
        <w:t>Rubrik</w:t>
      </w:r>
      <w:proofErr w:type="spellEnd"/>
      <w:r w:rsidRPr="00CF7711">
        <w:rPr>
          <w:b/>
          <w:sz w:val="22"/>
          <w:szCs w:val="22"/>
          <w:u w:val="single"/>
        </w:rPr>
        <w:t xml:space="preserve"> Dereceli Derecelendirme Puanı)</w:t>
      </w:r>
    </w:p>
    <w:p w14:paraId="47159219" w14:textId="77777777" w:rsidR="002519B7" w:rsidRPr="00CF7711" w:rsidRDefault="00B06DAF" w:rsidP="003C6026">
      <w:pPr>
        <w:spacing w:before="120" w:after="120"/>
        <w:rPr>
          <w:b/>
          <w:sz w:val="22"/>
          <w:szCs w:val="22"/>
          <w:u w:val="single"/>
        </w:rPr>
      </w:pPr>
      <w:r w:rsidRPr="00CF7711">
        <w:rPr>
          <w:sz w:val="22"/>
          <w:szCs w:val="22"/>
        </w:rPr>
        <w:t>Bu başlıkta, bölümümüz olgunluk düzeyi 1 olarak belirlenmiştir.</w:t>
      </w:r>
    </w:p>
    <w:p w14:paraId="21929FDA" w14:textId="77777777" w:rsidR="002519B7" w:rsidRPr="00CF7711" w:rsidRDefault="002519B7" w:rsidP="003C6026">
      <w:pPr>
        <w:spacing w:before="120" w:after="120"/>
        <w:rPr>
          <w:b/>
          <w:sz w:val="22"/>
          <w:szCs w:val="22"/>
          <w:u w:val="single"/>
        </w:rPr>
      </w:pPr>
      <w:r w:rsidRPr="00CF7711">
        <w:rPr>
          <w:b/>
          <w:sz w:val="22"/>
          <w:szCs w:val="22"/>
          <w:u w:val="single"/>
        </w:rPr>
        <w:t>Kanıtlar</w:t>
      </w:r>
    </w:p>
    <w:p w14:paraId="0B23B1A3" w14:textId="0957A799" w:rsidR="00A30DB3" w:rsidRPr="00CF7711" w:rsidRDefault="00A30DB3" w:rsidP="003C6026">
      <w:pPr>
        <w:spacing w:before="120" w:after="120"/>
        <w:rPr>
          <w:bCs/>
          <w:sz w:val="22"/>
          <w:szCs w:val="22"/>
        </w:rPr>
      </w:pPr>
      <w:r w:rsidRPr="00CF7711">
        <w:rPr>
          <w:bCs/>
          <w:sz w:val="22"/>
          <w:szCs w:val="22"/>
        </w:rPr>
        <w:t>(3)</w:t>
      </w:r>
      <w:proofErr w:type="gramStart"/>
      <w:r w:rsidRPr="00CF7711">
        <w:rPr>
          <w:bCs/>
          <w:sz w:val="22"/>
          <w:szCs w:val="22"/>
        </w:rPr>
        <w:t>DKT.B</w:t>
      </w:r>
      <w:proofErr w:type="gramEnd"/>
      <w:r w:rsidRPr="00CF7711">
        <w:rPr>
          <w:bCs/>
          <w:sz w:val="22"/>
          <w:szCs w:val="22"/>
        </w:rPr>
        <w:t>.1.6.1.</w:t>
      </w:r>
      <w:r w:rsidR="00900335" w:rsidRPr="00CF7711">
        <w:rPr>
          <w:bCs/>
          <w:sz w:val="22"/>
          <w:szCs w:val="22"/>
        </w:rPr>
        <w:t>Organizasyon_Şeması</w:t>
      </w:r>
    </w:p>
    <w:p w14:paraId="66964686" w14:textId="5C84492B" w:rsidR="00900335" w:rsidRPr="00CF7711" w:rsidRDefault="00900335" w:rsidP="003C6026">
      <w:pPr>
        <w:spacing w:before="120" w:after="120"/>
        <w:rPr>
          <w:bCs/>
          <w:sz w:val="22"/>
          <w:szCs w:val="22"/>
        </w:rPr>
      </w:pPr>
      <w:r w:rsidRPr="00CF7711">
        <w:rPr>
          <w:bCs/>
          <w:sz w:val="22"/>
          <w:szCs w:val="22"/>
        </w:rPr>
        <w:t>(3)</w:t>
      </w:r>
      <w:proofErr w:type="gramStart"/>
      <w:r w:rsidRPr="00CF7711">
        <w:rPr>
          <w:bCs/>
          <w:sz w:val="22"/>
          <w:szCs w:val="22"/>
        </w:rPr>
        <w:t>DKT.B</w:t>
      </w:r>
      <w:proofErr w:type="gramEnd"/>
      <w:r w:rsidRPr="00CF7711">
        <w:rPr>
          <w:bCs/>
          <w:sz w:val="22"/>
          <w:szCs w:val="22"/>
        </w:rPr>
        <w:t>.1.6.2.Kurullar_Komisyonlar_ve_Çalışma_Grupları</w:t>
      </w:r>
    </w:p>
    <w:p w14:paraId="15A2D269" w14:textId="44CA09B2" w:rsidR="00900335" w:rsidRPr="00CF7711" w:rsidRDefault="00900335" w:rsidP="003C6026">
      <w:pPr>
        <w:spacing w:before="120" w:after="120"/>
        <w:rPr>
          <w:bCs/>
          <w:sz w:val="22"/>
          <w:szCs w:val="22"/>
        </w:rPr>
      </w:pPr>
      <w:r w:rsidRPr="00CF7711">
        <w:rPr>
          <w:bCs/>
          <w:sz w:val="22"/>
          <w:szCs w:val="22"/>
        </w:rPr>
        <w:t>(3)</w:t>
      </w:r>
      <w:proofErr w:type="gramStart"/>
      <w:r w:rsidRPr="00CF7711">
        <w:rPr>
          <w:bCs/>
          <w:sz w:val="22"/>
          <w:szCs w:val="22"/>
        </w:rPr>
        <w:t>DKT.B</w:t>
      </w:r>
      <w:proofErr w:type="gramEnd"/>
      <w:r w:rsidRPr="00CF7711">
        <w:rPr>
          <w:bCs/>
          <w:sz w:val="22"/>
          <w:szCs w:val="22"/>
        </w:rPr>
        <w:t>.1.6.3.Lisans_Programı_ile_İlişkili_Bölüm_Kurul_Kararları</w:t>
      </w:r>
    </w:p>
    <w:p w14:paraId="110B2EB6" w14:textId="77777777" w:rsidR="003D0FA9" w:rsidRPr="00CF7711" w:rsidRDefault="0063422B" w:rsidP="00B06DAF">
      <w:pPr>
        <w:pStyle w:val="Balk2"/>
        <w:spacing w:before="120" w:after="120"/>
        <w:rPr>
          <w:rFonts w:ascii="Times New Roman" w:hAnsi="Times New Roman" w:cs="Times New Roman"/>
          <w:b/>
          <w:sz w:val="22"/>
          <w:szCs w:val="22"/>
        </w:rPr>
      </w:pPr>
      <w:bookmarkStart w:id="46" w:name="_Toc155533562"/>
      <w:r w:rsidRPr="00CF7711">
        <w:rPr>
          <w:rFonts w:ascii="Times New Roman" w:hAnsi="Times New Roman" w:cs="Times New Roman"/>
          <w:b/>
          <w:sz w:val="22"/>
          <w:szCs w:val="22"/>
        </w:rPr>
        <w:t>B.2. Programların Yürütülmesi (Öğrenci Merkezli Öğrenme Öğretme ve Değerlendirme)</w:t>
      </w:r>
      <w:bookmarkEnd w:id="46"/>
    </w:p>
    <w:p w14:paraId="750BBEA7" w14:textId="77777777" w:rsidR="0063422B" w:rsidRPr="00CF7711" w:rsidRDefault="0063422B" w:rsidP="003C6026">
      <w:pPr>
        <w:pStyle w:val="Balk3"/>
        <w:spacing w:before="120" w:after="120"/>
        <w:rPr>
          <w:rFonts w:ascii="Times New Roman" w:hAnsi="Times New Roman" w:cs="Times New Roman"/>
          <w:b/>
          <w:color w:val="2E74B5" w:themeColor="accent1" w:themeShade="BF"/>
          <w:sz w:val="22"/>
          <w:szCs w:val="22"/>
        </w:rPr>
      </w:pPr>
      <w:bookmarkStart w:id="47" w:name="_Toc155533563"/>
      <w:r w:rsidRPr="00CF7711">
        <w:rPr>
          <w:rFonts w:ascii="Times New Roman" w:hAnsi="Times New Roman" w:cs="Times New Roman"/>
          <w:b/>
          <w:color w:val="2E74B5" w:themeColor="accent1" w:themeShade="BF"/>
          <w:sz w:val="22"/>
          <w:szCs w:val="22"/>
        </w:rPr>
        <w:t xml:space="preserve">B.2.1. Öğretim </w:t>
      </w:r>
      <w:r w:rsidR="002D4868" w:rsidRPr="00CF7711">
        <w:rPr>
          <w:rFonts w:ascii="Times New Roman" w:hAnsi="Times New Roman" w:cs="Times New Roman"/>
          <w:b/>
          <w:color w:val="2E74B5" w:themeColor="accent1" w:themeShade="BF"/>
          <w:sz w:val="22"/>
          <w:szCs w:val="22"/>
        </w:rPr>
        <w:t xml:space="preserve">Yöntem </w:t>
      </w:r>
      <w:r w:rsidRPr="00CF7711">
        <w:rPr>
          <w:rFonts w:ascii="Times New Roman" w:hAnsi="Times New Roman" w:cs="Times New Roman"/>
          <w:b/>
          <w:color w:val="2E74B5" w:themeColor="accent1" w:themeShade="BF"/>
          <w:sz w:val="22"/>
          <w:szCs w:val="22"/>
        </w:rPr>
        <w:t xml:space="preserve">ve </w:t>
      </w:r>
      <w:r w:rsidR="002D4868" w:rsidRPr="00CF7711">
        <w:rPr>
          <w:rFonts w:ascii="Times New Roman" w:hAnsi="Times New Roman" w:cs="Times New Roman"/>
          <w:b/>
          <w:color w:val="2E74B5" w:themeColor="accent1" w:themeShade="BF"/>
          <w:sz w:val="22"/>
          <w:szCs w:val="22"/>
        </w:rPr>
        <w:t>Teknikleri</w:t>
      </w:r>
      <w:bookmarkEnd w:id="47"/>
    </w:p>
    <w:p w14:paraId="2F652BC1" w14:textId="77777777" w:rsidR="00FB2D58" w:rsidRPr="00CF7711" w:rsidRDefault="00FB2D58" w:rsidP="00FB2D58">
      <w:pPr>
        <w:jc w:val="both"/>
        <w:rPr>
          <w:sz w:val="22"/>
          <w:szCs w:val="22"/>
        </w:rPr>
      </w:pPr>
      <w:r w:rsidRPr="00CF7711">
        <w:rPr>
          <w:sz w:val="22"/>
          <w:szCs w:val="22"/>
        </w:rPr>
        <w:t xml:space="preserve">Bölümümüzde lisans programının 2025-2026 Eğitim-Öğretim Yılı Güz Dönemi’nde aktif hale gelmesinin gerçekleşmesi durumunda gerekli planlamalar yapılacaktır. Lisans programımız </w:t>
      </w:r>
      <w:proofErr w:type="gramStart"/>
      <w:r w:rsidRPr="00CF7711">
        <w:rPr>
          <w:sz w:val="22"/>
          <w:szCs w:val="22"/>
        </w:rPr>
        <w:t>halihazırda</w:t>
      </w:r>
      <w:proofErr w:type="gramEnd"/>
      <w:r w:rsidRPr="00CF7711">
        <w:rPr>
          <w:sz w:val="22"/>
          <w:szCs w:val="22"/>
        </w:rPr>
        <w:t xml:space="preserve"> aktif olmadığından bu başlık altında mevcut faaliyetimiz bulunmamaktadır.</w:t>
      </w:r>
    </w:p>
    <w:p w14:paraId="5E9DF1E5" w14:textId="77777777" w:rsidR="002519B7" w:rsidRPr="00CF7711" w:rsidRDefault="002519B7" w:rsidP="003C6026">
      <w:pPr>
        <w:spacing w:before="120" w:after="120"/>
        <w:rPr>
          <w:b/>
          <w:sz w:val="22"/>
          <w:szCs w:val="22"/>
          <w:u w:val="single"/>
        </w:rPr>
      </w:pPr>
      <w:r w:rsidRPr="00CF7711">
        <w:rPr>
          <w:b/>
          <w:sz w:val="22"/>
          <w:szCs w:val="22"/>
          <w:u w:val="single"/>
        </w:rPr>
        <w:t>Olgunluk Düzeyi (</w:t>
      </w:r>
      <w:proofErr w:type="spellStart"/>
      <w:r w:rsidRPr="00CF7711">
        <w:rPr>
          <w:b/>
          <w:sz w:val="22"/>
          <w:szCs w:val="22"/>
          <w:u w:val="single"/>
        </w:rPr>
        <w:t>Rubrik</w:t>
      </w:r>
      <w:proofErr w:type="spellEnd"/>
      <w:r w:rsidRPr="00CF7711">
        <w:rPr>
          <w:b/>
          <w:sz w:val="22"/>
          <w:szCs w:val="22"/>
          <w:u w:val="single"/>
        </w:rPr>
        <w:t xml:space="preserve"> Dereceli Derecelendirme Puanı)</w:t>
      </w:r>
    </w:p>
    <w:p w14:paraId="6C55C750" w14:textId="77777777" w:rsidR="002519B7" w:rsidRPr="00CF7711" w:rsidRDefault="00B06DAF" w:rsidP="003C6026">
      <w:pPr>
        <w:spacing w:before="120" w:after="120"/>
        <w:rPr>
          <w:b/>
          <w:sz w:val="22"/>
          <w:szCs w:val="22"/>
          <w:u w:val="single"/>
        </w:rPr>
      </w:pPr>
      <w:r w:rsidRPr="00CF7711">
        <w:rPr>
          <w:sz w:val="22"/>
          <w:szCs w:val="22"/>
        </w:rPr>
        <w:t>Bu başlıkta, bölümümüz olgunluk düzeyi 1 olarak belirlenmiştir.</w:t>
      </w:r>
    </w:p>
    <w:p w14:paraId="31CC4232" w14:textId="77777777" w:rsidR="002519B7" w:rsidRPr="00CF7711" w:rsidRDefault="002519B7" w:rsidP="003C6026">
      <w:pPr>
        <w:spacing w:before="120" w:after="120"/>
        <w:rPr>
          <w:b/>
          <w:sz w:val="22"/>
          <w:szCs w:val="22"/>
          <w:u w:val="single"/>
        </w:rPr>
      </w:pPr>
      <w:r w:rsidRPr="00CF7711">
        <w:rPr>
          <w:b/>
          <w:sz w:val="22"/>
          <w:szCs w:val="22"/>
          <w:u w:val="single"/>
        </w:rPr>
        <w:t>Kanıtlar</w:t>
      </w:r>
    </w:p>
    <w:p w14:paraId="04145501" w14:textId="77777777" w:rsidR="00F205BC" w:rsidRPr="00CF7711" w:rsidRDefault="00B06DAF" w:rsidP="003C6026">
      <w:pPr>
        <w:spacing w:before="120" w:after="120"/>
        <w:rPr>
          <w:sz w:val="22"/>
          <w:szCs w:val="22"/>
        </w:rPr>
      </w:pPr>
      <w:r w:rsidRPr="00CF7711">
        <w:rPr>
          <w:sz w:val="22"/>
          <w:szCs w:val="22"/>
        </w:rPr>
        <w:t>-</w:t>
      </w:r>
    </w:p>
    <w:p w14:paraId="1B0DBCDD" w14:textId="77777777" w:rsidR="0063422B" w:rsidRPr="00CF7711" w:rsidRDefault="0063422B" w:rsidP="003C6026">
      <w:pPr>
        <w:pStyle w:val="Balk3"/>
        <w:spacing w:before="120" w:after="120"/>
        <w:rPr>
          <w:rFonts w:ascii="Times New Roman" w:hAnsi="Times New Roman" w:cs="Times New Roman"/>
          <w:b/>
          <w:color w:val="2E74B5" w:themeColor="accent1" w:themeShade="BF"/>
          <w:sz w:val="22"/>
          <w:szCs w:val="22"/>
        </w:rPr>
      </w:pPr>
      <w:bookmarkStart w:id="48" w:name="_Toc155533564"/>
      <w:r w:rsidRPr="00CF7711">
        <w:rPr>
          <w:rFonts w:ascii="Times New Roman" w:hAnsi="Times New Roman" w:cs="Times New Roman"/>
          <w:b/>
          <w:color w:val="2E74B5" w:themeColor="accent1" w:themeShade="BF"/>
          <w:sz w:val="22"/>
          <w:szCs w:val="22"/>
        </w:rPr>
        <w:t>B.2.2. Ölçme ve değerlendirme</w:t>
      </w:r>
      <w:bookmarkEnd w:id="48"/>
    </w:p>
    <w:p w14:paraId="1B8777B9" w14:textId="77777777" w:rsidR="00FB2D58" w:rsidRPr="00CF7711" w:rsidRDefault="00FB2D58" w:rsidP="00FB2D58">
      <w:pPr>
        <w:jc w:val="both"/>
        <w:rPr>
          <w:sz w:val="22"/>
          <w:szCs w:val="22"/>
        </w:rPr>
      </w:pPr>
      <w:r w:rsidRPr="00CF7711">
        <w:rPr>
          <w:sz w:val="22"/>
          <w:szCs w:val="22"/>
        </w:rPr>
        <w:t xml:space="preserve">Bölümümüzde lisans programının 2025-2026 Eğitim-Öğretim Yılı Güz Dönemi’nde aktif hale gelmesinin gerçekleşmesi durumunda gerekli planlamalar yapılacaktır. Lisans programımız </w:t>
      </w:r>
      <w:proofErr w:type="gramStart"/>
      <w:r w:rsidRPr="00CF7711">
        <w:rPr>
          <w:sz w:val="22"/>
          <w:szCs w:val="22"/>
        </w:rPr>
        <w:t>halihazırda</w:t>
      </w:r>
      <w:proofErr w:type="gramEnd"/>
      <w:r w:rsidRPr="00CF7711">
        <w:rPr>
          <w:sz w:val="22"/>
          <w:szCs w:val="22"/>
        </w:rPr>
        <w:t xml:space="preserve"> aktif olmadığından bu başlık altında mevcut faaliyetimiz bulunmamaktadır.</w:t>
      </w:r>
    </w:p>
    <w:p w14:paraId="79133848" w14:textId="77777777" w:rsidR="002519B7" w:rsidRPr="00CF7711" w:rsidRDefault="002519B7" w:rsidP="003C6026">
      <w:pPr>
        <w:spacing w:before="120" w:after="120"/>
        <w:rPr>
          <w:b/>
          <w:sz w:val="22"/>
          <w:szCs w:val="22"/>
          <w:u w:val="single"/>
        </w:rPr>
      </w:pPr>
      <w:r w:rsidRPr="00CF7711">
        <w:rPr>
          <w:b/>
          <w:sz w:val="22"/>
          <w:szCs w:val="22"/>
          <w:u w:val="single"/>
        </w:rPr>
        <w:t>Olgunluk Düzeyi (</w:t>
      </w:r>
      <w:proofErr w:type="spellStart"/>
      <w:r w:rsidRPr="00CF7711">
        <w:rPr>
          <w:b/>
          <w:sz w:val="22"/>
          <w:szCs w:val="22"/>
          <w:u w:val="single"/>
        </w:rPr>
        <w:t>Rubrik</w:t>
      </w:r>
      <w:proofErr w:type="spellEnd"/>
      <w:r w:rsidRPr="00CF7711">
        <w:rPr>
          <w:b/>
          <w:sz w:val="22"/>
          <w:szCs w:val="22"/>
          <w:u w:val="single"/>
        </w:rPr>
        <w:t xml:space="preserve"> Dereceli Derecelendirme Puanı)</w:t>
      </w:r>
    </w:p>
    <w:p w14:paraId="716325BA" w14:textId="77777777" w:rsidR="002519B7" w:rsidRPr="00CF7711" w:rsidRDefault="00B06DAF" w:rsidP="003C6026">
      <w:pPr>
        <w:spacing w:before="120" w:after="120"/>
        <w:rPr>
          <w:b/>
          <w:sz w:val="22"/>
          <w:szCs w:val="22"/>
          <w:u w:val="single"/>
        </w:rPr>
      </w:pPr>
      <w:r w:rsidRPr="00CF7711">
        <w:rPr>
          <w:sz w:val="22"/>
          <w:szCs w:val="22"/>
        </w:rPr>
        <w:t>Bu başlıkta, bölümümüz olgunluk düzeyi 1 olarak belirlenmiştir.</w:t>
      </w:r>
    </w:p>
    <w:p w14:paraId="03AB4F47" w14:textId="77777777" w:rsidR="002519B7" w:rsidRPr="00CF7711" w:rsidRDefault="002519B7" w:rsidP="003C6026">
      <w:pPr>
        <w:spacing w:before="120" w:after="120"/>
        <w:rPr>
          <w:b/>
          <w:sz w:val="22"/>
          <w:szCs w:val="22"/>
          <w:u w:val="single"/>
        </w:rPr>
      </w:pPr>
      <w:r w:rsidRPr="00CF7711">
        <w:rPr>
          <w:b/>
          <w:sz w:val="22"/>
          <w:szCs w:val="22"/>
          <w:u w:val="single"/>
        </w:rPr>
        <w:t>Kanıtlar</w:t>
      </w:r>
    </w:p>
    <w:p w14:paraId="5E0D1043" w14:textId="77777777" w:rsidR="00F205BC" w:rsidRPr="00CF7711" w:rsidRDefault="00B06DAF" w:rsidP="003C6026">
      <w:pPr>
        <w:spacing w:before="120" w:after="120"/>
        <w:rPr>
          <w:sz w:val="22"/>
          <w:szCs w:val="22"/>
        </w:rPr>
      </w:pPr>
      <w:r w:rsidRPr="00CF7711">
        <w:rPr>
          <w:sz w:val="22"/>
          <w:szCs w:val="22"/>
        </w:rPr>
        <w:t>-</w:t>
      </w:r>
    </w:p>
    <w:p w14:paraId="3635C065" w14:textId="77777777" w:rsidR="002519B7" w:rsidRPr="00CF7711" w:rsidRDefault="0063422B" w:rsidP="00B06DAF">
      <w:pPr>
        <w:pStyle w:val="Balk3"/>
        <w:spacing w:before="120" w:after="120"/>
        <w:rPr>
          <w:rFonts w:ascii="Times New Roman" w:hAnsi="Times New Roman" w:cs="Times New Roman"/>
          <w:b/>
          <w:color w:val="2E74B5" w:themeColor="accent1" w:themeShade="BF"/>
          <w:sz w:val="22"/>
          <w:szCs w:val="22"/>
        </w:rPr>
      </w:pPr>
      <w:bookmarkStart w:id="49" w:name="_Toc155533565"/>
      <w:r w:rsidRPr="00CF7711">
        <w:rPr>
          <w:rFonts w:ascii="Times New Roman" w:hAnsi="Times New Roman" w:cs="Times New Roman"/>
          <w:b/>
          <w:color w:val="2E74B5" w:themeColor="accent1" w:themeShade="BF"/>
          <w:sz w:val="22"/>
          <w:szCs w:val="22"/>
        </w:rPr>
        <w:lastRenderedPageBreak/>
        <w:t xml:space="preserve">B.2.3. Öğrenci </w:t>
      </w:r>
      <w:r w:rsidR="002D4868" w:rsidRPr="00CF7711">
        <w:rPr>
          <w:rFonts w:ascii="Times New Roman" w:hAnsi="Times New Roman" w:cs="Times New Roman"/>
          <w:b/>
          <w:color w:val="2E74B5" w:themeColor="accent1" w:themeShade="BF"/>
          <w:sz w:val="22"/>
          <w:szCs w:val="22"/>
        </w:rPr>
        <w:t xml:space="preserve">Kabulü, Önceki Öğrenmenin Tanınması </w:t>
      </w:r>
      <w:r w:rsidRPr="00CF7711">
        <w:rPr>
          <w:rFonts w:ascii="Times New Roman" w:hAnsi="Times New Roman" w:cs="Times New Roman"/>
          <w:b/>
          <w:color w:val="2E74B5" w:themeColor="accent1" w:themeShade="BF"/>
          <w:sz w:val="22"/>
          <w:szCs w:val="22"/>
        </w:rPr>
        <w:t xml:space="preserve">ve </w:t>
      </w:r>
      <w:r w:rsidR="002D4868" w:rsidRPr="00CF7711">
        <w:rPr>
          <w:rFonts w:ascii="Times New Roman" w:hAnsi="Times New Roman" w:cs="Times New Roman"/>
          <w:b/>
          <w:color w:val="2E74B5" w:themeColor="accent1" w:themeShade="BF"/>
          <w:sz w:val="22"/>
          <w:szCs w:val="22"/>
        </w:rPr>
        <w:t>Kredilendirilmesi</w:t>
      </w:r>
      <w:bookmarkEnd w:id="49"/>
    </w:p>
    <w:p w14:paraId="0B506A6F" w14:textId="77777777" w:rsidR="00FB2D58" w:rsidRPr="00CF7711" w:rsidRDefault="00FB2D58" w:rsidP="00FB2D58">
      <w:pPr>
        <w:jc w:val="both"/>
        <w:rPr>
          <w:sz w:val="22"/>
          <w:szCs w:val="22"/>
        </w:rPr>
      </w:pPr>
      <w:r w:rsidRPr="00CF7711">
        <w:rPr>
          <w:sz w:val="22"/>
          <w:szCs w:val="22"/>
        </w:rPr>
        <w:t xml:space="preserve">Bölümümüzde lisans programının 2025-2026 Eğitim-Öğretim Yılı Güz Dönemi’nde aktif hale gelmesinin gerçekleşmesi durumunda gerekli planlamalar yapılacaktır. Lisans programımız </w:t>
      </w:r>
      <w:proofErr w:type="gramStart"/>
      <w:r w:rsidRPr="00CF7711">
        <w:rPr>
          <w:sz w:val="22"/>
          <w:szCs w:val="22"/>
        </w:rPr>
        <w:t>halihazırda</w:t>
      </w:r>
      <w:proofErr w:type="gramEnd"/>
      <w:r w:rsidRPr="00CF7711">
        <w:rPr>
          <w:sz w:val="22"/>
          <w:szCs w:val="22"/>
        </w:rPr>
        <w:t xml:space="preserve"> aktif olmadığından bu başlık altında mevcut faaliyetimiz bulunmamaktadır.</w:t>
      </w:r>
    </w:p>
    <w:p w14:paraId="4722A54D" w14:textId="77777777" w:rsidR="002519B7" w:rsidRPr="00CF7711" w:rsidRDefault="002519B7" w:rsidP="003C6026">
      <w:pPr>
        <w:spacing w:before="120" w:after="120"/>
        <w:rPr>
          <w:b/>
          <w:sz w:val="22"/>
          <w:szCs w:val="22"/>
          <w:u w:val="single"/>
        </w:rPr>
      </w:pPr>
      <w:r w:rsidRPr="00CF7711">
        <w:rPr>
          <w:b/>
          <w:sz w:val="22"/>
          <w:szCs w:val="22"/>
          <w:u w:val="single"/>
        </w:rPr>
        <w:t>Olgunluk Düzeyi (</w:t>
      </w:r>
      <w:proofErr w:type="spellStart"/>
      <w:r w:rsidRPr="00CF7711">
        <w:rPr>
          <w:b/>
          <w:sz w:val="22"/>
          <w:szCs w:val="22"/>
          <w:u w:val="single"/>
        </w:rPr>
        <w:t>Rubrik</w:t>
      </w:r>
      <w:proofErr w:type="spellEnd"/>
      <w:r w:rsidRPr="00CF7711">
        <w:rPr>
          <w:b/>
          <w:sz w:val="22"/>
          <w:szCs w:val="22"/>
          <w:u w:val="single"/>
        </w:rPr>
        <w:t xml:space="preserve"> Dereceli Derecelendirme Puanı)</w:t>
      </w:r>
    </w:p>
    <w:p w14:paraId="172C672C" w14:textId="77777777" w:rsidR="002519B7" w:rsidRPr="00CF7711" w:rsidRDefault="00B06DAF" w:rsidP="003C6026">
      <w:pPr>
        <w:spacing w:before="120" w:after="120"/>
        <w:rPr>
          <w:b/>
          <w:sz w:val="22"/>
          <w:szCs w:val="22"/>
          <w:u w:val="single"/>
        </w:rPr>
      </w:pPr>
      <w:r w:rsidRPr="00CF7711">
        <w:rPr>
          <w:sz w:val="22"/>
          <w:szCs w:val="22"/>
        </w:rPr>
        <w:t>Bu başlıkta, bölümümüz olgunluk düzeyi 1 olarak belirlenmiştir.</w:t>
      </w:r>
    </w:p>
    <w:p w14:paraId="1D7EC18D" w14:textId="77777777" w:rsidR="002519B7" w:rsidRPr="00CF7711" w:rsidRDefault="002519B7" w:rsidP="003C6026">
      <w:pPr>
        <w:spacing w:before="120" w:after="120"/>
        <w:rPr>
          <w:b/>
          <w:sz w:val="22"/>
          <w:szCs w:val="22"/>
          <w:u w:val="single"/>
        </w:rPr>
      </w:pPr>
      <w:r w:rsidRPr="00CF7711">
        <w:rPr>
          <w:b/>
          <w:sz w:val="22"/>
          <w:szCs w:val="22"/>
          <w:u w:val="single"/>
        </w:rPr>
        <w:t>Kanıtlar</w:t>
      </w:r>
    </w:p>
    <w:p w14:paraId="22D40B67" w14:textId="77777777" w:rsidR="00F205BC" w:rsidRPr="00CF7711" w:rsidRDefault="00B06DAF" w:rsidP="003C6026">
      <w:pPr>
        <w:spacing w:before="120" w:after="120"/>
        <w:rPr>
          <w:sz w:val="22"/>
          <w:szCs w:val="22"/>
        </w:rPr>
      </w:pPr>
      <w:r w:rsidRPr="00CF7711">
        <w:rPr>
          <w:sz w:val="22"/>
          <w:szCs w:val="22"/>
        </w:rPr>
        <w:t>-</w:t>
      </w:r>
    </w:p>
    <w:p w14:paraId="3BC62557" w14:textId="77777777" w:rsidR="0063422B" w:rsidRPr="00CF7711" w:rsidRDefault="0063422B" w:rsidP="003C6026">
      <w:pPr>
        <w:pStyle w:val="Balk3"/>
        <w:spacing w:before="120" w:after="120"/>
        <w:rPr>
          <w:rFonts w:ascii="Times New Roman" w:hAnsi="Times New Roman" w:cs="Times New Roman"/>
          <w:b/>
          <w:color w:val="2E74B5" w:themeColor="accent1" w:themeShade="BF"/>
          <w:sz w:val="22"/>
          <w:szCs w:val="22"/>
        </w:rPr>
      </w:pPr>
      <w:bookmarkStart w:id="50" w:name="_Toc155533566"/>
      <w:r w:rsidRPr="00CF7711">
        <w:rPr>
          <w:rFonts w:ascii="Times New Roman" w:hAnsi="Times New Roman" w:cs="Times New Roman"/>
          <w:b/>
          <w:color w:val="2E74B5" w:themeColor="accent1" w:themeShade="BF"/>
          <w:sz w:val="22"/>
          <w:szCs w:val="22"/>
        </w:rPr>
        <w:t xml:space="preserve">B.2.4. Yeterliliklerin </w:t>
      </w:r>
      <w:r w:rsidR="002D4868" w:rsidRPr="00CF7711">
        <w:rPr>
          <w:rFonts w:ascii="Times New Roman" w:hAnsi="Times New Roman" w:cs="Times New Roman"/>
          <w:b/>
          <w:color w:val="2E74B5" w:themeColor="accent1" w:themeShade="BF"/>
          <w:sz w:val="22"/>
          <w:szCs w:val="22"/>
        </w:rPr>
        <w:t xml:space="preserve">Sertifikalandırılması </w:t>
      </w:r>
      <w:r w:rsidRPr="00CF7711">
        <w:rPr>
          <w:rFonts w:ascii="Times New Roman" w:hAnsi="Times New Roman" w:cs="Times New Roman"/>
          <w:b/>
          <w:color w:val="2E74B5" w:themeColor="accent1" w:themeShade="BF"/>
          <w:sz w:val="22"/>
          <w:szCs w:val="22"/>
        </w:rPr>
        <w:t xml:space="preserve">ve </w:t>
      </w:r>
      <w:r w:rsidR="002D4868" w:rsidRPr="00CF7711">
        <w:rPr>
          <w:rFonts w:ascii="Times New Roman" w:hAnsi="Times New Roman" w:cs="Times New Roman"/>
          <w:b/>
          <w:color w:val="2E74B5" w:themeColor="accent1" w:themeShade="BF"/>
          <w:sz w:val="22"/>
          <w:szCs w:val="22"/>
        </w:rPr>
        <w:t>Diploma</w:t>
      </w:r>
      <w:bookmarkEnd w:id="50"/>
    </w:p>
    <w:p w14:paraId="1C110262" w14:textId="77777777" w:rsidR="00FB2D58" w:rsidRPr="00CF7711" w:rsidRDefault="00FB2D58" w:rsidP="00FB2D58">
      <w:pPr>
        <w:jc w:val="both"/>
        <w:rPr>
          <w:sz w:val="22"/>
          <w:szCs w:val="22"/>
        </w:rPr>
      </w:pPr>
      <w:r w:rsidRPr="00CF7711">
        <w:rPr>
          <w:sz w:val="22"/>
          <w:szCs w:val="22"/>
        </w:rPr>
        <w:t xml:space="preserve">Bölümümüzde lisans programının 2025-2026 Eğitim-Öğretim Yılı Güz Dönemi’nde aktif hale gelmesinin gerçekleşmesi durumunda gerekli planlamalar yapılacaktır. Lisans programımız </w:t>
      </w:r>
      <w:proofErr w:type="gramStart"/>
      <w:r w:rsidRPr="00CF7711">
        <w:rPr>
          <w:sz w:val="22"/>
          <w:szCs w:val="22"/>
        </w:rPr>
        <w:t>halihazırda</w:t>
      </w:r>
      <w:proofErr w:type="gramEnd"/>
      <w:r w:rsidRPr="00CF7711">
        <w:rPr>
          <w:sz w:val="22"/>
          <w:szCs w:val="22"/>
        </w:rPr>
        <w:t xml:space="preserve"> aktif olmadığından bu başlık altında mevcut faaliyetimiz bulunmamaktadır.</w:t>
      </w:r>
    </w:p>
    <w:p w14:paraId="3B9359EA" w14:textId="77777777" w:rsidR="002519B7" w:rsidRPr="00CF7711" w:rsidRDefault="002519B7" w:rsidP="003C6026">
      <w:pPr>
        <w:spacing w:before="120" w:after="120"/>
        <w:rPr>
          <w:b/>
          <w:sz w:val="22"/>
          <w:szCs w:val="22"/>
          <w:u w:val="single"/>
        </w:rPr>
      </w:pPr>
      <w:r w:rsidRPr="00CF7711">
        <w:rPr>
          <w:b/>
          <w:sz w:val="22"/>
          <w:szCs w:val="22"/>
          <w:u w:val="single"/>
        </w:rPr>
        <w:t>Olgunluk Düzeyi (</w:t>
      </w:r>
      <w:proofErr w:type="spellStart"/>
      <w:r w:rsidRPr="00CF7711">
        <w:rPr>
          <w:b/>
          <w:sz w:val="22"/>
          <w:szCs w:val="22"/>
          <w:u w:val="single"/>
        </w:rPr>
        <w:t>Rubrik</w:t>
      </w:r>
      <w:proofErr w:type="spellEnd"/>
      <w:r w:rsidRPr="00CF7711">
        <w:rPr>
          <w:b/>
          <w:sz w:val="22"/>
          <w:szCs w:val="22"/>
          <w:u w:val="single"/>
        </w:rPr>
        <w:t xml:space="preserve"> Dereceli Derecelendirme Puanı)</w:t>
      </w:r>
    </w:p>
    <w:p w14:paraId="1EED41A6" w14:textId="77777777" w:rsidR="002519B7" w:rsidRPr="00CF7711" w:rsidRDefault="00B06DAF" w:rsidP="003C6026">
      <w:pPr>
        <w:spacing w:before="120" w:after="120"/>
        <w:rPr>
          <w:b/>
          <w:sz w:val="22"/>
          <w:szCs w:val="22"/>
          <w:u w:val="single"/>
        </w:rPr>
      </w:pPr>
      <w:r w:rsidRPr="00CF7711">
        <w:rPr>
          <w:sz w:val="22"/>
          <w:szCs w:val="22"/>
        </w:rPr>
        <w:t>Bu başlıkta, bölümümüz olgunluk düzeyi 1 olarak belirlenmiştir.</w:t>
      </w:r>
    </w:p>
    <w:p w14:paraId="0EFC3667" w14:textId="77777777" w:rsidR="002519B7" w:rsidRPr="00CF7711" w:rsidRDefault="002519B7" w:rsidP="003C6026">
      <w:pPr>
        <w:spacing w:before="120" w:after="120"/>
        <w:rPr>
          <w:b/>
          <w:sz w:val="22"/>
          <w:szCs w:val="22"/>
          <w:u w:val="single"/>
        </w:rPr>
      </w:pPr>
      <w:r w:rsidRPr="00CF7711">
        <w:rPr>
          <w:b/>
          <w:sz w:val="22"/>
          <w:szCs w:val="22"/>
          <w:u w:val="single"/>
        </w:rPr>
        <w:t>Kanıtlar</w:t>
      </w:r>
    </w:p>
    <w:p w14:paraId="7CBFD0A0" w14:textId="77777777" w:rsidR="00F205BC" w:rsidRPr="00CF7711" w:rsidRDefault="00B06DAF" w:rsidP="003C6026">
      <w:pPr>
        <w:spacing w:before="120" w:after="120"/>
        <w:rPr>
          <w:sz w:val="22"/>
          <w:szCs w:val="22"/>
        </w:rPr>
      </w:pPr>
      <w:r w:rsidRPr="00CF7711">
        <w:rPr>
          <w:sz w:val="22"/>
          <w:szCs w:val="22"/>
        </w:rPr>
        <w:t>-</w:t>
      </w:r>
    </w:p>
    <w:p w14:paraId="65B387B4" w14:textId="77777777" w:rsidR="0063422B" w:rsidRPr="00CF7711" w:rsidRDefault="0063422B" w:rsidP="003C6026">
      <w:pPr>
        <w:pStyle w:val="Balk2"/>
        <w:spacing w:before="120" w:after="120"/>
        <w:rPr>
          <w:rFonts w:ascii="Times New Roman" w:hAnsi="Times New Roman" w:cs="Times New Roman"/>
          <w:b/>
          <w:sz w:val="22"/>
          <w:szCs w:val="22"/>
        </w:rPr>
      </w:pPr>
      <w:bookmarkStart w:id="51" w:name="_Toc155533567"/>
      <w:r w:rsidRPr="00CF7711">
        <w:rPr>
          <w:rFonts w:ascii="Times New Roman" w:hAnsi="Times New Roman" w:cs="Times New Roman"/>
          <w:b/>
          <w:sz w:val="22"/>
          <w:szCs w:val="22"/>
        </w:rPr>
        <w:t>B.3. Öğrenme Kaynakları ve Akademik Destek Hizmetleri</w:t>
      </w:r>
      <w:bookmarkEnd w:id="51"/>
    </w:p>
    <w:p w14:paraId="3369EEB7" w14:textId="77777777" w:rsidR="0063422B" w:rsidRPr="00CF7711" w:rsidRDefault="0063422B" w:rsidP="003C6026">
      <w:pPr>
        <w:pStyle w:val="Balk3"/>
        <w:spacing w:before="120" w:after="120"/>
        <w:rPr>
          <w:rFonts w:ascii="Times New Roman" w:hAnsi="Times New Roman" w:cs="Times New Roman"/>
          <w:b/>
          <w:color w:val="2E74B5" w:themeColor="accent1" w:themeShade="BF"/>
          <w:sz w:val="22"/>
          <w:szCs w:val="22"/>
        </w:rPr>
      </w:pPr>
      <w:bookmarkStart w:id="52" w:name="_Toc155533568"/>
      <w:r w:rsidRPr="00CF7711">
        <w:rPr>
          <w:rFonts w:ascii="Times New Roman" w:hAnsi="Times New Roman" w:cs="Times New Roman"/>
          <w:b/>
          <w:color w:val="2E74B5" w:themeColor="accent1" w:themeShade="BF"/>
          <w:sz w:val="22"/>
          <w:szCs w:val="22"/>
        </w:rPr>
        <w:t xml:space="preserve">B.3.1. Öğrenme </w:t>
      </w:r>
      <w:r w:rsidR="002D4868" w:rsidRPr="00CF7711">
        <w:rPr>
          <w:rFonts w:ascii="Times New Roman" w:hAnsi="Times New Roman" w:cs="Times New Roman"/>
          <w:b/>
          <w:color w:val="2E74B5" w:themeColor="accent1" w:themeShade="BF"/>
          <w:sz w:val="22"/>
          <w:szCs w:val="22"/>
        </w:rPr>
        <w:t xml:space="preserve">Ortam </w:t>
      </w:r>
      <w:r w:rsidRPr="00CF7711">
        <w:rPr>
          <w:rFonts w:ascii="Times New Roman" w:hAnsi="Times New Roman" w:cs="Times New Roman"/>
          <w:b/>
          <w:color w:val="2E74B5" w:themeColor="accent1" w:themeShade="BF"/>
          <w:sz w:val="22"/>
          <w:szCs w:val="22"/>
        </w:rPr>
        <w:t xml:space="preserve">ve </w:t>
      </w:r>
      <w:r w:rsidR="002D4868" w:rsidRPr="00CF7711">
        <w:rPr>
          <w:rFonts w:ascii="Times New Roman" w:hAnsi="Times New Roman" w:cs="Times New Roman"/>
          <w:b/>
          <w:color w:val="2E74B5" w:themeColor="accent1" w:themeShade="BF"/>
          <w:sz w:val="22"/>
          <w:szCs w:val="22"/>
        </w:rPr>
        <w:t>Kaynakları</w:t>
      </w:r>
      <w:bookmarkEnd w:id="52"/>
    </w:p>
    <w:p w14:paraId="120996EB" w14:textId="77777777" w:rsidR="00FB2D58" w:rsidRPr="00CF7711" w:rsidRDefault="00FB2D58" w:rsidP="00FB2D58">
      <w:pPr>
        <w:jc w:val="both"/>
        <w:rPr>
          <w:sz w:val="22"/>
          <w:szCs w:val="22"/>
        </w:rPr>
      </w:pPr>
      <w:r w:rsidRPr="00CF7711">
        <w:rPr>
          <w:sz w:val="22"/>
          <w:szCs w:val="22"/>
        </w:rPr>
        <w:t xml:space="preserve">Bölümümüzde lisans programının 2025-2026 Eğitim-Öğretim Yılı Güz Dönemi’nde aktif hale gelmesinin gerçekleşmesi durumunda gerekli planlamalar yapılacaktır. Lisans programımız </w:t>
      </w:r>
      <w:proofErr w:type="gramStart"/>
      <w:r w:rsidRPr="00CF7711">
        <w:rPr>
          <w:sz w:val="22"/>
          <w:szCs w:val="22"/>
        </w:rPr>
        <w:t>halihazırda</w:t>
      </w:r>
      <w:proofErr w:type="gramEnd"/>
      <w:r w:rsidRPr="00CF7711">
        <w:rPr>
          <w:sz w:val="22"/>
          <w:szCs w:val="22"/>
        </w:rPr>
        <w:t xml:space="preserve"> aktif olmadığından bu başlık altında mevcut faaliyetimiz bulunmamaktadır.</w:t>
      </w:r>
    </w:p>
    <w:p w14:paraId="01F7B2A8" w14:textId="77777777" w:rsidR="002519B7" w:rsidRPr="00CF7711" w:rsidRDefault="002519B7" w:rsidP="003C6026">
      <w:pPr>
        <w:spacing w:before="120" w:after="120"/>
        <w:rPr>
          <w:b/>
          <w:sz w:val="22"/>
          <w:szCs w:val="22"/>
          <w:u w:val="single"/>
        </w:rPr>
      </w:pPr>
      <w:r w:rsidRPr="00CF7711">
        <w:rPr>
          <w:b/>
          <w:sz w:val="22"/>
          <w:szCs w:val="22"/>
          <w:u w:val="single"/>
        </w:rPr>
        <w:t>Olgunluk Düzeyi (</w:t>
      </w:r>
      <w:proofErr w:type="spellStart"/>
      <w:r w:rsidRPr="00CF7711">
        <w:rPr>
          <w:b/>
          <w:sz w:val="22"/>
          <w:szCs w:val="22"/>
          <w:u w:val="single"/>
        </w:rPr>
        <w:t>Rubrik</w:t>
      </w:r>
      <w:proofErr w:type="spellEnd"/>
      <w:r w:rsidRPr="00CF7711">
        <w:rPr>
          <w:b/>
          <w:sz w:val="22"/>
          <w:szCs w:val="22"/>
          <w:u w:val="single"/>
        </w:rPr>
        <w:t xml:space="preserve"> Dereceli Derecelendirme Puanı)</w:t>
      </w:r>
    </w:p>
    <w:p w14:paraId="168D9826" w14:textId="77777777" w:rsidR="002519B7" w:rsidRPr="00CF7711" w:rsidRDefault="00B06DAF" w:rsidP="003C6026">
      <w:pPr>
        <w:spacing w:before="120" w:after="120"/>
        <w:rPr>
          <w:b/>
          <w:sz w:val="22"/>
          <w:szCs w:val="22"/>
          <w:u w:val="single"/>
        </w:rPr>
      </w:pPr>
      <w:r w:rsidRPr="00CF7711">
        <w:rPr>
          <w:sz w:val="22"/>
          <w:szCs w:val="22"/>
        </w:rPr>
        <w:t>Bu başlıkta, bölümümüz olgunluk düzeyi 1 olarak belirlenmiştir.</w:t>
      </w:r>
    </w:p>
    <w:p w14:paraId="5112975D" w14:textId="77777777" w:rsidR="002519B7" w:rsidRPr="00CF7711" w:rsidRDefault="002519B7" w:rsidP="003C6026">
      <w:pPr>
        <w:spacing w:before="120" w:after="120"/>
        <w:rPr>
          <w:b/>
          <w:sz w:val="22"/>
          <w:szCs w:val="22"/>
          <w:u w:val="single"/>
        </w:rPr>
      </w:pPr>
      <w:r w:rsidRPr="00CF7711">
        <w:rPr>
          <w:b/>
          <w:sz w:val="22"/>
          <w:szCs w:val="22"/>
          <w:u w:val="single"/>
        </w:rPr>
        <w:t>Kanıtlar</w:t>
      </w:r>
    </w:p>
    <w:p w14:paraId="5145A60C" w14:textId="77777777" w:rsidR="00F205BC" w:rsidRPr="00CF7711" w:rsidRDefault="00B06DAF" w:rsidP="003C6026">
      <w:pPr>
        <w:spacing w:before="120" w:after="120"/>
        <w:rPr>
          <w:sz w:val="22"/>
          <w:szCs w:val="22"/>
        </w:rPr>
      </w:pPr>
      <w:r w:rsidRPr="00CF7711">
        <w:rPr>
          <w:sz w:val="22"/>
          <w:szCs w:val="22"/>
        </w:rPr>
        <w:t>-</w:t>
      </w:r>
    </w:p>
    <w:p w14:paraId="77FFFD56" w14:textId="77777777" w:rsidR="0063422B" w:rsidRPr="00CF7711" w:rsidRDefault="0063422B" w:rsidP="003C6026">
      <w:pPr>
        <w:pStyle w:val="Balk3"/>
        <w:spacing w:before="120" w:after="120"/>
        <w:rPr>
          <w:rFonts w:ascii="Times New Roman" w:hAnsi="Times New Roman" w:cs="Times New Roman"/>
          <w:b/>
          <w:color w:val="2E74B5" w:themeColor="accent1" w:themeShade="BF"/>
          <w:sz w:val="22"/>
          <w:szCs w:val="22"/>
        </w:rPr>
      </w:pPr>
      <w:bookmarkStart w:id="53" w:name="_Toc155533569"/>
      <w:r w:rsidRPr="00CF7711">
        <w:rPr>
          <w:rFonts w:ascii="Times New Roman" w:hAnsi="Times New Roman" w:cs="Times New Roman"/>
          <w:b/>
          <w:color w:val="2E74B5" w:themeColor="accent1" w:themeShade="BF"/>
          <w:sz w:val="22"/>
          <w:szCs w:val="22"/>
        </w:rPr>
        <w:t xml:space="preserve">B.3.2. Akademik </w:t>
      </w:r>
      <w:r w:rsidR="002D4868" w:rsidRPr="00CF7711">
        <w:rPr>
          <w:rFonts w:ascii="Times New Roman" w:hAnsi="Times New Roman" w:cs="Times New Roman"/>
          <w:b/>
          <w:color w:val="2E74B5" w:themeColor="accent1" w:themeShade="BF"/>
          <w:sz w:val="22"/>
          <w:szCs w:val="22"/>
        </w:rPr>
        <w:t>Destek Hizmetleri</w:t>
      </w:r>
      <w:bookmarkEnd w:id="53"/>
    </w:p>
    <w:p w14:paraId="65642BEB" w14:textId="77777777" w:rsidR="00FB2D58" w:rsidRPr="00CF7711" w:rsidRDefault="00FB2D58" w:rsidP="00FB2D58">
      <w:pPr>
        <w:jc w:val="both"/>
        <w:rPr>
          <w:sz w:val="22"/>
          <w:szCs w:val="22"/>
        </w:rPr>
      </w:pPr>
      <w:r w:rsidRPr="00CF7711">
        <w:rPr>
          <w:sz w:val="22"/>
          <w:szCs w:val="22"/>
        </w:rPr>
        <w:t xml:space="preserve">Bölümümüzde lisans programının 2025-2026 Eğitim-Öğretim Yılı Güz Dönemi’nde aktif hale gelmesinin gerçekleşmesi durumunda gerekli planlamalar yapılacaktır. Lisans programımız </w:t>
      </w:r>
      <w:proofErr w:type="gramStart"/>
      <w:r w:rsidRPr="00CF7711">
        <w:rPr>
          <w:sz w:val="22"/>
          <w:szCs w:val="22"/>
        </w:rPr>
        <w:t>halihazırda</w:t>
      </w:r>
      <w:proofErr w:type="gramEnd"/>
      <w:r w:rsidRPr="00CF7711">
        <w:rPr>
          <w:sz w:val="22"/>
          <w:szCs w:val="22"/>
        </w:rPr>
        <w:t xml:space="preserve"> aktif olmadığından bu başlık altında mevcut faaliyetimiz bulunmamaktadır.</w:t>
      </w:r>
    </w:p>
    <w:p w14:paraId="32A6CA6C" w14:textId="77777777" w:rsidR="002519B7" w:rsidRPr="00CF7711" w:rsidRDefault="002519B7" w:rsidP="003C6026">
      <w:pPr>
        <w:spacing w:before="120" w:after="120"/>
        <w:rPr>
          <w:b/>
          <w:sz w:val="22"/>
          <w:szCs w:val="22"/>
          <w:u w:val="single"/>
        </w:rPr>
      </w:pPr>
      <w:r w:rsidRPr="00CF7711">
        <w:rPr>
          <w:b/>
          <w:sz w:val="22"/>
          <w:szCs w:val="22"/>
          <w:u w:val="single"/>
        </w:rPr>
        <w:t>Olgunluk Düzeyi (</w:t>
      </w:r>
      <w:proofErr w:type="spellStart"/>
      <w:r w:rsidRPr="00CF7711">
        <w:rPr>
          <w:b/>
          <w:sz w:val="22"/>
          <w:szCs w:val="22"/>
          <w:u w:val="single"/>
        </w:rPr>
        <w:t>Rubrik</w:t>
      </w:r>
      <w:proofErr w:type="spellEnd"/>
      <w:r w:rsidRPr="00CF7711">
        <w:rPr>
          <w:b/>
          <w:sz w:val="22"/>
          <w:szCs w:val="22"/>
          <w:u w:val="single"/>
        </w:rPr>
        <w:t xml:space="preserve"> Dereceli Derecelendirme Puanı)</w:t>
      </w:r>
    </w:p>
    <w:p w14:paraId="43B06694" w14:textId="77777777" w:rsidR="002519B7" w:rsidRPr="00CF7711" w:rsidRDefault="00EB3FE1" w:rsidP="003C6026">
      <w:pPr>
        <w:spacing w:before="120" w:after="120"/>
        <w:rPr>
          <w:b/>
          <w:sz w:val="22"/>
          <w:szCs w:val="22"/>
          <w:u w:val="single"/>
        </w:rPr>
      </w:pPr>
      <w:r w:rsidRPr="00CF7711">
        <w:rPr>
          <w:sz w:val="22"/>
          <w:szCs w:val="22"/>
        </w:rPr>
        <w:t>Bu başlıkta, bölümümüz olgunluk düzeyi 1 olarak belirlenmiştir.</w:t>
      </w:r>
    </w:p>
    <w:p w14:paraId="615C1155" w14:textId="77777777" w:rsidR="002519B7" w:rsidRPr="00CF7711" w:rsidRDefault="002519B7" w:rsidP="003C6026">
      <w:pPr>
        <w:spacing w:before="120" w:after="120"/>
        <w:rPr>
          <w:b/>
          <w:sz w:val="22"/>
          <w:szCs w:val="22"/>
          <w:u w:val="single"/>
        </w:rPr>
      </w:pPr>
      <w:r w:rsidRPr="00CF7711">
        <w:rPr>
          <w:b/>
          <w:sz w:val="22"/>
          <w:szCs w:val="22"/>
          <w:u w:val="single"/>
        </w:rPr>
        <w:t>Kanıtlar</w:t>
      </w:r>
    </w:p>
    <w:p w14:paraId="2411D45B" w14:textId="77777777" w:rsidR="00F205BC" w:rsidRPr="00CF7711" w:rsidRDefault="00EB3FE1" w:rsidP="003C6026">
      <w:pPr>
        <w:spacing w:before="120" w:after="120"/>
        <w:rPr>
          <w:sz w:val="22"/>
          <w:szCs w:val="22"/>
        </w:rPr>
      </w:pPr>
      <w:r w:rsidRPr="00CF7711">
        <w:rPr>
          <w:sz w:val="22"/>
          <w:szCs w:val="22"/>
        </w:rPr>
        <w:t>-</w:t>
      </w:r>
    </w:p>
    <w:p w14:paraId="5B0C5ECE" w14:textId="77777777" w:rsidR="0063422B" w:rsidRPr="00CF7711" w:rsidRDefault="0063422B" w:rsidP="003C6026">
      <w:pPr>
        <w:pStyle w:val="Balk3"/>
        <w:spacing w:before="120" w:after="120"/>
        <w:rPr>
          <w:rFonts w:ascii="Times New Roman" w:hAnsi="Times New Roman" w:cs="Times New Roman"/>
          <w:b/>
          <w:color w:val="2E74B5" w:themeColor="accent1" w:themeShade="BF"/>
          <w:sz w:val="22"/>
          <w:szCs w:val="22"/>
        </w:rPr>
      </w:pPr>
      <w:bookmarkStart w:id="54" w:name="_Toc155533570"/>
      <w:r w:rsidRPr="00CF7711">
        <w:rPr>
          <w:rFonts w:ascii="Times New Roman" w:hAnsi="Times New Roman" w:cs="Times New Roman"/>
          <w:b/>
          <w:color w:val="2E74B5" w:themeColor="accent1" w:themeShade="BF"/>
          <w:sz w:val="22"/>
          <w:szCs w:val="22"/>
        </w:rPr>
        <w:t xml:space="preserve">B.3.3. Tesis ve </w:t>
      </w:r>
      <w:r w:rsidR="002D4868" w:rsidRPr="00CF7711">
        <w:rPr>
          <w:rFonts w:ascii="Times New Roman" w:hAnsi="Times New Roman" w:cs="Times New Roman"/>
          <w:b/>
          <w:color w:val="2E74B5" w:themeColor="accent1" w:themeShade="BF"/>
          <w:sz w:val="22"/>
          <w:szCs w:val="22"/>
        </w:rPr>
        <w:t>Altyapılar</w:t>
      </w:r>
      <w:bookmarkEnd w:id="54"/>
    </w:p>
    <w:p w14:paraId="41F3828A" w14:textId="77777777" w:rsidR="00FB2D58" w:rsidRPr="00CF7711" w:rsidRDefault="00FB2D58" w:rsidP="00FB2D58">
      <w:pPr>
        <w:jc w:val="both"/>
        <w:rPr>
          <w:sz w:val="22"/>
          <w:szCs w:val="22"/>
        </w:rPr>
      </w:pPr>
      <w:r w:rsidRPr="00CF7711">
        <w:rPr>
          <w:sz w:val="22"/>
          <w:szCs w:val="22"/>
        </w:rPr>
        <w:t xml:space="preserve">Bölümümüzde lisans programının 2025-2026 Eğitim-Öğretim Yılı Güz Dönemi’nde aktif hale gelmesinin gerçekleşmesi durumunda gerekli planlamalar yapılacaktır. Lisans programımız </w:t>
      </w:r>
      <w:proofErr w:type="gramStart"/>
      <w:r w:rsidRPr="00CF7711">
        <w:rPr>
          <w:sz w:val="22"/>
          <w:szCs w:val="22"/>
        </w:rPr>
        <w:t>halihazırda</w:t>
      </w:r>
      <w:proofErr w:type="gramEnd"/>
      <w:r w:rsidRPr="00CF7711">
        <w:rPr>
          <w:sz w:val="22"/>
          <w:szCs w:val="22"/>
        </w:rPr>
        <w:t xml:space="preserve"> aktif olmadığından bu başlık altında mevcut faaliyetimiz bulunmamaktadır.</w:t>
      </w:r>
    </w:p>
    <w:p w14:paraId="049DE413" w14:textId="77777777" w:rsidR="002519B7" w:rsidRPr="00CF7711" w:rsidRDefault="002519B7" w:rsidP="003C6026">
      <w:pPr>
        <w:spacing w:before="120" w:after="120"/>
        <w:rPr>
          <w:b/>
          <w:sz w:val="22"/>
          <w:szCs w:val="22"/>
          <w:u w:val="single"/>
        </w:rPr>
      </w:pPr>
      <w:r w:rsidRPr="00CF7711">
        <w:rPr>
          <w:b/>
          <w:sz w:val="22"/>
          <w:szCs w:val="22"/>
          <w:u w:val="single"/>
        </w:rPr>
        <w:t>Olgunluk Düzeyi (</w:t>
      </w:r>
      <w:proofErr w:type="spellStart"/>
      <w:r w:rsidRPr="00CF7711">
        <w:rPr>
          <w:b/>
          <w:sz w:val="22"/>
          <w:szCs w:val="22"/>
          <w:u w:val="single"/>
        </w:rPr>
        <w:t>Rubrik</w:t>
      </w:r>
      <w:proofErr w:type="spellEnd"/>
      <w:r w:rsidRPr="00CF7711">
        <w:rPr>
          <w:b/>
          <w:sz w:val="22"/>
          <w:szCs w:val="22"/>
          <w:u w:val="single"/>
        </w:rPr>
        <w:t xml:space="preserve"> Dereceli Derecelendirme Puanı)</w:t>
      </w:r>
    </w:p>
    <w:p w14:paraId="38435B35" w14:textId="77777777" w:rsidR="002519B7" w:rsidRPr="00CF7711" w:rsidRDefault="00EB3FE1" w:rsidP="003C6026">
      <w:pPr>
        <w:spacing w:before="120" w:after="120"/>
        <w:rPr>
          <w:b/>
          <w:sz w:val="22"/>
          <w:szCs w:val="22"/>
          <w:u w:val="single"/>
        </w:rPr>
      </w:pPr>
      <w:r w:rsidRPr="00CF7711">
        <w:rPr>
          <w:sz w:val="22"/>
          <w:szCs w:val="22"/>
        </w:rPr>
        <w:t>Bu başlıkta, bölümümüz olgunluk düzeyi 1 olarak belirlenmiştir.</w:t>
      </w:r>
    </w:p>
    <w:p w14:paraId="0B0EE3D6" w14:textId="77777777" w:rsidR="002519B7" w:rsidRPr="00CF7711" w:rsidRDefault="002519B7" w:rsidP="003C6026">
      <w:pPr>
        <w:spacing w:before="120" w:after="120"/>
        <w:rPr>
          <w:b/>
          <w:sz w:val="22"/>
          <w:szCs w:val="22"/>
          <w:u w:val="single"/>
        </w:rPr>
      </w:pPr>
      <w:r w:rsidRPr="00CF7711">
        <w:rPr>
          <w:b/>
          <w:sz w:val="22"/>
          <w:szCs w:val="22"/>
          <w:u w:val="single"/>
        </w:rPr>
        <w:t>Kanıtlar</w:t>
      </w:r>
    </w:p>
    <w:p w14:paraId="55474B94" w14:textId="77777777" w:rsidR="00F205BC" w:rsidRPr="00CF7711" w:rsidRDefault="00EB3FE1" w:rsidP="003C6026">
      <w:pPr>
        <w:spacing w:before="120" w:after="120"/>
        <w:rPr>
          <w:sz w:val="22"/>
          <w:szCs w:val="22"/>
        </w:rPr>
      </w:pPr>
      <w:r w:rsidRPr="00CF7711">
        <w:rPr>
          <w:sz w:val="22"/>
          <w:szCs w:val="22"/>
        </w:rPr>
        <w:t>-</w:t>
      </w:r>
    </w:p>
    <w:p w14:paraId="2B2B4781" w14:textId="77777777" w:rsidR="0063422B" w:rsidRPr="00CF7711" w:rsidRDefault="0063422B" w:rsidP="003C6026">
      <w:pPr>
        <w:pStyle w:val="Balk3"/>
        <w:spacing w:before="120" w:after="120"/>
        <w:rPr>
          <w:rFonts w:ascii="Times New Roman" w:hAnsi="Times New Roman" w:cs="Times New Roman"/>
          <w:b/>
          <w:color w:val="2E74B5" w:themeColor="accent1" w:themeShade="BF"/>
          <w:sz w:val="22"/>
          <w:szCs w:val="22"/>
        </w:rPr>
      </w:pPr>
      <w:bookmarkStart w:id="55" w:name="_Toc155533571"/>
      <w:r w:rsidRPr="00CF7711">
        <w:rPr>
          <w:rFonts w:ascii="Times New Roman" w:hAnsi="Times New Roman" w:cs="Times New Roman"/>
          <w:b/>
          <w:color w:val="2E74B5" w:themeColor="accent1" w:themeShade="BF"/>
          <w:sz w:val="22"/>
          <w:szCs w:val="22"/>
        </w:rPr>
        <w:lastRenderedPageBreak/>
        <w:t xml:space="preserve">B.3.4. Dezavantajlı </w:t>
      </w:r>
      <w:r w:rsidR="002D4868" w:rsidRPr="00CF7711">
        <w:rPr>
          <w:rFonts w:ascii="Times New Roman" w:hAnsi="Times New Roman" w:cs="Times New Roman"/>
          <w:b/>
          <w:color w:val="2E74B5" w:themeColor="accent1" w:themeShade="BF"/>
          <w:sz w:val="22"/>
          <w:szCs w:val="22"/>
        </w:rPr>
        <w:t>Gruplar</w:t>
      </w:r>
      <w:bookmarkEnd w:id="55"/>
    </w:p>
    <w:p w14:paraId="35DF5860" w14:textId="77777777" w:rsidR="00FB2D58" w:rsidRPr="00CF7711" w:rsidRDefault="00FB2D58" w:rsidP="00FB2D58">
      <w:pPr>
        <w:jc w:val="both"/>
        <w:rPr>
          <w:sz w:val="22"/>
          <w:szCs w:val="22"/>
        </w:rPr>
      </w:pPr>
      <w:r w:rsidRPr="00CF7711">
        <w:rPr>
          <w:sz w:val="22"/>
          <w:szCs w:val="22"/>
        </w:rPr>
        <w:t xml:space="preserve">Bölümümüzde lisans programının 2025-2026 Eğitim-Öğretim Yılı Güz Dönemi’nde aktif hale gelmesinin gerçekleşmesi durumunda gerekli planlamalar yapılacaktır. Lisans programımız </w:t>
      </w:r>
      <w:proofErr w:type="gramStart"/>
      <w:r w:rsidRPr="00CF7711">
        <w:rPr>
          <w:sz w:val="22"/>
          <w:szCs w:val="22"/>
        </w:rPr>
        <w:t>halihazırda</w:t>
      </w:r>
      <w:proofErr w:type="gramEnd"/>
      <w:r w:rsidRPr="00CF7711">
        <w:rPr>
          <w:sz w:val="22"/>
          <w:szCs w:val="22"/>
        </w:rPr>
        <w:t xml:space="preserve"> aktif olmadığından bu başlık altında mevcut faaliyetimiz bulunmamaktadır.</w:t>
      </w:r>
    </w:p>
    <w:p w14:paraId="3662F86E" w14:textId="77777777" w:rsidR="002519B7" w:rsidRPr="00CF7711" w:rsidRDefault="002519B7" w:rsidP="003C6026">
      <w:pPr>
        <w:spacing w:before="120" w:after="120"/>
        <w:rPr>
          <w:b/>
          <w:sz w:val="22"/>
          <w:szCs w:val="22"/>
          <w:u w:val="single"/>
        </w:rPr>
      </w:pPr>
      <w:r w:rsidRPr="00CF7711">
        <w:rPr>
          <w:b/>
          <w:sz w:val="22"/>
          <w:szCs w:val="22"/>
          <w:u w:val="single"/>
        </w:rPr>
        <w:t>Olgunluk Düzeyi (</w:t>
      </w:r>
      <w:proofErr w:type="spellStart"/>
      <w:r w:rsidRPr="00CF7711">
        <w:rPr>
          <w:b/>
          <w:sz w:val="22"/>
          <w:szCs w:val="22"/>
          <w:u w:val="single"/>
        </w:rPr>
        <w:t>Rubrik</w:t>
      </w:r>
      <w:proofErr w:type="spellEnd"/>
      <w:r w:rsidRPr="00CF7711">
        <w:rPr>
          <w:b/>
          <w:sz w:val="22"/>
          <w:szCs w:val="22"/>
          <w:u w:val="single"/>
        </w:rPr>
        <w:t xml:space="preserve"> Dereceli Derecelendirme Puanı)</w:t>
      </w:r>
    </w:p>
    <w:p w14:paraId="0DE16244" w14:textId="77777777" w:rsidR="002519B7" w:rsidRPr="00CF7711" w:rsidRDefault="00EB3FE1" w:rsidP="003C6026">
      <w:pPr>
        <w:spacing w:before="120" w:after="120"/>
        <w:rPr>
          <w:b/>
          <w:sz w:val="22"/>
          <w:szCs w:val="22"/>
          <w:u w:val="single"/>
        </w:rPr>
      </w:pPr>
      <w:r w:rsidRPr="00CF7711">
        <w:rPr>
          <w:sz w:val="22"/>
          <w:szCs w:val="22"/>
        </w:rPr>
        <w:t>Bu başlıkta, bölümümüz olgunluk düzeyi 1 olarak belirlenmiştir.</w:t>
      </w:r>
    </w:p>
    <w:p w14:paraId="1A837710" w14:textId="77777777" w:rsidR="002519B7" w:rsidRPr="00CF7711" w:rsidRDefault="002519B7" w:rsidP="003C6026">
      <w:pPr>
        <w:spacing w:before="120" w:after="120"/>
        <w:rPr>
          <w:b/>
          <w:sz w:val="22"/>
          <w:szCs w:val="22"/>
          <w:u w:val="single"/>
        </w:rPr>
      </w:pPr>
      <w:r w:rsidRPr="00CF7711">
        <w:rPr>
          <w:b/>
          <w:sz w:val="22"/>
          <w:szCs w:val="22"/>
          <w:u w:val="single"/>
        </w:rPr>
        <w:t>Kanıtlar</w:t>
      </w:r>
    </w:p>
    <w:p w14:paraId="407B68AB" w14:textId="77777777" w:rsidR="00F205BC" w:rsidRPr="00CF7711" w:rsidRDefault="00EB3FE1" w:rsidP="003C6026">
      <w:pPr>
        <w:spacing w:before="120" w:after="120"/>
        <w:rPr>
          <w:sz w:val="22"/>
          <w:szCs w:val="22"/>
        </w:rPr>
      </w:pPr>
      <w:r w:rsidRPr="00CF7711">
        <w:rPr>
          <w:sz w:val="22"/>
          <w:szCs w:val="22"/>
        </w:rPr>
        <w:t>-</w:t>
      </w:r>
    </w:p>
    <w:p w14:paraId="596B4960" w14:textId="77777777" w:rsidR="0063422B" w:rsidRPr="00CF7711" w:rsidRDefault="0063422B" w:rsidP="003C6026">
      <w:pPr>
        <w:pStyle w:val="Balk3"/>
        <w:spacing w:before="120" w:after="120"/>
        <w:rPr>
          <w:rFonts w:ascii="Times New Roman" w:hAnsi="Times New Roman" w:cs="Times New Roman"/>
          <w:b/>
          <w:color w:val="2E74B5" w:themeColor="accent1" w:themeShade="BF"/>
          <w:sz w:val="22"/>
          <w:szCs w:val="22"/>
        </w:rPr>
      </w:pPr>
      <w:bookmarkStart w:id="56" w:name="_Toc155533572"/>
      <w:r w:rsidRPr="00CF7711">
        <w:rPr>
          <w:rFonts w:ascii="Times New Roman" w:hAnsi="Times New Roman" w:cs="Times New Roman"/>
          <w:b/>
          <w:color w:val="2E74B5" w:themeColor="accent1" w:themeShade="BF"/>
          <w:sz w:val="22"/>
          <w:szCs w:val="22"/>
        </w:rPr>
        <w:t>B.3.5. Sosyal</w:t>
      </w:r>
      <w:r w:rsidR="002D4868" w:rsidRPr="00CF7711">
        <w:rPr>
          <w:rFonts w:ascii="Times New Roman" w:hAnsi="Times New Roman" w:cs="Times New Roman"/>
          <w:b/>
          <w:color w:val="2E74B5" w:themeColor="accent1" w:themeShade="BF"/>
          <w:sz w:val="22"/>
          <w:szCs w:val="22"/>
        </w:rPr>
        <w:t>, Kültürel, Sportif Faaliyetler</w:t>
      </w:r>
      <w:bookmarkEnd w:id="56"/>
    </w:p>
    <w:p w14:paraId="340817D4" w14:textId="77777777" w:rsidR="00FB2D58" w:rsidRPr="00CF7711" w:rsidRDefault="00FB2D58" w:rsidP="00FB2D58">
      <w:pPr>
        <w:jc w:val="both"/>
        <w:rPr>
          <w:sz w:val="22"/>
          <w:szCs w:val="22"/>
        </w:rPr>
      </w:pPr>
      <w:r w:rsidRPr="00CF7711">
        <w:rPr>
          <w:sz w:val="22"/>
          <w:szCs w:val="22"/>
        </w:rPr>
        <w:t xml:space="preserve">Bölümümüzde lisans programının 2025-2026 Eğitim-Öğretim Yılı Güz Dönemi’nde aktif hale gelmesinin gerçekleşmesi durumunda gerekli planlamalar yapılacaktır. Lisans programımız </w:t>
      </w:r>
      <w:proofErr w:type="gramStart"/>
      <w:r w:rsidRPr="00CF7711">
        <w:rPr>
          <w:sz w:val="22"/>
          <w:szCs w:val="22"/>
        </w:rPr>
        <w:t>halihazırda</w:t>
      </w:r>
      <w:proofErr w:type="gramEnd"/>
      <w:r w:rsidRPr="00CF7711">
        <w:rPr>
          <w:sz w:val="22"/>
          <w:szCs w:val="22"/>
        </w:rPr>
        <w:t xml:space="preserve"> aktif olmadığından bu başlık altında mevcut faaliyetimiz bulunmamaktadır.</w:t>
      </w:r>
    </w:p>
    <w:p w14:paraId="03EADF3D" w14:textId="77777777" w:rsidR="002519B7" w:rsidRPr="00CF7711" w:rsidRDefault="002519B7" w:rsidP="003C6026">
      <w:pPr>
        <w:spacing w:before="120" w:after="120"/>
        <w:rPr>
          <w:b/>
          <w:sz w:val="22"/>
          <w:szCs w:val="22"/>
          <w:u w:val="single"/>
        </w:rPr>
      </w:pPr>
      <w:r w:rsidRPr="00CF7711">
        <w:rPr>
          <w:b/>
          <w:sz w:val="22"/>
          <w:szCs w:val="22"/>
          <w:u w:val="single"/>
        </w:rPr>
        <w:t>Olgunluk Düzeyi (</w:t>
      </w:r>
      <w:proofErr w:type="spellStart"/>
      <w:r w:rsidRPr="00CF7711">
        <w:rPr>
          <w:b/>
          <w:sz w:val="22"/>
          <w:szCs w:val="22"/>
          <w:u w:val="single"/>
        </w:rPr>
        <w:t>Rubrik</w:t>
      </w:r>
      <w:proofErr w:type="spellEnd"/>
      <w:r w:rsidRPr="00CF7711">
        <w:rPr>
          <w:b/>
          <w:sz w:val="22"/>
          <w:szCs w:val="22"/>
          <w:u w:val="single"/>
        </w:rPr>
        <w:t xml:space="preserve"> Dereceli Derecelendirme Puanı)</w:t>
      </w:r>
    </w:p>
    <w:p w14:paraId="6482E832" w14:textId="77777777" w:rsidR="002519B7" w:rsidRPr="00CF7711" w:rsidRDefault="00EB3FE1" w:rsidP="003C6026">
      <w:pPr>
        <w:spacing w:before="120" w:after="120"/>
        <w:rPr>
          <w:b/>
          <w:sz w:val="22"/>
          <w:szCs w:val="22"/>
          <w:u w:val="single"/>
        </w:rPr>
      </w:pPr>
      <w:r w:rsidRPr="00CF7711">
        <w:rPr>
          <w:sz w:val="22"/>
          <w:szCs w:val="22"/>
        </w:rPr>
        <w:t>Bu başlıkta, bölümümüz olgunluk düzeyi 1 olarak belirlenmiştir.</w:t>
      </w:r>
    </w:p>
    <w:p w14:paraId="0D12B97B" w14:textId="77777777" w:rsidR="002519B7" w:rsidRPr="00CF7711" w:rsidRDefault="002519B7" w:rsidP="003C6026">
      <w:pPr>
        <w:spacing w:before="120" w:after="120"/>
        <w:rPr>
          <w:b/>
          <w:sz w:val="22"/>
          <w:szCs w:val="22"/>
          <w:u w:val="single"/>
        </w:rPr>
      </w:pPr>
      <w:r w:rsidRPr="00CF7711">
        <w:rPr>
          <w:b/>
          <w:sz w:val="22"/>
          <w:szCs w:val="22"/>
          <w:u w:val="single"/>
        </w:rPr>
        <w:t>Kanıtlar</w:t>
      </w:r>
    </w:p>
    <w:p w14:paraId="22626C11" w14:textId="77777777" w:rsidR="00F205BC" w:rsidRPr="00CF7711" w:rsidRDefault="00EB3FE1" w:rsidP="003C6026">
      <w:pPr>
        <w:spacing w:before="120" w:after="120"/>
        <w:rPr>
          <w:sz w:val="22"/>
          <w:szCs w:val="22"/>
        </w:rPr>
      </w:pPr>
      <w:r w:rsidRPr="00CF7711">
        <w:rPr>
          <w:sz w:val="22"/>
          <w:szCs w:val="22"/>
        </w:rPr>
        <w:t>-</w:t>
      </w:r>
    </w:p>
    <w:p w14:paraId="34D88D7C" w14:textId="77777777" w:rsidR="0063422B" w:rsidRPr="00CF7711" w:rsidRDefault="0063422B" w:rsidP="003C6026">
      <w:pPr>
        <w:pStyle w:val="Balk2"/>
        <w:spacing w:before="120" w:after="120"/>
        <w:rPr>
          <w:rFonts w:ascii="Times New Roman" w:hAnsi="Times New Roman" w:cs="Times New Roman"/>
          <w:b/>
          <w:sz w:val="22"/>
          <w:szCs w:val="22"/>
        </w:rPr>
      </w:pPr>
      <w:bookmarkStart w:id="57" w:name="_Toc155533573"/>
      <w:r w:rsidRPr="00CF7711">
        <w:rPr>
          <w:rFonts w:ascii="Times New Roman" w:hAnsi="Times New Roman" w:cs="Times New Roman"/>
          <w:b/>
          <w:sz w:val="22"/>
          <w:szCs w:val="22"/>
        </w:rPr>
        <w:t>B.4. Öğretim Kadrosu</w:t>
      </w:r>
      <w:bookmarkEnd w:id="57"/>
    </w:p>
    <w:p w14:paraId="72B8A88F" w14:textId="77777777" w:rsidR="0063422B" w:rsidRPr="00CF7711" w:rsidRDefault="0063422B" w:rsidP="003C6026">
      <w:pPr>
        <w:pStyle w:val="Balk3"/>
        <w:spacing w:before="120" w:after="120"/>
        <w:rPr>
          <w:rFonts w:ascii="Times New Roman" w:hAnsi="Times New Roman" w:cs="Times New Roman"/>
          <w:b/>
          <w:color w:val="2E74B5" w:themeColor="accent1" w:themeShade="BF"/>
          <w:sz w:val="22"/>
          <w:szCs w:val="22"/>
        </w:rPr>
      </w:pPr>
      <w:bookmarkStart w:id="58" w:name="_Toc155533574"/>
      <w:r w:rsidRPr="00CF7711">
        <w:rPr>
          <w:rFonts w:ascii="Times New Roman" w:hAnsi="Times New Roman" w:cs="Times New Roman"/>
          <w:b/>
          <w:color w:val="2E74B5" w:themeColor="accent1" w:themeShade="BF"/>
          <w:sz w:val="22"/>
          <w:szCs w:val="22"/>
        </w:rPr>
        <w:t>B.4.1. Atama</w:t>
      </w:r>
      <w:r w:rsidR="002D4868" w:rsidRPr="00CF7711">
        <w:rPr>
          <w:rFonts w:ascii="Times New Roman" w:hAnsi="Times New Roman" w:cs="Times New Roman"/>
          <w:b/>
          <w:color w:val="2E74B5" w:themeColor="accent1" w:themeShade="BF"/>
          <w:sz w:val="22"/>
          <w:szCs w:val="22"/>
        </w:rPr>
        <w:t xml:space="preserve">, Yükseltme </w:t>
      </w:r>
      <w:r w:rsidRPr="00CF7711">
        <w:rPr>
          <w:rFonts w:ascii="Times New Roman" w:hAnsi="Times New Roman" w:cs="Times New Roman"/>
          <w:b/>
          <w:color w:val="2E74B5" w:themeColor="accent1" w:themeShade="BF"/>
          <w:sz w:val="22"/>
          <w:szCs w:val="22"/>
        </w:rPr>
        <w:t xml:space="preserve">ve </w:t>
      </w:r>
      <w:r w:rsidR="002D4868" w:rsidRPr="00CF7711">
        <w:rPr>
          <w:rFonts w:ascii="Times New Roman" w:hAnsi="Times New Roman" w:cs="Times New Roman"/>
          <w:b/>
          <w:color w:val="2E74B5" w:themeColor="accent1" w:themeShade="BF"/>
          <w:sz w:val="22"/>
          <w:szCs w:val="22"/>
        </w:rPr>
        <w:t>Görevlendirme Kriterleri</w:t>
      </w:r>
      <w:bookmarkEnd w:id="58"/>
    </w:p>
    <w:p w14:paraId="31275FF9" w14:textId="1D10E8F6" w:rsidR="00AF266C" w:rsidRPr="00CF7711" w:rsidRDefault="001A3B5A" w:rsidP="00775BCC">
      <w:pPr>
        <w:spacing w:before="120" w:after="120"/>
        <w:jc w:val="both"/>
        <w:rPr>
          <w:sz w:val="22"/>
          <w:szCs w:val="22"/>
        </w:rPr>
      </w:pPr>
      <w:r w:rsidRPr="00CF7711">
        <w:rPr>
          <w:sz w:val="22"/>
          <w:szCs w:val="22"/>
        </w:rPr>
        <w:t xml:space="preserve">Öğretim elemanı atama, yükseltme ve görevlendirmede üniversitemizin ve fakültemizin belirlediği süreç ve </w:t>
      </w:r>
      <w:proofErr w:type="gramStart"/>
      <w:r w:rsidRPr="00CF7711">
        <w:rPr>
          <w:sz w:val="22"/>
          <w:szCs w:val="22"/>
        </w:rPr>
        <w:t>kriterleri</w:t>
      </w:r>
      <w:proofErr w:type="gramEnd"/>
      <w:r w:rsidRPr="00CF7711">
        <w:rPr>
          <w:sz w:val="22"/>
          <w:szCs w:val="22"/>
        </w:rPr>
        <w:t xml:space="preserve"> esas alınmaktadır ve kamuoyuna açıktır. </w:t>
      </w:r>
      <w:r w:rsidR="00AF266C" w:rsidRPr="00CF7711">
        <w:rPr>
          <w:sz w:val="22"/>
          <w:szCs w:val="22"/>
        </w:rPr>
        <w:t xml:space="preserve">Bölümümüzde öğretim elemanlarının işe alımı, atanması ve yükseltilmesi sırasında mevzuatta belirtilen kurallar izlenmektedir. Bölümde ihtiyaç doğrultusunda kadro talepleri rektörlüğe iletilmektedir. Alımlarda mesleki deneyimleri, bilimsel araştırma ve donanım yeterliliklerinin bulunması gibi koşulları gerçekleştirmeleri gerekmektedir. Öğretim üyesi dışındaki öğretim elemanı alımı sırasında lisans akademik ortalaması, ALES, yabancı dil sınavları, yazılı ve sözlü sınavlardaki performanslarına bağlı olarak alımlar yapılmaktadır. Öğretim elemanlarının kadro atamalarında üniversitemizin belirlemiş olduğu atama yükseltilme </w:t>
      </w:r>
      <w:proofErr w:type="gramStart"/>
      <w:r w:rsidR="00AF266C" w:rsidRPr="00CF7711">
        <w:rPr>
          <w:sz w:val="22"/>
          <w:szCs w:val="22"/>
        </w:rPr>
        <w:t>kriterleri</w:t>
      </w:r>
      <w:proofErr w:type="gramEnd"/>
      <w:r w:rsidR="00AF266C" w:rsidRPr="00CF7711">
        <w:rPr>
          <w:sz w:val="22"/>
          <w:szCs w:val="22"/>
        </w:rPr>
        <w:t xml:space="preserve"> ile değerlendirilmektedir. Kriterleri sağlaması durumunda atamalar gerçekleştirilmektedir.  Bölümümüzde atama ve yükseltme kriterlerinde Gazi Üniversitesi Sağlık Bilimleri Fakültesi Akademik Yükseltilme ve Atama Kriterleri Yönergesi dikkate alınmakta ve işlemler bu doğrultuda gerçekleştirilmektedir </w:t>
      </w:r>
      <w:r w:rsidR="00775BCC" w:rsidRPr="00CF7711">
        <w:rPr>
          <w:sz w:val="22"/>
          <w:szCs w:val="22"/>
        </w:rPr>
        <w:t>(3)</w:t>
      </w:r>
      <w:r w:rsidR="00AF266C" w:rsidRPr="00CF7711">
        <w:rPr>
          <w:sz w:val="22"/>
          <w:szCs w:val="22"/>
        </w:rPr>
        <w:t>(</w:t>
      </w:r>
      <w:proofErr w:type="gramStart"/>
      <w:r w:rsidR="00AF266C" w:rsidRPr="00CF7711">
        <w:rPr>
          <w:sz w:val="22"/>
          <w:szCs w:val="22"/>
        </w:rPr>
        <w:t>DKT</w:t>
      </w:r>
      <w:r w:rsidR="00775BCC" w:rsidRPr="00CF7711">
        <w:rPr>
          <w:sz w:val="22"/>
          <w:szCs w:val="22"/>
        </w:rPr>
        <w:t>.</w:t>
      </w:r>
      <w:r w:rsidR="0060148A" w:rsidRPr="00CF7711">
        <w:rPr>
          <w:sz w:val="22"/>
          <w:szCs w:val="22"/>
        </w:rPr>
        <w:t>B</w:t>
      </w:r>
      <w:proofErr w:type="gramEnd"/>
      <w:r w:rsidR="0060148A" w:rsidRPr="00CF7711">
        <w:rPr>
          <w:sz w:val="22"/>
          <w:szCs w:val="22"/>
        </w:rPr>
        <w:t>.</w:t>
      </w:r>
      <w:r w:rsidR="00AF266C" w:rsidRPr="00CF7711">
        <w:rPr>
          <w:sz w:val="22"/>
          <w:szCs w:val="22"/>
        </w:rPr>
        <w:t>4.1</w:t>
      </w:r>
      <w:r w:rsidR="00775BCC" w:rsidRPr="00CF7711">
        <w:rPr>
          <w:sz w:val="22"/>
          <w:szCs w:val="22"/>
        </w:rPr>
        <w:t>.</w:t>
      </w:r>
      <w:r w:rsidR="00AF266C" w:rsidRPr="00CF7711">
        <w:rPr>
          <w:sz w:val="22"/>
          <w:szCs w:val="22"/>
        </w:rPr>
        <w:t>1.</w:t>
      </w:r>
      <w:r w:rsidR="00775BCC" w:rsidRPr="00CF7711">
        <w:rPr>
          <w:sz w:val="22"/>
          <w:szCs w:val="22"/>
        </w:rPr>
        <w:t xml:space="preserve"> </w:t>
      </w:r>
      <w:r w:rsidR="00AF266C" w:rsidRPr="00CF7711">
        <w:rPr>
          <w:sz w:val="22"/>
          <w:szCs w:val="22"/>
        </w:rPr>
        <w:t>Akademik Yükseltilme ve Atanma Kriterleri Yönergesi).</w:t>
      </w:r>
    </w:p>
    <w:p w14:paraId="420A8F5E" w14:textId="09A8396B" w:rsidR="0060148A" w:rsidRPr="00CF7711" w:rsidRDefault="0060148A" w:rsidP="00775BCC">
      <w:pPr>
        <w:spacing w:before="120" w:after="120"/>
        <w:jc w:val="both"/>
        <w:rPr>
          <w:sz w:val="22"/>
          <w:szCs w:val="22"/>
        </w:rPr>
      </w:pPr>
      <w:r w:rsidRPr="00CF7711">
        <w:rPr>
          <w:sz w:val="22"/>
          <w:szCs w:val="22"/>
        </w:rPr>
        <w:t>2025-2026 Eğitim-Öğretim Yılı Güz Dönemi’nde aktif hale gelmesi öngörülen lisans programının etkin bir şekilde yürütülebilmesi için 2024 yılının Aralık ayında 1 doktor öğretim üyesi, 2 öğretim görevlisi norm kadrosu talebinde bulunulmuştur ((3)</w:t>
      </w:r>
      <w:proofErr w:type="gramStart"/>
      <w:r w:rsidRPr="00CF7711">
        <w:rPr>
          <w:sz w:val="22"/>
          <w:szCs w:val="22"/>
        </w:rPr>
        <w:t>DKT.B</w:t>
      </w:r>
      <w:proofErr w:type="gramEnd"/>
      <w:r w:rsidRPr="00CF7711">
        <w:rPr>
          <w:sz w:val="22"/>
          <w:szCs w:val="22"/>
        </w:rPr>
        <w:t>.4.1.2. DKT Norm Kadro Talebi).</w:t>
      </w:r>
    </w:p>
    <w:p w14:paraId="0A96DDA5" w14:textId="0B504F23" w:rsidR="0075715F" w:rsidRPr="00CF7711" w:rsidRDefault="0075715F" w:rsidP="00775BCC">
      <w:pPr>
        <w:spacing w:before="120" w:after="120"/>
        <w:jc w:val="both"/>
        <w:rPr>
          <w:sz w:val="22"/>
          <w:szCs w:val="22"/>
        </w:rPr>
      </w:pPr>
      <w:r w:rsidRPr="00CF7711">
        <w:rPr>
          <w:sz w:val="22"/>
          <w:szCs w:val="22"/>
        </w:rPr>
        <w:t xml:space="preserve">Bölümümüzde ders görevlendirmelerinde eğitim-öğretim kadrosunun yetkinlikleri ile ders içeriklerinin örtüşmesi ile ilgili planlama bölümümüz akademik personel toplantılarında konuşularak ve istişare edilerek yapılmakta, akademik personelin uzmanlık alanları ve deneyimleri dikkate alınarak gerçekleştirilmektedir. Her öğretim üyesine uygun dersler belirlenmekte ve buna bağlı olarak görevlendirmeler yapılarak öğrencilerin en iyi eğitimi almaları amaçlanmaktadır. </w:t>
      </w:r>
    </w:p>
    <w:p w14:paraId="4E99AE32" w14:textId="77777777" w:rsidR="002519B7" w:rsidRPr="00CF7711" w:rsidRDefault="002519B7" w:rsidP="003C6026">
      <w:pPr>
        <w:spacing w:before="120" w:after="120"/>
        <w:rPr>
          <w:b/>
          <w:sz w:val="22"/>
          <w:szCs w:val="22"/>
          <w:u w:val="single"/>
        </w:rPr>
      </w:pPr>
      <w:r w:rsidRPr="00CF7711">
        <w:rPr>
          <w:b/>
          <w:sz w:val="22"/>
          <w:szCs w:val="22"/>
          <w:u w:val="single"/>
        </w:rPr>
        <w:t>Olgunluk Düzeyi (</w:t>
      </w:r>
      <w:proofErr w:type="spellStart"/>
      <w:r w:rsidRPr="00CF7711">
        <w:rPr>
          <w:b/>
          <w:sz w:val="22"/>
          <w:szCs w:val="22"/>
          <w:u w:val="single"/>
        </w:rPr>
        <w:t>Rubrik</w:t>
      </w:r>
      <w:proofErr w:type="spellEnd"/>
      <w:r w:rsidRPr="00CF7711">
        <w:rPr>
          <w:b/>
          <w:sz w:val="22"/>
          <w:szCs w:val="22"/>
          <w:u w:val="single"/>
        </w:rPr>
        <w:t xml:space="preserve"> Dereceli Derecelendirme Puanı)</w:t>
      </w:r>
    </w:p>
    <w:p w14:paraId="78BC8CBA" w14:textId="53D4D1F9" w:rsidR="002519B7" w:rsidRPr="00CF7711" w:rsidRDefault="008A3CD6" w:rsidP="003C6026">
      <w:pPr>
        <w:spacing w:before="120" w:after="120"/>
        <w:rPr>
          <w:sz w:val="22"/>
          <w:szCs w:val="22"/>
        </w:rPr>
      </w:pPr>
      <w:r w:rsidRPr="00CF7711">
        <w:rPr>
          <w:sz w:val="22"/>
          <w:szCs w:val="22"/>
        </w:rPr>
        <w:t>Bu başlıkta, bölümümüz</w:t>
      </w:r>
      <w:r w:rsidR="00AF266C" w:rsidRPr="00CF7711">
        <w:rPr>
          <w:sz w:val="22"/>
          <w:szCs w:val="22"/>
        </w:rPr>
        <w:t xml:space="preserve"> olgunluk düzeyi </w:t>
      </w:r>
      <w:r w:rsidR="00775BCC" w:rsidRPr="00CF7711">
        <w:rPr>
          <w:sz w:val="22"/>
          <w:szCs w:val="22"/>
        </w:rPr>
        <w:t>3</w:t>
      </w:r>
      <w:r w:rsidRPr="00CF7711">
        <w:rPr>
          <w:sz w:val="22"/>
          <w:szCs w:val="22"/>
        </w:rPr>
        <w:t xml:space="preserve"> olarak belirlenmiştir.</w:t>
      </w:r>
    </w:p>
    <w:p w14:paraId="746FB03B" w14:textId="77777777" w:rsidR="002519B7" w:rsidRPr="00CF7711" w:rsidRDefault="002519B7" w:rsidP="003C6026">
      <w:pPr>
        <w:spacing w:before="120" w:after="120"/>
        <w:rPr>
          <w:b/>
          <w:sz w:val="22"/>
          <w:szCs w:val="22"/>
          <w:u w:val="single"/>
        </w:rPr>
      </w:pPr>
      <w:r w:rsidRPr="00CF7711">
        <w:rPr>
          <w:b/>
          <w:sz w:val="22"/>
          <w:szCs w:val="22"/>
          <w:u w:val="single"/>
        </w:rPr>
        <w:t>Kanıtlar</w:t>
      </w:r>
    </w:p>
    <w:p w14:paraId="7BC8C097" w14:textId="2DB30D31" w:rsidR="00F205BC" w:rsidRPr="00CF7711" w:rsidRDefault="00775BCC" w:rsidP="003C6026">
      <w:pPr>
        <w:spacing w:before="120" w:after="120"/>
        <w:rPr>
          <w:sz w:val="22"/>
          <w:szCs w:val="22"/>
        </w:rPr>
      </w:pPr>
      <w:r w:rsidRPr="00CF7711">
        <w:rPr>
          <w:sz w:val="22"/>
          <w:szCs w:val="22"/>
        </w:rPr>
        <w:t>(3)</w:t>
      </w:r>
      <w:proofErr w:type="gramStart"/>
      <w:r w:rsidR="004161D1" w:rsidRPr="00CF7711">
        <w:rPr>
          <w:sz w:val="22"/>
          <w:szCs w:val="22"/>
        </w:rPr>
        <w:t>DKT</w:t>
      </w:r>
      <w:r w:rsidRPr="00CF7711">
        <w:rPr>
          <w:sz w:val="22"/>
          <w:szCs w:val="22"/>
        </w:rPr>
        <w:t>.</w:t>
      </w:r>
      <w:r w:rsidR="0060148A" w:rsidRPr="00CF7711">
        <w:rPr>
          <w:sz w:val="22"/>
          <w:szCs w:val="22"/>
        </w:rPr>
        <w:t>B</w:t>
      </w:r>
      <w:proofErr w:type="gramEnd"/>
      <w:r w:rsidR="0060148A" w:rsidRPr="00CF7711">
        <w:rPr>
          <w:sz w:val="22"/>
          <w:szCs w:val="22"/>
        </w:rPr>
        <w:t>.</w:t>
      </w:r>
      <w:r w:rsidR="004161D1" w:rsidRPr="00CF7711">
        <w:rPr>
          <w:sz w:val="22"/>
          <w:szCs w:val="22"/>
        </w:rPr>
        <w:t>4.1.1.Akademik</w:t>
      </w:r>
      <w:r w:rsidRPr="00CF7711">
        <w:rPr>
          <w:sz w:val="22"/>
          <w:szCs w:val="22"/>
        </w:rPr>
        <w:t>_</w:t>
      </w:r>
      <w:r w:rsidR="004161D1" w:rsidRPr="00CF7711">
        <w:rPr>
          <w:sz w:val="22"/>
          <w:szCs w:val="22"/>
        </w:rPr>
        <w:t>Yükseltilme</w:t>
      </w:r>
      <w:r w:rsidRPr="00CF7711">
        <w:rPr>
          <w:sz w:val="22"/>
          <w:szCs w:val="22"/>
        </w:rPr>
        <w:t>_</w:t>
      </w:r>
      <w:r w:rsidR="004161D1" w:rsidRPr="00CF7711">
        <w:rPr>
          <w:sz w:val="22"/>
          <w:szCs w:val="22"/>
        </w:rPr>
        <w:t>ve</w:t>
      </w:r>
      <w:r w:rsidRPr="00CF7711">
        <w:rPr>
          <w:sz w:val="22"/>
          <w:szCs w:val="22"/>
        </w:rPr>
        <w:t>_</w:t>
      </w:r>
      <w:r w:rsidR="004161D1" w:rsidRPr="00CF7711">
        <w:rPr>
          <w:sz w:val="22"/>
          <w:szCs w:val="22"/>
        </w:rPr>
        <w:t>Atanma</w:t>
      </w:r>
      <w:r w:rsidRPr="00CF7711">
        <w:rPr>
          <w:sz w:val="22"/>
          <w:szCs w:val="22"/>
        </w:rPr>
        <w:t>_</w:t>
      </w:r>
      <w:r w:rsidR="004161D1" w:rsidRPr="00CF7711">
        <w:rPr>
          <w:sz w:val="22"/>
          <w:szCs w:val="22"/>
        </w:rPr>
        <w:t>Kriterleri</w:t>
      </w:r>
      <w:r w:rsidRPr="00CF7711">
        <w:rPr>
          <w:sz w:val="22"/>
          <w:szCs w:val="22"/>
        </w:rPr>
        <w:t>_</w:t>
      </w:r>
      <w:r w:rsidR="004161D1" w:rsidRPr="00CF7711">
        <w:rPr>
          <w:sz w:val="22"/>
          <w:szCs w:val="22"/>
        </w:rPr>
        <w:t>Yönergesi</w:t>
      </w:r>
    </w:p>
    <w:p w14:paraId="7A44ACEA" w14:textId="32B66C5E" w:rsidR="0060148A" w:rsidRPr="00CF7711" w:rsidRDefault="0060148A" w:rsidP="003C6026">
      <w:pPr>
        <w:spacing w:before="120" w:after="120"/>
        <w:rPr>
          <w:sz w:val="22"/>
          <w:szCs w:val="22"/>
        </w:rPr>
      </w:pPr>
      <w:r w:rsidRPr="00CF7711">
        <w:rPr>
          <w:sz w:val="22"/>
          <w:szCs w:val="22"/>
        </w:rPr>
        <w:t>(3)</w:t>
      </w:r>
      <w:proofErr w:type="gramStart"/>
      <w:r w:rsidRPr="00CF7711">
        <w:rPr>
          <w:sz w:val="22"/>
          <w:szCs w:val="22"/>
        </w:rPr>
        <w:t>DKT.B</w:t>
      </w:r>
      <w:proofErr w:type="gramEnd"/>
      <w:r w:rsidRPr="00CF7711">
        <w:rPr>
          <w:sz w:val="22"/>
          <w:szCs w:val="22"/>
        </w:rPr>
        <w:t>.4.1.2.DKT_Norm_Kadro_Talebi</w:t>
      </w:r>
    </w:p>
    <w:p w14:paraId="5F91561E" w14:textId="77777777" w:rsidR="0063422B" w:rsidRPr="00CF7711" w:rsidRDefault="0063422B" w:rsidP="003C6026">
      <w:pPr>
        <w:pStyle w:val="Balk3"/>
        <w:spacing w:before="120" w:after="120"/>
        <w:rPr>
          <w:rFonts w:ascii="Times New Roman" w:hAnsi="Times New Roman" w:cs="Times New Roman"/>
          <w:b/>
          <w:color w:val="2E74B5" w:themeColor="accent1" w:themeShade="BF"/>
          <w:sz w:val="22"/>
          <w:szCs w:val="22"/>
        </w:rPr>
      </w:pPr>
      <w:bookmarkStart w:id="59" w:name="_Toc155533575"/>
      <w:r w:rsidRPr="00CF7711">
        <w:rPr>
          <w:rFonts w:ascii="Times New Roman" w:hAnsi="Times New Roman" w:cs="Times New Roman"/>
          <w:b/>
          <w:color w:val="2E74B5" w:themeColor="accent1" w:themeShade="BF"/>
          <w:sz w:val="22"/>
          <w:szCs w:val="22"/>
        </w:rPr>
        <w:lastRenderedPageBreak/>
        <w:t>B.4.2. Öğretim</w:t>
      </w:r>
      <w:r w:rsidR="002D4868" w:rsidRPr="00CF7711">
        <w:rPr>
          <w:rFonts w:ascii="Times New Roman" w:hAnsi="Times New Roman" w:cs="Times New Roman"/>
          <w:b/>
          <w:color w:val="2E74B5" w:themeColor="accent1" w:themeShade="BF"/>
          <w:sz w:val="22"/>
          <w:szCs w:val="22"/>
        </w:rPr>
        <w:t xml:space="preserve"> Yetkinlikleri </w:t>
      </w:r>
      <w:r w:rsidRPr="00CF7711">
        <w:rPr>
          <w:rFonts w:ascii="Times New Roman" w:hAnsi="Times New Roman" w:cs="Times New Roman"/>
          <w:b/>
          <w:color w:val="2E74B5" w:themeColor="accent1" w:themeShade="BF"/>
          <w:sz w:val="22"/>
          <w:szCs w:val="22"/>
        </w:rPr>
        <w:t xml:space="preserve">ve </w:t>
      </w:r>
      <w:r w:rsidR="002D4868" w:rsidRPr="00CF7711">
        <w:rPr>
          <w:rFonts w:ascii="Times New Roman" w:hAnsi="Times New Roman" w:cs="Times New Roman"/>
          <w:b/>
          <w:color w:val="2E74B5" w:themeColor="accent1" w:themeShade="BF"/>
          <w:sz w:val="22"/>
          <w:szCs w:val="22"/>
        </w:rPr>
        <w:t>Gelişimi</w:t>
      </w:r>
      <w:bookmarkEnd w:id="59"/>
    </w:p>
    <w:p w14:paraId="65A1A113" w14:textId="0EF8DB7D" w:rsidR="001A3B5A" w:rsidRPr="00CF7711" w:rsidRDefault="001A3B5A" w:rsidP="001A3B5A">
      <w:pPr>
        <w:spacing w:before="120" w:after="120"/>
        <w:ind w:right="97"/>
        <w:jc w:val="both"/>
        <w:rPr>
          <w:sz w:val="22"/>
          <w:szCs w:val="22"/>
        </w:rPr>
      </w:pPr>
      <w:r w:rsidRPr="00CF7711">
        <w:rPr>
          <w:sz w:val="22"/>
          <w:szCs w:val="22"/>
        </w:rPr>
        <w:t xml:space="preserve">Aktif lisans öğrencimiz olmamasından dolayı bölümümüze yayılmış, öğretim yetkinliğini geliştirmek amaçlı bir uygulama bulunmamaktadır.  </w:t>
      </w:r>
      <w:r w:rsidR="00195B02" w:rsidRPr="00CF7711">
        <w:rPr>
          <w:sz w:val="22"/>
          <w:szCs w:val="22"/>
        </w:rPr>
        <w:t xml:space="preserve">Mevcut durumda </w:t>
      </w:r>
      <w:r w:rsidR="006C693B" w:rsidRPr="00CF7711">
        <w:rPr>
          <w:sz w:val="22"/>
          <w:szCs w:val="22"/>
        </w:rPr>
        <w:t>bölüm öğretim elemanlarımızın tamamı eğiticilerin eğitimi programına tamamlamış ve sertifikalarını almıştır ((3)</w:t>
      </w:r>
      <w:proofErr w:type="gramStart"/>
      <w:r w:rsidR="006C693B" w:rsidRPr="00CF7711">
        <w:rPr>
          <w:sz w:val="22"/>
          <w:szCs w:val="22"/>
        </w:rPr>
        <w:t>DKT.B</w:t>
      </w:r>
      <w:proofErr w:type="gramEnd"/>
      <w:r w:rsidR="006C693B" w:rsidRPr="00CF7711">
        <w:rPr>
          <w:sz w:val="22"/>
          <w:szCs w:val="22"/>
        </w:rPr>
        <w:t>.4.2.1 Bölüm Öğretim Elemanlarının Eğitici Eğitimi Sertifikaları).</w:t>
      </w:r>
      <w:r w:rsidRPr="00CF7711">
        <w:rPr>
          <w:sz w:val="22"/>
          <w:szCs w:val="22"/>
        </w:rPr>
        <w:t xml:space="preserve"> </w:t>
      </w:r>
    </w:p>
    <w:p w14:paraId="71031145" w14:textId="77777777" w:rsidR="002519B7" w:rsidRPr="00CF7711" w:rsidRDefault="002519B7" w:rsidP="003C6026">
      <w:pPr>
        <w:spacing w:before="120" w:after="120"/>
        <w:rPr>
          <w:b/>
          <w:sz w:val="22"/>
          <w:szCs w:val="22"/>
          <w:u w:val="single"/>
        </w:rPr>
      </w:pPr>
      <w:r w:rsidRPr="00CF7711">
        <w:rPr>
          <w:b/>
          <w:sz w:val="22"/>
          <w:szCs w:val="22"/>
          <w:u w:val="single"/>
        </w:rPr>
        <w:t>Olgunluk Düzeyi (</w:t>
      </w:r>
      <w:proofErr w:type="spellStart"/>
      <w:r w:rsidRPr="00CF7711">
        <w:rPr>
          <w:b/>
          <w:sz w:val="22"/>
          <w:szCs w:val="22"/>
          <w:u w:val="single"/>
        </w:rPr>
        <w:t>Rubrik</w:t>
      </w:r>
      <w:proofErr w:type="spellEnd"/>
      <w:r w:rsidRPr="00CF7711">
        <w:rPr>
          <w:b/>
          <w:sz w:val="22"/>
          <w:szCs w:val="22"/>
          <w:u w:val="single"/>
        </w:rPr>
        <w:t xml:space="preserve"> Dereceli Derecelendirme Puanı)</w:t>
      </w:r>
    </w:p>
    <w:p w14:paraId="1DBA82EC" w14:textId="03A9D4FB" w:rsidR="002519B7" w:rsidRPr="00CF7711" w:rsidRDefault="00083D32" w:rsidP="003C6026">
      <w:pPr>
        <w:spacing w:before="120" w:after="120"/>
        <w:rPr>
          <w:sz w:val="22"/>
          <w:szCs w:val="22"/>
        </w:rPr>
      </w:pPr>
      <w:r w:rsidRPr="00CF7711">
        <w:rPr>
          <w:sz w:val="22"/>
          <w:szCs w:val="22"/>
        </w:rPr>
        <w:t>Bu başlı</w:t>
      </w:r>
      <w:r w:rsidR="001A3B5A" w:rsidRPr="00CF7711">
        <w:rPr>
          <w:sz w:val="22"/>
          <w:szCs w:val="22"/>
        </w:rPr>
        <w:t xml:space="preserve">kta, bölümümüz olgunluk düzeyi </w:t>
      </w:r>
      <w:r w:rsidR="006C693B" w:rsidRPr="00CF7711">
        <w:rPr>
          <w:sz w:val="22"/>
          <w:szCs w:val="22"/>
        </w:rPr>
        <w:t>3</w:t>
      </w:r>
      <w:r w:rsidRPr="00CF7711">
        <w:rPr>
          <w:sz w:val="22"/>
          <w:szCs w:val="22"/>
        </w:rPr>
        <w:t xml:space="preserve"> olarak belirlenmiştir.</w:t>
      </w:r>
    </w:p>
    <w:p w14:paraId="173D5F25" w14:textId="77777777" w:rsidR="002519B7" w:rsidRPr="00CF7711" w:rsidRDefault="002519B7" w:rsidP="003C6026">
      <w:pPr>
        <w:spacing w:before="120" w:after="120"/>
        <w:rPr>
          <w:b/>
          <w:sz w:val="22"/>
          <w:szCs w:val="22"/>
          <w:u w:val="single"/>
        </w:rPr>
      </w:pPr>
      <w:r w:rsidRPr="00CF7711">
        <w:rPr>
          <w:b/>
          <w:sz w:val="22"/>
          <w:szCs w:val="22"/>
          <w:u w:val="single"/>
        </w:rPr>
        <w:t>Kanıtlar</w:t>
      </w:r>
    </w:p>
    <w:p w14:paraId="134CFB93" w14:textId="77777777" w:rsidR="00635312" w:rsidRPr="00CF7711" w:rsidRDefault="00635312" w:rsidP="00635312">
      <w:pPr>
        <w:spacing w:before="120" w:after="120"/>
        <w:rPr>
          <w:sz w:val="22"/>
          <w:szCs w:val="22"/>
        </w:rPr>
      </w:pPr>
      <w:bookmarkStart w:id="60" w:name="_Toc155533576"/>
      <w:r w:rsidRPr="00CF7711">
        <w:rPr>
          <w:sz w:val="22"/>
          <w:szCs w:val="22"/>
        </w:rPr>
        <w:t>(3)</w:t>
      </w:r>
      <w:proofErr w:type="gramStart"/>
      <w:r w:rsidRPr="00CF7711">
        <w:rPr>
          <w:sz w:val="22"/>
          <w:szCs w:val="22"/>
        </w:rPr>
        <w:t>DKT.B</w:t>
      </w:r>
      <w:proofErr w:type="gramEnd"/>
      <w:r w:rsidRPr="00CF7711">
        <w:rPr>
          <w:sz w:val="22"/>
          <w:szCs w:val="22"/>
        </w:rPr>
        <w:t>.4.2.1.Bölüm_Öğretim_Elemanlarına_ait_Eğiticilerin_Eğitimi_Sertifikaları</w:t>
      </w:r>
    </w:p>
    <w:p w14:paraId="1FEF3998" w14:textId="77777777" w:rsidR="0063422B" w:rsidRPr="00CF7711" w:rsidRDefault="0063422B" w:rsidP="003C6026">
      <w:pPr>
        <w:pStyle w:val="Balk3"/>
        <w:spacing w:before="120" w:after="120"/>
        <w:rPr>
          <w:rFonts w:ascii="Times New Roman" w:hAnsi="Times New Roman" w:cs="Times New Roman"/>
          <w:b/>
          <w:color w:val="2E74B5" w:themeColor="accent1" w:themeShade="BF"/>
          <w:sz w:val="22"/>
          <w:szCs w:val="22"/>
        </w:rPr>
      </w:pPr>
      <w:r w:rsidRPr="00CF7711">
        <w:rPr>
          <w:rFonts w:ascii="Times New Roman" w:hAnsi="Times New Roman" w:cs="Times New Roman"/>
          <w:b/>
          <w:color w:val="2E74B5" w:themeColor="accent1" w:themeShade="BF"/>
          <w:sz w:val="22"/>
          <w:szCs w:val="22"/>
        </w:rPr>
        <w:t xml:space="preserve">B.4.3. Eğitim </w:t>
      </w:r>
      <w:r w:rsidR="002D4868" w:rsidRPr="00CF7711">
        <w:rPr>
          <w:rFonts w:ascii="Times New Roman" w:hAnsi="Times New Roman" w:cs="Times New Roman"/>
          <w:b/>
          <w:color w:val="2E74B5" w:themeColor="accent1" w:themeShade="BF"/>
          <w:sz w:val="22"/>
          <w:szCs w:val="22"/>
        </w:rPr>
        <w:t xml:space="preserve">Faaliyetlerine Yönelik Teşvik </w:t>
      </w:r>
      <w:r w:rsidRPr="00CF7711">
        <w:rPr>
          <w:rFonts w:ascii="Times New Roman" w:hAnsi="Times New Roman" w:cs="Times New Roman"/>
          <w:b/>
          <w:color w:val="2E74B5" w:themeColor="accent1" w:themeShade="BF"/>
          <w:sz w:val="22"/>
          <w:szCs w:val="22"/>
        </w:rPr>
        <w:t xml:space="preserve">ve </w:t>
      </w:r>
      <w:r w:rsidR="002D4868" w:rsidRPr="00CF7711">
        <w:rPr>
          <w:rFonts w:ascii="Times New Roman" w:hAnsi="Times New Roman" w:cs="Times New Roman"/>
          <w:b/>
          <w:color w:val="2E74B5" w:themeColor="accent1" w:themeShade="BF"/>
          <w:sz w:val="22"/>
          <w:szCs w:val="22"/>
        </w:rPr>
        <w:t>Ödüllendirme</w:t>
      </w:r>
      <w:bookmarkEnd w:id="60"/>
    </w:p>
    <w:p w14:paraId="378137F0" w14:textId="7D04D95E" w:rsidR="002519B7" w:rsidRPr="00CF7711" w:rsidRDefault="0022097C" w:rsidP="0022097C">
      <w:pPr>
        <w:spacing w:before="120" w:after="120"/>
        <w:jc w:val="both"/>
        <w:rPr>
          <w:sz w:val="22"/>
          <w:szCs w:val="22"/>
        </w:rPr>
      </w:pPr>
      <w:r w:rsidRPr="00CF7711">
        <w:rPr>
          <w:sz w:val="22"/>
          <w:szCs w:val="22"/>
        </w:rPr>
        <w:t>Eğitim Faaliyetlerine Yönelik Teşvik ve Ödüllendirme hususunda b</w:t>
      </w:r>
      <w:r w:rsidR="00083D32" w:rsidRPr="00CF7711">
        <w:rPr>
          <w:sz w:val="22"/>
          <w:szCs w:val="22"/>
        </w:rPr>
        <w:t>ölümümüze ait öğretim kadrosuna yönelik teşvik ve ödüllendirilme mekanizmaları bulunmamaktadır.</w:t>
      </w:r>
      <w:r w:rsidRPr="00CF7711">
        <w:rPr>
          <w:sz w:val="22"/>
          <w:szCs w:val="22"/>
        </w:rPr>
        <w:t xml:space="preserve"> Üniversite ve birim düzeyindeki mekanizmalar benimsenmektedir.</w:t>
      </w:r>
    </w:p>
    <w:p w14:paraId="734BC31B" w14:textId="77777777" w:rsidR="002519B7" w:rsidRPr="00CF7711" w:rsidRDefault="002519B7" w:rsidP="003C6026">
      <w:pPr>
        <w:spacing w:before="120" w:after="120"/>
        <w:rPr>
          <w:b/>
          <w:sz w:val="22"/>
          <w:szCs w:val="22"/>
          <w:u w:val="single"/>
        </w:rPr>
      </w:pPr>
      <w:r w:rsidRPr="00CF7711">
        <w:rPr>
          <w:b/>
          <w:sz w:val="22"/>
          <w:szCs w:val="22"/>
          <w:u w:val="single"/>
        </w:rPr>
        <w:t>Olgunluk Düzeyi (</w:t>
      </w:r>
      <w:proofErr w:type="spellStart"/>
      <w:r w:rsidRPr="00CF7711">
        <w:rPr>
          <w:b/>
          <w:sz w:val="22"/>
          <w:szCs w:val="22"/>
          <w:u w:val="single"/>
        </w:rPr>
        <w:t>Rubrik</w:t>
      </w:r>
      <w:proofErr w:type="spellEnd"/>
      <w:r w:rsidRPr="00CF7711">
        <w:rPr>
          <w:b/>
          <w:sz w:val="22"/>
          <w:szCs w:val="22"/>
          <w:u w:val="single"/>
        </w:rPr>
        <w:t xml:space="preserve"> Dereceli Derecelendirme Puanı)</w:t>
      </w:r>
    </w:p>
    <w:p w14:paraId="3C88E99B" w14:textId="77777777" w:rsidR="002519B7" w:rsidRPr="00CF7711" w:rsidRDefault="00083D32" w:rsidP="003C6026">
      <w:pPr>
        <w:spacing w:before="120" w:after="120"/>
        <w:rPr>
          <w:sz w:val="22"/>
          <w:szCs w:val="22"/>
        </w:rPr>
      </w:pPr>
      <w:r w:rsidRPr="00CF7711">
        <w:rPr>
          <w:sz w:val="22"/>
          <w:szCs w:val="22"/>
        </w:rPr>
        <w:t>Bu başlıkta, bölümümüz olgunluk düzeyi 1 olarak belirlenmiştir.</w:t>
      </w:r>
    </w:p>
    <w:p w14:paraId="6B76B074" w14:textId="77777777" w:rsidR="002519B7" w:rsidRPr="00CF7711" w:rsidRDefault="002519B7" w:rsidP="003C6026">
      <w:pPr>
        <w:spacing w:before="120" w:after="120"/>
        <w:rPr>
          <w:b/>
          <w:sz w:val="22"/>
          <w:szCs w:val="22"/>
          <w:u w:val="single"/>
        </w:rPr>
      </w:pPr>
      <w:r w:rsidRPr="00CF7711">
        <w:rPr>
          <w:b/>
          <w:sz w:val="22"/>
          <w:szCs w:val="22"/>
          <w:u w:val="single"/>
        </w:rPr>
        <w:t>Kanıtlar</w:t>
      </w:r>
    </w:p>
    <w:p w14:paraId="435C477A" w14:textId="77777777" w:rsidR="00F205BC" w:rsidRPr="00CF7711" w:rsidRDefault="001A3B5A" w:rsidP="003C6026">
      <w:pPr>
        <w:spacing w:before="120" w:after="120"/>
        <w:rPr>
          <w:sz w:val="22"/>
          <w:szCs w:val="22"/>
        </w:rPr>
      </w:pPr>
      <w:r w:rsidRPr="00CF7711">
        <w:rPr>
          <w:sz w:val="22"/>
          <w:szCs w:val="22"/>
        </w:rPr>
        <w:t>-</w:t>
      </w:r>
    </w:p>
    <w:p w14:paraId="462EFE8B" w14:textId="77777777" w:rsidR="0063422B" w:rsidRPr="00CF7711" w:rsidRDefault="0063422B" w:rsidP="003C6026">
      <w:pPr>
        <w:spacing w:before="120" w:after="120"/>
        <w:rPr>
          <w:b/>
          <w:color w:val="2E74B5" w:themeColor="accent1" w:themeShade="BF"/>
          <w:sz w:val="22"/>
          <w:szCs w:val="22"/>
        </w:rPr>
      </w:pPr>
    </w:p>
    <w:p w14:paraId="13E7F191" w14:textId="77777777" w:rsidR="007B39C3" w:rsidRPr="00CF7711" w:rsidRDefault="007B39C3" w:rsidP="003C6026">
      <w:pPr>
        <w:spacing w:before="120" w:after="120"/>
        <w:rPr>
          <w:rFonts w:eastAsiaTheme="majorEastAsia"/>
          <w:b/>
          <w:color w:val="2E74B5" w:themeColor="accent1" w:themeShade="BF"/>
          <w:sz w:val="22"/>
          <w:szCs w:val="22"/>
        </w:rPr>
      </w:pPr>
      <w:r w:rsidRPr="00CF7711">
        <w:rPr>
          <w:b/>
          <w:color w:val="2E74B5" w:themeColor="accent1" w:themeShade="BF"/>
          <w:sz w:val="22"/>
          <w:szCs w:val="22"/>
        </w:rPr>
        <w:br w:type="page"/>
      </w:r>
    </w:p>
    <w:p w14:paraId="442AFDB3" w14:textId="77777777" w:rsidR="0063422B" w:rsidRPr="00CF7711" w:rsidRDefault="0063422B" w:rsidP="003C6026">
      <w:pPr>
        <w:pStyle w:val="Balk1"/>
        <w:spacing w:before="120" w:after="120"/>
        <w:rPr>
          <w:rFonts w:ascii="Times New Roman" w:hAnsi="Times New Roman" w:cs="Times New Roman"/>
          <w:b/>
          <w:sz w:val="22"/>
          <w:szCs w:val="22"/>
        </w:rPr>
      </w:pPr>
      <w:bookmarkStart w:id="61" w:name="_Toc155533577"/>
      <w:r w:rsidRPr="00CF7711">
        <w:rPr>
          <w:rFonts w:ascii="Times New Roman" w:hAnsi="Times New Roman" w:cs="Times New Roman"/>
          <w:b/>
          <w:sz w:val="22"/>
          <w:szCs w:val="22"/>
        </w:rPr>
        <w:lastRenderedPageBreak/>
        <w:t>ARAŞTIRMA VE GELİŞTİRME</w:t>
      </w:r>
      <w:bookmarkEnd w:id="61"/>
      <w:r w:rsidRPr="00CF7711">
        <w:rPr>
          <w:rFonts w:ascii="Times New Roman" w:hAnsi="Times New Roman" w:cs="Times New Roman"/>
          <w:b/>
          <w:sz w:val="22"/>
          <w:szCs w:val="22"/>
        </w:rPr>
        <w:t xml:space="preserve"> </w:t>
      </w:r>
    </w:p>
    <w:p w14:paraId="40539471" w14:textId="77777777" w:rsidR="003D0FA9" w:rsidRPr="00CF7711" w:rsidRDefault="0063422B" w:rsidP="00083D32">
      <w:pPr>
        <w:pStyle w:val="Balk3"/>
        <w:spacing w:before="120" w:after="120"/>
        <w:rPr>
          <w:sz w:val="22"/>
          <w:szCs w:val="22"/>
        </w:rPr>
      </w:pPr>
      <w:bookmarkStart w:id="62" w:name="_Toc155533578"/>
      <w:r w:rsidRPr="00CF7711">
        <w:rPr>
          <w:rFonts w:ascii="Times New Roman" w:hAnsi="Times New Roman" w:cs="Times New Roman"/>
          <w:b/>
          <w:color w:val="2E74B5" w:themeColor="accent1" w:themeShade="BF"/>
          <w:sz w:val="22"/>
          <w:szCs w:val="22"/>
        </w:rPr>
        <w:t>C.1. Araştırma Süreçlerinin Yönetimi ve Araştırma Kaynakları</w:t>
      </w:r>
      <w:bookmarkEnd w:id="62"/>
      <w:r w:rsidR="006D778B" w:rsidRPr="00CF7711">
        <w:rPr>
          <w:sz w:val="22"/>
          <w:szCs w:val="22"/>
        </w:rPr>
        <w:t xml:space="preserve"> </w:t>
      </w:r>
    </w:p>
    <w:p w14:paraId="617299C7" w14:textId="77777777" w:rsidR="003D0FA9" w:rsidRPr="00CF7711" w:rsidRDefault="00FF2848" w:rsidP="005023CB">
      <w:pPr>
        <w:spacing w:before="120" w:after="120"/>
        <w:jc w:val="both"/>
        <w:rPr>
          <w:b/>
          <w:sz w:val="22"/>
          <w:szCs w:val="22"/>
          <w:u w:val="single"/>
        </w:rPr>
      </w:pPr>
      <w:r w:rsidRPr="00CF7711">
        <w:rPr>
          <w:sz w:val="22"/>
          <w:szCs w:val="22"/>
        </w:rPr>
        <w:t>Bölümümüz araştırma faaliyetlerini, stratejik planı çerçevesinde belirlenen akademik öncelikleri ile yerel, bölgesel, ulusal kalkınma hedefleriyle uyumlu, uluslararası değer üretebilen ve toplumsal faydaya dönüştürülebilen biçimde yönetmektedir. Araştırma üniversitesi olduğumuzun bilincinde ve sorumluluğunda, az olan öğretim elemanı sayımızla tatmin edici çıktılar elde etmek için çalışmalarımızı devam ettirmekteyiz.</w:t>
      </w:r>
    </w:p>
    <w:p w14:paraId="04824243" w14:textId="77777777" w:rsidR="00F205BC" w:rsidRPr="00CF7711" w:rsidRDefault="0063422B" w:rsidP="003C6026">
      <w:pPr>
        <w:pStyle w:val="Balk3"/>
        <w:spacing w:before="120" w:after="120"/>
        <w:rPr>
          <w:rFonts w:ascii="Times New Roman" w:hAnsi="Times New Roman" w:cs="Times New Roman"/>
          <w:b/>
          <w:color w:val="2E74B5" w:themeColor="accent1" w:themeShade="BF"/>
          <w:sz w:val="22"/>
          <w:szCs w:val="22"/>
        </w:rPr>
      </w:pPr>
      <w:bookmarkStart w:id="63" w:name="_Toc155533579"/>
      <w:r w:rsidRPr="00CF7711">
        <w:rPr>
          <w:rFonts w:ascii="Times New Roman" w:hAnsi="Times New Roman" w:cs="Times New Roman"/>
          <w:b/>
          <w:color w:val="2E74B5" w:themeColor="accent1" w:themeShade="BF"/>
          <w:sz w:val="22"/>
          <w:szCs w:val="22"/>
        </w:rPr>
        <w:t xml:space="preserve">C.1.1. Araştırma </w:t>
      </w:r>
      <w:r w:rsidR="002D4868" w:rsidRPr="00CF7711">
        <w:rPr>
          <w:rFonts w:ascii="Times New Roman" w:hAnsi="Times New Roman" w:cs="Times New Roman"/>
          <w:b/>
          <w:color w:val="2E74B5" w:themeColor="accent1" w:themeShade="BF"/>
          <w:sz w:val="22"/>
          <w:szCs w:val="22"/>
        </w:rPr>
        <w:t>Süreçlerinin Yönetimi</w:t>
      </w:r>
      <w:bookmarkEnd w:id="63"/>
    </w:p>
    <w:p w14:paraId="1434A516" w14:textId="60BA84E9" w:rsidR="006D2E94" w:rsidRPr="00CF7711" w:rsidRDefault="006D2E94" w:rsidP="009A3B33">
      <w:pPr>
        <w:spacing w:before="120" w:after="120"/>
        <w:jc w:val="both"/>
        <w:rPr>
          <w:sz w:val="22"/>
          <w:szCs w:val="22"/>
        </w:rPr>
      </w:pPr>
      <w:r w:rsidRPr="00CF7711">
        <w:rPr>
          <w:sz w:val="22"/>
          <w:szCs w:val="22"/>
        </w:rPr>
        <w:t xml:space="preserve">Birimimizde araştırma hedefleri tanımlanmıştır ve bu hedefler düzenli aralıklarla gözden geçirilmektedir. Temel araştırma hedefimiz etik kurallar çerçevesinde güncel konuları güncel yöntemlerle çalışmaktır. Yapılacak araştırma konuları belirlenirken dünyadaki ve ülkemizdeki yeni eğilimleri dikkate alarak öncelikli araştırma alanları belirlenmektedir. Belirlenen konuların aynı zamanda sağlık, sosyal ve kültürel açıdan katkıda bulunacak konuların olmasına dikkat edilmektedir. </w:t>
      </w:r>
      <w:r w:rsidR="00FA2EBE" w:rsidRPr="00CF7711">
        <w:rPr>
          <w:sz w:val="22"/>
          <w:szCs w:val="22"/>
        </w:rPr>
        <w:t>Bölüm Ar-Ge Komisyonu ön</w:t>
      </w:r>
      <w:r w:rsidR="00025FAF" w:rsidRPr="00CF7711">
        <w:rPr>
          <w:sz w:val="22"/>
          <w:szCs w:val="22"/>
        </w:rPr>
        <w:t>derliğinde bölüm ve birim düzeyinde yürütülen Ar-Ge çalışmaları kapsamında belirlenen hedeflere yönelik çalışmalar 2024 yılında da sürdürülmektedir</w:t>
      </w:r>
      <w:r w:rsidR="003565A9" w:rsidRPr="00CF7711">
        <w:rPr>
          <w:sz w:val="22"/>
          <w:szCs w:val="22"/>
        </w:rPr>
        <w:t xml:space="preserve"> ((3)</w:t>
      </w:r>
      <w:proofErr w:type="gramStart"/>
      <w:r w:rsidR="003565A9" w:rsidRPr="00CF7711">
        <w:rPr>
          <w:sz w:val="22"/>
          <w:szCs w:val="22"/>
        </w:rPr>
        <w:t>DKT.C</w:t>
      </w:r>
      <w:proofErr w:type="gramEnd"/>
      <w:r w:rsidR="003565A9" w:rsidRPr="00CF7711">
        <w:rPr>
          <w:sz w:val="22"/>
          <w:szCs w:val="22"/>
        </w:rPr>
        <w:t>.1.1.1. DKT Ar-Ge Hedefleri)</w:t>
      </w:r>
      <w:r w:rsidR="00025FAF" w:rsidRPr="00CF7711">
        <w:rPr>
          <w:sz w:val="22"/>
          <w:szCs w:val="22"/>
        </w:rPr>
        <w:t xml:space="preserve">. </w:t>
      </w:r>
    </w:p>
    <w:p w14:paraId="56E12514" w14:textId="2764C0C4" w:rsidR="002519B7" w:rsidRPr="00CF7711" w:rsidRDefault="00743C08" w:rsidP="00FA2EBE">
      <w:pPr>
        <w:spacing w:before="120" w:after="120"/>
        <w:jc w:val="both"/>
        <w:rPr>
          <w:sz w:val="22"/>
          <w:szCs w:val="22"/>
        </w:rPr>
      </w:pPr>
      <w:r w:rsidRPr="00CF7711">
        <w:rPr>
          <w:sz w:val="22"/>
          <w:szCs w:val="22"/>
        </w:rPr>
        <w:t>Ayrıca Ü</w:t>
      </w:r>
      <w:r w:rsidR="006D2E94" w:rsidRPr="00CF7711">
        <w:rPr>
          <w:sz w:val="22"/>
          <w:szCs w:val="22"/>
        </w:rPr>
        <w:t>niversite</w:t>
      </w:r>
      <w:r w:rsidRPr="00CF7711">
        <w:rPr>
          <w:sz w:val="22"/>
          <w:szCs w:val="22"/>
        </w:rPr>
        <w:t>miz</w:t>
      </w:r>
      <w:r w:rsidR="006D2E94" w:rsidRPr="00CF7711">
        <w:rPr>
          <w:sz w:val="22"/>
          <w:szCs w:val="22"/>
        </w:rPr>
        <w:t xml:space="preserve"> genelinde kurulan ‘Gazi Üniversitesi Akademik Veri Yönetim Sistemi</w:t>
      </w:r>
      <w:r w:rsidR="00935EDC" w:rsidRPr="00CF7711">
        <w:rPr>
          <w:sz w:val="22"/>
          <w:szCs w:val="22"/>
        </w:rPr>
        <w:t xml:space="preserve"> (AVESİS)</w:t>
      </w:r>
      <w:r w:rsidR="006D2E94" w:rsidRPr="00CF7711">
        <w:rPr>
          <w:sz w:val="22"/>
          <w:szCs w:val="22"/>
        </w:rPr>
        <w:t xml:space="preserve">’ ile bölümde bulunan öğretim üyeleri ve görevlilerine ait </w:t>
      </w:r>
      <w:r w:rsidRPr="00CF7711">
        <w:rPr>
          <w:sz w:val="22"/>
          <w:szCs w:val="22"/>
        </w:rPr>
        <w:t>tüm</w:t>
      </w:r>
      <w:r w:rsidR="006D2E94" w:rsidRPr="00CF7711">
        <w:rPr>
          <w:sz w:val="22"/>
          <w:szCs w:val="22"/>
        </w:rPr>
        <w:t xml:space="preserve"> akademik veriler düzenli olarak öğretim üyeleri ve öğretim elemanlarınca güncellenmektedir</w:t>
      </w:r>
      <w:r w:rsidR="00935EDC" w:rsidRPr="00CF7711">
        <w:rPr>
          <w:sz w:val="22"/>
          <w:szCs w:val="22"/>
        </w:rPr>
        <w:t xml:space="preserve"> ((3)</w:t>
      </w:r>
      <w:proofErr w:type="gramStart"/>
      <w:r w:rsidR="00A1600A" w:rsidRPr="00CF7711">
        <w:rPr>
          <w:sz w:val="22"/>
          <w:szCs w:val="22"/>
        </w:rPr>
        <w:t>DKT</w:t>
      </w:r>
      <w:r w:rsidR="00935EDC" w:rsidRPr="00CF7711">
        <w:rPr>
          <w:sz w:val="22"/>
          <w:szCs w:val="22"/>
        </w:rPr>
        <w:t>.</w:t>
      </w:r>
      <w:r w:rsidR="006D2E94" w:rsidRPr="00CF7711">
        <w:rPr>
          <w:sz w:val="22"/>
          <w:szCs w:val="22"/>
        </w:rPr>
        <w:t>C</w:t>
      </w:r>
      <w:proofErr w:type="gramEnd"/>
      <w:r w:rsidR="006D2E94" w:rsidRPr="00CF7711">
        <w:rPr>
          <w:sz w:val="22"/>
          <w:szCs w:val="22"/>
        </w:rPr>
        <w:t>.1.1</w:t>
      </w:r>
      <w:r w:rsidR="00935EDC" w:rsidRPr="00CF7711">
        <w:rPr>
          <w:sz w:val="22"/>
          <w:szCs w:val="22"/>
        </w:rPr>
        <w:t>.3</w:t>
      </w:r>
      <w:r w:rsidR="00DD1FB6" w:rsidRPr="00CF7711">
        <w:rPr>
          <w:sz w:val="22"/>
          <w:szCs w:val="22"/>
        </w:rPr>
        <w:t>.</w:t>
      </w:r>
      <w:r w:rsidR="006D2E94" w:rsidRPr="00CF7711">
        <w:rPr>
          <w:sz w:val="22"/>
          <w:szCs w:val="22"/>
        </w:rPr>
        <w:t xml:space="preserve"> </w:t>
      </w:r>
      <w:r w:rsidR="00935EDC" w:rsidRPr="00CF7711">
        <w:rPr>
          <w:sz w:val="22"/>
          <w:szCs w:val="22"/>
        </w:rPr>
        <w:t>AVESİS Sayfası Örneği).</w:t>
      </w:r>
    </w:p>
    <w:p w14:paraId="165846F6" w14:textId="15F6474D" w:rsidR="00DD1FB6" w:rsidRPr="00CF7711" w:rsidRDefault="00DD1FB6" w:rsidP="00FA2EBE">
      <w:pPr>
        <w:spacing w:before="120" w:after="120"/>
        <w:jc w:val="both"/>
        <w:rPr>
          <w:sz w:val="22"/>
          <w:szCs w:val="22"/>
        </w:rPr>
      </w:pPr>
      <w:r w:rsidRPr="00CF7711">
        <w:rPr>
          <w:sz w:val="22"/>
          <w:szCs w:val="22"/>
        </w:rPr>
        <w:t xml:space="preserve">Araştırma faaliyetlerin yürütülebilmesi adına bölümümüzde </w:t>
      </w:r>
      <w:r w:rsidR="00526420" w:rsidRPr="00CF7711">
        <w:rPr>
          <w:sz w:val="22"/>
          <w:szCs w:val="22"/>
        </w:rPr>
        <w:t xml:space="preserve">yer alan kurullar, komisyonlar ve çalışma grupları bu kurullar, komisyonlar ve çalışma gruplarında </w:t>
      </w:r>
      <w:r w:rsidRPr="00CF7711">
        <w:rPr>
          <w:sz w:val="22"/>
          <w:szCs w:val="22"/>
        </w:rPr>
        <w:t>görev alan öğretim üyesi ve elemanları bölüm internet sayfasında yer almaktadır</w:t>
      </w:r>
      <w:r w:rsidR="00526420" w:rsidRPr="00CF7711">
        <w:rPr>
          <w:sz w:val="22"/>
          <w:szCs w:val="22"/>
        </w:rPr>
        <w:t xml:space="preserve"> ((3)</w:t>
      </w:r>
      <w:proofErr w:type="gramStart"/>
      <w:r w:rsidR="00526420" w:rsidRPr="00CF7711">
        <w:rPr>
          <w:sz w:val="22"/>
          <w:szCs w:val="22"/>
        </w:rPr>
        <w:t>DKT.C</w:t>
      </w:r>
      <w:proofErr w:type="gramEnd"/>
      <w:r w:rsidR="00526420" w:rsidRPr="00CF7711">
        <w:rPr>
          <w:sz w:val="22"/>
          <w:szCs w:val="22"/>
        </w:rPr>
        <w:t>.1.1.4</w:t>
      </w:r>
      <w:r w:rsidRPr="00CF7711">
        <w:rPr>
          <w:sz w:val="22"/>
          <w:szCs w:val="22"/>
        </w:rPr>
        <w:t>.</w:t>
      </w:r>
      <w:r w:rsidR="00526420" w:rsidRPr="00CF7711">
        <w:rPr>
          <w:sz w:val="22"/>
          <w:szCs w:val="22"/>
        </w:rPr>
        <w:t xml:space="preserve"> Kurullar, Komisyonlar ve Çalışma Grupları</w:t>
      </w:r>
      <w:r w:rsidR="00086A83" w:rsidRPr="00CF7711">
        <w:rPr>
          <w:sz w:val="22"/>
          <w:szCs w:val="22"/>
        </w:rPr>
        <w:t>).</w:t>
      </w:r>
    </w:p>
    <w:p w14:paraId="3C1769EE" w14:textId="77777777" w:rsidR="002519B7" w:rsidRPr="00CF7711" w:rsidRDefault="002519B7" w:rsidP="003C6026">
      <w:pPr>
        <w:spacing w:before="120" w:after="120"/>
        <w:rPr>
          <w:b/>
          <w:sz w:val="22"/>
          <w:szCs w:val="22"/>
          <w:u w:val="single"/>
        </w:rPr>
      </w:pPr>
      <w:r w:rsidRPr="00CF7711">
        <w:rPr>
          <w:b/>
          <w:sz w:val="22"/>
          <w:szCs w:val="22"/>
          <w:u w:val="single"/>
        </w:rPr>
        <w:t>Olgunluk Düzeyi (</w:t>
      </w:r>
      <w:proofErr w:type="spellStart"/>
      <w:r w:rsidRPr="00CF7711">
        <w:rPr>
          <w:b/>
          <w:sz w:val="22"/>
          <w:szCs w:val="22"/>
          <w:u w:val="single"/>
        </w:rPr>
        <w:t>Rubrik</w:t>
      </w:r>
      <w:proofErr w:type="spellEnd"/>
      <w:r w:rsidRPr="00CF7711">
        <w:rPr>
          <w:b/>
          <w:sz w:val="22"/>
          <w:szCs w:val="22"/>
          <w:u w:val="single"/>
        </w:rPr>
        <w:t xml:space="preserve"> Dereceli Derecelendirme Puanı)</w:t>
      </w:r>
    </w:p>
    <w:p w14:paraId="6947AE65" w14:textId="77777777" w:rsidR="002519B7" w:rsidRPr="00CF7711" w:rsidRDefault="00CE0849" w:rsidP="003C6026">
      <w:pPr>
        <w:spacing w:before="120" w:after="120"/>
        <w:rPr>
          <w:b/>
          <w:sz w:val="22"/>
          <w:szCs w:val="22"/>
          <w:u w:val="single"/>
        </w:rPr>
      </w:pPr>
      <w:r w:rsidRPr="00CF7711">
        <w:rPr>
          <w:sz w:val="22"/>
          <w:szCs w:val="22"/>
        </w:rPr>
        <w:t>Bu başlı</w:t>
      </w:r>
      <w:r w:rsidR="00743C08" w:rsidRPr="00CF7711">
        <w:rPr>
          <w:sz w:val="22"/>
          <w:szCs w:val="22"/>
        </w:rPr>
        <w:t xml:space="preserve">kta, bölümümüz olgunluk düzeyi </w:t>
      </w:r>
      <w:r w:rsidR="004161D1" w:rsidRPr="00CF7711">
        <w:rPr>
          <w:sz w:val="22"/>
          <w:szCs w:val="22"/>
        </w:rPr>
        <w:t>3</w:t>
      </w:r>
      <w:r w:rsidRPr="00CF7711">
        <w:rPr>
          <w:sz w:val="22"/>
          <w:szCs w:val="22"/>
        </w:rPr>
        <w:t xml:space="preserve"> olarak belirlenmiştir.</w:t>
      </w:r>
    </w:p>
    <w:p w14:paraId="7DFA37D9" w14:textId="77777777" w:rsidR="002519B7" w:rsidRPr="00CF7711" w:rsidRDefault="002519B7" w:rsidP="003C6026">
      <w:pPr>
        <w:spacing w:before="120" w:after="120"/>
        <w:rPr>
          <w:b/>
          <w:sz w:val="22"/>
          <w:szCs w:val="22"/>
          <w:u w:val="single"/>
        </w:rPr>
      </w:pPr>
      <w:r w:rsidRPr="00CF7711">
        <w:rPr>
          <w:b/>
          <w:sz w:val="22"/>
          <w:szCs w:val="22"/>
          <w:u w:val="single"/>
        </w:rPr>
        <w:t>Kanıtlar</w:t>
      </w:r>
    </w:p>
    <w:p w14:paraId="19E803B3" w14:textId="31F4C5A1" w:rsidR="007A2C3F" w:rsidRPr="00CF7711" w:rsidRDefault="003565A9" w:rsidP="007A2C3F">
      <w:pPr>
        <w:spacing w:before="120" w:after="120"/>
        <w:rPr>
          <w:sz w:val="22"/>
          <w:szCs w:val="22"/>
        </w:rPr>
      </w:pPr>
      <w:r w:rsidRPr="00CF7711">
        <w:rPr>
          <w:sz w:val="22"/>
          <w:szCs w:val="22"/>
        </w:rPr>
        <w:t>(3)</w:t>
      </w:r>
      <w:proofErr w:type="gramStart"/>
      <w:r w:rsidR="007A2C3F" w:rsidRPr="00CF7711">
        <w:rPr>
          <w:sz w:val="22"/>
          <w:szCs w:val="22"/>
        </w:rPr>
        <w:t>DKT</w:t>
      </w:r>
      <w:r w:rsidRPr="00CF7711">
        <w:rPr>
          <w:sz w:val="22"/>
          <w:szCs w:val="22"/>
        </w:rPr>
        <w:t>.</w:t>
      </w:r>
      <w:r w:rsidR="007A2C3F" w:rsidRPr="00CF7711">
        <w:rPr>
          <w:sz w:val="22"/>
          <w:szCs w:val="22"/>
        </w:rPr>
        <w:t>C</w:t>
      </w:r>
      <w:proofErr w:type="gramEnd"/>
      <w:r w:rsidR="007A2C3F" w:rsidRPr="00CF7711">
        <w:rPr>
          <w:sz w:val="22"/>
          <w:szCs w:val="22"/>
        </w:rPr>
        <w:t>.1.1.1.</w:t>
      </w:r>
      <w:r w:rsidRPr="00CF7711">
        <w:rPr>
          <w:sz w:val="22"/>
          <w:szCs w:val="22"/>
        </w:rPr>
        <w:t>DKT_Ar-Ge_Hedefleri</w:t>
      </w:r>
    </w:p>
    <w:p w14:paraId="033D73E6" w14:textId="3D5517D9" w:rsidR="00DD1FB6" w:rsidRPr="00CF7711" w:rsidRDefault="001D031B" w:rsidP="00DD1FB6">
      <w:pPr>
        <w:spacing w:before="120" w:after="120"/>
        <w:rPr>
          <w:sz w:val="22"/>
          <w:szCs w:val="22"/>
        </w:rPr>
      </w:pPr>
      <w:r w:rsidRPr="00CF7711">
        <w:rPr>
          <w:sz w:val="22"/>
          <w:szCs w:val="22"/>
        </w:rPr>
        <w:t>(3)</w:t>
      </w:r>
      <w:proofErr w:type="gramStart"/>
      <w:r w:rsidR="00A1600A" w:rsidRPr="00CF7711">
        <w:rPr>
          <w:sz w:val="22"/>
          <w:szCs w:val="22"/>
        </w:rPr>
        <w:t>DKT</w:t>
      </w:r>
      <w:r w:rsidRPr="00CF7711">
        <w:rPr>
          <w:sz w:val="22"/>
          <w:szCs w:val="22"/>
        </w:rPr>
        <w:t>.</w:t>
      </w:r>
      <w:r w:rsidR="00DD1FB6" w:rsidRPr="00CF7711">
        <w:rPr>
          <w:sz w:val="22"/>
          <w:szCs w:val="22"/>
        </w:rPr>
        <w:t>C</w:t>
      </w:r>
      <w:proofErr w:type="gramEnd"/>
      <w:r w:rsidR="00DD1FB6" w:rsidRPr="00CF7711">
        <w:rPr>
          <w:sz w:val="22"/>
          <w:szCs w:val="22"/>
        </w:rPr>
        <w:t>.1.1.</w:t>
      </w:r>
      <w:r w:rsidRPr="00CF7711">
        <w:rPr>
          <w:sz w:val="22"/>
          <w:szCs w:val="22"/>
        </w:rPr>
        <w:t>3</w:t>
      </w:r>
      <w:r w:rsidR="00DD1FB6" w:rsidRPr="00CF7711">
        <w:rPr>
          <w:sz w:val="22"/>
          <w:szCs w:val="22"/>
        </w:rPr>
        <w:t>.</w:t>
      </w:r>
      <w:r w:rsidRPr="00CF7711">
        <w:rPr>
          <w:sz w:val="22"/>
          <w:szCs w:val="22"/>
        </w:rPr>
        <w:t>AVESİS_Sayfası_Örneği</w:t>
      </w:r>
    </w:p>
    <w:p w14:paraId="3DCE83D2" w14:textId="3BC40538" w:rsidR="001D092B" w:rsidRPr="00CF7711" w:rsidRDefault="00086A83" w:rsidP="003C6026">
      <w:pPr>
        <w:spacing w:before="120" w:after="120"/>
        <w:rPr>
          <w:sz w:val="22"/>
          <w:szCs w:val="22"/>
        </w:rPr>
      </w:pPr>
      <w:r w:rsidRPr="00CF7711">
        <w:rPr>
          <w:sz w:val="22"/>
          <w:szCs w:val="22"/>
        </w:rPr>
        <w:t>(3)</w:t>
      </w:r>
      <w:proofErr w:type="gramStart"/>
      <w:r w:rsidR="00A1600A" w:rsidRPr="00CF7711">
        <w:rPr>
          <w:sz w:val="22"/>
          <w:szCs w:val="22"/>
        </w:rPr>
        <w:t>DKT</w:t>
      </w:r>
      <w:r w:rsidRPr="00CF7711">
        <w:rPr>
          <w:sz w:val="22"/>
          <w:szCs w:val="22"/>
        </w:rPr>
        <w:t>.</w:t>
      </w:r>
      <w:r w:rsidR="00DD1FB6" w:rsidRPr="00CF7711">
        <w:rPr>
          <w:sz w:val="22"/>
          <w:szCs w:val="22"/>
        </w:rPr>
        <w:t>C</w:t>
      </w:r>
      <w:proofErr w:type="gramEnd"/>
      <w:r w:rsidR="00DD1FB6" w:rsidRPr="00CF7711">
        <w:rPr>
          <w:sz w:val="22"/>
          <w:szCs w:val="22"/>
        </w:rPr>
        <w:t>.1.1.</w:t>
      </w:r>
      <w:r w:rsidRPr="00CF7711">
        <w:rPr>
          <w:sz w:val="22"/>
          <w:szCs w:val="22"/>
        </w:rPr>
        <w:t>4</w:t>
      </w:r>
      <w:r w:rsidR="00DD1FB6" w:rsidRPr="00CF7711">
        <w:rPr>
          <w:sz w:val="22"/>
          <w:szCs w:val="22"/>
        </w:rPr>
        <w:t>.Kurullar</w:t>
      </w:r>
      <w:r w:rsidRPr="00CF7711">
        <w:rPr>
          <w:sz w:val="22"/>
          <w:szCs w:val="22"/>
        </w:rPr>
        <w:t>_</w:t>
      </w:r>
      <w:r w:rsidR="00DD1FB6" w:rsidRPr="00CF7711">
        <w:rPr>
          <w:sz w:val="22"/>
          <w:szCs w:val="22"/>
        </w:rPr>
        <w:t>Komisyonlar</w:t>
      </w:r>
      <w:r w:rsidRPr="00CF7711">
        <w:rPr>
          <w:sz w:val="22"/>
          <w:szCs w:val="22"/>
        </w:rPr>
        <w:t>_</w:t>
      </w:r>
      <w:r w:rsidR="00DD1FB6" w:rsidRPr="00CF7711">
        <w:rPr>
          <w:sz w:val="22"/>
          <w:szCs w:val="22"/>
        </w:rPr>
        <w:t>ve</w:t>
      </w:r>
      <w:r w:rsidRPr="00CF7711">
        <w:rPr>
          <w:sz w:val="22"/>
          <w:szCs w:val="22"/>
        </w:rPr>
        <w:t>_</w:t>
      </w:r>
      <w:r w:rsidR="00DD1FB6" w:rsidRPr="00CF7711">
        <w:rPr>
          <w:sz w:val="22"/>
          <w:szCs w:val="22"/>
        </w:rPr>
        <w:t>Çalışma</w:t>
      </w:r>
      <w:r w:rsidRPr="00CF7711">
        <w:rPr>
          <w:sz w:val="22"/>
          <w:szCs w:val="22"/>
        </w:rPr>
        <w:t>_</w:t>
      </w:r>
      <w:r w:rsidR="00DD1FB6" w:rsidRPr="00CF7711">
        <w:rPr>
          <w:sz w:val="22"/>
          <w:szCs w:val="22"/>
        </w:rPr>
        <w:t>Gruplar</w:t>
      </w:r>
      <w:r w:rsidRPr="00CF7711">
        <w:rPr>
          <w:sz w:val="22"/>
          <w:szCs w:val="22"/>
        </w:rPr>
        <w:t>ı</w:t>
      </w:r>
    </w:p>
    <w:p w14:paraId="36A3F3C5" w14:textId="77777777" w:rsidR="003D0FA9" w:rsidRPr="00CF7711" w:rsidRDefault="0063422B" w:rsidP="004466FD">
      <w:pPr>
        <w:pStyle w:val="Balk3"/>
        <w:spacing w:before="120" w:after="120"/>
        <w:rPr>
          <w:rFonts w:ascii="Times New Roman" w:hAnsi="Times New Roman" w:cs="Times New Roman"/>
          <w:b/>
          <w:color w:val="2E74B5" w:themeColor="accent1" w:themeShade="BF"/>
          <w:sz w:val="22"/>
          <w:szCs w:val="22"/>
        </w:rPr>
      </w:pPr>
      <w:bookmarkStart w:id="64" w:name="_Toc155533580"/>
      <w:r w:rsidRPr="00CF7711">
        <w:rPr>
          <w:rFonts w:ascii="Times New Roman" w:hAnsi="Times New Roman" w:cs="Times New Roman"/>
          <w:b/>
          <w:color w:val="2E74B5" w:themeColor="accent1" w:themeShade="BF"/>
          <w:sz w:val="22"/>
          <w:szCs w:val="22"/>
        </w:rPr>
        <w:t xml:space="preserve">C.1.2. İç ve </w:t>
      </w:r>
      <w:r w:rsidR="002D4868" w:rsidRPr="00CF7711">
        <w:rPr>
          <w:rFonts w:ascii="Times New Roman" w:hAnsi="Times New Roman" w:cs="Times New Roman"/>
          <w:b/>
          <w:color w:val="2E74B5" w:themeColor="accent1" w:themeShade="BF"/>
          <w:sz w:val="22"/>
          <w:szCs w:val="22"/>
        </w:rPr>
        <w:t>Dış Kaynaklar</w:t>
      </w:r>
      <w:bookmarkEnd w:id="64"/>
      <w:r w:rsidR="002D4868" w:rsidRPr="00CF7711">
        <w:rPr>
          <w:rFonts w:ascii="Times New Roman" w:hAnsi="Times New Roman" w:cs="Times New Roman"/>
          <w:b/>
          <w:color w:val="2E74B5" w:themeColor="accent1" w:themeShade="BF"/>
          <w:sz w:val="22"/>
          <w:szCs w:val="22"/>
        </w:rPr>
        <w:t xml:space="preserve"> </w:t>
      </w:r>
    </w:p>
    <w:p w14:paraId="7C0A0E09" w14:textId="7E4D841F" w:rsidR="004466FD" w:rsidRPr="00CF7711" w:rsidRDefault="004466FD" w:rsidP="003A55E9">
      <w:pPr>
        <w:spacing w:before="120" w:after="120"/>
        <w:jc w:val="both"/>
        <w:rPr>
          <w:sz w:val="22"/>
          <w:szCs w:val="22"/>
        </w:rPr>
      </w:pPr>
      <w:r w:rsidRPr="00CF7711">
        <w:rPr>
          <w:sz w:val="22"/>
          <w:szCs w:val="22"/>
        </w:rPr>
        <w:t xml:space="preserve">Birimimizde gerçekleştirilen araştırmalar dış kaynaklar tarafından da desteklenmektedir. Bölümümüz öğretim elemanlarının araştırmacı veya </w:t>
      </w:r>
      <w:proofErr w:type="spellStart"/>
      <w:r w:rsidRPr="00CF7711">
        <w:rPr>
          <w:sz w:val="22"/>
          <w:szCs w:val="22"/>
        </w:rPr>
        <w:t>bursiyer</w:t>
      </w:r>
      <w:proofErr w:type="spellEnd"/>
      <w:r w:rsidRPr="00CF7711">
        <w:rPr>
          <w:sz w:val="22"/>
          <w:szCs w:val="22"/>
        </w:rPr>
        <w:t xml:space="preserve"> olarak yer aldığı </w:t>
      </w:r>
      <w:r w:rsidR="00B2520A" w:rsidRPr="00CF7711">
        <w:rPr>
          <w:sz w:val="22"/>
          <w:szCs w:val="22"/>
        </w:rPr>
        <w:t>1</w:t>
      </w:r>
      <w:r w:rsidRPr="00CF7711">
        <w:rPr>
          <w:sz w:val="22"/>
          <w:szCs w:val="22"/>
        </w:rPr>
        <w:t xml:space="preserve"> adet</w:t>
      </w:r>
      <w:r w:rsidR="004161D1" w:rsidRPr="00CF7711">
        <w:rPr>
          <w:sz w:val="22"/>
          <w:szCs w:val="22"/>
        </w:rPr>
        <w:t xml:space="preserve"> TÜBİTAK projesi bulunmaktadır (</w:t>
      </w:r>
      <w:r w:rsidR="00B2520A" w:rsidRPr="00CF7711">
        <w:rPr>
          <w:sz w:val="22"/>
          <w:szCs w:val="22"/>
        </w:rPr>
        <w:t>(3)</w:t>
      </w:r>
      <w:r w:rsidR="00A1600A" w:rsidRPr="00CF7711">
        <w:rPr>
          <w:sz w:val="22"/>
          <w:szCs w:val="22"/>
        </w:rPr>
        <w:t>DKT</w:t>
      </w:r>
      <w:r w:rsidRPr="00CF7711">
        <w:rPr>
          <w:sz w:val="22"/>
          <w:szCs w:val="22"/>
        </w:rPr>
        <w:t>C.1.2.</w:t>
      </w:r>
      <w:r w:rsidR="00B2520A" w:rsidRPr="00CF7711">
        <w:rPr>
          <w:sz w:val="22"/>
          <w:szCs w:val="22"/>
        </w:rPr>
        <w:t>1</w:t>
      </w:r>
      <w:r w:rsidRPr="00CF7711">
        <w:rPr>
          <w:sz w:val="22"/>
          <w:szCs w:val="22"/>
        </w:rPr>
        <w:t>.</w:t>
      </w:r>
      <w:r w:rsidR="00B2520A" w:rsidRPr="00CF7711">
        <w:rPr>
          <w:sz w:val="22"/>
          <w:szCs w:val="22"/>
        </w:rPr>
        <w:t xml:space="preserve"> </w:t>
      </w:r>
      <w:r w:rsidR="00AA0F88" w:rsidRPr="00CF7711">
        <w:rPr>
          <w:sz w:val="22"/>
          <w:szCs w:val="22"/>
        </w:rPr>
        <w:t>T</w:t>
      </w:r>
      <w:r w:rsidRPr="00CF7711">
        <w:rPr>
          <w:sz w:val="22"/>
          <w:szCs w:val="22"/>
        </w:rPr>
        <w:t xml:space="preserve">ÜBİTAK </w:t>
      </w:r>
      <w:r w:rsidR="00B2520A" w:rsidRPr="00CF7711">
        <w:rPr>
          <w:sz w:val="22"/>
          <w:szCs w:val="22"/>
        </w:rPr>
        <w:t>P</w:t>
      </w:r>
      <w:r w:rsidRPr="00CF7711">
        <w:rPr>
          <w:sz w:val="22"/>
          <w:szCs w:val="22"/>
        </w:rPr>
        <w:t xml:space="preserve">rojesi </w:t>
      </w:r>
      <w:r w:rsidR="00B2520A" w:rsidRPr="00CF7711">
        <w:rPr>
          <w:sz w:val="22"/>
          <w:szCs w:val="22"/>
        </w:rPr>
        <w:t>B</w:t>
      </w:r>
      <w:r w:rsidRPr="00CF7711">
        <w:rPr>
          <w:sz w:val="22"/>
          <w:szCs w:val="22"/>
        </w:rPr>
        <w:t>ilgileri</w:t>
      </w:r>
      <w:r w:rsidR="004161D1" w:rsidRPr="00CF7711">
        <w:rPr>
          <w:sz w:val="22"/>
          <w:szCs w:val="22"/>
        </w:rPr>
        <w:t>)</w:t>
      </w:r>
      <w:r w:rsidR="00B2520A" w:rsidRPr="00CF7711">
        <w:rPr>
          <w:sz w:val="22"/>
          <w:szCs w:val="22"/>
        </w:rPr>
        <w:t>.</w:t>
      </w:r>
    </w:p>
    <w:p w14:paraId="28C96030" w14:textId="77777777" w:rsidR="002519B7" w:rsidRPr="00CF7711" w:rsidRDefault="002519B7" w:rsidP="003C6026">
      <w:pPr>
        <w:spacing w:before="120" w:after="120"/>
        <w:rPr>
          <w:b/>
          <w:sz w:val="22"/>
          <w:szCs w:val="22"/>
          <w:u w:val="single"/>
        </w:rPr>
      </w:pPr>
      <w:r w:rsidRPr="00CF7711">
        <w:rPr>
          <w:b/>
          <w:sz w:val="22"/>
          <w:szCs w:val="22"/>
          <w:u w:val="single"/>
        </w:rPr>
        <w:t>Olgunluk Düzeyi (</w:t>
      </w:r>
      <w:proofErr w:type="spellStart"/>
      <w:r w:rsidRPr="00CF7711">
        <w:rPr>
          <w:b/>
          <w:sz w:val="22"/>
          <w:szCs w:val="22"/>
          <w:u w:val="single"/>
        </w:rPr>
        <w:t>Rubrik</w:t>
      </w:r>
      <w:proofErr w:type="spellEnd"/>
      <w:r w:rsidRPr="00CF7711">
        <w:rPr>
          <w:b/>
          <w:sz w:val="22"/>
          <w:szCs w:val="22"/>
          <w:u w:val="single"/>
        </w:rPr>
        <w:t xml:space="preserve"> Dereceli Derecelendirme Puanı)</w:t>
      </w:r>
    </w:p>
    <w:p w14:paraId="507BE116" w14:textId="72786367" w:rsidR="00083D32" w:rsidRPr="00CF7711" w:rsidRDefault="00083D32" w:rsidP="00083D32">
      <w:pPr>
        <w:spacing w:before="120" w:after="120"/>
        <w:rPr>
          <w:sz w:val="22"/>
          <w:szCs w:val="22"/>
        </w:rPr>
      </w:pPr>
      <w:r w:rsidRPr="00CF7711">
        <w:rPr>
          <w:sz w:val="22"/>
          <w:szCs w:val="22"/>
        </w:rPr>
        <w:t>Bu başlı</w:t>
      </w:r>
      <w:r w:rsidR="004466FD" w:rsidRPr="00CF7711">
        <w:rPr>
          <w:sz w:val="22"/>
          <w:szCs w:val="22"/>
        </w:rPr>
        <w:t xml:space="preserve">kta, bölümümüz olgunluk düzeyi </w:t>
      </w:r>
      <w:r w:rsidR="00B2520A" w:rsidRPr="00CF7711">
        <w:rPr>
          <w:sz w:val="22"/>
          <w:szCs w:val="22"/>
        </w:rPr>
        <w:t>3</w:t>
      </w:r>
      <w:r w:rsidRPr="00CF7711">
        <w:rPr>
          <w:sz w:val="22"/>
          <w:szCs w:val="22"/>
        </w:rPr>
        <w:t xml:space="preserve"> olarak belirlenmiştir.</w:t>
      </w:r>
    </w:p>
    <w:p w14:paraId="3B76E60E" w14:textId="77777777" w:rsidR="002519B7" w:rsidRPr="00CF7711" w:rsidRDefault="002519B7" w:rsidP="003C6026">
      <w:pPr>
        <w:spacing w:before="120" w:after="120"/>
        <w:rPr>
          <w:b/>
          <w:sz w:val="22"/>
          <w:szCs w:val="22"/>
          <w:u w:val="single"/>
        </w:rPr>
      </w:pPr>
      <w:r w:rsidRPr="00CF7711">
        <w:rPr>
          <w:b/>
          <w:sz w:val="22"/>
          <w:szCs w:val="22"/>
          <w:u w:val="single"/>
        </w:rPr>
        <w:t>Kanıtlar</w:t>
      </w:r>
    </w:p>
    <w:p w14:paraId="4A0185E3" w14:textId="2D2EFB7D" w:rsidR="00A1600A" w:rsidRPr="00CF7711" w:rsidRDefault="00B2520A" w:rsidP="003C6026">
      <w:pPr>
        <w:spacing w:before="120" w:after="120"/>
        <w:rPr>
          <w:sz w:val="22"/>
          <w:szCs w:val="22"/>
        </w:rPr>
      </w:pPr>
      <w:r w:rsidRPr="00CF7711">
        <w:rPr>
          <w:sz w:val="22"/>
          <w:szCs w:val="22"/>
        </w:rPr>
        <w:t>(3)</w:t>
      </w:r>
      <w:r w:rsidR="00A1600A" w:rsidRPr="00CF7711">
        <w:rPr>
          <w:sz w:val="22"/>
          <w:szCs w:val="22"/>
        </w:rPr>
        <w:t>DKTC.1.2.</w:t>
      </w:r>
      <w:r w:rsidRPr="00CF7711">
        <w:rPr>
          <w:sz w:val="22"/>
          <w:szCs w:val="22"/>
        </w:rPr>
        <w:t>1</w:t>
      </w:r>
      <w:r w:rsidR="00A1600A" w:rsidRPr="00CF7711">
        <w:rPr>
          <w:sz w:val="22"/>
          <w:szCs w:val="22"/>
        </w:rPr>
        <w:t>.TÜBİTAK</w:t>
      </w:r>
      <w:r w:rsidRPr="00CF7711">
        <w:rPr>
          <w:sz w:val="22"/>
          <w:szCs w:val="22"/>
        </w:rPr>
        <w:t>_P</w:t>
      </w:r>
      <w:r w:rsidR="00A1600A" w:rsidRPr="00CF7711">
        <w:rPr>
          <w:sz w:val="22"/>
          <w:szCs w:val="22"/>
        </w:rPr>
        <w:t>rojesi</w:t>
      </w:r>
      <w:r w:rsidRPr="00CF7711">
        <w:rPr>
          <w:sz w:val="22"/>
          <w:szCs w:val="22"/>
        </w:rPr>
        <w:t>_B</w:t>
      </w:r>
      <w:r w:rsidR="00A1600A" w:rsidRPr="00CF7711">
        <w:rPr>
          <w:sz w:val="22"/>
          <w:szCs w:val="22"/>
        </w:rPr>
        <w:t>ilgileri</w:t>
      </w:r>
    </w:p>
    <w:p w14:paraId="3762B069" w14:textId="77777777" w:rsidR="0063422B" w:rsidRPr="00CF7711" w:rsidRDefault="0063422B" w:rsidP="003C6026">
      <w:pPr>
        <w:pStyle w:val="Balk3"/>
        <w:spacing w:before="120" w:after="120"/>
        <w:rPr>
          <w:rFonts w:ascii="Times New Roman" w:hAnsi="Times New Roman" w:cs="Times New Roman"/>
          <w:b/>
          <w:color w:val="2E74B5" w:themeColor="accent1" w:themeShade="BF"/>
          <w:sz w:val="22"/>
          <w:szCs w:val="22"/>
        </w:rPr>
      </w:pPr>
      <w:bookmarkStart w:id="65" w:name="_Toc155533581"/>
      <w:r w:rsidRPr="00CF7711">
        <w:rPr>
          <w:rFonts w:ascii="Times New Roman" w:hAnsi="Times New Roman" w:cs="Times New Roman"/>
          <w:b/>
          <w:color w:val="2E74B5" w:themeColor="accent1" w:themeShade="BF"/>
          <w:sz w:val="22"/>
          <w:szCs w:val="22"/>
        </w:rPr>
        <w:t xml:space="preserve">C.1.3. Doktora </w:t>
      </w:r>
      <w:r w:rsidR="002D4868" w:rsidRPr="00CF7711">
        <w:rPr>
          <w:rFonts w:ascii="Times New Roman" w:hAnsi="Times New Roman" w:cs="Times New Roman"/>
          <w:b/>
          <w:color w:val="2E74B5" w:themeColor="accent1" w:themeShade="BF"/>
          <w:sz w:val="22"/>
          <w:szCs w:val="22"/>
        </w:rPr>
        <w:t>Programlar</w:t>
      </w:r>
      <w:r w:rsidRPr="00CF7711">
        <w:rPr>
          <w:rFonts w:ascii="Times New Roman" w:hAnsi="Times New Roman" w:cs="Times New Roman"/>
          <w:b/>
          <w:color w:val="2E74B5" w:themeColor="accent1" w:themeShade="BF"/>
          <w:sz w:val="22"/>
          <w:szCs w:val="22"/>
        </w:rPr>
        <w:t xml:space="preserve">ı ve </w:t>
      </w:r>
      <w:r w:rsidR="002D4868" w:rsidRPr="00CF7711">
        <w:rPr>
          <w:rFonts w:ascii="Times New Roman" w:hAnsi="Times New Roman" w:cs="Times New Roman"/>
          <w:b/>
          <w:color w:val="2E74B5" w:themeColor="accent1" w:themeShade="BF"/>
          <w:sz w:val="22"/>
          <w:szCs w:val="22"/>
        </w:rPr>
        <w:t xml:space="preserve">Doktora Sonrası </w:t>
      </w:r>
      <w:proofErr w:type="gramStart"/>
      <w:r w:rsidR="002D4868" w:rsidRPr="00CF7711">
        <w:rPr>
          <w:rFonts w:ascii="Times New Roman" w:hAnsi="Times New Roman" w:cs="Times New Roman"/>
          <w:b/>
          <w:color w:val="2E74B5" w:themeColor="accent1" w:themeShade="BF"/>
          <w:sz w:val="22"/>
          <w:szCs w:val="22"/>
        </w:rPr>
        <w:t>İmkanlar</w:t>
      </w:r>
      <w:bookmarkEnd w:id="65"/>
      <w:proofErr w:type="gramEnd"/>
    </w:p>
    <w:p w14:paraId="60168A7A" w14:textId="77777777" w:rsidR="00CE0849" w:rsidRPr="00CF7711" w:rsidRDefault="00CE0849" w:rsidP="008C7291">
      <w:pPr>
        <w:spacing w:after="38" w:line="239" w:lineRule="auto"/>
        <w:ind w:left="2" w:right="96"/>
        <w:jc w:val="both"/>
        <w:rPr>
          <w:sz w:val="22"/>
          <w:szCs w:val="22"/>
        </w:rPr>
      </w:pPr>
      <w:r w:rsidRPr="00CF7711">
        <w:rPr>
          <w:sz w:val="22"/>
          <w:szCs w:val="22"/>
        </w:rPr>
        <w:t xml:space="preserve">Birimin doktora programı ve doktora sonrası </w:t>
      </w:r>
      <w:proofErr w:type="gramStart"/>
      <w:r w:rsidRPr="00CF7711">
        <w:rPr>
          <w:sz w:val="22"/>
          <w:szCs w:val="22"/>
        </w:rPr>
        <w:t>imkanları</w:t>
      </w:r>
      <w:proofErr w:type="gramEnd"/>
      <w:r w:rsidRPr="00CF7711">
        <w:rPr>
          <w:sz w:val="22"/>
          <w:szCs w:val="22"/>
        </w:rPr>
        <w:t xml:space="preserve"> bulunmamaktadır. </w:t>
      </w:r>
    </w:p>
    <w:p w14:paraId="5BCB5E75" w14:textId="77777777" w:rsidR="002519B7" w:rsidRPr="00CF7711" w:rsidRDefault="002519B7" w:rsidP="003C6026">
      <w:pPr>
        <w:spacing w:before="120" w:after="120"/>
        <w:rPr>
          <w:b/>
          <w:sz w:val="22"/>
          <w:szCs w:val="22"/>
          <w:u w:val="single"/>
        </w:rPr>
      </w:pPr>
      <w:r w:rsidRPr="00CF7711">
        <w:rPr>
          <w:b/>
          <w:sz w:val="22"/>
          <w:szCs w:val="22"/>
          <w:u w:val="single"/>
        </w:rPr>
        <w:t>Olgunluk Düzeyi (</w:t>
      </w:r>
      <w:proofErr w:type="spellStart"/>
      <w:r w:rsidRPr="00CF7711">
        <w:rPr>
          <w:b/>
          <w:sz w:val="22"/>
          <w:szCs w:val="22"/>
          <w:u w:val="single"/>
        </w:rPr>
        <w:t>Rubrik</w:t>
      </w:r>
      <w:proofErr w:type="spellEnd"/>
      <w:r w:rsidRPr="00CF7711">
        <w:rPr>
          <w:b/>
          <w:sz w:val="22"/>
          <w:szCs w:val="22"/>
          <w:u w:val="single"/>
        </w:rPr>
        <w:t xml:space="preserve"> Dereceli Derecelendirme Puanı)</w:t>
      </w:r>
    </w:p>
    <w:p w14:paraId="23F39D2D" w14:textId="77777777" w:rsidR="002519B7" w:rsidRPr="00CF7711" w:rsidRDefault="00CE0849" w:rsidP="003C6026">
      <w:pPr>
        <w:spacing w:before="120" w:after="120"/>
        <w:rPr>
          <w:sz w:val="22"/>
          <w:szCs w:val="22"/>
        </w:rPr>
      </w:pPr>
      <w:r w:rsidRPr="00CF7711">
        <w:rPr>
          <w:sz w:val="22"/>
          <w:szCs w:val="22"/>
        </w:rPr>
        <w:t>Bu başlıkta, bölümümüz olgunluk düzeyi 1 olarak belirlenmiştir.</w:t>
      </w:r>
    </w:p>
    <w:p w14:paraId="53E185B0" w14:textId="77777777" w:rsidR="002519B7" w:rsidRPr="00CF7711" w:rsidRDefault="002519B7" w:rsidP="003C6026">
      <w:pPr>
        <w:spacing w:before="120" w:after="120"/>
        <w:rPr>
          <w:b/>
          <w:sz w:val="22"/>
          <w:szCs w:val="22"/>
          <w:u w:val="single"/>
        </w:rPr>
      </w:pPr>
      <w:r w:rsidRPr="00CF7711">
        <w:rPr>
          <w:b/>
          <w:sz w:val="22"/>
          <w:szCs w:val="22"/>
          <w:u w:val="single"/>
        </w:rPr>
        <w:t>Kanıtlar</w:t>
      </w:r>
    </w:p>
    <w:p w14:paraId="0DD28F93" w14:textId="77777777" w:rsidR="00F205BC" w:rsidRPr="00CF7711" w:rsidRDefault="00517765" w:rsidP="003C6026">
      <w:pPr>
        <w:spacing w:before="120" w:after="120"/>
        <w:rPr>
          <w:sz w:val="22"/>
          <w:szCs w:val="22"/>
        </w:rPr>
      </w:pPr>
      <w:r w:rsidRPr="00CF7711">
        <w:rPr>
          <w:sz w:val="22"/>
          <w:szCs w:val="22"/>
        </w:rPr>
        <w:t>-</w:t>
      </w:r>
    </w:p>
    <w:p w14:paraId="1FABE720" w14:textId="5E910468" w:rsidR="00BB42EE" w:rsidRPr="00CF7711" w:rsidRDefault="0063422B" w:rsidP="008C7291">
      <w:pPr>
        <w:pStyle w:val="Balk2"/>
        <w:spacing w:before="120" w:after="120"/>
        <w:rPr>
          <w:rFonts w:ascii="Times New Roman" w:hAnsi="Times New Roman" w:cs="Times New Roman"/>
          <w:b/>
          <w:sz w:val="22"/>
          <w:szCs w:val="22"/>
        </w:rPr>
      </w:pPr>
      <w:bookmarkStart w:id="66" w:name="_Toc155533582"/>
      <w:r w:rsidRPr="00CF7711">
        <w:rPr>
          <w:rFonts w:ascii="Times New Roman" w:hAnsi="Times New Roman" w:cs="Times New Roman"/>
          <w:b/>
          <w:sz w:val="22"/>
          <w:szCs w:val="22"/>
        </w:rPr>
        <w:lastRenderedPageBreak/>
        <w:t>C.2. Araştırma Yetkinliği, İş Birlikleri ve Destekler</w:t>
      </w:r>
      <w:bookmarkEnd w:id="66"/>
    </w:p>
    <w:p w14:paraId="20CE7677" w14:textId="77777777" w:rsidR="0063422B" w:rsidRPr="00CF7711" w:rsidRDefault="0063422B" w:rsidP="003C6026">
      <w:pPr>
        <w:pStyle w:val="Balk3"/>
        <w:spacing w:before="120" w:after="120"/>
        <w:rPr>
          <w:rFonts w:ascii="Times New Roman" w:hAnsi="Times New Roman" w:cs="Times New Roman"/>
          <w:b/>
          <w:color w:val="2E74B5" w:themeColor="accent1" w:themeShade="BF"/>
          <w:sz w:val="22"/>
          <w:szCs w:val="22"/>
        </w:rPr>
      </w:pPr>
      <w:bookmarkStart w:id="67" w:name="_Toc155533583"/>
      <w:r w:rsidRPr="00CF7711">
        <w:rPr>
          <w:rFonts w:ascii="Times New Roman" w:hAnsi="Times New Roman" w:cs="Times New Roman"/>
          <w:b/>
          <w:color w:val="2E74B5" w:themeColor="accent1" w:themeShade="BF"/>
          <w:sz w:val="22"/>
          <w:szCs w:val="22"/>
        </w:rPr>
        <w:t xml:space="preserve">C.2.1. Araştırma </w:t>
      </w:r>
      <w:r w:rsidR="002D4868" w:rsidRPr="00CF7711">
        <w:rPr>
          <w:rFonts w:ascii="Times New Roman" w:hAnsi="Times New Roman" w:cs="Times New Roman"/>
          <w:b/>
          <w:color w:val="2E74B5" w:themeColor="accent1" w:themeShade="BF"/>
          <w:sz w:val="22"/>
          <w:szCs w:val="22"/>
        </w:rPr>
        <w:t xml:space="preserve">Yetkinlikleri </w:t>
      </w:r>
      <w:r w:rsidRPr="00CF7711">
        <w:rPr>
          <w:rFonts w:ascii="Times New Roman" w:hAnsi="Times New Roman" w:cs="Times New Roman"/>
          <w:b/>
          <w:color w:val="2E74B5" w:themeColor="accent1" w:themeShade="BF"/>
          <w:sz w:val="22"/>
          <w:szCs w:val="22"/>
        </w:rPr>
        <w:t xml:space="preserve">ve </w:t>
      </w:r>
      <w:r w:rsidR="002D4868" w:rsidRPr="00CF7711">
        <w:rPr>
          <w:rFonts w:ascii="Times New Roman" w:hAnsi="Times New Roman" w:cs="Times New Roman"/>
          <w:b/>
          <w:color w:val="2E74B5" w:themeColor="accent1" w:themeShade="BF"/>
          <w:sz w:val="22"/>
          <w:szCs w:val="22"/>
        </w:rPr>
        <w:t>Gelişimi</w:t>
      </w:r>
      <w:bookmarkEnd w:id="67"/>
      <w:r w:rsidR="002D4868" w:rsidRPr="00CF7711">
        <w:rPr>
          <w:rFonts w:ascii="Times New Roman" w:hAnsi="Times New Roman" w:cs="Times New Roman"/>
          <w:b/>
          <w:color w:val="2E74B5" w:themeColor="accent1" w:themeShade="BF"/>
          <w:sz w:val="22"/>
          <w:szCs w:val="22"/>
        </w:rPr>
        <w:t xml:space="preserve"> </w:t>
      </w:r>
    </w:p>
    <w:p w14:paraId="2BA383C8" w14:textId="6D521975" w:rsidR="004466FD" w:rsidRPr="00CF7711" w:rsidRDefault="004466FD" w:rsidP="004466FD">
      <w:pPr>
        <w:spacing w:before="120" w:after="120"/>
        <w:ind w:right="97"/>
        <w:jc w:val="both"/>
        <w:rPr>
          <w:sz w:val="22"/>
          <w:szCs w:val="22"/>
        </w:rPr>
      </w:pPr>
      <w:r w:rsidRPr="00CF7711">
        <w:rPr>
          <w:sz w:val="22"/>
          <w:szCs w:val="22"/>
        </w:rPr>
        <w:t>Bölümümüzde, öğretim elemanlarının araştırma yetkinliğinin geliştirilmesine yönelik mekanizmalar bulunmamaktadır. Ancak bölümümüz öğretim elemanları üniversitemiz bünyesinde ve/veya diğer üniversitelerde mevcut olan, ilgili eğitimlere katılmaktadırlar. Birimde, öğretim elemanları/üyelerinin araştırma yetkinliğinin geliştirilmesine yönelik uygulamalara önem verilmektedir. Akademik personellerin yetkinliğini geliştirmesi ve iyileştirmesi için bireysel veya grup halinde BAP destekli projeler, TÜBİTAK projeleri, COST projelerine katılım desteklenmektedir</w:t>
      </w:r>
      <w:r w:rsidR="000B4ACB" w:rsidRPr="00CF7711">
        <w:rPr>
          <w:sz w:val="22"/>
          <w:szCs w:val="22"/>
        </w:rPr>
        <w:t>. Bu projelere yönelik üniversitemiz veya diğer üniversiteler tarafından gerçekleştirilen bilgilendirme toplantılarına da katılım desteklenmektedir</w:t>
      </w:r>
      <w:r w:rsidR="00DA4F46" w:rsidRPr="00CF7711">
        <w:rPr>
          <w:sz w:val="22"/>
          <w:szCs w:val="22"/>
        </w:rPr>
        <w:t xml:space="preserve"> ((3)</w:t>
      </w:r>
      <w:proofErr w:type="gramStart"/>
      <w:r w:rsidR="00DA4F46" w:rsidRPr="00CF7711">
        <w:rPr>
          <w:sz w:val="22"/>
          <w:szCs w:val="22"/>
        </w:rPr>
        <w:t>DKT.C</w:t>
      </w:r>
      <w:proofErr w:type="gramEnd"/>
      <w:r w:rsidR="00DA4F46" w:rsidRPr="00CF7711">
        <w:rPr>
          <w:sz w:val="22"/>
          <w:szCs w:val="22"/>
        </w:rPr>
        <w:t xml:space="preserve">.2.1.1. </w:t>
      </w:r>
      <w:r w:rsidR="0028128A" w:rsidRPr="00CF7711">
        <w:rPr>
          <w:sz w:val="22"/>
          <w:szCs w:val="22"/>
        </w:rPr>
        <w:t>Toplantı Katılımı Örneği)</w:t>
      </w:r>
      <w:r w:rsidR="000B4ACB" w:rsidRPr="00CF7711">
        <w:rPr>
          <w:sz w:val="22"/>
          <w:szCs w:val="22"/>
        </w:rPr>
        <w:t xml:space="preserve">. </w:t>
      </w:r>
    </w:p>
    <w:p w14:paraId="42125E58" w14:textId="16F88172" w:rsidR="00EE542E" w:rsidRPr="00CF7711" w:rsidRDefault="00EE542E" w:rsidP="0028128A">
      <w:pPr>
        <w:spacing w:line="259" w:lineRule="auto"/>
        <w:ind w:left="2"/>
        <w:jc w:val="both"/>
        <w:rPr>
          <w:sz w:val="22"/>
          <w:szCs w:val="22"/>
        </w:rPr>
      </w:pPr>
      <w:r w:rsidRPr="00CF7711">
        <w:rPr>
          <w:sz w:val="22"/>
          <w:szCs w:val="22"/>
        </w:rPr>
        <w:t>Bunun yanı sıra birçok ulusal ve uluslararası sempozyum, kongrede bölümümüz öğretim elemanları davetli konuşmacı olarak yer almaktadır</w:t>
      </w:r>
      <w:r w:rsidR="0028128A" w:rsidRPr="00CF7711">
        <w:rPr>
          <w:sz w:val="22"/>
          <w:szCs w:val="22"/>
        </w:rPr>
        <w:t xml:space="preserve"> ((3)</w:t>
      </w:r>
      <w:proofErr w:type="gramStart"/>
      <w:r w:rsidR="0028128A" w:rsidRPr="00CF7711">
        <w:rPr>
          <w:sz w:val="22"/>
          <w:szCs w:val="22"/>
        </w:rPr>
        <w:t>DKT.C</w:t>
      </w:r>
      <w:proofErr w:type="gramEnd"/>
      <w:r w:rsidR="0028128A" w:rsidRPr="00CF7711">
        <w:rPr>
          <w:sz w:val="22"/>
          <w:szCs w:val="22"/>
        </w:rPr>
        <w:t>.2.1.2</w:t>
      </w:r>
      <w:r w:rsidRPr="00CF7711">
        <w:rPr>
          <w:sz w:val="22"/>
          <w:szCs w:val="22"/>
        </w:rPr>
        <w:t xml:space="preserve">. </w:t>
      </w:r>
      <w:r w:rsidR="0028128A" w:rsidRPr="00CF7711">
        <w:rPr>
          <w:sz w:val="22"/>
          <w:szCs w:val="22"/>
        </w:rPr>
        <w:t xml:space="preserve">Bölüm Öğretim Elemanları Katılım Listesi). </w:t>
      </w:r>
      <w:r w:rsidRPr="00CF7711">
        <w:rPr>
          <w:sz w:val="22"/>
          <w:szCs w:val="22"/>
        </w:rPr>
        <w:t>Bölüm öğretim elemanları, ulusal ve uluslararası kongrelere katılarak hem akademik yetkinliklerini artırmış hem de deneyimlerini aktarma fırsatı bulmaktadırlar.</w:t>
      </w:r>
    </w:p>
    <w:p w14:paraId="55BA3BB8" w14:textId="77777777" w:rsidR="002519B7" w:rsidRPr="00CF7711" w:rsidRDefault="002519B7" w:rsidP="0028128A">
      <w:pPr>
        <w:spacing w:before="120" w:after="120"/>
        <w:jc w:val="both"/>
        <w:rPr>
          <w:b/>
          <w:sz w:val="22"/>
          <w:szCs w:val="22"/>
          <w:u w:val="single"/>
        </w:rPr>
      </w:pPr>
      <w:r w:rsidRPr="00CF7711">
        <w:rPr>
          <w:b/>
          <w:sz w:val="22"/>
          <w:szCs w:val="22"/>
          <w:u w:val="single"/>
        </w:rPr>
        <w:t>Olgunluk Düzeyi (</w:t>
      </w:r>
      <w:proofErr w:type="spellStart"/>
      <w:r w:rsidRPr="00CF7711">
        <w:rPr>
          <w:b/>
          <w:sz w:val="22"/>
          <w:szCs w:val="22"/>
          <w:u w:val="single"/>
        </w:rPr>
        <w:t>Rubrik</w:t>
      </w:r>
      <w:proofErr w:type="spellEnd"/>
      <w:r w:rsidRPr="00CF7711">
        <w:rPr>
          <w:b/>
          <w:sz w:val="22"/>
          <w:szCs w:val="22"/>
          <w:u w:val="single"/>
        </w:rPr>
        <w:t xml:space="preserve"> Dereceli Derecelendirme Puanı)</w:t>
      </w:r>
    </w:p>
    <w:p w14:paraId="6491F54E" w14:textId="77777777" w:rsidR="002519B7" w:rsidRPr="00CF7711" w:rsidRDefault="008A357A" w:rsidP="003C6026">
      <w:pPr>
        <w:spacing w:before="120" w:after="120"/>
        <w:rPr>
          <w:sz w:val="22"/>
          <w:szCs w:val="22"/>
        </w:rPr>
      </w:pPr>
      <w:r w:rsidRPr="00CF7711">
        <w:rPr>
          <w:sz w:val="22"/>
          <w:szCs w:val="22"/>
        </w:rPr>
        <w:t>Bu başlı</w:t>
      </w:r>
      <w:r w:rsidR="004161D1" w:rsidRPr="00CF7711">
        <w:rPr>
          <w:sz w:val="22"/>
          <w:szCs w:val="22"/>
        </w:rPr>
        <w:t>kta, bölümümüz olgunluk düzeyi 3</w:t>
      </w:r>
      <w:r w:rsidRPr="00CF7711">
        <w:rPr>
          <w:sz w:val="22"/>
          <w:szCs w:val="22"/>
        </w:rPr>
        <w:t xml:space="preserve"> olarak belirlenmiştir.</w:t>
      </w:r>
    </w:p>
    <w:p w14:paraId="4E7CAE04" w14:textId="77777777" w:rsidR="002519B7" w:rsidRPr="00CF7711" w:rsidRDefault="002519B7" w:rsidP="003C6026">
      <w:pPr>
        <w:spacing w:before="120" w:after="120"/>
        <w:rPr>
          <w:b/>
          <w:sz w:val="22"/>
          <w:szCs w:val="22"/>
          <w:u w:val="single"/>
        </w:rPr>
      </w:pPr>
      <w:r w:rsidRPr="00CF7711">
        <w:rPr>
          <w:b/>
          <w:sz w:val="22"/>
          <w:szCs w:val="22"/>
          <w:u w:val="single"/>
        </w:rPr>
        <w:t>Kanıtlar</w:t>
      </w:r>
    </w:p>
    <w:p w14:paraId="202CB2E3" w14:textId="1946AC85" w:rsidR="00F205BC" w:rsidRPr="00CF7711" w:rsidRDefault="0028128A" w:rsidP="0028128A">
      <w:pPr>
        <w:spacing w:line="259" w:lineRule="auto"/>
        <w:ind w:left="2"/>
        <w:rPr>
          <w:sz w:val="22"/>
          <w:szCs w:val="22"/>
        </w:rPr>
      </w:pPr>
      <w:r w:rsidRPr="00CF7711">
        <w:rPr>
          <w:sz w:val="22"/>
          <w:szCs w:val="22"/>
        </w:rPr>
        <w:t>(3)</w:t>
      </w:r>
      <w:proofErr w:type="gramStart"/>
      <w:r w:rsidR="00747449" w:rsidRPr="00CF7711">
        <w:rPr>
          <w:sz w:val="22"/>
          <w:szCs w:val="22"/>
        </w:rPr>
        <w:t>DKT</w:t>
      </w:r>
      <w:r w:rsidRPr="00CF7711">
        <w:rPr>
          <w:sz w:val="22"/>
          <w:szCs w:val="22"/>
        </w:rPr>
        <w:t>.</w:t>
      </w:r>
      <w:r w:rsidR="00747449" w:rsidRPr="00CF7711">
        <w:rPr>
          <w:sz w:val="22"/>
          <w:szCs w:val="22"/>
        </w:rPr>
        <w:t>C</w:t>
      </w:r>
      <w:proofErr w:type="gramEnd"/>
      <w:r w:rsidR="00747449" w:rsidRPr="00CF7711">
        <w:rPr>
          <w:sz w:val="22"/>
          <w:szCs w:val="22"/>
        </w:rPr>
        <w:t>.2.1.1.</w:t>
      </w:r>
      <w:r w:rsidRPr="00CF7711">
        <w:rPr>
          <w:sz w:val="22"/>
          <w:szCs w:val="22"/>
        </w:rPr>
        <w:t>Toplantı_Katılım_Örneği</w:t>
      </w:r>
    </w:p>
    <w:p w14:paraId="27E6209A" w14:textId="4C738279" w:rsidR="0028128A" w:rsidRPr="00CF7711" w:rsidRDefault="0028128A" w:rsidP="0028128A">
      <w:pPr>
        <w:spacing w:line="259" w:lineRule="auto"/>
        <w:ind w:left="2"/>
        <w:rPr>
          <w:sz w:val="22"/>
          <w:szCs w:val="22"/>
        </w:rPr>
      </w:pPr>
      <w:r w:rsidRPr="00CF7711">
        <w:rPr>
          <w:sz w:val="22"/>
          <w:szCs w:val="22"/>
        </w:rPr>
        <w:t>(3)</w:t>
      </w:r>
      <w:proofErr w:type="gramStart"/>
      <w:r w:rsidRPr="00CF7711">
        <w:rPr>
          <w:sz w:val="22"/>
          <w:szCs w:val="22"/>
        </w:rPr>
        <w:t>DKT.C</w:t>
      </w:r>
      <w:proofErr w:type="gramEnd"/>
      <w:r w:rsidRPr="00CF7711">
        <w:rPr>
          <w:sz w:val="22"/>
          <w:szCs w:val="22"/>
        </w:rPr>
        <w:t>.2.1.2.Bölüm_Öğretim_Elemanları</w:t>
      </w:r>
      <w:r w:rsidR="00957A8C" w:rsidRPr="00CF7711">
        <w:rPr>
          <w:sz w:val="22"/>
          <w:szCs w:val="22"/>
        </w:rPr>
        <w:t>_Katılım_Listesi</w:t>
      </w:r>
    </w:p>
    <w:p w14:paraId="6DD7635D" w14:textId="77777777" w:rsidR="003D0FA9" w:rsidRPr="00CF7711" w:rsidRDefault="0063422B" w:rsidP="008A357A">
      <w:pPr>
        <w:pStyle w:val="Balk3"/>
        <w:spacing w:before="120" w:after="120"/>
        <w:rPr>
          <w:rFonts w:ascii="Times New Roman" w:hAnsi="Times New Roman" w:cs="Times New Roman"/>
          <w:b/>
          <w:color w:val="2E74B5" w:themeColor="accent1" w:themeShade="BF"/>
          <w:sz w:val="22"/>
          <w:szCs w:val="22"/>
        </w:rPr>
      </w:pPr>
      <w:bookmarkStart w:id="68" w:name="_Toc155533584"/>
      <w:r w:rsidRPr="00CF7711">
        <w:rPr>
          <w:rFonts w:ascii="Times New Roman" w:hAnsi="Times New Roman" w:cs="Times New Roman"/>
          <w:b/>
          <w:color w:val="2E74B5" w:themeColor="accent1" w:themeShade="BF"/>
          <w:sz w:val="22"/>
          <w:szCs w:val="22"/>
        </w:rPr>
        <w:t xml:space="preserve">C.2.2. Ulusal ve </w:t>
      </w:r>
      <w:r w:rsidR="002D4868" w:rsidRPr="00CF7711">
        <w:rPr>
          <w:rFonts w:ascii="Times New Roman" w:hAnsi="Times New Roman" w:cs="Times New Roman"/>
          <w:b/>
          <w:color w:val="2E74B5" w:themeColor="accent1" w:themeShade="BF"/>
          <w:sz w:val="22"/>
          <w:szCs w:val="22"/>
        </w:rPr>
        <w:t xml:space="preserve">Uluslararası Ortak Programlar </w:t>
      </w:r>
      <w:r w:rsidRPr="00CF7711">
        <w:rPr>
          <w:rFonts w:ascii="Times New Roman" w:hAnsi="Times New Roman" w:cs="Times New Roman"/>
          <w:b/>
          <w:color w:val="2E74B5" w:themeColor="accent1" w:themeShade="BF"/>
          <w:sz w:val="22"/>
          <w:szCs w:val="22"/>
        </w:rPr>
        <w:t xml:space="preserve">ve </w:t>
      </w:r>
      <w:r w:rsidR="002D4868" w:rsidRPr="00CF7711">
        <w:rPr>
          <w:rFonts w:ascii="Times New Roman" w:hAnsi="Times New Roman" w:cs="Times New Roman"/>
          <w:b/>
          <w:color w:val="2E74B5" w:themeColor="accent1" w:themeShade="BF"/>
          <w:sz w:val="22"/>
          <w:szCs w:val="22"/>
        </w:rPr>
        <w:t>Ortak Araştırma Birimleri</w:t>
      </w:r>
      <w:bookmarkEnd w:id="68"/>
    </w:p>
    <w:p w14:paraId="0E483C19" w14:textId="413FB70A" w:rsidR="008A357A" w:rsidRPr="00CF7711" w:rsidRDefault="008A357A" w:rsidP="00F3018A">
      <w:pPr>
        <w:spacing w:after="1" w:line="239" w:lineRule="auto"/>
        <w:ind w:left="1"/>
        <w:jc w:val="both"/>
        <w:rPr>
          <w:sz w:val="22"/>
          <w:szCs w:val="22"/>
        </w:rPr>
      </w:pPr>
      <w:r w:rsidRPr="00CF7711">
        <w:rPr>
          <w:sz w:val="22"/>
          <w:szCs w:val="22"/>
        </w:rPr>
        <w:t xml:space="preserve">Birimde ulusal ve uluslararası düzeyde ortak programlar ve ortak araştırma birimleri oluşturma yönünde mekanizmalar bulunmamaktadır. </w:t>
      </w:r>
    </w:p>
    <w:p w14:paraId="0436411C" w14:textId="77777777" w:rsidR="002519B7" w:rsidRPr="00CF7711" w:rsidRDefault="002519B7" w:rsidP="003C6026">
      <w:pPr>
        <w:spacing w:before="120" w:after="120"/>
        <w:rPr>
          <w:b/>
          <w:sz w:val="22"/>
          <w:szCs w:val="22"/>
          <w:u w:val="single"/>
        </w:rPr>
      </w:pPr>
      <w:r w:rsidRPr="00CF7711">
        <w:rPr>
          <w:b/>
          <w:sz w:val="22"/>
          <w:szCs w:val="22"/>
          <w:u w:val="single"/>
        </w:rPr>
        <w:t>Olgunluk Düzeyi (</w:t>
      </w:r>
      <w:proofErr w:type="spellStart"/>
      <w:r w:rsidRPr="00CF7711">
        <w:rPr>
          <w:b/>
          <w:sz w:val="22"/>
          <w:szCs w:val="22"/>
          <w:u w:val="single"/>
        </w:rPr>
        <w:t>Rubrik</w:t>
      </w:r>
      <w:proofErr w:type="spellEnd"/>
      <w:r w:rsidRPr="00CF7711">
        <w:rPr>
          <w:b/>
          <w:sz w:val="22"/>
          <w:szCs w:val="22"/>
          <w:u w:val="single"/>
        </w:rPr>
        <w:t xml:space="preserve"> Dereceli Derecelendirme Puanı)</w:t>
      </w:r>
    </w:p>
    <w:p w14:paraId="306C813A" w14:textId="77777777" w:rsidR="002519B7" w:rsidRPr="00CF7711" w:rsidRDefault="008A357A" w:rsidP="003C6026">
      <w:pPr>
        <w:spacing w:before="120" w:after="120"/>
        <w:rPr>
          <w:sz w:val="22"/>
          <w:szCs w:val="22"/>
        </w:rPr>
      </w:pPr>
      <w:r w:rsidRPr="00CF7711">
        <w:rPr>
          <w:sz w:val="22"/>
          <w:szCs w:val="22"/>
        </w:rPr>
        <w:t>Bu başlıkta, bölümümüz olgunluk düzeyi 1 olarak belirlenmiştir.</w:t>
      </w:r>
    </w:p>
    <w:p w14:paraId="4757ED4A" w14:textId="445DBF0B" w:rsidR="00747449" w:rsidRPr="00CF7711" w:rsidRDefault="002519B7" w:rsidP="003C6026">
      <w:pPr>
        <w:spacing w:before="120" w:after="120"/>
        <w:rPr>
          <w:b/>
          <w:sz w:val="22"/>
          <w:szCs w:val="22"/>
          <w:u w:val="single"/>
        </w:rPr>
      </w:pPr>
      <w:r w:rsidRPr="00CF7711">
        <w:rPr>
          <w:b/>
          <w:sz w:val="22"/>
          <w:szCs w:val="22"/>
          <w:u w:val="single"/>
        </w:rPr>
        <w:t>Kanıtlar</w:t>
      </w:r>
    </w:p>
    <w:p w14:paraId="79FA6825" w14:textId="3FDA3FD2" w:rsidR="009503D8" w:rsidRPr="00CF7711" w:rsidRDefault="009503D8" w:rsidP="003C6026">
      <w:pPr>
        <w:spacing w:before="120" w:after="120"/>
        <w:rPr>
          <w:bCs/>
          <w:sz w:val="22"/>
          <w:szCs w:val="22"/>
        </w:rPr>
      </w:pPr>
      <w:r w:rsidRPr="00CF7711">
        <w:rPr>
          <w:bCs/>
          <w:sz w:val="22"/>
          <w:szCs w:val="22"/>
        </w:rPr>
        <w:t>-</w:t>
      </w:r>
    </w:p>
    <w:p w14:paraId="0B4BC637" w14:textId="32CF2279" w:rsidR="00960494" w:rsidRPr="00CF7711" w:rsidRDefault="0063422B" w:rsidP="009503D8">
      <w:pPr>
        <w:pStyle w:val="Balk2"/>
        <w:spacing w:before="120" w:after="120"/>
        <w:rPr>
          <w:rFonts w:ascii="Times New Roman" w:hAnsi="Times New Roman" w:cs="Times New Roman"/>
          <w:b/>
          <w:sz w:val="22"/>
          <w:szCs w:val="22"/>
        </w:rPr>
      </w:pPr>
      <w:bookmarkStart w:id="69" w:name="_Toc155533585"/>
      <w:r w:rsidRPr="00CF7711">
        <w:rPr>
          <w:rFonts w:ascii="Times New Roman" w:hAnsi="Times New Roman" w:cs="Times New Roman"/>
          <w:b/>
          <w:sz w:val="22"/>
          <w:szCs w:val="22"/>
        </w:rPr>
        <w:t>C.3. Araştırma Performansı</w:t>
      </w:r>
      <w:bookmarkEnd w:id="69"/>
    </w:p>
    <w:p w14:paraId="74FFE7D8" w14:textId="77777777" w:rsidR="0063422B" w:rsidRPr="00CF7711" w:rsidRDefault="0063422B" w:rsidP="003C6026">
      <w:pPr>
        <w:pStyle w:val="Balk3"/>
        <w:spacing w:before="120" w:after="120"/>
        <w:rPr>
          <w:rFonts w:ascii="Times New Roman" w:hAnsi="Times New Roman" w:cs="Times New Roman"/>
          <w:b/>
          <w:color w:val="2E74B5" w:themeColor="accent1" w:themeShade="BF"/>
          <w:sz w:val="22"/>
          <w:szCs w:val="22"/>
        </w:rPr>
      </w:pPr>
      <w:bookmarkStart w:id="70" w:name="_Toc155533586"/>
      <w:r w:rsidRPr="00CF7711">
        <w:rPr>
          <w:rFonts w:ascii="Times New Roman" w:hAnsi="Times New Roman" w:cs="Times New Roman"/>
          <w:b/>
          <w:color w:val="2E74B5" w:themeColor="accent1" w:themeShade="BF"/>
          <w:sz w:val="22"/>
          <w:szCs w:val="22"/>
        </w:rPr>
        <w:t xml:space="preserve">C.3.1. Araştırma </w:t>
      </w:r>
      <w:r w:rsidR="002D4868" w:rsidRPr="00CF7711">
        <w:rPr>
          <w:rFonts w:ascii="Times New Roman" w:hAnsi="Times New Roman" w:cs="Times New Roman"/>
          <w:b/>
          <w:color w:val="2E74B5" w:themeColor="accent1" w:themeShade="BF"/>
          <w:sz w:val="22"/>
          <w:szCs w:val="22"/>
        </w:rPr>
        <w:t xml:space="preserve">Performansının İzlenmesi </w:t>
      </w:r>
      <w:r w:rsidRPr="00CF7711">
        <w:rPr>
          <w:rFonts w:ascii="Times New Roman" w:hAnsi="Times New Roman" w:cs="Times New Roman"/>
          <w:b/>
          <w:color w:val="2E74B5" w:themeColor="accent1" w:themeShade="BF"/>
          <w:sz w:val="22"/>
          <w:szCs w:val="22"/>
        </w:rPr>
        <w:t xml:space="preserve">ve </w:t>
      </w:r>
      <w:r w:rsidR="002D4868" w:rsidRPr="00CF7711">
        <w:rPr>
          <w:rFonts w:ascii="Times New Roman" w:hAnsi="Times New Roman" w:cs="Times New Roman"/>
          <w:b/>
          <w:color w:val="2E74B5" w:themeColor="accent1" w:themeShade="BF"/>
          <w:sz w:val="22"/>
          <w:szCs w:val="22"/>
        </w:rPr>
        <w:t>Değerlendirilmesi</w:t>
      </w:r>
      <w:bookmarkEnd w:id="70"/>
    </w:p>
    <w:p w14:paraId="5ACDB4A4" w14:textId="4F6A44DD" w:rsidR="002519B7" w:rsidRPr="00CF7711" w:rsidRDefault="008A357A" w:rsidP="009503D8">
      <w:pPr>
        <w:spacing w:before="120" w:after="120"/>
        <w:ind w:right="61"/>
        <w:jc w:val="both"/>
        <w:rPr>
          <w:sz w:val="22"/>
          <w:szCs w:val="22"/>
        </w:rPr>
      </w:pPr>
      <w:r w:rsidRPr="00CF7711">
        <w:rPr>
          <w:sz w:val="22"/>
          <w:szCs w:val="22"/>
        </w:rPr>
        <w:t xml:space="preserve">Bölümün araştırma faaliyetleri hem 3 aylık aralıklarla ve </w:t>
      </w:r>
      <w:proofErr w:type="gramStart"/>
      <w:r w:rsidRPr="00CF7711">
        <w:rPr>
          <w:sz w:val="22"/>
          <w:szCs w:val="22"/>
        </w:rPr>
        <w:t>yıl sonunda</w:t>
      </w:r>
      <w:proofErr w:type="gramEnd"/>
      <w:r w:rsidRPr="00CF7711">
        <w:rPr>
          <w:sz w:val="22"/>
          <w:szCs w:val="22"/>
        </w:rPr>
        <w:t xml:space="preserve"> da yıllık olarak toplanmaktadır. Bu bilgiler birim faaliyet raporunda yer almaktadır. </w:t>
      </w:r>
      <w:r w:rsidR="00E304F3" w:rsidRPr="00CF7711">
        <w:rPr>
          <w:sz w:val="22"/>
          <w:szCs w:val="22"/>
        </w:rPr>
        <w:t xml:space="preserve">Elde edilen bulguların değerlendirilmesine yönelik ilke, kural ve göstergeler bulunmasa da </w:t>
      </w:r>
      <w:proofErr w:type="spellStart"/>
      <w:r w:rsidR="00E304F3" w:rsidRPr="00CF7711">
        <w:rPr>
          <w:sz w:val="22"/>
          <w:szCs w:val="22"/>
        </w:rPr>
        <w:t>AVESİS’in</w:t>
      </w:r>
      <w:proofErr w:type="spellEnd"/>
      <w:r w:rsidR="00E304F3" w:rsidRPr="00CF7711">
        <w:rPr>
          <w:sz w:val="22"/>
          <w:szCs w:val="22"/>
        </w:rPr>
        <w:t xml:space="preserve"> güncel tutulması sağlanmakta ve şeffaf olma özelliği buraya da yansıtılmaktadır. Teşvik olarak da üniversitemizin teşvik politikası benimsenmiştir.</w:t>
      </w:r>
    </w:p>
    <w:p w14:paraId="2097D757" w14:textId="77777777" w:rsidR="002519B7" w:rsidRPr="00CF7711" w:rsidRDefault="002519B7" w:rsidP="003C6026">
      <w:pPr>
        <w:spacing w:before="120" w:after="120"/>
        <w:rPr>
          <w:b/>
          <w:sz w:val="22"/>
          <w:szCs w:val="22"/>
          <w:u w:val="single"/>
        </w:rPr>
      </w:pPr>
      <w:r w:rsidRPr="00CF7711">
        <w:rPr>
          <w:b/>
          <w:sz w:val="22"/>
          <w:szCs w:val="22"/>
          <w:u w:val="single"/>
        </w:rPr>
        <w:t>Olgunluk Düzeyi (</w:t>
      </w:r>
      <w:proofErr w:type="spellStart"/>
      <w:r w:rsidRPr="00CF7711">
        <w:rPr>
          <w:b/>
          <w:sz w:val="22"/>
          <w:szCs w:val="22"/>
          <w:u w:val="single"/>
        </w:rPr>
        <w:t>Rubrik</w:t>
      </w:r>
      <w:proofErr w:type="spellEnd"/>
      <w:r w:rsidRPr="00CF7711">
        <w:rPr>
          <w:b/>
          <w:sz w:val="22"/>
          <w:szCs w:val="22"/>
          <w:u w:val="single"/>
        </w:rPr>
        <w:t xml:space="preserve"> Dereceli Derecelendirme Puanı)</w:t>
      </w:r>
    </w:p>
    <w:p w14:paraId="7C2CDD53" w14:textId="77777777" w:rsidR="002519B7" w:rsidRPr="00CF7711" w:rsidRDefault="00E304F3" w:rsidP="003C6026">
      <w:pPr>
        <w:spacing w:before="120" w:after="120"/>
        <w:rPr>
          <w:sz w:val="22"/>
          <w:szCs w:val="22"/>
        </w:rPr>
      </w:pPr>
      <w:r w:rsidRPr="00CF7711">
        <w:rPr>
          <w:sz w:val="22"/>
          <w:szCs w:val="22"/>
        </w:rPr>
        <w:t>Bu başlı</w:t>
      </w:r>
      <w:r w:rsidR="004161D1" w:rsidRPr="00CF7711">
        <w:rPr>
          <w:sz w:val="22"/>
          <w:szCs w:val="22"/>
        </w:rPr>
        <w:t>kta, bölümümüz olgunluk düzeyi 3</w:t>
      </w:r>
      <w:r w:rsidRPr="00CF7711">
        <w:rPr>
          <w:sz w:val="22"/>
          <w:szCs w:val="22"/>
        </w:rPr>
        <w:t xml:space="preserve"> olarak belirlenmiştir.</w:t>
      </w:r>
    </w:p>
    <w:p w14:paraId="6033A63F" w14:textId="77777777" w:rsidR="002519B7" w:rsidRPr="00CF7711" w:rsidRDefault="002519B7" w:rsidP="003C6026">
      <w:pPr>
        <w:spacing w:before="120" w:after="120"/>
        <w:rPr>
          <w:b/>
          <w:sz w:val="22"/>
          <w:szCs w:val="22"/>
          <w:u w:val="single"/>
        </w:rPr>
      </w:pPr>
      <w:r w:rsidRPr="00CF7711">
        <w:rPr>
          <w:b/>
          <w:sz w:val="22"/>
          <w:szCs w:val="22"/>
          <w:u w:val="single"/>
        </w:rPr>
        <w:t>Kanıtlar</w:t>
      </w:r>
    </w:p>
    <w:p w14:paraId="387DAAB6" w14:textId="3AE0A202" w:rsidR="00F205BC" w:rsidRPr="00CF7711" w:rsidRDefault="009503D8" w:rsidP="003C6026">
      <w:pPr>
        <w:spacing w:before="120" w:after="120"/>
        <w:rPr>
          <w:sz w:val="22"/>
          <w:szCs w:val="22"/>
        </w:rPr>
      </w:pPr>
      <w:r w:rsidRPr="00CF7711">
        <w:rPr>
          <w:sz w:val="22"/>
          <w:szCs w:val="22"/>
        </w:rPr>
        <w:t>-</w:t>
      </w:r>
    </w:p>
    <w:p w14:paraId="480ACA34" w14:textId="77777777" w:rsidR="0063422B" w:rsidRPr="00CF7711" w:rsidRDefault="0063422B" w:rsidP="003C6026">
      <w:pPr>
        <w:pStyle w:val="Balk3"/>
        <w:spacing w:before="120" w:after="120"/>
        <w:rPr>
          <w:rFonts w:ascii="Times New Roman" w:hAnsi="Times New Roman" w:cs="Times New Roman"/>
          <w:b/>
          <w:color w:val="2E74B5" w:themeColor="accent1" w:themeShade="BF"/>
          <w:sz w:val="22"/>
          <w:szCs w:val="22"/>
        </w:rPr>
      </w:pPr>
      <w:bookmarkStart w:id="71" w:name="_Toc155533587"/>
      <w:r w:rsidRPr="00CF7711">
        <w:rPr>
          <w:rFonts w:ascii="Times New Roman" w:hAnsi="Times New Roman" w:cs="Times New Roman"/>
          <w:b/>
          <w:color w:val="2E74B5" w:themeColor="accent1" w:themeShade="BF"/>
          <w:sz w:val="22"/>
          <w:szCs w:val="22"/>
        </w:rPr>
        <w:t xml:space="preserve">C.3.2. Öğretim </w:t>
      </w:r>
      <w:r w:rsidR="002D4868" w:rsidRPr="00CF7711">
        <w:rPr>
          <w:rFonts w:ascii="Times New Roman" w:hAnsi="Times New Roman" w:cs="Times New Roman"/>
          <w:b/>
          <w:color w:val="2E74B5" w:themeColor="accent1" w:themeShade="BF"/>
          <w:sz w:val="22"/>
          <w:szCs w:val="22"/>
        </w:rPr>
        <w:t>Elemanı/Araştırmacı Performansının Değerlendirilmesi</w:t>
      </w:r>
      <w:bookmarkEnd w:id="71"/>
    </w:p>
    <w:p w14:paraId="40CBB7E6" w14:textId="4B691CC0" w:rsidR="00960494" w:rsidRPr="00CF7711" w:rsidRDefault="00E304F3" w:rsidP="008B6C5C">
      <w:pPr>
        <w:spacing w:before="120" w:after="120"/>
        <w:ind w:right="61"/>
        <w:jc w:val="both"/>
        <w:rPr>
          <w:sz w:val="22"/>
          <w:szCs w:val="22"/>
        </w:rPr>
      </w:pPr>
      <w:r w:rsidRPr="00CF7711">
        <w:rPr>
          <w:sz w:val="22"/>
          <w:szCs w:val="22"/>
        </w:rPr>
        <w:t xml:space="preserve">Bölümün araştırma faaliyetleri hem 3 aylık aralıklarla ve </w:t>
      </w:r>
      <w:proofErr w:type="gramStart"/>
      <w:r w:rsidRPr="00CF7711">
        <w:rPr>
          <w:sz w:val="22"/>
          <w:szCs w:val="22"/>
        </w:rPr>
        <w:t>yıl sonunda</w:t>
      </w:r>
      <w:proofErr w:type="gramEnd"/>
      <w:r w:rsidRPr="00CF7711">
        <w:rPr>
          <w:sz w:val="22"/>
          <w:szCs w:val="22"/>
        </w:rPr>
        <w:t xml:space="preserve"> da yıllık olarak toplanmaktadır. Bu bilgiler birim faaliyet raporunda yer almaktadır. Elde edilen bulguların değerlendirilmesine yönelik ilke, kural ve göstergeler bulunmasa da </w:t>
      </w:r>
      <w:proofErr w:type="spellStart"/>
      <w:r w:rsidRPr="00CF7711">
        <w:rPr>
          <w:sz w:val="22"/>
          <w:szCs w:val="22"/>
        </w:rPr>
        <w:t>AVESİS’in</w:t>
      </w:r>
      <w:proofErr w:type="spellEnd"/>
      <w:r w:rsidRPr="00CF7711">
        <w:rPr>
          <w:sz w:val="22"/>
          <w:szCs w:val="22"/>
        </w:rPr>
        <w:t xml:space="preserve"> güncel tutulması sağlanmakta ve şeffaf olma özelliği buraya da yansıtılmaktadır.</w:t>
      </w:r>
    </w:p>
    <w:p w14:paraId="625ABD1B" w14:textId="77777777" w:rsidR="002519B7" w:rsidRPr="00CF7711" w:rsidRDefault="002519B7" w:rsidP="003C6026">
      <w:pPr>
        <w:spacing w:before="120" w:after="120"/>
        <w:rPr>
          <w:b/>
          <w:sz w:val="22"/>
          <w:szCs w:val="22"/>
          <w:u w:val="single"/>
        </w:rPr>
      </w:pPr>
      <w:r w:rsidRPr="00CF7711">
        <w:rPr>
          <w:b/>
          <w:sz w:val="22"/>
          <w:szCs w:val="22"/>
          <w:u w:val="single"/>
        </w:rPr>
        <w:t>Olgunluk Düzeyi (</w:t>
      </w:r>
      <w:proofErr w:type="spellStart"/>
      <w:r w:rsidRPr="00CF7711">
        <w:rPr>
          <w:b/>
          <w:sz w:val="22"/>
          <w:szCs w:val="22"/>
          <w:u w:val="single"/>
        </w:rPr>
        <w:t>Rubrik</w:t>
      </w:r>
      <w:proofErr w:type="spellEnd"/>
      <w:r w:rsidRPr="00CF7711">
        <w:rPr>
          <w:b/>
          <w:sz w:val="22"/>
          <w:szCs w:val="22"/>
          <w:u w:val="single"/>
        </w:rPr>
        <w:t xml:space="preserve"> Dereceli Derecelendirme Puanı)</w:t>
      </w:r>
    </w:p>
    <w:p w14:paraId="4E15AABF" w14:textId="77777777" w:rsidR="002519B7" w:rsidRPr="00CF7711" w:rsidRDefault="00E304F3" w:rsidP="003C6026">
      <w:pPr>
        <w:spacing w:before="120" w:after="120"/>
        <w:rPr>
          <w:sz w:val="22"/>
          <w:szCs w:val="22"/>
        </w:rPr>
      </w:pPr>
      <w:r w:rsidRPr="00CF7711">
        <w:rPr>
          <w:sz w:val="22"/>
          <w:szCs w:val="22"/>
        </w:rPr>
        <w:t>Bu başlı</w:t>
      </w:r>
      <w:r w:rsidR="004161D1" w:rsidRPr="00CF7711">
        <w:rPr>
          <w:sz w:val="22"/>
          <w:szCs w:val="22"/>
        </w:rPr>
        <w:t>kta, bölümümüz olgunluk düzeyi 3</w:t>
      </w:r>
      <w:r w:rsidRPr="00CF7711">
        <w:rPr>
          <w:sz w:val="22"/>
          <w:szCs w:val="22"/>
        </w:rPr>
        <w:t xml:space="preserve"> olarak belirlenmiştir.</w:t>
      </w:r>
    </w:p>
    <w:p w14:paraId="3044377B" w14:textId="77777777" w:rsidR="002519B7" w:rsidRPr="00CF7711" w:rsidRDefault="002519B7" w:rsidP="003C6026">
      <w:pPr>
        <w:spacing w:before="120" w:after="120"/>
        <w:rPr>
          <w:b/>
          <w:sz w:val="22"/>
          <w:szCs w:val="22"/>
          <w:u w:val="single"/>
        </w:rPr>
      </w:pPr>
      <w:r w:rsidRPr="00CF7711">
        <w:rPr>
          <w:b/>
          <w:sz w:val="22"/>
          <w:szCs w:val="22"/>
          <w:u w:val="single"/>
        </w:rPr>
        <w:lastRenderedPageBreak/>
        <w:t>Kanıtlar</w:t>
      </w:r>
    </w:p>
    <w:p w14:paraId="44113835" w14:textId="1A80C765" w:rsidR="003C6026" w:rsidRPr="00CF7711" w:rsidRDefault="008B6C5C">
      <w:pPr>
        <w:spacing w:after="160" w:line="259" w:lineRule="auto"/>
        <w:rPr>
          <w:rFonts w:eastAsiaTheme="majorEastAsia"/>
          <w:b/>
          <w:color w:val="2E74B5" w:themeColor="accent1" w:themeShade="BF"/>
          <w:sz w:val="22"/>
          <w:szCs w:val="22"/>
        </w:rPr>
      </w:pPr>
      <w:r w:rsidRPr="00CF7711">
        <w:rPr>
          <w:b/>
          <w:sz w:val="22"/>
          <w:szCs w:val="22"/>
        </w:rPr>
        <w:t>-</w:t>
      </w:r>
      <w:r w:rsidR="003C6026" w:rsidRPr="00CF7711">
        <w:rPr>
          <w:b/>
          <w:sz w:val="22"/>
          <w:szCs w:val="22"/>
        </w:rPr>
        <w:br w:type="page"/>
      </w:r>
    </w:p>
    <w:p w14:paraId="63A630E1" w14:textId="77777777" w:rsidR="0063422B" w:rsidRPr="00CF7711" w:rsidRDefault="0063422B" w:rsidP="003C6026">
      <w:pPr>
        <w:pStyle w:val="Balk1"/>
        <w:spacing w:before="120" w:after="120"/>
        <w:rPr>
          <w:rFonts w:ascii="Times New Roman" w:hAnsi="Times New Roman" w:cs="Times New Roman"/>
          <w:b/>
          <w:sz w:val="22"/>
          <w:szCs w:val="22"/>
        </w:rPr>
      </w:pPr>
      <w:bookmarkStart w:id="72" w:name="_Toc155533588"/>
      <w:r w:rsidRPr="00CF7711">
        <w:rPr>
          <w:rFonts w:ascii="Times New Roman" w:hAnsi="Times New Roman" w:cs="Times New Roman"/>
          <w:b/>
          <w:sz w:val="22"/>
          <w:szCs w:val="22"/>
        </w:rPr>
        <w:lastRenderedPageBreak/>
        <w:t>TOPLUMSAL KATKI</w:t>
      </w:r>
      <w:bookmarkEnd w:id="72"/>
    </w:p>
    <w:p w14:paraId="24B2EE9A" w14:textId="6A793B54" w:rsidR="00960494" w:rsidRPr="00CF7711" w:rsidRDefault="0063422B" w:rsidP="00FF49D3">
      <w:pPr>
        <w:pStyle w:val="Balk2"/>
        <w:spacing w:before="120" w:after="120"/>
        <w:rPr>
          <w:rFonts w:ascii="Times New Roman" w:hAnsi="Times New Roman" w:cs="Times New Roman"/>
          <w:b/>
          <w:sz w:val="22"/>
          <w:szCs w:val="22"/>
        </w:rPr>
      </w:pPr>
      <w:bookmarkStart w:id="73" w:name="_Toc155533589"/>
      <w:r w:rsidRPr="00CF7711">
        <w:rPr>
          <w:rFonts w:ascii="Times New Roman" w:hAnsi="Times New Roman" w:cs="Times New Roman"/>
          <w:b/>
          <w:sz w:val="22"/>
          <w:szCs w:val="22"/>
        </w:rPr>
        <w:t>D.1. Toplumsal Katkı Süreçlerinin Yönetimi ve Toplumsal Katkı Kaynakları</w:t>
      </w:r>
      <w:bookmarkEnd w:id="73"/>
    </w:p>
    <w:p w14:paraId="7F785073" w14:textId="77777777" w:rsidR="0063422B" w:rsidRPr="00CF7711" w:rsidRDefault="0063422B" w:rsidP="001D791B">
      <w:pPr>
        <w:pStyle w:val="Balk3"/>
        <w:spacing w:before="120" w:after="120"/>
        <w:jc w:val="both"/>
        <w:rPr>
          <w:rFonts w:ascii="Times New Roman" w:hAnsi="Times New Roman" w:cs="Times New Roman"/>
          <w:b/>
          <w:color w:val="2E74B5" w:themeColor="accent1" w:themeShade="BF"/>
          <w:sz w:val="22"/>
          <w:szCs w:val="22"/>
        </w:rPr>
      </w:pPr>
      <w:bookmarkStart w:id="74" w:name="_Toc155533590"/>
      <w:r w:rsidRPr="00CF7711">
        <w:rPr>
          <w:rFonts w:ascii="Times New Roman" w:hAnsi="Times New Roman" w:cs="Times New Roman"/>
          <w:b/>
          <w:color w:val="2E74B5" w:themeColor="accent1" w:themeShade="BF"/>
          <w:sz w:val="22"/>
          <w:szCs w:val="22"/>
        </w:rPr>
        <w:t xml:space="preserve">D.1.1. Toplumsal </w:t>
      </w:r>
      <w:r w:rsidR="002D4868" w:rsidRPr="00CF7711">
        <w:rPr>
          <w:rFonts w:ascii="Times New Roman" w:hAnsi="Times New Roman" w:cs="Times New Roman"/>
          <w:b/>
          <w:color w:val="2E74B5" w:themeColor="accent1" w:themeShade="BF"/>
          <w:sz w:val="22"/>
          <w:szCs w:val="22"/>
        </w:rPr>
        <w:t>Katkı Süreçlerinin Yönetimi</w:t>
      </w:r>
      <w:bookmarkEnd w:id="74"/>
    </w:p>
    <w:p w14:paraId="45B3490F" w14:textId="77777777" w:rsidR="00E304F3" w:rsidRPr="00CF7711" w:rsidRDefault="00E304F3" w:rsidP="001D791B">
      <w:pPr>
        <w:spacing w:before="120" w:after="120"/>
        <w:ind w:right="59"/>
        <w:jc w:val="both"/>
        <w:rPr>
          <w:sz w:val="22"/>
          <w:szCs w:val="22"/>
        </w:rPr>
      </w:pPr>
      <w:r w:rsidRPr="00CF7711">
        <w:rPr>
          <w:sz w:val="22"/>
          <w:szCs w:val="22"/>
        </w:rPr>
        <w:t xml:space="preserve">Bölümün fiziki, teknik ve mali araştırma kaynakları bina değişimi ve peşinden gelen tadilat süreci ile iyileştirilmiştir. Ancak </w:t>
      </w:r>
      <w:proofErr w:type="gramStart"/>
      <w:r w:rsidRPr="00CF7711">
        <w:rPr>
          <w:sz w:val="22"/>
          <w:szCs w:val="22"/>
        </w:rPr>
        <w:t>misyon</w:t>
      </w:r>
      <w:proofErr w:type="gramEnd"/>
      <w:r w:rsidRPr="00CF7711">
        <w:rPr>
          <w:sz w:val="22"/>
          <w:szCs w:val="22"/>
        </w:rPr>
        <w:t xml:space="preserve">, hedef ve stratejileriyle uyumlu ve yeterli değildir. Bu sebeplerle var olan </w:t>
      </w:r>
      <w:proofErr w:type="gramStart"/>
      <w:r w:rsidRPr="00CF7711">
        <w:rPr>
          <w:sz w:val="22"/>
          <w:szCs w:val="22"/>
        </w:rPr>
        <w:t>imkanlar</w:t>
      </w:r>
      <w:proofErr w:type="gramEnd"/>
      <w:r w:rsidRPr="00CF7711">
        <w:rPr>
          <w:sz w:val="22"/>
          <w:szCs w:val="22"/>
        </w:rPr>
        <w:t xml:space="preserve"> en iyi şekilde kullanılmaya çalışılmaktadır.</w:t>
      </w:r>
    </w:p>
    <w:p w14:paraId="0A0692E7" w14:textId="45C6FBC3" w:rsidR="00E304F3" w:rsidRPr="00CF7711" w:rsidRDefault="00E304F3" w:rsidP="001D791B">
      <w:pPr>
        <w:spacing w:before="120" w:after="120"/>
        <w:ind w:right="50"/>
        <w:jc w:val="both"/>
        <w:rPr>
          <w:sz w:val="22"/>
          <w:szCs w:val="22"/>
        </w:rPr>
      </w:pPr>
      <w:r w:rsidRPr="00CF7711">
        <w:rPr>
          <w:sz w:val="22"/>
          <w:szCs w:val="22"/>
        </w:rPr>
        <w:t xml:space="preserve">Bölümümüzde danışan hizmeti verilmektedir. Bu süreçlerin mali yönetimi </w:t>
      </w:r>
      <w:r w:rsidR="00FF49D3" w:rsidRPr="00CF7711">
        <w:rPr>
          <w:sz w:val="22"/>
          <w:szCs w:val="22"/>
        </w:rPr>
        <w:t>birim</w:t>
      </w:r>
      <w:r w:rsidRPr="00CF7711">
        <w:rPr>
          <w:sz w:val="22"/>
          <w:szCs w:val="22"/>
        </w:rPr>
        <w:t xml:space="preserve"> koordinatörlüğünde devam etmektedir. </w:t>
      </w:r>
    </w:p>
    <w:p w14:paraId="393E6237" w14:textId="12222EEE" w:rsidR="00A661A0" w:rsidRPr="00CF7711" w:rsidRDefault="00A661A0" w:rsidP="001D791B">
      <w:pPr>
        <w:spacing w:before="120" w:after="120"/>
        <w:jc w:val="both"/>
        <w:rPr>
          <w:sz w:val="22"/>
          <w:szCs w:val="22"/>
        </w:rPr>
      </w:pPr>
      <w:r w:rsidRPr="00CF7711">
        <w:rPr>
          <w:sz w:val="22"/>
          <w:szCs w:val="22"/>
        </w:rPr>
        <w:t>202</w:t>
      </w:r>
      <w:r w:rsidR="000606B8" w:rsidRPr="00CF7711">
        <w:rPr>
          <w:sz w:val="22"/>
          <w:szCs w:val="22"/>
        </w:rPr>
        <w:t>4</w:t>
      </w:r>
      <w:r w:rsidRPr="00CF7711">
        <w:rPr>
          <w:sz w:val="22"/>
          <w:szCs w:val="22"/>
        </w:rPr>
        <w:t xml:space="preserve"> yılı içerisinde bölümümüz öğretim </w:t>
      </w:r>
      <w:r w:rsidR="00446347">
        <w:rPr>
          <w:sz w:val="22"/>
          <w:szCs w:val="22"/>
        </w:rPr>
        <w:t>elemanları tarafından toplam 526</w:t>
      </w:r>
      <w:r w:rsidRPr="00CF7711">
        <w:rPr>
          <w:sz w:val="22"/>
          <w:szCs w:val="22"/>
        </w:rPr>
        <w:t xml:space="preserve"> danışan hizmeti sunulmuştur. Bu hizmetlerin karşılığında Üniversitemiz döner sermaye biriminden alınmış olan gelir miktarına yönelik bilgi ilgili kanıt içerisinde yer almaktadır</w:t>
      </w:r>
      <w:r w:rsidR="000606B8" w:rsidRPr="00CF7711">
        <w:rPr>
          <w:sz w:val="22"/>
          <w:szCs w:val="22"/>
        </w:rPr>
        <w:t xml:space="preserve"> ((3)</w:t>
      </w:r>
      <w:proofErr w:type="gramStart"/>
      <w:r w:rsidR="000606B8" w:rsidRPr="00CF7711">
        <w:rPr>
          <w:sz w:val="22"/>
          <w:szCs w:val="22"/>
        </w:rPr>
        <w:t>DKT.D</w:t>
      </w:r>
      <w:proofErr w:type="gramEnd"/>
      <w:r w:rsidR="000606B8" w:rsidRPr="00CF7711">
        <w:rPr>
          <w:sz w:val="22"/>
          <w:szCs w:val="22"/>
        </w:rPr>
        <w:t xml:space="preserve">.1.1.1. 2024 Yılı </w:t>
      </w:r>
      <w:proofErr w:type="spellStart"/>
      <w:r w:rsidR="000606B8" w:rsidRPr="00CF7711">
        <w:rPr>
          <w:sz w:val="22"/>
          <w:szCs w:val="22"/>
        </w:rPr>
        <w:t>Danışan</w:t>
      </w:r>
      <w:r w:rsidR="00B14FEA" w:rsidRPr="00CF7711">
        <w:rPr>
          <w:sz w:val="22"/>
          <w:szCs w:val="22"/>
        </w:rPr>
        <w:t>lık</w:t>
      </w:r>
      <w:proofErr w:type="spellEnd"/>
      <w:r w:rsidR="00B14FEA" w:rsidRPr="00CF7711">
        <w:rPr>
          <w:sz w:val="22"/>
          <w:szCs w:val="22"/>
        </w:rPr>
        <w:t xml:space="preserve"> Hizmeti</w:t>
      </w:r>
      <w:r w:rsidR="000606B8" w:rsidRPr="00CF7711">
        <w:rPr>
          <w:sz w:val="22"/>
          <w:szCs w:val="22"/>
        </w:rPr>
        <w:t xml:space="preserve"> Belgeleri</w:t>
      </w:r>
      <w:r w:rsidR="00B14FEA" w:rsidRPr="00CF7711">
        <w:rPr>
          <w:sz w:val="22"/>
          <w:szCs w:val="22"/>
        </w:rPr>
        <w:t>)</w:t>
      </w:r>
      <w:r w:rsidRPr="00CF7711">
        <w:rPr>
          <w:sz w:val="22"/>
          <w:szCs w:val="22"/>
        </w:rPr>
        <w:t xml:space="preserve">. </w:t>
      </w:r>
    </w:p>
    <w:p w14:paraId="2DA6843A" w14:textId="69820F38" w:rsidR="00A661A0" w:rsidRPr="00CF7711" w:rsidRDefault="00A661A0" w:rsidP="001D791B">
      <w:pPr>
        <w:spacing w:before="120" w:after="120"/>
        <w:jc w:val="both"/>
        <w:rPr>
          <w:sz w:val="22"/>
          <w:szCs w:val="22"/>
        </w:rPr>
      </w:pPr>
      <w:r w:rsidRPr="00CF7711">
        <w:rPr>
          <w:sz w:val="22"/>
          <w:szCs w:val="22"/>
        </w:rPr>
        <w:t xml:space="preserve">Danışanlara verilen hizmetin değerlendirmesi her görüşme sonrasında danışanın </w:t>
      </w:r>
      <w:proofErr w:type="spellStart"/>
      <w:r w:rsidRPr="00CF7711">
        <w:rPr>
          <w:sz w:val="22"/>
          <w:szCs w:val="22"/>
        </w:rPr>
        <w:t>bakımvereni</w:t>
      </w:r>
      <w:proofErr w:type="spellEnd"/>
      <w:r w:rsidRPr="00CF7711">
        <w:rPr>
          <w:sz w:val="22"/>
          <w:szCs w:val="22"/>
        </w:rPr>
        <w:t xml:space="preserve"> ve/veya kendisinden alınan geri bildirimler ile değerlendirmektedir. Bu değerlendirmeler sonucunda kalitenin arttırılması ve ihtiyaçların karşılanabilmesi için gerekli malzeme satın alımları Fakültemiz imkanları dahilinde karşılanmaya çalışılmaktadır</w:t>
      </w:r>
      <w:r w:rsidR="00242A24" w:rsidRPr="00CF7711">
        <w:rPr>
          <w:sz w:val="22"/>
          <w:szCs w:val="22"/>
        </w:rPr>
        <w:t xml:space="preserve"> ((3)</w:t>
      </w:r>
      <w:proofErr w:type="gramStart"/>
      <w:r w:rsidR="00242A24" w:rsidRPr="00CF7711">
        <w:rPr>
          <w:sz w:val="22"/>
          <w:szCs w:val="22"/>
        </w:rPr>
        <w:t>DKT.D</w:t>
      </w:r>
      <w:proofErr w:type="gramEnd"/>
      <w:r w:rsidR="00242A24" w:rsidRPr="00CF7711">
        <w:rPr>
          <w:sz w:val="22"/>
          <w:szCs w:val="22"/>
        </w:rPr>
        <w:t>.1.1.2. Danışan</w:t>
      </w:r>
      <w:r w:rsidR="007B56C1" w:rsidRPr="00CF7711">
        <w:rPr>
          <w:sz w:val="22"/>
          <w:szCs w:val="22"/>
        </w:rPr>
        <w:t>lara Yönelik Hizmet Değerlendirme Anketi, (3)DKT.D.1.1.3. Danışan Memnuniyet Anket Sonuçları)</w:t>
      </w:r>
      <w:r w:rsidRPr="00CF7711">
        <w:rPr>
          <w:sz w:val="22"/>
          <w:szCs w:val="22"/>
        </w:rPr>
        <w:t xml:space="preserve">. </w:t>
      </w:r>
    </w:p>
    <w:p w14:paraId="2505532B" w14:textId="77777777" w:rsidR="002519B7" w:rsidRPr="00CF7711" w:rsidRDefault="002519B7" w:rsidP="001D791B">
      <w:pPr>
        <w:spacing w:before="120" w:after="120"/>
        <w:jc w:val="both"/>
        <w:rPr>
          <w:b/>
          <w:sz w:val="22"/>
          <w:szCs w:val="22"/>
          <w:u w:val="single"/>
        </w:rPr>
      </w:pPr>
      <w:r w:rsidRPr="00CF7711">
        <w:rPr>
          <w:b/>
          <w:sz w:val="22"/>
          <w:szCs w:val="22"/>
          <w:u w:val="single"/>
        </w:rPr>
        <w:t>Olgunluk Düzeyi (</w:t>
      </w:r>
      <w:proofErr w:type="spellStart"/>
      <w:r w:rsidRPr="00CF7711">
        <w:rPr>
          <w:b/>
          <w:sz w:val="22"/>
          <w:szCs w:val="22"/>
          <w:u w:val="single"/>
        </w:rPr>
        <w:t>Rubrik</w:t>
      </w:r>
      <w:proofErr w:type="spellEnd"/>
      <w:r w:rsidRPr="00CF7711">
        <w:rPr>
          <w:b/>
          <w:sz w:val="22"/>
          <w:szCs w:val="22"/>
          <w:u w:val="single"/>
        </w:rPr>
        <w:t xml:space="preserve"> Dereceli Derecelendirme Puanı)</w:t>
      </w:r>
    </w:p>
    <w:p w14:paraId="58544FB1" w14:textId="77777777" w:rsidR="002519B7" w:rsidRPr="00CF7711" w:rsidRDefault="006D21E9" w:rsidP="003C6026">
      <w:pPr>
        <w:spacing w:before="120" w:after="120"/>
        <w:rPr>
          <w:sz w:val="22"/>
          <w:szCs w:val="22"/>
        </w:rPr>
      </w:pPr>
      <w:r w:rsidRPr="00CF7711">
        <w:rPr>
          <w:sz w:val="22"/>
          <w:szCs w:val="22"/>
        </w:rPr>
        <w:t>Bu başlı</w:t>
      </w:r>
      <w:r w:rsidR="00A661A0" w:rsidRPr="00CF7711">
        <w:rPr>
          <w:sz w:val="22"/>
          <w:szCs w:val="22"/>
        </w:rPr>
        <w:t>kta, bölümümüz olgunluk düzeyi 3</w:t>
      </w:r>
      <w:r w:rsidRPr="00CF7711">
        <w:rPr>
          <w:sz w:val="22"/>
          <w:szCs w:val="22"/>
        </w:rPr>
        <w:t xml:space="preserve"> olarak belirlenmiştir.</w:t>
      </w:r>
    </w:p>
    <w:p w14:paraId="3582268C" w14:textId="77777777" w:rsidR="002519B7" w:rsidRPr="00CF7711" w:rsidRDefault="002519B7" w:rsidP="003C6026">
      <w:pPr>
        <w:spacing w:before="120" w:after="120"/>
        <w:rPr>
          <w:b/>
          <w:sz w:val="22"/>
          <w:szCs w:val="22"/>
          <w:u w:val="single"/>
        </w:rPr>
      </w:pPr>
      <w:r w:rsidRPr="00CF7711">
        <w:rPr>
          <w:b/>
          <w:sz w:val="22"/>
          <w:szCs w:val="22"/>
          <w:u w:val="single"/>
        </w:rPr>
        <w:t>Kanıtlar</w:t>
      </w:r>
    </w:p>
    <w:p w14:paraId="71620382" w14:textId="77777777" w:rsidR="007B56C1" w:rsidRPr="00CF7711" w:rsidRDefault="007B56C1" w:rsidP="007B56C1">
      <w:pPr>
        <w:spacing w:before="120" w:after="120"/>
        <w:rPr>
          <w:sz w:val="22"/>
          <w:szCs w:val="22"/>
        </w:rPr>
      </w:pPr>
      <w:bookmarkStart w:id="75" w:name="_Toc155533591"/>
      <w:r w:rsidRPr="00CF7711">
        <w:rPr>
          <w:sz w:val="22"/>
          <w:szCs w:val="22"/>
        </w:rPr>
        <w:t>(3)</w:t>
      </w:r>
      <w:proofErr w:type="gramStart"/>
      <w:r w:rsidRPr="00CF7711">
        <w:rPr>
          <w:sz w:val="22"/>
          <w:szCs w:val="22"/>
        </w:rPr>
        <w:t>DKT.D</w:t>
      </w:r>
      <w:proofErr w:type="gramEnd"/>
      <w:r w:rsidRPr="00CF7711">
        <w:rPr>
          <w:sz w:val="22"/>
          <w:szCs w:val="22"/>
        </w:rPr>
        <w:t>.1.1.1.2024_Yılı_Danışanlık_Hizmeti_Bilgileri</w:t>
      </w:r>
    </w:p>
    <w:p w14:paraId="582D7A9A" w14:textId="77777777" w:rsidR="007B56C1" w:rsidRPr="00CF7711" w:rsidRDefault="007B56C1" w:rsidP="007B56C1">
      <w:pPr>
        <w:spacing w:before="120" w:after="120"/>
        <w:rPr>
          <w:sz w:val="22"/>
          <w:szCs w:val="22"/>
        </w:rPr>
      </w:pPr>
      <w:r w:rsidRPr="00CF7711">
        <w:rPr>
          <w:sz w:val="22"/>
          <w:szCs w:val="22"/>
        </w:rPr>
        <w:t>(3)</w:t>
      </w:r>
      <w:proofErr w:type="gramStart"/>
      <w:r w:rsidRPr="00CF7711">
        <w:rPr>
          <w:sz w:val="22"/>
          <w:szCs w:val="22"/>
        </w:rPr>
        <w:t>DKT.D</w:t>
      </w:r>
      <w:proofErr w:type="gramEnd"/>
      <w:r w:rsidRPr="00CF7711">
        <w:rPr>
          <w:sz w:val="22"/>
          <w:szCs w:val="22"/>
        </w:rPr>
        <w:t>.1.1.2.Danışanlara_Yönelik_Hizmet_Değerlendirme_Anketi</w:t>
      </w:r>
    </w:p>
    <w:p w14:paraId="63C540D5" w14:textId="2AEA5207" w:rsidR="007B56C1" w:rsidRPr="00CF7711" w:rsidRDefault="007B56C1" w:rsidP="007B56C1">
      <w:pPr>
        <w:spacing w:before="120" w:after="120"/>
        <w:rPr>
          <w:sz w:val="22"/>
          <w:szCs w:val="22"/>
        </w:rPr>
      </w:pPr>
      <w:r w:rsidRPr="00CF7711">
        <w:rPr>
          <w:sz w:val="22"/>
          <w:szCs w:val="22"/>
        </w:rPr>
        <w:t>(3)</w:t>
      </w:r>
      <w:proofErr w:type="gramStart"/>
      <w:r w:rsidRPr="00CF7711">
        <w:rPr>
          <w:sz w:val="22"/>
          <w:szCs w:val="22"/>
        </w:rPr>
        <w:t>DKT.</w:t>
      </w:r>
      <w:r w:rsidR="000F07B6" w:rsidRPr="00CF7711">
        <w:rPr>
          <w:sz w:val="22"/>
          <w:szCs w:val="22"/>
        </w:rPr>
        <w:t>D</w:t>
      </w:r>
      <w:proofErr w:type="gramEnd"/>
      <w:r w:rsidRPr="00CF7711">
        <w:rPr>
          <w:sz w:val="22"/>
          <w:szCs w:val="22"/>
        </w:rPr>
        <w:t>.1.1.3.Danışan_Memnuniyet_Anket_Sonuçları</w:t>
      </w:r>
    </w:p>
    <w:p w14:paraId="4D8CDFD2" w14:textId="77777777" w:rsidR="0063422B" w:rsidRPr="00CF7711" w:rsidRDefault="0063422B" w:rsidP="003C6026">
      <w:pPr>
        <w:pStyle w:val="Balk3"/>
        <w:spacing w:before="120" w:after="120"/>
        <w:rPr>
          <w:rFonts w:ascii="Times New Roman" w:hAnsi="Times New Roman" w:cs="Times New Roman"/>
          <w:b/>
          <w:color w:val="2E74B5" w:themeColor="accent1" w:themeShade="BF"/>
          <w:sz w:val="22"/>
          <w:szCs w:val="22"/>
        </w:rPr>
      </w:pPr>
      <w:r w:rsidRPr="00CF7711">
        <w:rPr>
          <w:rFonts w:ascii="Times New Roman" w:hAnsi="Times New Roman" w:cs="Times New Roman"/>
          <w:b/>
          <w:color w:val="2E74B5" w:themeColor="accent1" w:themeShade="BF"/>
          <w:sz w:val="22"/>
          <w:szCs w:val="22"/>
        </w:rPr>
        <w:t>D.1.2. Kaynaklar</w:t>
      </w:r>
      <w:bookmarkEnd w:id="75"/>
    </w:p>
    <w:p w14:paraId="52C6ADF9" w14:textId="6A14FE49" w:rsidR="002519B7" w:rsidRPr="00CF7711" w:rsidRDefault="006D21E9" w:rsidP="00AF54F6">
      <w:pPr>
        <w:spacing w:before="120" w:after="120"/>
        <w:ind w:right="48"/>
        <w:jc w:val="both"/>
        <w:rPr>
          <w:sz w:val="22"/>
          <w:szCs w:val="22"/>
        </w:rPr>
      </w:pPr>
      <w:r w:rsidRPr="00CF7711">
        <w:rPr>
          <w:sz w:val="22"/>
          <w:szCs w:val="22"/>
        </w:rPr>
        <w:t xml:space="preserve">Kaynaklar arasında insan gücünden bahsetmek gerekirse bölümümüzde danışan </w:t>
      </w:r>
      <w:r w:rsidR="005E5565" w:rsidRPr="00CF7711">
        <w:rPr>
          <w:sz w:val="22"/>
          <w:szCs w:val="22"/>
        </w:rPr>
        <w:t xml:space="preserve">hizmeti veren </w:t>
      </w:r>
      <w:r w:rsidR="00AF54F6" w:rsidRPr="00CF7711">
        <w:rPr>
          <w:sz w:val="22"/>
          <w:szCs w:val="22"/>
        </w:rPr>
        <w:t>4</w:t>
      </w:r>
      <w:r w:rsidR="005E5565" w:rsidRPr="00CF7711">
        <w:rPr>
          <w:sz w:val="22"/>
          <w:szCs w:val="22"/>
        </w:rPr>
        <w:t xml:space="preserve"> öğretim üyesi </w:t>
      </w:r>
      <w:r w:rsidRPr="00CF7711">
        <w:rPr>
          <w:sz w:val="22"/>
          <w:szCs w:val="22"/>
        </w:rPr>
        <w:t>mevcuttur. Hepsi de süreç içerisindeki rollerinden haberdardır.</w:t>
      </w:r>
      <w:r w:rsidR="00BB42EE" w:rsidRPr="00CF7711">
        <w:rPr>
          <w:sz w:val="22"/>
          <w:szCs w:val="22"/>
        </w:rPr>
        <w:t xml:space="preserve"> </w:t>
      </w:r>
    </w:p>
    <w:p w14:paraId="2B0CF8A8" w14:textId="77777777" w:rsidR="002519B7" w:rsidRPr="00CF7711" w:rsidRDefault="002519B7" w:rsidP="003C6026">
      <w:pPr>
        <w:spacing w:before="120" w:after="120"/>
        <w:rPr>
          <w:b/>
          <w:sz w:val="22"/>
          <w:szCs w:val="22"/>
          <w:u w:val="single"/>
        </w:rPr>
      </w:pPr>
      <w:r w:rsidRPr="00CF7711">
        <w:rPr>
          <w:b/>
          <w:sz w:val="22"/>
          <w:szCs w:val="22"/>
          <w:u w:val="single"/>
        </w:rPr>
        <w:t>Olgunluk Düzeyi (</w:t>
      </w:r>
      <w:proofErr w:type="spellStart"/>
      <w:r w:rsidRPr="00CF7711">
        <w:rPr>
          <w:b/>
          <w:sz w:val="22"/>
          <w:szCs w:val="22"/>
          <w:u w:val="single"/>
        </w:rPr>
        <w:t>Rubrik</w:t>
      </w:r>
      <w:proofErr w:type="spellEnd"/>
      <w:r w:rsidRPr="00CF7711">
        <w:rPr>
          <w:b/>
          <w:sz w:val="22"/>
          <w:szCs w:val="22"/>
          <w:u w:val="single"/>
        </w:rPr>
        <w:t xml:space="preserve"> Dereceli Derecelendirme Puanı)</w:t>
      </w:r>
    </w:p>
    <w:p w14:paraId="2BAC1EA6" w14:textId="77777777" w:rsidR="002519B7" w:rsidRPr="00CF7711" w:rsidRDefault="00E304F3" w:rsidP="003C6026">
      <w:pPr>
        <w:spacing w:before="120" w:after="120"/>
        <w:rPr>
          <w:sz w:val="22"/>
          <w:szCs w:val="22"/>
        </w:rPr>
      </w:pPr>
      <w:r w:rsidRPr="00CF7711">
        <w:rPr>
          <w:sz w:val="22"/>
          <w:szCs w:val="22"/>
        </w:rPr>
        <w:t>Bu başlıkta, bölümümüz olgunluk düzeyi 1 olarak belirlenmiştir.</w:t>
      </w:r>
    </w:p>
    <w:p w14:paraId="05208313" w14:textId="77777777" w:rsidR="002519B7" w:rsidRPr="00CF7711" w:rsidRDefault="002519B7" w:rsidP="003C6026">
      <w:pPr>
        <w:spacing w:before="120" w:after="120"/>
        <w:rPr>
          <w:b/>
          <w:sz w:val="22"/>
          <w:szCs w:val="22"/>
          <w:u w:val="single"/>
        </w:rPr>
      </w:pPr>
      <w:r w:rsidRPr="00CF7711">
        <w:rPr>
          <w:b/>
          <w:sz w:val="22"/>
          <w:szCs w:val="22"/>
          <w:u w:val="single"/>
        </w:rPr>
        <w:t>Kanıtlar</w:t>
      </w:r>
    </w:p>
    <w:p w14:paraId="4B512F4B" w14:textId="426C2184" w:rsidR="00F205BC" w:rsidRPr="00CF7711" w:rsidRDefault="00AF54F6" w:rsidP="003C6026">
      <w:pPr>
        <w:spacing w:before="120" w:after="120"/>
        <w:rPr>
          <w:sz w:val="22"/>
          <w:szCs w:val="22"/>
        </w:rPr>
      </w:pPr>
      <w:r w:rsidRPr="00CF7711">
        <w:rPr>
          <w:sz w:val="22"/>
          <w:szCs w:val="22"/>
        </w:rPr>
        <w:t>-</w:t>
      </w:r>
    </w:p>
    <w:p w14:paraId="27C2B5A7" w14:textId="494EAD7A" w:rsidR="00960494" w:rsidRPr="00CF7711" w:rsidRDefault="0063422B" w:rsidP="00AF54F6">
      <w:pPr>
        <w:pStyle w:val="Balk2"/>
        <w:spacing w:before="120" w:after="120"/>
        <w:rPr>
          <w:rFonts w:ascii="Times New Roman" w:hAnsi="Times New Roman" w:cs="Times New Roman"/>
          <w:b/>
          <w:sz w:val="22"/>
          <w:szCs w:val="22"/>
        </w:rPr>
      </w:pPr>
      <w:bookmarkStart w:id="76" w:name="_Toc155533592"/>
      <w:r w:rsidRPr="00CF7711">
        <w:rPr>
          <w:rFonts w:ascii="Times New Roman" w:hAnsi="Times New Roman" w:cs="Times New Roman"/>
          <w:b/>
          <w:sz w:val="22"/>
          <w:szCs w:val="22"/>
        </w:rPr>
        <w:t>D.2 Toplumsal Katkı Performansı</w:t>
      </w:r>
      <w:bookmarkEnd w:id="76"/>
    </w:p>
    <w:p w14:paraId="73BF84BB" w14:textId="77777777" w:rsidR="0063422B" w:rsidRPr="00CF7711" w:rsidRDefault="0063422B" w:rsidP="003C6026">
      <w:pPr>
        <w:pStyle w:val="Balk3"/>
        <w:spacing w:before="120" w:after="120"/>
        <w:rPr>
          <w:rFonts w:ascii="Times New Roman" w:hAnsi="Times New Roman" w:cs="Times New Roman"/>
          <w:b/>
          <w:color w:val="2E74B5" w:themeColor="accent1" w:themeShade="BF"/>
          <w:sz w:val="22"/>
          <w:szCs w:val="22"/>
        </w:rPr>
      </w:pPr>
      <w:bookmarkStart w:id="77" w:name="_Toc155533593"/>
      <w:r w:rsidRPr="00CF7711">
        <w:rPr>
          <w:rFonts w:ascii="Times New Roman" w:hAnsi="Times New Roman" w:cs="Times New Roman"/>
          <w:b/>
          <w:color w:val="2E74B5" w:themeColor="accent1" w:themeShade="BF"/>
          <w:sz w:val="22"/>
          <w:szCs w:val="22"/>
        </w:rPr>
        <w:t>D.2.1.</w:t>
      </w:r>
      <w:r w:rsidR="002D4868" w:rsidRPr="00CF7711">
        <w:rPr>
          <w:rFonts w:ascii="Times New Roman" w:hAnsi="Times New Roman" w:cs="Times New Roman"/>
          <w:b/>
          <w:color w:val="2E74B5" w:themeColor="accent1" w:themeShade="BF"/>
          <w:sz w:val="22"/>
          <w:szCs w:val="22"/>
        </w:rPr>
        <w:t>Toplumsal Katkı Performansının İzlenmesi ve Değerlendirilmesi</w:t>
      </w:r>
      <w:bookmarkEnd w:id="77"/>
    </w:p>
    <w:p w14:paraId="1553FB90" w14:textId="77777777" w:rsidR="00B471BA" w:rsidRPr="00CF7711" w:rsidRDefault="00307478" w:rsidP="00307478">
      <w:pPr>
        <w:spacing w:before="120" w:after="120"/>
        <w:ind w:right="64"/>
        <w:jc w:val="both"/>
        <w:rPr>
          <w:sz w:val="22"/>
          <w:szCs w:val="22"/>
        </w:rPr>
      </w:pPr>
      <w:r w:rsidRPr="00CF7711">
        <w:rPr>
          <w:sz w:val="22"/>
          <w:szCs w:val="22"/>
        </w:rPr>
        <w:t xml:space="preserve">Bölümümüzde, dezavantajlı gruplar öncelikli olacak şekilde toplumun ve çevrenin ihtiyaçlarına cevap verebilen ve değer yaratan toplumsal katkı faaliyetlerinde bulunulmaktadır. </w:t>
      </w:r>
    </w:p>
    <w:p w14:paraId="00D1DC76" w14:textId="47C42EF7" w:rsidR="00EA4B00" w:rsidRPr="00CF7711" w:rsidRDefault="00EA4B00" w:rsidP="00307478">
      <w:pPr>
        <w:spacing w:before="120" w:after="120"/>
        <w:ind w:right="64"/>
        <w:jc w:val="both"/>
        <w:rPr>
          <w:sz w:val="22"/>
          <w:szCs w:val="22"/>
        </w:rPr>
      </w:pPr>
      <w:r w:rsidRPr="00CF7711">
        <w:rPr>
          <w:sz w:val="22"/>
          <w:szCs w:val="22"/>
        </w:rPr>
        <w:t xml:space="preserve">Dezavantajlı gruplara yönelik faaliyetler kapsamında </w:t>
      </w:r>
      <w:r w:rsidR="00371520" w:rsidRPr="00CF7711">
        <w:rPr>
          <w:sz w:val="22"/>
          <w:szCs w:val="22"/>
        </w:rPr>
        <w:t xml:space="preserve">bölüm öğretim elemanlarımız </w:t>
      </w:r>
      <w:r w:rsidR="00F35E9A" w:rsidRPr="00CF7711">
        <w:rPr>
          <w:sz w:val="22"/>
          <w:szCs w:val="22"/>
        </w:rPr>
        <w:t xml:space="preserve">tarafından farklı kitlelere yönelik çeşitli faaliyetler düzenlenmiştir. Bu bağlamda </w:t>
      </w:r>
      <w:r w:rsidR="00D106F3" w:rsidRPr="00CF7711">
        <w:rPr>
          <w:sz w:val="22"/>
          <w:szCs w:val="22"/>
        </w:rPr>
        <w:t>Aile Hekimleri Derneği ile iş birliğinde “Çocuklarda Dil ve Konuşma Bozuklukları Farkındalık Kursu” etkinliği düzenlenmiştir ((3)</w:t>
      </w:r>
      <w:proofErr w:type="gramStart"/>
      <w:r w:rsidR="00D106F3" w:rsidRPr="00CF7711">
        <w:rPr>
          <w:sz w:val="22"/>
          <w:szCs w:val="22"/>
        </w:rPr>
        <w:t>DKT.D</w:t>
      </w:r>
      <w:proofErr w:type="gramEnd"/>
      <w:r w:rsidR="00D106F3" w:rsidRPr="00CF7711">
        <w:rPr>
          <w:sz w:val="22"/>
          <w:szCs w:val="22"/>
        </w:rPr>
        <w:t xml:space="preserve">.2.1.1. Aile Hekimleri Derneği Etkinlik Afişi). Ayrıca Gazi Üniversitesi </w:t>
      </w:r>
      <w:proofErr w:type="spellStart"/>
      <w:r w:rsidR="00D106F3" w:rsidRPr="00CF7711">
        <w:rPr>
          <w:sz w:val="22"/>
          <w:szCs w:val="22"/>
        </w:rPr>
        <w:t>Odyoloji</w:t>
      </w:r>
      <w:proofErr w:type="spellEnd"/>
      <w:r w:rsidR="00D106F3" w:rsidRPr="00CF7711">
        <w:rPr>
          <w:sz w:val="22"/>
          <w:szCs w:val="22"/>
        </w:rPr>
        <w:t xml:space="preserve"> Bölümü </w:t>
      </w:r>
      <w:r w:rsidR="00DD6848" w:rsidRPr="00CF7711">
        <w:rPr>
          <w:sz w:val="22"/>
          <w:szCs w:val="22"/>
        </w:rPr>
        <w:t xml:space="preserve">ve </w:t>
      </w:r>
      <w:r w:rsidR="00D106F3" w:rsidRPr="00CF7711">
        <w:rPr>
          <w:sz w:val="22"/>
          <w:szCs w:val="22"/>
        </w:rPr>
        <w:t xml:space="preserve">öğrencileri </w:t>
      </w:r>
      <w:r w:rsidR="00DD6848" w:rsidRPr="00CF7711">
        <w:rPr>
          <w:sz w:val="22"/>
          <w:szCs w:val="22"/>
        </w:rPr>
        <w:t>iş birliği ile “Renklerin Sesi” isimli etkinlik gerçekleştirilmiştir ((3)</w:t>
      </w:r>
      <w:proofErr w:type="gramStart"/>
      <w:r w:rsidR="00DD6848" w:rsidRPr="00CF7711">
        <w:rPr>
          <w:sz w:val="22"/>
          <w:szCs w:val="22"/>
        </w:rPr>
        <w:t>DKT.D</w:t>
      </w:r>
      <w:proofErr w:type="gramEnd"/>
      <w:r w:rsidR="00DD6848" w:rsidRPr="00CF7711">
        <w:rPr>
          <w:sz w:val="22"/>
          <w:szCs w:val="22"/>
        </w:rPr>
        <w:t>.2.1.2 Renklerin Sesi Etkinlik Afişi). Ayrıca öğretim elemanlarımız tarafından “Değerlendirmeye Bütüncül Bakış” ve “Gelişimsel Müdahale Süreçleri-1” isimli etkinlikler gerçekleştirilmiştir ((3)</w:t>
      </w:r>
      <w:proofErr w:type="gramStart"/>
      <w:r w:rsidR="00DD6848" w:rsidRPr="00CF7711">
        <w:rPr>
          <w:sz w:val="22"/>
          <w:szCs w:val="22"/>
        </w:rPr>
        <w:t>DKT.D</w:t>
      </w:r>
      <w:proofErr w:type="gramEnd"/>
      <w:r w:rsidR="00DD6848" w:rsidRPr="00CF7711">
        <w:rPr>
          <w:sz w:val="22"/>
          <w:szCs w:val="22"/>
        </w:rPr>
        <w:t xml:space="preserve">.2.1.3. Değerlendirmeye Bütüncül Bakış Afişi) ((3)DKT.D.2.1.4. Gelişimsel Müdahale Süreçleri-1 Afişi). </w:t>
      </w:r>
      <w:r w:rsidR="00A170C0" w:rsidRPr="00CF7711">
        <w:rPr>
          <w:sz w:val="22"/>
          <w:szCs w:val="22"/>
        </w:rPr>
        <w:t xml:space="preserve">Ufuk Üniversitesi ile iş birliği içerisinde </w:t>
      </w:r>
      <w:r w:rsidR="002525BB" w:rsidRPr="00CF7711">
        <w:rPr>
          <w:sz w:val="22"/>
          <w:szCs w:val="22"/>
        </w:rPr>
        <w:t>“Oyun, Dil Gelişimi ve Bağlanma” etkinliği gerçekleştirilmiştir ((3)</w:t>
      </w:r>
      <w:proofErr w:type="gramStart"/>
      <w:r w:rsidR="002525BB" w:rsidRPr="00CF7711">
        <w:rPr>
          <w:sz w:val="22"/>
          <w:szCs w:val="22"/>
        </w:rPr>
        <w:t>DKT.D</w:t>
      </w:r>
      <w:proofErr w:type="gramEnd"/>
      <w:r w:rsidR="002525BB" w:rsidRPr="00CF7711">
        <w:rPr>
          <w:sz w:val="22"/>
          <w:szCs w:val="22"/>
        </w:rPr>
        <w:t xml:space="preserve">.2.1.5 Oyun, Dil Gelişimi ve Bağlanma Etkinlik Afişi). </w:t>
      </w:r>
      <w:r w:rsidR="00DD6848" w:rsidRPr="00CF7711">
        <w:rPr>
          <w:sz w:val="22"/>
          <w:szCs w:val="22"/>
        </w:rPr>
        <w:t xml:space="preserve">Buna ek olarak </w:t>
      </w:r>
      <w:r w:rsidR="00DD6848" w:rsidRPr="00CF7711">
        <w:rPr>
          <w:sz w:val="22"/>
          <w:szCs w:val="22"/>
        </w:rPr>
        <w:lastRenderedPageBreak/>
        <w:t>ders ve proje kapsamında hazırlanan afişler bölümümüze ait panoda sergilenerek iç ve dış paydaşlar için görünür kılınmaktadır ve bu panoda yer alan afişler düzenli aralıklarla güncellenmektedir ((3)</w:t>
      </w:r>
      <w:proofErr w:type="gramStart"/>
      <w:r w:rsidR="00DD6848" w:rsidRPr="00CF7711">
        <w:rPr>
          <w:sz w:val="22"/>
          <w:szCs w:val="22"/>
        </w:rPr>
        <w:t>DKT.D</w:t>
      </w:r>
      <w:proofErr w:type="gramEnd"/>
      <w:r w:rsidR="00DD6848" w:rsidRPr="00CF7711">
        <w:rPr>
          <w:sz w:val="22"/>
          <w:szCs w:val="22"/>
        </w:rPr>
        <w:t>.2.1.5. Bölüm Panosunda Yer Alan Afişler).</w:t>
      </w:r>
    </w:p>
    <w:p w14:paraId="76BB8898" w14:textId="7BE72C67" w:rsidR="002519B7" w:rsidRPr="00CF7711" w:rsidRDefault="00307478" w:rsidP="00D97308">
      <w:pPr>
        <w:spacing w:before="120" w:after="120"/>
        <w:ind w:right="64"/>
        <w:jc w:val="both"/>
        <w:rPr>
          <w:sz w:val="22"/>
          <w:szCs w:val="22"/>
        </w:rPr>
      </w:pPr>
      <w:r w:rsidRPr="00CF7711">
        <w:rPr>
          <w:sz w:val="22"/>
          <w:szCs w:val="22"/>
        </w:rPr>
        <w:t>Bölümümüzde danışan hizmeti verilmektedir.</w:t>
      </w:r>
      <w:r w:rsidR="00D97308" w:rsidRPr="00CF7711">
        <w:rPr>
          <w:sz w:val="22"/>
          <w:szCs w:val="22"/>
        </w:rPr>
        <w:t xml:space="preserve"> </w:t>
      </w:r>
      <w:r w:rsidR="00D41337" w:rsidRPr="00CF7711">
        <w:rPr>
          <w:sz w:val="22"/>
          <w:szCs w:val="22"/>
        </w:rPr>
        <w:t>Gerçekleştirilen etkinlik ve sosyal sorumluluk projelerinin izlenmesi ve takip edilmesi; projelerin kendi süreçleri içerisinde devam eder ve toplumsal katkı performansının izlenmesine ve değerlendirmesine yönelik ilke, kural ve göstergeler bulunmamaktadır.</w:t>
      </w:r>
      <w:r w:rsidR="00D97308" w:rsidRPr="00CF7711">
        <w:rPr>
          <w:sz w:val="22"/>
          <w:szCs w:val="22"/>
        </w:rPr>
        <w:t xml:space="preserve"> </w:t>
      </w:r>
      <w:r w:rsidR="00D41337" w:rsidRPr="00CF7711">
        <w:rPr>
          <w:sz w:val="22"/>
          <w:szCs w:val="22"/>
        </w:rPr>
        <w:t>Ancak verilen danışmanlık hizmetleri memnuniyet anketleri aracılığı ile takip edilmekte, sonuçları incelenmekte, belirlen</w:t>
      </w:r>
      <w:r w:rsidR="00B471BA" w:rsidRPr="00CF7711">
        <w:rPr>
          <w:sz w:val="22"/>
          <w:szCs w:val="22"/>
        </w:rPr>
        <w:t>en eksikliklere yönelik iyileştirmeler gerçekleştirilmeye çalışılmaktadır</w:t>
      </w:r>
      <w:r w:rsidR="00D97308" w:rsidRPr="00CF7711">
        <w:rPr>
          <w:sz w:val="22"/>
          <w:szCs w:val="22"/>
        </w:rPr>
        <w:t xml:space="preserve"> ((3)</w:t>
      </w:r>
      <w:proofErr w:type="gramStart"/>
      <w:r w:rsidR="00D97308" w:rsidRPr="00CF7711">
        <w:rPr>
          <w:sz w:val="22"/>
          <w:szCs w:val="22"/>
        </w:rPr>
        <w:t>DKT.D</w:t>
      </w:r>
      <w:proofErr w:type="gramEnd"/>
      <w:r w:rsidR="00D97308" w:rsidRPr="00CF7711">
        <w:rPr>
          <w:sz w:val="22"/>
          <w:szCs w:val="22"/>
        </w:rPr>
        <w:t>.2.1.6 Danışanlara Yönelik Hizmet Değerlendirme Anketi) ((3)DKT.D.2.1.7 Danışan Memnuniyet Anket Sonuçları)</w:t>
      </w:r>
      <w:r w:rsidR="00B471BA" w:rsidRPr="00CF7711">
        <w:rPr>
          <w:sz w:val="22"/>
          <w:szCs w:val="22"/>
        </w:rPr>
        <w:t>.</w:t>
      </w:r>
    </w:p>
    <w:p w14:paraId="140C5FEA" w14:textId="77777777" w:rsidR="002519B7" w:rsidRPr="00CF7711" w:rsidRDefault="002519B7" w:rsidP="003C6026">
      <w:pPr>
        <w:spacing w:before="120" w:after="120"/>
        <w:rPr>
          <w:b/>
          <w:sz w:val="22"/>
          <w:szCs w:val="22"/>
          <w:u w:val="single"/>
        </w:rPr>
      </w:pPr>
      <w:r w:rsidRPr="00CF7711">
        <w:rPr>
          <w:b/>
          <w:sz w:val="22"/>
          <w:szCs w:val="22"/>
          <w:u w:val="single"/>
        </w:rPr>
        <w:t>Olgunluk Düzeyi (</w:t>
      </w:r>
      <w:proofErr w:type="spellStart"/>
      <w:r w:rsidRPr="00CF7711">
        <w:rPr>
          <w:b/>
          <w:sz w:val="22"/>
          <w:szCs w:val="22"/>
          <w:u w:val="single"/>
        </w:rPr>
        <w:t>Rubrik</w:t>
      </w:r>
      <w:proofErr w:type="spellEnd"/>
      <w:r w:rsidRPr="00CF7711">
        <w:rPr>
          <w:b/>
          <w:sz w:val="22"/>
          <w:szCs w:val="22"/>
          <w:u w:val="single"/>
        </w:rPr>
        <w:t xml:space="preserve"> Dereceli Derecelendirme Puanı)</w:t>
      </w:r>
    </w:p>
    <w:p w14:paraId="39C85D83" w14:textId="77777777" w:rsidR="002519B7" w:rsidRPr="00CF7711" w:rsidRDefault="00BC2A3F" w:rsidP="003C6026">
      <w:pPr>
        <w:spacing w:before="120" w:after="120"/>
        <w:rPr>
          <w:sz w:val="22"/>
          <w:szCs w:val="22"/>
        </w:rPr>
      </w:pPr>
      <w:r w:rsidRPr="00CF7711">
        <w:rPr>
          <w:sz w:val="22"/>
          <w:szCs w:val="22"/>
        </w:rPr>
        <w:t>Bu başlık</w:t>
      </w:r>
      <w:r w:rsidR="004161D1" w:rsidRPr="00CF7711">
        <w:rPr>
          <w:sz w:val="22"/>
          <w:szCs w:val="22"/>
        </w:rPr>
        <w:t xml:space="preserve">ta, bölümümüz olgunluk düzeyi 3 </w:t>
      </w:r>
      <w:r w:rsidRPr="00CF7711">
        <w:rPr>
          <w:sz w:val="22"/>
          <w:szCs w:val="22"/>
        </w:rPr>
        <w:t>olarak belirlenmiştir.</w:t>
      </w:r>
    </w:p>
    <w:p w14:paraId="56B84BB2" w14:textId="77777777" w:rsidR="002519B7" w:rsidRPr="00CF7711" w:rsidRDefault="002519B7" w:rsidP="003C6026">
      <w:pPr>
        <w:spacing w:before="120" w:after="120"/>
        <w:rPr>
          <w:b/>
          <w:sz w:val="22"/>
          <w:szCs w:val="22"/>
          <w:u w:val="single"/>
        </w:rPr>
      </w:pPr>
      <w:r w:rsidRPr="00CF7711">
        <w:rPr>
          <w:b/>
          <w:sz w:val="22"/>
          <w:szCs w:val="22"/>
          <w:u w:val="single"/>
        </w:rPr>
        <w:t>Kanıtlar</w:t>
      </w:r>
    </w:p>
    <w:p w14:paraId="4101D68F" w14:textId="77777777" w:rsidR="00BE7F44" w:rsidRPr="00CF7711" w:rsidRDefault="00BE7F44" w:rsidP="00BE7F44">
      <w:pPr>
        <w:spacing w:before="120" w:after="120"/>
        <w:rPr>
          <w:sz w:val="22"/>
          <w:szCs w:val="22"/>
        </w:rPr>
      </w:pPr>
      <w:r w:rsidRPr="00CF7711">
        <w:rPr>
          <w:sz w:val="22"/>
          <w:szCs w:val="22"/>
        </w:rPr>
        <w:t>(3)</w:t>
      </w:r>
      <w:proofErr w:type="gramStart"/>
      <w:r w:rsidRPr="00CF7711">
        <w:rPr>
          <w:sz w:val="22"/>
          <w:szCs w:val="22"/>
        </w:rPr>
        <w:t>DKT.D</w:t>
      </w:r>
      <w:proofErr w:type="gramEnd"/>
      <w:r w:rsidRPr="00CF7711">
        <w:rPr>
          <w:sz w:val="22"/>
          <w:szCs w:val="22"/>
        </w:rPr>
        <w:t>.2.1.1.Aile_Hekimleri_Derneği_Etkinlik_Afişi</w:t>
      </w:r>
    </w:p>
    <w:p w14:paraId="7E90FAB2" w14:textId="77777777" w:rsidR="00BE7F44" w:rsidRPr="00CF7711" w:rsidRDefault="00BE7F44" w:rsidP="00BE7F44">
      <w:pPr>
        <w:spacing w:before="120" w:after="120"/>
        <w:rPr>
          <w:sz w:val="22"/>
          <w:szCs w:val="22"/>
        </w:rPr>
      </w:pPr>
      <w:r w:rsidRPr="00CF7711">
        <w:rPr>
          <w:sz w:val="22"/>
          <w:szCs w:val="22"/>
        </w:rPr>
        <w:t>(3)</w:t>
      </w:r>
      <w:proofErr w:type="gramStart"/>
      <w:r w:rsidRPr="00CF7711">
        <w:rPr>
          <w:sz w:val="22"/>
          <w:szCs w:val="22"/>
        </w:rPr>
        <w:t>DKT.D</w:t>
      </w:r>
      <w:proofErr w:type="gramEnd"/>
      <w:r w:rsidRPr="00CF7711">
        <w:rPr>
          <w:sz w:val="22"/>
          <w:szCs w:val="22"/>
        </w:rPr>
        <w:t>.2.1.2.Renklerin_Sesi_Etkinlik_Afişi</w:t>
      </w:r>
    </w:p>
    <w:p w14:paraId="1AEE7B33" w14:textId="77777777" w:rsidR="00BE7F44" w:rsidRPr="00CF7711" w:rsidRDefault="00BE7F44" w:rsidP="00BE7F44">
      <w:pPr>
        <w:spacing w:before="120" w:after="120"/>
        <w:rPr>
          <w:sz w:val="22"/>
          <w:szCs w:val="22"/>
        </w:rPr>
      </w:pPr>
      <w:r w:rsidRPr="00CF7711">
        <w:rPr>
          <w:sz w:val="22"/>
          <w:szCs w:val="22"/>
        </w:rPr>
        <w:t>(3)</w:t>
      </w:r>
      <w:proofErr w:type="gramStart"/>
      <w:r w:rsidRPr="00CF7711">
        <w:rPr>
          <w:sz w:val="22"/>
          <w:szCs w:val="22"/>
        </w:rPr>
        <w:t>DKT.D</w:t>
      </w:r>
      <w:proofErr w:type="gramEnd"/>
      <w:r w:rsidRPr="00CF7711">
        <w:rPr>
          <w:sz w:val="22"/>
          <w:szCs w:val="22"/>
        </w:rPr>
        <w:t>.2.1.3.Değerlendirmeye_Bütüncül_Bakış_Afişi</w:t>
      </w:r>
    </w:p>
    <w:p w14:paraId="49F902CF" w14:textId="77777777" w:rsidR="00BE7F44" w:rsidRPr="00CF7711" w:rsidRDefault="00BE7F44" w:rsidP="00BE7F44">
      <w:pPr>
        <w:spacing w:before="120" w:after="120"/>
        <w:rPr>
          <w:sz w:val="22"/>
          <w:szCs w:val="22"/>
        </w:rPr>
      </w:pPr>
      <w:r w:rsidRPr="00CF7711">
        <w:rPr>
          <w:sz w:val="22"/>
          <w:szCs w:val="22"/>
        </w:rPr>
        <w:t>(3)</w:t>
      </w:r>
      <w:proofErr w:type="gramStart"/>
      <w:r w:rsidRPr="00CF7711">
        <w:rPr>
          <w:sz w:val="22"/>
          <w:szCs w:val="22"/>
        </w:rPr>
        <w:t>DKT.D</w:t>
      </w:r>
      <w:proofErr w:type="gramEnd"/>
      <w:r w:rsidRPr="00CF7711">
        <w:rPr>
          <w:sz w:val="22"/>
          <w:szCs w:val="22"/>
        </w:rPr>
        <w:t>.2.1.4.Gelişimsel_Müdahale_Süreçleri-1_Afişi</w:t>
      </w:r>
    </w:p>
    <w:p w14:paraId="1CAB1E7C" w14:textId="2F24BC36" w:rsidR="002525BB" w:rsidRPr="00CF7711" w:rsidRDefault="002525BB" w:rsidP="00BE7F44">
      <w:pPr>
        <w:spacing w:before="120" w:after="120"/>
        <w:rPr>
          <w:sz w:val="22"/>
          <w:szCs w:val="22"/>
        </w:rPr>
      </w:pPr>
      <w:r w:rsidRPr="00CF7711">
        <w:rPr>
          <w:sz w:val="22"/>
          <w:szCs w:val="22"/>
        </w:rPr>
        <w:t>(3)</w:t>
      </w:r>
      <w:proofErr w:type="gramStart"/>
      <w:r w:rsidRPr="00CF7711">
        <w:rPr>
          <w:sz w:val="22"/>
          <w:szCs w:val="22"/>
        </w:rPr>
        <w:t>DKT.D</w:t>
      </w:r>
      <w:proofErr w:type="gramEnd"/>
      <w:r w:rsidRPr="00CF7711">
        <w:rPr>
          <w:sz w:val="22"/>
          <w:szCs w:val="22"/>
        </w:rPr>
        <w:t>.2.1.5.Oyun_Dil_Gelişimi_ve_Bağlanma_Etkinlik_Afişi</w:t>
      </w:r>
    </w:p>
    <w:p w14:paraId="70ED8A46" w14:textId="7012F1FD" w:rsidR="00BE7F44" w:rsidRPr="00CF7711" w:rsidRDefault="00BE7F44" w:rsidP="00BE7F44">
      <w:pPr>
        <w:spacing w:before="120" w:after="120"/>
        <w:rPr>
          <w:sz w:val="22"/>
          <w:szCs w:val="22"/>
        </w:rPr>
      </w:pPr>
      <w:r w:rsidRPr="00CF7711">
        <w:rPr>
          <w:sz w:val="22"/>
          <w:szCs w:val="22"/>
        </w:rPr>
        <w:t>(3)</w:t>
      </w:r>
      <w:proofErr w:type="gramStart"/>
      <w:r w:rsidRPr="00CF7711">
        <w:rPr>
          <w:sz w:val="22"/>
          <w:szCs w:val="22"/>
        </w:rPr>
        <w:t>DKT.D</w:t>
      </w:r>
      <w:proofErr w:type="gramEnd"/>
      <w:r w:rsidRPr="00CF7711">
        <w:rPr>
          <w:sz w:val="22"/>
          <w:szCs w:val="22"/>
        </w:rPr>
        <w:t>.2.1.</w:t>
      </w:r>
      <w:r w:rsidR="002525BB" w:rsidRPr="00CF7711">
        <w:rPr>
          <w:sz w:val="22"/>
          <w:szCs w:val="22"/>
        </w:rPr>
        <w:t>6</w:t>
      </w:r>
      <w:r w:rsidRPr="00CF7711">
        <w:rPr>
          <w:sz w:val="22"/>
          <w:szCs w:val="22"/>
        </w:rPr>
        <w:t>.Bölüm_Panosunda_Yer_Alan_Afişler</w:t>
      </w:r>
    </w:p>
    <w:p w14:paraId="63DE9FC8" w14:textId="50999414" w:rsidR="00BE7F44" w:rsidRPr="00CF7711" w:rsidRDefault="00BE7F44" w:rsidP="00BE7F44">
      <w:pPr>
        <w:spacing w:before="120" w:after="120"/>
        <w:rPr>
          <w:sz w:val="22"/>
          <w:szCs w:val="22"/>
        </w:rPr>
      </w:pPr>
      <w:r w:rsidRPr="00CF7711">
        <w:rPr>
          <w:sz w:val="22"/>
          <w:szCs w:val="22"/>
        </w:rPr>
        <w:t>(3)</w:t>
      </w:r>
      <w:proofErr w:type="gramStart"/>
      <w:r w:rsidRPr="00CF7711">
        <w:rPr>
          <w:sz w:val="22"/>
          <w:szCs w:val="22"/>
        </w:rPr>
        <w:t>DKT.D</w:t>
      </w:r>
      <w:proofErr w:type="gramEnd"/>
      <w:r w:rsidRPr="00CF7711">
        <w:rPr>
          <w:sz w:val="22"/>
          <w:szCs w:val="22"/>
        </w:rPr>
        <w:t>.2.1.</w:t>
      </w:r>
      <w:r w:rsidR="002525BB" w:rsidRPr="00CF7711">
        <w:rPr>
          <w:sz w:val="22"/>
          <w:szCs w:val="22"/>
        </w:rPr>
        <w:t>7</w:t>
      </w:r>
      <w:r w:rsidRPr="00CF7711">
        <w:rPr>
          <w:sz w:val="22"/>
          <w:szCs w:val="22"/>
        </w:rPr>
        <w:t>.Danışanlara_Yönelik_Hizmet_Değerlendirme_Anketi</w:t>
      </w:r>
    </w:p>
    <w:p w14:paraId="6EA49B56" w14:textId="63DBA435" w:rsidR="00BE7F44" w:rsidRPr="00CF7711" w:rsidRDefault="00BE7F44" w:rsidP="00BE7F44">
      <w:pPr>
        <w:spacing w:before="120" w:after="120"/>
        <w:rPr>
          <w:sz w:val="22"/>
          <w:szCs w:val="22"/>
        </w:rPr>
      </w:pPr>
      <w:r w:rsidRPr="00CF7711">
        <w:rPr>
          <w:sz w:val="22"/>
          <w:szCs w:val="22"/>
        </w:rPr>
        <w:t>(3)</w:t>
      </w:r>
      <w:proofErr w:type="gramStart"/>
      <w:r w:rsidRPr="00CF7711">
        <w:rPr>
          <w:sz w:val="22"/>
          <w:szCs w:val="22"/>
        </w:rPr>
        <w:t>DKT.D</w:t>
      </w:r>
      <w:proofErr w:type="gramEnd"/>
      <w:r w:rsidRPr="00CF7711">
        <w:rPr>
          <w:sz w:val="22"/>
          <w:szCs w:val="22"/>
        </w:rPr>
        <w:t>.2.1.</w:t>
      </w:r>
      <w:r w:rsidR="002525BB" w:rsidRPr="00CF7711">
        <w:rPr>
          <w:sz w:val="22"/>
          <w:szCs w:val="22"/>
        </w:rPr>
        <w:t>8</w:t>
      </w:r>
      <w:r w:rsidRPr="00CF7711">
        <w:rPr>
          <w:sz w:val="22"/>
          <w:szCs w:val="22"/>
        </w:rPr>
        <w:t>.Danışan_Memnuniyet_Anket_Sonuçları</w:t>
      </w:r>
    </w:p>
    <w:p w14:paraId="773CD516" w14:textId="77777777" w:rsidR="00F205BC" w:rsidRPr="00CF7711" w:rsidRDefault="00F205BC" w:rsidP="003C6026">
      <w:pPr>
        <w:spacing w:before="120" w:after="120"/>
        <w:rPr>
          <w:sz w:val="22"/>
          <w:szCs w:val="22"/>
        </w:rPr>
      </w:pPr>
    </w:p>
    <w:p w14:paraId="73C79CA2" w14:textId="77777777" w:rsidR="00573D25" w:rsidRPr="00CF7711" w:rsidRDefault="00573D25" w:rsidP="003C6026">
      <w:pPr>
        <w:spacing w:before="120" w:after="120"/>
        <w:rPr>
          <w:sz w:val="22"/>
          <w:szCs w:val="22"/>
        </w:rPr>
      </w:pPr>
    </w:p>
    <w:p w14:paraId="4BD0E591" w14:textId="77777777" w:rsidR="00D52AB2" w:rsidRPr="00CF7711" w:rsidRDefault="00D52AB2" w:rsidP="003C6026">
      <w:pPr>
        <w:spacing w:before="120" w:after="120"/>
        <w:rPr>
          <w:sz w:val="22"/>
          <w:szCs w:val="22"/>
        </w:rPr>
      </w:pPr>
      <w:r w:rsidRPr="00CF7711">
        <w:rPr>
          <w:sz w:val="22"/>
          <w:szCs w:val="22"/>
        </w:rPr>
        <w:br w:type="page"/>
      </w:r>
    </w:p>
    <w:p w14:paraId="2803C91D" w14:textId="77777777" w:rsidR="00D52AB2" w:rsidRPr="00CF7711" w:rsidRDefault="00D52AB2" w:rsidP="003C6026">
      <w:pPr>
        <w:pStyle w:val="Balk1"/>
        <w:spacing w:before="120" w:after="120"/>
        <w:rPr>
          <w:rFonts w:ascii="Times New Roman" w:hAnsi="Times New Roman" w:cs="Times New Roman"/>
          <w:b/>
          <w:sz w:val="22"/>
          <w:szCs w:val="22"/>
        </w:rPr>
      </w:pPr>
      <w:bookmarkStart w:id="78" w:name="_Toc92747672"/>
      <w:bookmarkStart w:id="79" w:name="_Toc155533594"/>
      <w:r w:rsidRPr="00CF7711">
        <w:rPr>
          <w:rFonts w:ascii="Times New Roman" w:hAnsi="Times New Roman" w:cs="Times New Roman"/>
          <w:b/>
          <w:sz w:val="22"/>
          <w:szCs w:val="22"/>
        </w:rPr>
        <w:lastRenderedPageBreak/>
        <w:t>SONUÇ VE DEĞERLENDİRME</w:t>
      </w:r>
      <w:bookmarkEnd w:id="78"/>
      <w:bookmarkEnd w:id="79"/>
      <w:r w:rsidRPr="00CF7711">
        <w:rPr>
          <w:rFonts w:ascii="Times New Roman" w:hAnsi="Times New Roman" w:cs="Times New Roman"/>
          <w:b/>
          <w:sz w:val="22"/>
          <w:szCs w:val="22"/>
        </w:rPr>
        <w:t xml:space="preserve"> </w:t>
      </w:r>
    </w:p>
    <w:p w14:paraId="4965300E" w14:textId="77777777" w:rsidR="001D791B" w:rsidRPr="001D791B" w:rsidRDefault="001D791B" w:rsidP="001D791B">
      <w:pPr>
        <w:spacing w:before="100" w:beforeAutospacing="1" w:after="100" w:afterAutospacing="1"/>
        <w:rPr>
          <w:sz w:val="22"/>
          <w:szCs w:val="22"/>
          <w:lang w:eastAsia="tr-TR"/>
        </w:rPr>
      </w:pPr>
      <w:bookmarkStart w:id="80" w:name="_GoBack"/>
      <w:r w:rsidRPr="001D791B">
        <w:rPr>
          <w:b/>
          <w:bCs/>
          <w:sz w:val="22"/>
          <w:szCs w:val="22"/>
          <w:lang w:eastAsia="tr-TR"/>
        </w:rPr>
        <w:t>Liderlik, Yönetişim ve Kalite</w:t>
      </w:r>
      <w:r w:rsidRPr="001D791B">
        <w:rPr>
          <w:sz w:val="22"/>
          <w:szCs w:val="22"/>
          <w:lang w:eastAsia="tr-TR"/>
        </w:rPr>
        <w:br/>
        <w:t xml:space="preserve">Bölümümüzde yönetişim modeli; kurullar, komisyonlar ve çalışma grupları ile yapılandırılmış, bu yapılar aracılığıyla bölüm içi karar alma ve planlama süreçleri düzenli olarak yürütülmüştür. 2024 yılı içinde özellikle lisans programının açılması sürecine odaklanılmış; bölüm ve fakülte kurulları ile Senato kararları doğrultusunda program açılış süreci tamamlanmış ve 2025-2026 Güz döneminden itibaren öğrenci alımı onaylanmıştır. Bölümün </w:t>
      </w:r>
      <w:proofErr w:type="gramStart"/>
      <w:r w:rsidRPr="001D791B">
        <w:rPr>
          <w:sz w:val="22"/>
          <w:szCs w:val="22"/>
          <w:lang w:eastAsia="tr-TR"/>
        </w:rPr>
        <w:t>misyon</w:t>
      </w:r>
      <w:proofErr w:type="gramEnd"/>
      <w:r w:rsidRPr="001D791B">
        <w:rPr>
          <w:sz w:val="22"/>
          <w:szCs w:val="22"/>
          <w:lang w:eastAsia="tr-TR"/>
        </w:rPr>
        <w:t xml:space="preserve"> ve vizyonu güncellenerek web sayfasında görünür hale getirilmiş, kalite süreçleri bölümün rutin yönetim işleyişine entegre edilmiştir.</w:t>
      </w:r>
    </w:p>
    <w:p w14:paraId="49F162ED" w14:textId="77777777" w:rsidR="001D791B" w:rsidRPr="001D791B" w:rsidRDefault="001D791B" w:rsidP="001D791B">
      <w:pPr>
        <w:spacing w:before="100" w:beforeAutospacing="1" w:after="100" w:afterAutospacing="1"/>
        <w:rPr>
          <w:sz w:val="22"/>
          <w:szCs w:val="22"/>
          <w:lang w:eastAsia="tr-TR"/>
        </w:rPr>
      </w:pPr>
      <w:r w:rsidRPr="001D791B">
        <w:rPr>
          <w:b/>
          <w:bCs/>
          <w:sz w:val="22"/>
          <w:szCs w:val="22"/>
          <w:lang w:eastAsia="tr-TR"/>
        </w:rPr>
        <w:t>Eğitim ve Öğretim</w:t>
      </w:r>
      <w:r w:rsidRPr="001D791B">
        <w:rPr>
          <w:sz w:val="22"/>
          <w:szCs w:val="22"/>
          <w:lang w:eastAsia="tr-TR"/>
        </w:rPr>
        <w:br/>
        <w:t>Bölüm lisans programı henüz aktif olmasa da, 2024 yılı boyunca program tasarımı, ders içerikleri ve bilgi paketlerine ilişkin çalışmalar yoğun biçimde sürdürülmüş; program çıktıları ve ders öğrenme kazanımları yeniden yapılandırılmıştır. Eğitim programı; temel bilimler, profesyonel değerler ve mesleki/klinik uygulama alanlarını kapsayacak biçimde kurgulanmış, ilk yıllarda temel bilgi ve becerileri, ilerleyen yıllarda mesleki dersler ve klinik uygulamaları içerecek şekilde düzenlenmiştir. Birim eğitim komisyonu toplantılarıyla program güncellemeleri izlenmiş ve 2025–2026 Eğitim-Öğretim yılı Güz döneminde lisans programına öğrenci alınmasına yönelik akademik ve idari süreçler tamamlanma aşamasına gelmiştir.</w:t>
      </w:r>
    </w:p>
    <w:p w14:paraId="4C6CEFC5" w14:textId="3B54065B" w:rsidR="001D791B" w:rsidRPr="001D791B" w:rsidRDefault="001D791B" w:rsidP="001D791B">
      <w:pPr>
        <w:spacing w:before="100" w:beforeAutospacing="1" w:after="100" w:afterAutospacing="1"/>
        <w:rPr>
          <w:sz w:val="22"/>
          <w:szCs w:val="22"/>
          <w:lang w:eastAsia="tr-TR"/>
        </w:rPr>
      </w:pPr>
      <w:r w:rsidRPr="001D791B">
        <w:rPr>
          <w:b/>
          <w:bCs/>
          <w:sz w:val="22"/>
          <w:szCs w:val="22"/>
          <w:lang w:eastAsia="tr-TR"/>
        </w:rPr>
        <w:t>Araştırma ve Geliştirme</w:t>
      </w:r>
      <w:r w:rsidRPr="001D791B">
        <w:rPr>
          <w:sz w:val="22"/>
          <w:szCs w:val="22"/>
          <w:lang w:eastAsia="tr-TR"/>
        </w:rPr>
        <w:br/>
        <w:t xml:space="preserve">Araştırma süreçleri, bölüm kurulları ve Ar-Ge odaklı çalışma grupları aracılığıyla yürütülmekte; sınırlı sayıda öğretim elemanına rağmen araştırma çıktılarının niteliğinin artırılması hedeflenmektedir. Araştırma konuları belirlenirken ulusal ve uluslararası eğilimler, bölümün öncelikli çalışma alanları ve toplumsal gereksinimler dikkate alınmıştır. Öğretim elemanlarının bilimsel toplantılara katılımı desteklenmiş; ulusal ve uluslararası kongre, </w:t>
      </w:r>
      <w:proofErr w:type="gramStart"/>
      <w:r w:rsidRPr="001D791B">
        <w:rPr>
          <w:sz w:val="22"/>
          <w:szCs w:val="22"/>
          <w:lang w:eastAsia="tr-TR"/>
        </w:rPr>
        <w:t>sempozyum</w:t>
      </w:r>
      <w:proofErr w:type="gramEnd"/>
      <w:r w:rsidRPr="001D791B">
        <w:rPr>
          <w:sz w:val="22"/>
          <w:szCs w:val="22"/>
          <w:lang w:eastAsia="tr-TR"/>
        </w:rPr>
        <w:t xml:space="preserve"> ve </w:t>
      </w:r>
      <w:proofErr w:type="spellStart"/>
      <w:r w:rsidRPr="001D791B">
        <w:rPr>
          <w:sz w:val="22"/>
          <w:szCs w:val="22"/>
          <w:lang w:eastAsia="tr-TR"/>
        </w:rPr>
        <w:t>çalıştaylara</w:t>
      </w:r>
      <w:proofErr w:type="spellEnd"/>
      <w:r w:rsidRPr="001D791B">
        <w:rPr>
          <w:sz w:val="22"/>
          <w:szCs w:val="22"/>
          <w:lang w:eastAsia="tr-TR"/>
        </w:rPr>
        <w:t xml:space="preserve"> aktif katılım sürdürülmüştür. Bu çerçevede Ar-Ge hedefleri tanımlanmış, düzenli izleme ve raporlama ile bölümün araştırma olgunluk düzeyinin kurumsallaşma yönünde ilerlediği görülmüştür.</w:t>
      </w:r>
    </w:p>
    <w:p w14:paraId="0A3731F6" w14:textId="769A5DD0" w:rsidR="001D791B" w:rsidRPr="001D791B" w:rsidRDefault="001D791B" w:rsidP="001D791B">
      <w:pPr>
        <w:spacing w:before="100" w:beforeAutospacing="1" w:after="100" w:afterAutospacing="1"/>
        <w:rPr>
          <w:b/>
          <w:bCs/>
          <w:sz w:val="22"/>
          <w:szCs w:val="22"/>
          <w:lang w:eastAsia="tr-TR"/>
        </w:rPr>
      </w:pPr>
      <w:r w:rsidRPr="001D791B">
        <w:rPr>
          <w:b/>
          <w:bCs/>
          <w:sz w:val="22"/>
          <w:szCs w:val="22"/>
          <w:lang w:eastAsia="tr-TR"/>
        </w:rPr>
        <w:t>Toplumsal Katkı</w:t>
      </w:r>
      <w:r w:rsidRPr="001D791B">
        <w:rPr>
          <w:sz w:val="22"/>
          <w:szCs w:val="22"/>
          <w:lang w:eastAsia="tr-TR"/>
        </w:rPr>
        <w:br/>
        <w:t xml:space="preserve">Bölümümüzde danışanlara yönelik dil ve konuşma </w:t>
      </w:r>
      <w:proofErr w:type="gramStart"/>
      <w:r w:rsidRPr="001D791B">
        <w:rPr>
          <w:sz w:val="22"/>
          <w:szCs w:val="22"/>
          <w:lang w:eastAsia="tr-TR"/>
        </w:rPr>
        <w:t>terapisi</w:t>
      </w:r>
      <w:proofErr w:type="gramEnd"/>
      <w:r w:rsidRPr="001D791B">
        <w:rPr>
          <w:sz w:val="22"/>
          <w:szCs w:val="22"/>
          <w:lang w:eastAsia="tr-TR"/>
        </w:rPr>
        <w:t xml:space="preserve"> hizmetleri sürdürülmekte; bu hizmetler danışan memnuniyet anketleri ve hizmet değerlendirme formlarıyla izlenmeye çalışılmaktadır. Fiziki, teknik ve mali kaynakların kısıtlılığına karşın mevcut </w:t>
      </w:r>
      <w:proofErr w:type="gramStart"/>
      <w:r w:rsidRPr="001D791B">
        <w:rPr>
          <w:sz w:val="22"/>
          <w:szCs w:val="22"/>
          <w:lang w:eastAsia="tr-TR"/>
        </w:rPr>
        <w:t>imkanlar</w:t>
      </w:r>
      <w:proofErr w:type="gramEnd"/>
      <w:r w:rsidRPr="001D791B">
        <w:rPr>
          <w:sz w:val="22"/>
          <w:szCs w:val="22"/>
          <w:lang w:eastAsia="tr-TR"/>
        </w:rPr>
        <w:t xml:space="preserve"> etkin kullanılmakta, özellikle dezavantajlı gruplara öncelik verilerek toplumun ve çevrenin ihtiyaçlarına yanıt vermeye özen gösterilmektedir. 2024 yılı boyunca “Çocuklarda Dil ve Konuşma Bozuklukları Farkındalık Kursu” ve ailelere/profesyonellere yönelik eğitim etkinlikleri gibi çeşitli farkındalık çalışmaları gerçekleştirilmiş; hazırlanan bilgilendirici materyaller bölüm panolarında iç ve dış paydaşlara görünür kılınmıştır. Bununla birlikte toplumsal katkı performansının izlenmesi için daha sistematik ilke, ölçüt ve göstergelerin tanımlanmasına ihtiyaç olduğu değerlendirilmiştir</w:t>
      </w:r>
      <w:bookmarkEnd w:id="80"/>
      <w:r w:rsidRPr="001D791B">
        <w:rPr>
          <w:sz w:val="22"/>
          <w:szCs w:val="22"/>
          <w:lang w:eastAsia="tr-TR"/>
        </w:rPr>
        <w:t>.</w:t>
      </w:r>
    </w:p>
    <w:p w14:paraId="280FE4B9" w14:textId="77777777" w:rsidR="00CF7711" w:rsidRPr="00CF7711" w:rsidRDefault="00CF7711" w:rsidP="00F92DAA">
      <w:pPr>
        <w:rPr>
          <w:sz w:val="22"/>
          <w:szCs w:val="22"/>
        </w:rPr>
        <w:sectPr w:rsidR="00CF7711" w:rsidRPr="00CF7711" w:rsidSect="006F5799">
          <w:headerReference w:type="default" r:id="rId12"/>
          <w:footerReference w:type="default" r:id="rId13"/>
          <w:pgSz w:w="11906" w:h="16838"/>
          <w:pgMar w:top="1417" w:right="1417" w:bottom="1417" w:left="1417" w:header="170" w:footer="170" w:gutter="0"/>
          <w:cols w:space="708"/>
          <w:docGrid w:linePitch="360"/>
        </w:sectPr>
      </w:pPr>
    </w:p>
    <w:p w14:paraId="321E7CF3" w14:textId="77777777" w:rsidR="0009720A" w:rsidRPr="00CF7711" w:rsidRDefault="0009720A" w:rsidP="0009720A">
      <w:pPr>
        <w:pStyle w:val="Balk1"/>
        <w:spacing w:after="112" w:line="262" w:lineRule="auto"/>
        <w:ind w:left="-4" w:right="963"/>
        <w:jc w:val="center"/>
        <w:rPr>
          <w:rFonts w:ascii="Times New Roman" w:hAnsi="Times New Roman" w:cs="Times New Roman"/>
          <w:b/>
          <w:sz w:val="22"/>
          <w:szCs w:val="22"/>
        </w:rPr>
      </w:pPr>
      <w:bookmarkStart w:id="81" w:name="_Toc155533595"/>
      <w:r w:rsidRPr="00CF7711">
        <w:rPr>
          <w:rFonts w:ascii="Times New Roman" w:hAnsi="Times New Roman" w:cs="Times New Roman"/>
          <w:b/>
          <w:sz w:val="22"/>
          <w:szCs w:val="22"/>
        </w:rPr>
        <w:lastRenderedPageBreak/>
        <w:t>EK.</w:t>
      </w:r>
      <w:r w:rsidR="008C4B82" w:rsidRPr="00CF7711">
        <w:rPr>
          <w:rFonts w:ascii="Times New Roman" w:hAnsi="Times New Roman" w:cs="Times New Roman"/>
          <w:b/>
          <w:sz w:val="22"/>
          <w:szCs w:val="22"/>
        </w:rPr>
        <w:t>2</w:t>
      </w:r>
      <w:r w:rsidRPr="00CF7711">
        <w:rPr>
          <w:rFonts w:ascii="Times New Roman" w:hAnsi="Times New Roman" w:cs="Times New Roman"/>
          <w:b/>
          <w:sz w:val="22"/>
          <w:szCs w:val="22"/>
        </w:rPr>
        <w:t xml:space="preserve"> DERECELİ DEĞERLENDİRME ANAHTARI</w:t>
      </w:r>
      <w:bookmarkEnd w:id="81"/>
      <w:r w:rsidRPr="00CF7711">
        <w:rPr>
          <w:rFonts w:ascii="Times New Roman" w:hAnsi="Times New Roman" w:cs="Times New Roman"/>
          <w:b/>
          <w:sz w:val="22"/>
          <w:szCs w:val="22"/>
        </w:rPr>
        <w:t xml:space="preserve"> </w:t>
      </w:r>
    </w:p>
    <w:p w14:paraId="56AC4A6C" w14:textId="77777777" w:rsidR="00657321" w:rsidRPr="00CF7711" w:rsidRDefault="00657321" w:rsidP="00657321">
      <w:pPr>
        <w:rPr>
          <w:sz w:val="22"/>
          <w:szCs w:val="22"/>
        </w:rPr>
      </w:pPr>
    </w:p>
    <w:tbl>
      <w:tblPr>
        <w:tblStyle w:val="TableGrid"/>
        <w:tblW w:w="5000" w:type="pct"/>
        <w:tblInd w:w="0" w:type="dxa"/>
        <w:tblCellMar>
          <w:top w:w="48" w:type="dxa"/>
          <w:left w:w="107" w:type="dxa"/>
          <w:right w:w="55" w:type="dxa"/>
        </w:tblCellMar>
        <w:tblLook w:val="04A0" w:firstRow="1" w:lastRow="0" w:firstColumn="1" w:lastColumn="0" w:noHBand="0" w:noVBand="1"/>
      </w:tblPr>
      <w:tblGrid>
        <w:gridCol w:w="5700"/>
        <w:gridCol w:w="2099"/>
        <w:gridCol w:w="1866"/>
        <w:gridCol w:w="1924"/>
        <w:gridCol w:w="1881"/>
        <w:gridCol w:w="1875"/>
      </w:tblGrid>
      <w:tr w:rsidR="00657321" w:rsidRPr="00CF7711" w14:paraId="39C02ABD" w14:textId="77777777" w:rsidTr="0009720A">
        <w:trPr>
          <w:trHeight w:val="421"/>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CADE"/>
            <w:vAlign w:val="bottom"/>
          </w:tcPr>
          <w:p w14:paraId="2AAFEA67" w14:textId="77777777" w:rsidR="00657321" w:rsidRPr="00CF7711" w:rsidRDefault="00657321" w:rsidP="0009720A">
            <w:pPr>
              <w:tabs>
                <w:tab w:val="center" w:pos="199"/>
                <w:tab w:val="center" w:pos="4896"/>
                <w:tab w:val="center" w:pos="9588"/>
                <w:tab w:val="right" w:pos="15849"/>
              </w:tabs>
              <w:spacing w:line="259" w:lineRule="auto"/>
              <w:rPr>
                <w:sz w:val="22"/>
                <w:szCs w:val="22"/>
              </w:rPr>
            </w:pPr>
            <w:r w:rsidRPr="00CF7711">
              <w:rPr>
                <w:sz w:val="22"/>
                <w:szCs w:val="22"/>
              </w:rPr>
              <w:tab/>
            </w:r>
            <w:r w:rsidRPr="00CF7711">
              <w:rPr>
                <w:color w:val="4472C4"/>
                <w:sz w:val="22"/>
                <w:szCs w:val="22"/>
                <w:vertAlign w:val="superscript"/>
              </w:rPr>
              <w:t xml:space="preserve"> </w:t>
            </w:r>
            <w:r w:rsidRPr="00CF7711">
              <w:rPr>
                <w:color w:val="4472C4"/>
                <w:sz w:val="22"/>
                <w:szCs w:val="22"/>
                <w:vertAlign w:val="superscript"/>
              </w:rPr>
              <w:tab/>
              <w:t xml:space="preserve"> </w:t>
            </w:r>
            <w:r w:rsidRPr="00CF7711">
              <w:rPr>
                <w:color w:val="4472C4"/>
                <w:sz w:val="22"/>
                <w:szCs w:val="22"/>
                <w:vertAlign w:val="superscript"/>
              </w:rPr>
              <w:tab/>
            </w:r>
            <w:r w:rsidRPr="00CF7711">
              <w:rPr>
                <w:sz w:val="22"/>
                <w:szCs w:val="22"/>
                <w:vertAlign w:val="superscript"/>
              </w:rPr>
              <w:t xml:space="preserve"> </w:t>
            </w:r>
            <w:r w:rsidRPr="00CF7711">
              <w:rPr>
                <w:sz w:val="22"/>
                <w:szCs w:val="22"/>
                <w:vertAlign w:val="superscript"/>
              </w:rPr>
              <w:tab/>
            </w:r>
            <w:r w:rsidRPr="00CF7711">
              <w:rPr>
                <w:b/>
                <w:color w:val="7B0B4E"/>
                <w:sz w:val="22"/>
                <w:szCs w:val="22"/>
              </w:rPr>
              <w:t>A. LİDERLİK, YÖNETİM ve KALİTE</w:t>
            </w:r>
            <w:r w:rsidRPr="00CF7711">
              <w:rPr>
                <w:b/>
                <w:sz w:val="22"/>
                <w:szCs w:val="22"/>
              </w:rPr>
              <w:t xml:space="preserve"> </w:t>
            </w:r>
          </w:p>
        </w:tc>
      </w:tr>
      <w:tr w:rsidR="00657321" w:rsidRPr="00CF7711" w14:paraId="39C04BE4" w14:textId="77777777" w:rsidTr="0009720A">
        <w:trPr>
          <w:trHeight w:val="936"/>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CADE"/>
          </w:tcPr>
          <w:p w14:paraId="1C346CC7" w14:textId="77777777" w:rsidR="00657321" w:rsidRPr="00CF7711" w:rsidRDefault="00657321" w:rsidP="0009720A">
            <w:pPr>
              <w:spacing w:line="259" w:lineRule="auto"/>
              <w:rPr>
                <w:sz w:val="22"/>
                <w:szCs w:val="22"/>
              </w:rPr>
            </w:pPr>
            <w:r w:rsidRPr="00CF7711">
              <w:rPr>
                <w:b/>
                <w:sz w:val="22"/>
                <w:szCs w:val="22"/>
              </w:rPr>
              <w:t xml:space="preserve">A.1. Liderlik ve Kalite </w:t>
            </w:r>
          </w:p>
          <w:p w14:paraId="223DD926" w14:textId="77777777" w:rsidR="00657321" w:rsidRPr="00CF7711" w:rsidRDefault="00657321" w:rsidP="0009720A">
            <w:pPr>
              <w:spacing w:line="259" w:lineRule="auto"/>
              <w:rPr>
                <w:sz w:val="22"/>
                <w:szCs w:val="22"/>
              </w:rPr>
            </w:pPr>
            <w:r w:rsidRPr="00CF7711">
              <w:rPr>
                <w:sz w:val="22"/>
                <w:szCs w:val="22"/>
              </w:rPr>
              <w:t>Birim, kurumsal dönüşümünü sağlayacak yönetim modeline sahip olmalı, liderlik yaklaşımları uygulamalı, iç kalite güvence mekanizmalarını oluşturmalı ve kalite güvence kültürünü içselleştirmelidir.</w:t>
            </w:r>
          </w:p>
        </w:tc>
      </w:tr>
      <w:tr w:rsidR="00657321" w:rsidRPr="00CF7711" w14:paraId="7C14EA3D" w14:textId="77777777" w:rsidTr="0009720A">
        <w:trPr>
          <w:trHeight w:val="319"/>
        </w:trPr>
        <w:tc>
          <w:tcPr>
            <w:tcW w:w="1857" w:type="pct"/>
            <w:tcBorders>
              <w:top w:val="single" w:sz="4" w:space="0" w:color="000000"/>
              <w:left w:val="single" w:sz="4" w:space="0" w:color="000000"/>
              <w:bottom w:val="single" w:sz="4" w:space="0" w:color="000000"/>
              <w:right w:val="single" w:sz="4" w:space="0" w:color="000000"/>
            </w:tcBorders>
            <w:shd w:val="clear" w:color="auto" w:fill="FFCADE"/>
          </w:tcPr>
          <w:p w14:paraId="212C2F70" w14:textId="77777777" w:rsidR="00657321" w:rsidRPr="00CF7711" w:rsidRDefault="00657321" w:rsidP="0009720A">
            <w:pPr>
              <w:spacing w:line="259" w:lineRule="auto"/>
              <w:rPr>
                <w:sz w:val="22"/>
                <w:szCs w:val="22"/>
              </w:rPr>
            </w:pPr>
            <w:r w:rsidRPr="00CF7711">
              <w:rPr>
                <w:sz w:val="22"/>
                <w:szCs w:val="22"/>
              </w:rPr>
              <w:t xml:space="preserve"> </w:t>
            </w:r>
          </w:p>
        </w:tc>
        <w:tc>
          <w:tcPr>
            <w:tcW w:w="684" w:type="pct"/>
            <w:tcBorders>
              <w:top w:val="single" w:sz="4" w:space="0" w:color="000000"/>
              <w:left w:val="single" w:sz="4" w:space="0" w:color="000000"/>
              <w:bottom w:val="single" w:sz="4" w:space="0" w:color="000000"/>
              <w:right w:val="single" w:sz="4" w:space="0" w:color="000000"/>
            </w:tcBorders>
            <w:shd w:val="clear" w:color="auto" w:fill="FFCADE"/>
          </w:tcPr>
          <w:p w14:paraId="3724ABB6" w14:textId="77777777" w:rsidR="00657321" w:rsidRPr="00CF7711" w:rsidRDefault="00657321" w:rsidP="0009720A">
            <w:pPr>
              <w:spacing w:line="259" w:lineRule="auto"/>
              <w:ind w:right="52"/>
              <w:jc w:val="center"/>
              <w:rPr>
                <w:sz w:val="22"/>
                <w:szCs w:val="22"/>
              </w:rPr>
            </w:pPr>
            <w:r w:rsidRPr="00CF7711">
              <w:rPr>
                <w:b/>
                <w:sz w:val="22"/>
                <w:szCs w:val="22"/>
              </w:rPr>
              <w:t xml:space="preserve">1 </w:t>
            </w:r>
          </w:p>
        </w:tc>
        <w:tc>
          <w:tcPr>
            <w:tcW w:w="608" w:type="pct"/>
            <w:tcBorders>
              <w:top w:val="single" w:sz="4" w:space="0" w:color="000000"/>
              <w:left w:val="single" w:sz="4" w:space="0" w:color="000000"/>
              <w:bottom w:val="single" w:sz="4" w:space="0" w:color="000000"/>
              <w:right w:val="single" w:sz="4" w:space="0" w:color="000000"/>
            </w:tcBorders>
            <w:shd w:val="clear" w:color="auto" w:fill="FFCADE"/>
          </w:tcPr>
          <w:p w14:paraId="14DC3EA9" w14:textId="77777777" w:rsidR="00657321" w:rsidRPr="00CF7711" w:rsidRDefault="00657321" w:rsidP="0009720A">
            <w:pPr>
              <w:spacing w:line="259" w:lineRule="auto"/>
              <w:ind w:right="49"/>
              <w:jc w:val="center"/>
              <w:rPr>
                <w:sz w:val="22"/>
                <w:szCs w:val="22"/>
              </w:rPr>
            </w:pPr>
            <w:r w:rsidRPr="00CF7711">
              <w:rPr>
                <w:b/>
                <w:sz w:val="22"/>
                <w:szCs w:val="22"/>
              </w:rPr>
              <w:t xml:space="preserve">2 </w:t>
            </w:r>
          </w:p>
        </w:tc>
        <w:tc>
          <w:tcPr>
            <w:tcW w:w="627" w:type="pct"/>
            <w:tcBorders>
              <w:top w:val="single" w:sz="4" w:space="0" w:color="000000"/>
              <w:left w:val="single" w:sz="4" w:space="0" w:color="000000"/>
              <w:bottom w:val="single" w:sz="4" w:space="0" w:color="000000"/>
              <w:right w:val="single" w:sz="4" w:space="0" w:color="000000"/>
            </w:tcBorders>
            <w:shd w:val="clear" w:color="auto" w:fill="FFCADE"/>
          </w:tcPr>
          <w:p w14:paraId="605C8F31" w14:textId="77777777" w:rsidR="00657321" w:rsidRPr="00CF7711" w:rsidRDefault="00657321" w:rsidP="0009720A">
            <w:pPr>
              <w:spacing w:line="259" w:lineRule="auto"/>
              <w:ind w:right="49"/>
              <w:jc w:val="center"/>
              <w:rPr>
                <w:sz w:val="22"/>
                <w:szCs w:val="22"/>
              </w:rPr>
            </w:pPr>
            <w:r w:rsidRPr="00CF7711">
              <w:rPr>
                <w:b/>
                <w:sz w:val="22"/>
                <w:szCs w:val="22"/>
              </w:rPr>
              <w:t xml:space="preserve">3 </w:t>
            </w:r>
          </w:p>
        </w:tc>
        <w:tc>
          <w:tcPr>
            <w:tcW w:w="613" w:type="pct"/>
            <w:tcBorders>
              <w:top w:val="single" w:sz="4" w:space="0" w:color="000000"/>
              <w:left w:val="single" w:sz="4" w:space="0" w:color="000000"/>
              <w:bottom w:val="single" w:sz="4" w:space="0" w:color="000000"/>
              <w:right w:val="single" w:sz="4" w:space="0" w:color="000000"/>
            </w:tcBorders>
            <w:shd w:val="clear" w:color="auto" w:fill="FFCADE"/>
          </w:tcPr>
          <w:p w14:paraId="59EE34AC" w14:textId="77777777" w:rsidR="00657321" w:rsidRPr="00CF7711" w:rsidRDefault="00657321" w:rsidP="0009720A">
            <w:pPr>
              <w:spacing w:line="259" w:lineRule="auto"/>
              <w:ind w:right="50"/>
              <w:jc w:val="center"/>
              <w:rPr>
                <w:sz w:val="22"/>
                <w:szCs w:val="22"/>
              </w:rPr>
            </w:pPr>
            <w:r w:rsidRPr="00CF7711">
              <w:rPr>
                <w:b/>
                <w:sz w:val="22"/>
                <w:szCs w:val="22"/>
              </w:rPr>
              <w:t xml:space="preserve">4 </w:t>
            </w:r>
          </w:p>
        </w:tc>
        <w:tc>
          <w:tcPr>
            <w:tcW w:w="611" w:type="pct"/>
            <w:tcBorders>
              <w:top w:val="single" w:sz="4" w:space="0" w:color="000000"/>
              <w:left w:val="single" w:sz="4" w:space="0" w:color="000000"/>
              <w:bottom w:val="single" w:sz="4" w:space="0" w:color="000000"/>
              <w:right w:val="single" w:sz="4" w:space="0" w:color="000000"/>
            </w:tcBorders>
            <w:shd w:val="clear" w:color="auto" w:fill="FFCADE"/>
          </w:tcPr>
          <w:p w14:paraId="22679D94" w14:textId="77777777" w:rsidR="00657321" w:rsidRPr="00CF7711" w:rsidRDefault="00657321" w:rsidP="0009720A">
            <w:pPr>
              <w:spacing w:line="259" w:lineRule="auto"/>
              <w:ind w:right="52"/>
              <w:jc w:val="center"/>
              <w:rPr>
                <w:sz w:val="22"/>
                <w:szCs w:val="22"/>
              </w:rPr>
            </w:pPr>
            <w:r w:rsidRPr="00CF7711">
              <w:rPr>
                <w:b/>
                <w:sz w:val="22"/>
                <w:szCs w:val="22"/>
              </w:rPr>
              <w:t xml:space="preserve">5 </w:t>
            </w:r>
          </w:p>
        </w:tc>
      </w:tr>
      <w:tr w:rsidR="00657321" w:rsidRPr="00CF7711" w14:paraId="0EABA1AC" w14:textId="77777777" w:rsidTr="0009720A">
        <w:trPr>
          <w:trHeight w:val="3979"/>
        </w:trPr>
        <w:tc>
          <w:tcPr>
            <w:tcW w:w="1857" w:type="pct"/>
            <w:vMerge w:val="restart"/>
            <w:tcBorders>
              <w:top w:val="single" w:sz="4" w:space="0" w:color="000000"/>
              <w:left w:val="single" w:sz="4" w:space="0" w:color="000000"/>
              <w:bottom w:val="single" w:sz="4" w:space="0" w:color="000000"/>
              <w:right w:val="single" w:sz="4" w:space="0" w:color="000000"/>
            </w:tcBorders>
          </w:tcPr>
          <w:p w14:paraId="496B1E32" w14:textId="77777777" w:rsidR="00657321" w:rsidRPr="00CF7711" w:rsidRDefault="00657321" w:rsidP="0009720A">
            <w:pPr>
              <w:spacing w:after="19" w:line="259" w:lineRule="auto"/>
              <w:rPr>
                <w:sz w:val="22"/>
                <w:szCs w:val="22"/>
              </w:rPr>
            </w:pPr>
            <w:r w:rsidRPr="00CF7711">
              <w:rPr>
                <w:b/>
                <w:sz w:val="22"/>
                <w:szCs w:val="22"/>
              </w:rPr>
              <w:t xml:space="preserve"> </w:t>
            </w:r>
          </w:p>
          <w:p w14:paraId="2D723DB4" w14:textId="77777777" w:rsidR="00657321" w:rsidRPr="00CF7711" w:rsidRDefault="00657321" w:rsidP="0009720A">
            <w:pPr>
              <w:spacing w:after="16" w:line="259" w:lineRule="auto"/>
              <w:rPr>
                <w:sz w:val="22"/>
                <w:szCs w:val="22"/>
              </w:rPr>
            </w:pPr>
            <w:r w:rsidRPr="00CF7711">
              <w:rPr>
                <w:b/>
                <w:sz w:val="22"/>
                <w:szCs w:val="22"/>
                <w:u w:val="single" w:color="000000"/>
              </w:rPr>
              <w:t>A.1.1. Yönetim modeli ve idari yapı</w:t>
            </w:r>
            <w:r w:rsidRPr="00CF7711">
              <w:rPr>
                <w:b/>
                <w:sz w:val="22"/>
                <w:szCs w:val="22"/>
              </w:rPr>
              <w:t xml:space="preserve"> </w:t>
            </w:r>
          </w:p>
          <w:p w14:paraId="12B5FE8E" w14:textId="77777777" w:rsidR="00657321" w:rsidRPr="00CF7711" w:rsidRDefault="00657321" w:rsidP="0009720A">
            <w:pPr>
              <w:spacing w:after="19" w:line="259" w:lineRule="auto"/>
              <w:rPr>
                <w:sz w:val="22"/>
                <w:szCs w:val="22"/>
              </w:rPr>
            </w:pPr>
            <w:r w:rsidRPr="00CF7711">
              <w:rPr>
                <w:sz w:val="22"/>
                <w:szCs w:val="22"/>
              </w:rPr>
              <w:t xml:space="preserve"> </w:t>
            </w:r>
          </w:p>
          <w:p w14:paraId="6AF35118" w14:textId="77777777" w:rsidR="00657321" w:rsidRPr="00CF7711" w:rsidRDefault="00657321" w:rsidP="0009720A">
            <w:pPr>
              <w:spacing w:line="275" w:lineRule="auto"/>
              <w:ind w:right="46"/>
              <w:rPr>
                <w:sz w:val="22"/>
                <w:szCs w:val="22"/>
              </w:rPr>
            </w:pPr>
            <w:r w:rsidRPr="00CF7711">
              <w:rPr>
                <w:sz w:val="22"/>
                <w:szCs w:val="22"/>
              </w:rPr>
              <w:t xml:space="preserve">Birimdeki yönetim modeli ve idari yapı (yasal düzenlemeler çerçevesinde kurumsal yaklaşım, gelenekler, tercihler); karar verme mekanizmaları,  kontrol ve denge unsurları; kurulların çok sesliliği ve bağımsız hareket kabiliyeti, paydaşların temsil edilmesi; öngörülen yönetim modeli ile gerçekleşmenin karşılaştırılması, modelin kurumsallığı ve sürekliliği yerleşmiş ve benimsenmiştir. Organizasyon şeması ve bağlı olma/rapor verme ilişkileri; görev tanımları, iş akış süreçleri vardır ve gerçeği yansıtmaktadır; ayrıca bunlar yayımlanmış ve işleyişin paydaşlarca bilinirliği sağlanmıştır.  </w:t>
            </w:r>
          </w:p>
          <w:p w14:paraId="137AF8D0" w14:textId="77777777" w:rsidR="00657321" w:rsidRPr="00CF7711" w:rsidRDefault="00657321" w:rsidP="0009720A">
            <w:pPr>
              <w:spacing w:line="259" w:lineRule="auto"/>
              <w:rPr>
                <w:sz w:val="22"/>
                <w:szCs w:val="22"/>
              </w:rPr>
            </w:pPr>
            <w:r w:rsidRPr="00CF7711">
              <w:rPr>
                <w:sz w:val="22"/>
                <w:szCs w:val="22"/>
              </w:rPr>
              <w:t xml:space="preserve"> </w:t>
            </w:r>
          </w:p>
        </w:tc>
        <w:tc>
          <w:tcPr>
            <w:tcW w:w="684" w:type="pct"/>
            <w:tcBorders>
              <w:top w:val="single" w:sz="4" w:space="0" w:color="000000"/>
              <w:left w:val="single" w:sz="4" w:space="0" w:color="000000"/>
              <w:bottom w:val="single" w:sz="4" w:space="0" w:color="000000"/>
              <w:right w:val="single" w:sz="4" w:space="0" w:color="000000"/>
            </w:tcBorders>
            <w:shd w:val="clear" w:color="auto" w:fill="FEE8EF"/>
          </w:tcPr>
          <w:p w14:paraId="6FA7F709" w14:textId="77777777" w:rsidR="00657321" w:rsidRPr="00CF7711" w:rsidRDefault="00657321" w:rsidP="0009720A">
            <w:pPr>
              <w:spacing w:line="259" w:lineRule="auto"/>
              <w:ind w:left="1"/>
              <w:rPr>
                <w:sz w:val="22"/>
                <w:szCs w:val="22"/>
              </w:rPr>
            </w:pPr>
            <w:r w:rsidRPr="00CF7711">
              <w:rPr>
                <w:sz w:val="22"/>
                <w:szCs w:val="22"/>
              </w:rPr>
              <w:t xml:space="preserve">Birimin </w:t>
            </w:r>
            <w:proofErr w:type="gramStart"/>
            <w:r w:rsidRPr="00CF7711">
              <w:rPr>
                <w:sz w:val="22"/>
                <w:szCs w:val="22"/>
              </w:rPr>
              <w:t>misyonuyla</w:t>
            </w:r>
            <w:proofErr w:type="gramEnd"/>
            <w:r w:rsidRPr="00CF7711">
              <w:rPr>
                <w:sz w:val="22"/>
                <w:szCs w:val="22"/>
              </w:rPr>
              <w:t xml:space="preserve"> uyumlu ve stratejik hedeflerini gerçekleştirmeyi sağlayacak bir yönetim modeli ve </w:t>
            </w:r>
            <w:proofErr w:type="spellStart"/>
            <w:r w:rsidRPr="00CF7711">
              <w:rPr>
                <w:sz w:val="22"/>
                <w:szCs w:val="22"/>
              </w:rPr>
              <w:t>organizasyonel</w:t>
            </w:r>
            <w:proofErr w:type="spellEnd"/>
            <w:r w:rsidRPr="00CF7711">
              <w:rPr>
                <w:sz w:val="22"/>
                <w:szCs w:val="22"/>
              </w:rPr>
              <w:t xml:space="preserve"> yapılanması bulunmamaktadır. </w:t>
            </w:r>
          </w:p>
        </w:tc>
        <w:tc>
          <w:tcPr>
            <w:tcW w:w="608" w:type="pct"/>
            <w:tcBorders>
              <w:top w:val="single" w:sz="4" w:space="0" w:color="000000"/>
              <w:left w:val="single" w:sz="4" w:space="0" w:color="000000"/>
              <w:bottom w:val="single" w:sz="4" w:space="0" w:color="000000"/>
              <w:right w:val="single" w:sz="4" w:space="0" w:color="000000"/>
            </w:tcBorders>
            <w:shd w:val="clear" w:color="auto" w:fill="FECEDD"/>
          </w:tcPr>
          <w:p w14:paraId="19BD0C4F" w14:textId="77777777" w:rsidR="00657321" w:rsidRPr="00CF7711" w:rsidRDefault="00657321" w:rsidP="0009720A">
            <w:pPr>
              <w:spacing w:after="19" w:line="259" w:lineRule="auto"/>
              <w:ind w:left="1"/>
              <w:rPr>
                <w:sz w:val="22"/>
                <w:szCs w:val="22"/>
              </w:rPr>
            </w:pPr>
            <w:r w:rsidRPr="00CF7711">
              <w:rPr>
                <w:sz w:val="22"/>
                <w:szCs w:val="22"/>
              </w:rPr>
              <w:t xml:space="preserve">Birimin </w:t>
            </w:r>
            <w:proofErr w:type="gramStart"/>
            <w:r w:rsidRPr="00CF7711">
              <w:rPr>
                <w:sz w:val="22"/>
                <w:szCs w:val="22"/>
              </w:rPr>
              <w:t>misyon</w:t>
            </w:r>
            <w:proofErr w:type="gramEnd"/>
            <w:r w:rsidRPr="00CF7711">
              <w:rPr>
                <w:sz w:val="22"/>
                <w:szCs w:val="22"/>
              </w:rPr>
              <w:t xml:space="preserve"> ve stratejik hedeflerine ulaşmasını güvence altına alan ve süreçleriyle uyumlu yönetim modeli ve idari yapılanması belirlenmiştir. </w:t>
            </w:r>
          </w:p>
        </w:tc>
        <w:tc>
          <w:tcPr>
            <w:tcW w:w="627" w:type="pct"/>
            <w:tcBorders>
              <w:top w:val="single" w:sz="4" w:space="0" w:color="000000"/>
              <w:left w:val="single" w:sz="4" w:space="0" w:color="000000"/>
              <w:bottom w:val="single" w:sz="4" w:space="0" w:color="000000"/>
              <w:right w:val="single" w:sz="4" w:space="0" w:color="000000"/>
            </w:tcBorders>
            <w:shd w:val="clear" w:color="auto" w:fill="E7A3B8"/>
          </w:tcPr>
          <w:p w14:paraId="048DE5E1" w14:textId="77777777" w:rsidR="00657321" w:rsidRPr="00CF7711" w:rsidRDefault="00657321" w:rsidP="0009720A">
            <w:pPr>
              <w:spacing w:line="259" w:lineRule="auto"/>
              <w:ind w:left="2" w:right="1"/>
              <w:rPr>
                <w:sz w:val="22"/>
                <w:szCs w:val="22"/>
              </w:rPr>
            </w:pPr>
            <w:r w:rsidRPr="00CF7711">
              <w:rPr>
                <w:sz w:val="22"/>
                <w:szCs w:val="22"/>
              </w:rPr>
              <w:t xml:space="preserve">Birimin yönetim modeli ve </w:t>
            </w:r>
            <w:proofErr w:type="spellStart"/>
            <w:r w:rsidRPr="00CF7711">
              <w:rPr>
                <w:sz w:val="22"/>
                <w:szCs w:val="22"/>
              </w:rPr>
              <w:t>organizasyonel</w:t>
            </w:r>
            <w:proofErr w:type="spellEnd"/>
            <w:r w:rsidRPr="00CF7711">
              <w:rPr>
                <w:sz w:val="22"/>
                <w:szCs w:val="22"/>
              </w:rPr>
              <w:t xml:space="preserve"> yapılanması birim ve alanların genelini kapsayacak şekilde faaliyet göstermektedir. </w:t>
            </w:r>
          </w:p>
        </w:tc>
        <w:tc>
          <w:tcPr>
            <w:tcW w:w="613" w:type="pct"/>
            <w:tcBorders>
              <w:top w:val="single" w:sz="4" w:space="0" w:color="000000"/>
              <w:left w:val="single" w:sz="4" w:space="0" w:color="000000"/>
              <w:bottom w:val="single" w:sz="4" w:space="0" w:color="000000"/>
              <w:right w:val="single" w:sz="4" w:space="0" w:color="000000"/>
            </w:tcBorders>
            <w:shd w:val="clear" w:color="auto" w:fill="DE829E"/>
          </w:tcPr>
          <w:p w14:paraId="52B89E89" w14:textId="77777777" w:rsidR="00657321" w:rsidRPr="00CF7711" w:rsidRDefault="00657321" w:rsidP="0009720A">
            <w:pPr>
              <w:spacing w:line="259" w:lineRule="auto"/>
              <w:ind w:left="1"/>
              <w:rPr>
                <w:sz w:val="22"/>
                <w:szCs w:val="22"/>
              </w:rPr>
            </w:pPr>
            <w:r w:rsidRPr="00CF7711">
              <w:rPr>
                <w:sz w:val="22"/>
                <w:szCs w:val="22"/>
              </w:rPr>
              <w:t xml:space="preserve">Birimin yönetim ve </w:t>
            </w:r>
            <w:proofErr w:type="spellStart"/>
            <w:r w:rsidRPr="00CF7711">
              <w:rPr>
                <w:sz w:val="22"/>
                <w:szCs w:val="22"/>
              </w:rPr>
              <w:t>organizasyonel</w:t>
            </w:r>
            <w:proofErr w:type="spellEnd"/>
            <w:r w:rsidRPr="00CF7711">
              <w:rPr>
                <w:sz w:val="22"/>
                <w:szCs w:val="22"/>
              </w:rPr>
              <w:t xml:space="preserve"> yapılanmasına ilişkin uygulamaları izlenmekte ve iyileştirilmektedir. </w:t>
            </w:r>
          </w:p>
        </w:tc>
        <w:tc>
          <w:tcPr>
            <w:tcW w:w="611" w:type="pct"/>
            <w:tcBorders>
              <w:top w:val="single" w:sz="4" w:space="0" w:color="000000"/>
              <w:left w:val="single" w:sz="4" w:space="0" w:color="000000"/>
              <w:bottom w:val="single" w:sz="4" w:space="0" w:color="000000"/>
              <w:right w:val="single" w:sz="4" w:space="0" w:color="000000"/>
            </w:tcBorders>
            <w:shd w:val="clear" w:color="auto" w:fill="D87292"/>
          </w:tcPr>
          <w:p w14:paraId="0FA6D7A5" w14:textId="77777777" w:rsidR="00657321" w:rsidRPr="00CF7711" w:rsidRDefault="00657321" w:rsidP="0009720A">
            <w:pPr>
              <w:spacing w:line="259" w:lineRule="auto"/>
              <w:ind w:left="1"/>
              <w:rPr>
                <w:sz w:val="22"/>
                <w:szCs w:val="22"/>
              </w:rPr>
            </w:pPr>
            <w:r w:rsidRPr="00CF7711">
              <w:rPr>
                <w:sz w:val="22"/>
                <w:szCs w:val="22"/>
              </w:rPr>
              <w:t xml:space="preserve">İçselleştirilmiş, sistematik, sürdürülebilir ve örnek gösterilebilir uygulamalar bulunmaktadır. </w:t>
            </w:r>
          </w:p>
        </w:tc>
      </w:tr>
      <w:tr w:rsidR="00657321" w:rsidRPr="00CF7711" w14:paraId="6510A522" w14:textId="77777777" w:rsidTr="0009720A">
        <w:trPr>
          <w:trHeight w:val="2552"/>
        </w:trPr>
        <w:tc>
          <w:tcPr>
            <w:tcW w:w="1857" w:type="pct"/>
            <w:vMerge/>
            <w:tcBorders>
              <w:top w:val="nil"/>
              <w:left w:val="single" w:sz="4" w:space="0" w:color="000000"/>
              <w:bottom w:val="single" w:sz="4" w:space="0" w:color="000000"/>
              <w:right w:val="single" w:sz="4" w:space="0" w:color="000000"/>
            </w:tcBorders>
          </w:tcPr>
          <w:p w14:paraId="6965F6F5" w14:textId="77777777" w:rsidR="00657321" w:rsidRPr="00CF7711" w:rsidRDefault="00657321" w:rsidP="0009720A">
            <w:pPr>
              <w:spacing w:after="160" w:line="259" w:lineRule="auto"/>
              <w:rPr>
                <w:sz w:val="22"/>
                <w:szCs w:val="22"/>
              </w:rPr>
            </w:pPr>
          </w:p>
        </w:tc>
        <w:tc>
          <w:tcPr>
            <w:tcW w:w="3143" w:type="pct"/>
            <w:gridSpan w:val="5"/>
            <w:tcBorders>
              <w:top w:val="single" w:sz="4" w:space="0" w:color="000000"/>
              <w:left w:val="single" w:sz="4" w:space="0" w:color="000000"/>
              <w:bottom w:val="single" w:sz="4" w:space="0" w:color="000000"/>
              <w:right w:val="single" w:sz="4" w:space="0" w:color="000000"/>
            </w:tcBorders>
            <w:shd w:val="clear" w:color="auto" w:fill="E5AEC0"/>
          </w:tcPr>
          <w:p w14:paraId="07C00D0B" w14:textId="77777777" w:rsidR="00657321" w:rsidRPr="00CF7711" w:rsidRDefault="00657321" w:rsidP="0009720A">
            <w:pPr>
              <w:spacing w:after="19" w:line="259" w:lineRule="auto"/>
              <w:ind w:left="119"/>
              <w:rPr>
                <w:sz w:val="22"/>
                <w:szCs w:val="22"/>
              </w:rPr>
            </w:pPr>
            <w:r w:rsidRPr="00CF7711">
              <w:rPr>
                <w:b/>
                <w:i/>
                <w:sz w:val="22"/>
                <w:szCs w:val="22"/>
              </w:rPr>
              <w:t xml:space="preserve"> </w:t>
            </w:r>
          </w:p>
          <w:p w14:paraId="6DC11205" w14:textId="77777777" w:rsidR="00657321" w:rsidRPr="00CF7711" w:rsidRDefault="00657321" w:rsidP="0009720A">
            <w:pPr>
              <w:spacing w:after="43" w:line="259" w:lineRule="auto"/>
              <w:ind w:left="119"/>
              <w:rPr>
                <w:b/>
                <w:sz w:val="22"/>
                <w:szCs w:val="22"/>
              </w:rPr>
            </w:pPr>
            <w:r w:rsidRPr="00CF7711">
              <w:rPr>
                <w:b/>
                <w:i/>
                <w:sz w:val="22"/>
                <w:szCs w:val="22"/>
              </w:rPr>
              <w:t xml:space="preserve">Örnek Kanıtlar </w:t>
            </w:r>
          </w:p>
          <w:p w14:paraId="22DD3E68" w14:textId="77777777" w:rsidR="00657321" w:rsidRPr="00CF7711" w:rsidRDefault="00657321" w:rsidP="006C0B07">
            <w:pPr>
              <w:numPr>
                <w:ilvl w:val="0"/>
                <w:numId w:val="5"/>
              </w:numPr>
              <w:spacing w:line="259" w:lineRule="auto"/>
              <w:ind w:hanging="360"/>
              <w:rPr>
                <w:i/>
                <w:sz w:val="22"/>
                <w:szCs w:val="22"/>
              </w:rPr>
            </w:pPr>
            <w:r w:rsidRPr="00CF7711">
              <w:rPr>
                <w:i/>
                <w:sz w:val="22"/>
                <w:szCs w:val="22"/>
              </w:rPr>
              <w:t xml:space="preserve">Yönetişim modeli ve organizasyon şeması </w:t>
            </w:r>
          </w:p>
          <w:p w14:paraId="1CAFE789" w14:textId="77777777" w:rsidR="00657321" w:rsidRPr="00CF7711" w:rsidRDefault="00657321" w:rsidP="006C0B07">
            <w:pPr>
              <w:numPr>
                <w:ilvl w:val="0"/>
                <w:numId w:val="5"/>
              </w:numPr>
              <w:spacing w:after="27"/>
              <w:ind w:hanging="360"/>
              <w:rPr>
                <w:i/>
                <w:sz w:val="22"/>
                <w:szCs w:val="22"/>
              </w:rPr>
            </w:pPr>
            <w:r w:rsidRPr="00CF7711">
              <w:rPr>
                <w:i/>
                <w:sz w:val="22"/>
                <w:szCs w:val="22"/>
              </w:rPr>
              <w:t xml:space="preserve">Birimin yönetim ve idari alanlarla ilgili politikasını ve stratejik amaçlarını uyguladığına dair uygulamalar/kanıtlar </w:t>
            </w:r>
          </w:p>
          <w:p w14:paraId="23523EC0" w14:textId="77777777" w:rsidR="00657321" w:rsidRPr="00CF7711" w:rsidRDefault="00657321" w:rsidP="006C0B07">
            <w:pPr>
              <w:numPr>
                <w:ilvl w:val="0"/>
                <w:numId w:val="5"/>
              </w:numPr>
              <w:spacing w:line="259" w:lineRule="auto"/>
              <w:ind w:hanging="360"/>
              <w:rPr>
                <w:i/>
                <w:sz w:val="22"/>
                <w:szCs w:val="22"/>
              </w:rPr>
            </w:pPr>
            <w:r w:rsidRPr="00CF7711">
              <w:rPr>
                <w:i/>
                <w:sz w:val="22"/>
                <w:szCs w:val="22"/>
              </w:rPr>
              <w:t xml:space="preserve">Yönetim ve </w:t>
            </w:r>
            <w:proofErr w:type="spellStart"/>
            <w:r w:rsidRPr="00CF7711">
              <w:rPr>
                <w:i/>
                <w:sz w:val="22"/>
                <w:szCs w:val="22"/>
              </w:rPr>
              <w:t>organizasyonel</w:t>
            </w:r>
            <w:proofErr w:type="spellEnd"/>
            <w:r w:rsidRPr="00CF7711">
              <w:rPr>
                <w:i/>
                <w:sz w:val="22"/>
                <w:szCs w:val="22"/>
              </w:rPr>
              <w:t xml:space="preserve"> yapılanma uygulamalarına ilişkin izleme ve iyileştirme kanıtları  </w:t>
            </w:r>
          </w:p>
          <w:p w14:paraId="253E0645" w14:textId="77777777" w:rsidR="00657321" w:rsidRPr="00CF7711" w:rsidRDefault="00657321" w:rsidP="006C0B07">
            <w:pPr>
              <w:numPr>
                <w:ilvl w:val="0"/>
                <w:numId w:val="5"/>
              </w:numPr>
              <w:ind w:hanging="360"/>
              <w:rPr>
                <w:i/>
                <w:sz w:val="22"/>
                <w:szCs w:val="22"/>
              </w:rPr>
            </w:pPr>
            <w:r w:rsidRPr="00CF7711">
              <w:rPr>
                <w:i/>
                <w:sz w:val="22"/>
                <w:szCs w:val="22"/>
              </w:rPr>
              <w:t xml:space="preserve">Standart uygulamalar ve mevzuatın yanı sıra; birimin ihtiyaçları doğrultusunda geliştirdiği özgün yaklaşım ve uygulamalarına ilişkin kanıtlar </w:t>
            </w:r>
          </w:p>
          <w:p w14:paraId="57835996" w14:textId="77777777" w:rsidR="00657321" w:rsidRPr="00CF7711" w:rsidRDefault="00657321" w:rsidP="0009720A">
            <w:pPr>
              <w:spacing w:line="259" w:lineRule="auto"/>
              <w:ind w:left="928"/>
              <w:rPr>
                <w:sz w:val="22"/>
                <w:szCs w:val="22"/>
              </w:rPr>
            </w:pPr>
            <w:r w:rsidRPr="00CF7711">
              <w:rPr>
                <w:i/>
                <w:sz w:val="22"/>
                <w:szCs w:val="22"/>
              </w:rPr>
              <w:t xml:space="preserve"> </w:t>
            </w:r>
          </w:p>
        </w:tc>
      </w:tr>
    </w:tbl>
    <w:p w14:paraId="4A9BFACB" w14:textId="77777777" w:rsidR="00657321" w:rsidRPr="00CF7711" w:rsidRDefault="00657321" w:rsidP="00657321">
      <w:pPr>
        <w:spacing w:line="259" w:lineRule="auto"/>
        <w:rPr>
          <w:sz w:val="22"/>
          <w:szCs w:val="22"/>
        </w:rPr>
      </w:pPr>
      <w:r w:rsidRPr="00CF7711">
        <w:rPr>
          <w:sz w:val="22"/>
          <w:szCs w:val="22"/>
        </w:rPr>
        <w:t xml:space="preserve"> </w:t>
      </w:r>
    </w:p>
    <w:p w14:paraId="5CF117BC" w14:textId="77777777" w:rsidR="00657321" w:rsidRPr="00CF7711" w:rsidRDefault="00657321" w:rsidP="00657321">
      <w:pPr>
        <w:spacing w:line="259" w:lineRule="auto"/>
        <w:rPr>
          <w:sz w:val="22"/>
          <w:szCs w:val="22"/>
        </w:rPr>
      </w:pPr>
      <w:r w:rsidRPr="00CF7711">
        <w:rPr>
          <w:sz w:val="22"/>
          <w:szCs w:val="22"/>
        </w:rPr>
        <w:lastRenderedPageBreak/>
        <w:t xml:space="preserve"> </w:t>
      </w:r>
    </w:p>
    <w:tbl>
      <w:tblPr>
        <w:tblStyle w:val="TableGrid"/>
        <w:tblW w:w="5000" w:type="pct"/>
        <w:tblInd w:w="0" w:type="dxa"/>
        <w:tblCellMar>
          <w:left w:w="107" w:type="dxa"/>
          <w:right w:w="56" w:type="dxa"/>
        </w:tblCellMar>
        <w:tblLook w:val="04A0" w:firstRow="1" w:lastRow="0" w:firstColumn="1" w:lastColumn="0" w:noHBand="0" w:noVBand="1"/>
      </w:tblPr>
      <w:tblGrid>
        <w:gridCol w:w="5405"/>
        <w:gridCol w:w="2032"/>
        <w:gridCol w:w="1832"/>
        <w:gridCol w:w="1881"/>
        <w:gridCol w:w="2357"/>
        <w:gridCol w:w="1838"/>
      </w:tblGrid>
      <w:tr w:rsidR="00657321" w:rsidRPr="00CF7711" w14:paraId="008A81F1" w14:textId="77777777" w:rsidTr="0009720A">
        <w:trPr>
          <w:trHeight w:val="433"/>
        </w:trPr>
        <w:tc>
          <w:tcPr>
            <w:tcW w:w="1761" w:type="pct"/>
            <w:tcBorders>
              <w:top w:val="single" w:sz="4" w:space="0" w:color="000000"/>
              <w:left w:val="single" w:sz="4" w:space="0" w:color="000000"/>
              <w:bottom w:val="single" w:sz="4" w:space="0" w:color="000000"/>
              <w:right w:val="nil"/>
            </w:tcBorders>
            <w:shd w:val="clear" w:color="auto" w:fill="FFCADE"/>
            <w:vAlign w:val="center"/>
          </w:tcPr>
          <w:p w14:paraId="282866E8" w14:textId="77777777" w:rsidR="00657321" w:rsidRPr="00CF7711" w:rsidRDefault="00657321" w:rsidP="0009720A">
            <w:pPr>
              <w:spacing w:line="259" w:lineRule="auto"/>
              <w:ind w:left="209"/>
              <w:rPr>
                <w:sz w:val="22"/>
                <w:szCs w:val="22"/>
              </w:rPr>
            </w:pPr>
            <w:r w:rsidRPr="00CF7711">
              <w:rPr>
                <w:sz w:val="22"/>
                <w:szCs w:val="22"/>
              </w:rPr>
              <w:t xml:space="preserve"> </w:t>
            </w:r>
            <w:r w:rsidRPr="00CF7711">
              <w:rPr>
                <w:color w:val="4472C4"/>
                <w:sz w:val="22"/>
                <w:szCs w:val="22"/>
              </w:rPr>
              <w:t xml:space="preserve"> </w:t>
            </w:r>
            <w:r w:rsidRPr="00CF7711">
              <w:rPr>
                <w:color w:val="4472C4"/>
                <w:sz w:val="22"/>
                <w:szCs w:val="22"/>
              </w:rPr>
              <w:tab/>
              <w:t xml:space="preserve"> </w:t>
            </w:r>
          </w:p>
        </w:tc>
        <w:tc>
          <w:tcPr>
            <w:tcW w:w="3239" w:type="pct"/>
            <w:gridSpan w:val="5"/>
            <w:tcBorders>
              <w:top w:val="single" w:sz="4" w:space="0" w:color="000000"/>
              <w:left w:val="nil"/>
              <w:bottom w:val="single" w:sz="4" w:space="0" w:color="000000"/>
              <w:right w:val="single" w:sz="4" w:space="0" w:color="000000"/>
            </w:tcBorders>
            <w:shd w:val="clear" w:color="auto" w:fill="FFCADE"/>
            <w:vAlign w:val="center"/>
          </w:tcPr>
          <w:p w14:paraId="3100A36E" w14:textId="77777777" w:rsidR="00657321" w:rsidRPr="00CF7711" w:rsidRDefault="00657321" w:rsidP="0009720A">
            <w:pPr>
              <w:tabs>
                <w:tab w:val="center" w:pos="3952"/>
                <w:tab w:val="right" w:pos="10219"/>
              </w:tabs>
              <w:spacing w:line="259" w:lineRule="auto"/>
              <w:rPr>
                <w:sz w:val="22"/>
                <w:szCs w:val="22"/>
              </w:rPr>
            </w:pPr>
            <w:r w:rsidRPr="00CF7711">
              <w:rPr>
                <w:sz w:val="22"/>
                <w:szCs w:val="22"/>
              </w:rPr>
              <w:tab/>
              <w:t xml:space="preserve"> </w:t>
            </w:r>
            <w:r w:rsidRPr="00CF7711">
              <w:rPr>
                <w:sz w:val="22"/>
                <w:szCs w:val="22"/>
              </w:rPr>
              <w:tab/>
            </w:r>
            <w:r w:rsidRPr="00CF7711">
              <w:rPr>
                <w:b/>
                <w:color w:val="7B0B4E"/>
                <w:sz w:val="22"/>
                <w:szCs w:val="22"/>
              </w:rPr>
              <w:t>A. LİDERLİK, YÖNETİM ve KALİTE</w:t>
            </w:r>
            <w:r w:rsidRPr="00CF7711">
              <w:rPr>
                <w:b/>
                <w:sz w:val="22"/>
                <w:szCs w:val="22"/>
              </w:rPr>
              <w:t xml:space="preserve"> </w:t>
            </w:r>
          </w:p>
        </w:tc>
      </w:tr>
      <w:tr w:rsidR="00657321" w:rsidRPr="00CF7711" w14:paraId="619FC1AA" w14:textId="77777777" w:rsidTr="0009720A">
        <w:trPr>
          <w:trHeight w:val="629"/>
        </w:trPr>
        <w:tc>
          <w:tcPr>
            <w:tcW w:w="1761" w:type="pct"/>
            <w:tcBorders>
              <w:top w:val="single" w:sz="4" w:space="0" w:color="000000"/>
              <w:left w:val="single" w:sz="4" w:space="0" w:color="000000"/>
              <w:bottom w:val="single" w:sz="4" w:space="0" w:color="000000"/>
              <w:right w:val="nil"/>
            </w:tcBorders>
            <w:shd w:val="clear" w:color="auto" w:fill="FFCADE"/>
            <w:vAlign w:val="center"/>
          </w:tcPr>
          <w:p w14:paraId="5CA798E5" w14:textId="77777777" w:rsidR="00657321" w:rsidRPr="00CF7711" w:rsidRDefault="00657321" w:rsidP="0009720A">
            <w:pPr>
              <w:spacing w:line="259" w:lineRule="auto"/>
              <w:rPr>
                <w:sz w:val="22"/>
                <w:szCs w:val="22"/>
              </w:rPr>
            </w:pPr>
            <w:r w:rsidRPr="00CF7711">
              <w:rPr>
                <w:b/>
                <w:sz w:val="22"/>
                <w:szCs w:val="22"/>
              </w:rPr>
              <w:t xml:space="preserve">A.1. Liderlik ve Kalite </w:t>
            </w:r>
          </w:p>
        </w:tc>
        <w:tc>
          <w:tcPr>
            <w:tcW w:w="3239" w:type="pct"/>
            <w:gridSpan w:val="5"/>
            <w:tcBorders>
              <w:top w:val="single" w:sz="4" w:space="0" w:color="000000"/>
              <w:left w:val="nil"/>
              <w:bottom w:val="single" w:sz="4" w:space="0" w:color="000000"/>
              <w:right w:val="single" w:sz="4" w:space="0" w:color="000000"/>
            </w:tcBorders>
            <w:shd w:val="clear" w:color="auto" w:fill="FFCADE"/>
            <w:vAlign w:val="center"/>
          </w:tcPr>
          <w:p w14:paraId="24A178B0" w14:textId="77777777" w:rsidR="00657321" w:rsidRPr="00CF7711" w:rsidRDefault="00657321" w:rsidP="0009720A">
            <w:pPr>
              <w:spacing w:line="259" w:lineRule="auto"/>
              <w:ind w:left="3952"/>
              <w:rPr>
                <w:sz w:val="22"/>
                <w:szCs w:val="22"/>
              </w:rPr>
            </w:pPr>
            <w:r w:rsidRPr="00CF7711">
              <w:rPr>
                <w:sz w:val="22"/>
                <w:szCs w:val="22"/>
              </w:rPr>
              <w:t xml:space="preserve"> </w:t>
            </w:r>
          </w:p>
        </w:tc>
      </w:tr>
      <w:tr w:rsidR="00657321" w:rsidRPr="00CF7711" w14:paraId="661E9143" w14:textId="77777777" w:rsidTr="0009720A">
        <w:trPr>
          <w:trHeight w:val="318"/>
        </w:trPr>
        <w:tc>
          <w:tcPr>
            <w:tcW w:w="1761"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48D58CC5" w14:textId="77777777" w:rsidR="00657321" w:rsidRPr="00CF7711" w:rsidRDefault="00657321" w:rsidP="0009720A">
            <w:pPr>
              <w:spacing w:line="259" w:lineRule="auto"/>
              <w:ind w:left="209"/>
              <w:rPr>
                <w:sz w:val="22"/>
                <w:szCs w:val="22"/>
              </w:rPr>
            </w:pPr>
            <w:r w:rsidRPr="00CF7711">
              <w:rPr>
                <w:sz w:val="22"/>
                <w:szCs w:val="22"/>
              </w:rPr>
              <w:t xml:space="preserve"> </w:t>
            </w:r>
            <w:r w:rsidRPr="00CF7711">
              <w:rPr>
                <w:b/>
                <w:sz w:val="22"/>
                <w:szCs w:val="22"/>
              </w:rPr>
              <w:t xml:space="preserve"> </w:t>
            </w:r>
          </w:p>
        </w:tc>
        <w:tc>
          <w:tcPr>
            <w:tcW w:w="662"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43863EA1" w14:textId="77777777" w:rsidR="00657321" w:rsidRPr="00CF7711" w:rsidRDefault="00657321" w:rsidP="0009720A">
            <w:pPr>
              <w:spacing w:line="259" w:lineRule="auto"/>
              <w:ind w:right="50"/>
              <w:jc w:val="center"/>
              <w:rPr>
                <w:sz w:val="22"/>
                <w:szCs w:val="22"/>
              </w:rPr>
            </w:pPr>
            <w:r w:rsidRPr="00CF7711">
              <w:rPr>
                <w:b/>
                <w:sz w:val="22"/>
                <w:szCs w:val="22"/>
              </w:rPr>
              <w:t xml:space="preserve">1 </w:t>
            </w:r>
          </w:p>
        </w:tc>
        <w:tc>
          <w:tcPr>
            <w:tcW w:w="597"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101D70E5" w14:textId="77777777" w:rsidR="00657321" w:rsidRPr="00CF7711" w:rsidRDefault="00657321" w:rsidP="0009720A">
            <w:pPr>
              <w:spacing w:line="259" w:lineRule="auto"/>
              <w:ind w:right="50"/>
              <w:jc w:val="center"/>
              <w:rPr>
                <w:sz w:val="22"/>
                <w:szCs w:val="22"/>
              </w:rPr>
            </w:pPr>
            <w:r w:rsidRPr="00CF7711">
              <w:rPr>
                <w:b/>
                <w:sz w:val="22"/>
                <w:szCs w:val="22"/>
              </w:rPr>
              <w:t xml:space="preserve">2 </w:t>
            </w:r>
          </w:p>
        </w:tc>
        <w:tc>
          <w:tcPr>
            <w:tcW w:w="613"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5480C2D4" w14:textId="77777777" w:rsidR="00657321" w:rsidRPr="00CF7711" w:rsidRDefault="00657321" w:rsidP="0009720A">
            <w:pPr>
              <w:spacing w:line="259" w:lineRule="auto"/>
              <w:ind w:right="52"/>
              <w:jc w:val="center"/>
              <w:rPr>
                <w:sz w:val="22"/>
                <w:szCs w:val="22"/>
              </w:rPr>
            </w:pPr>
            <w:r w:rsidRPr="00CF7711">
              <w:rPr>
                <w:b/>
                <w:sz w:val="22"/>
                <w:szCs w:val="22"/>
              </w:rPr>
              <w:t xml:space="preserve">3 </w:t>
            </w:r>
          </w:p>
        </w:tc>
        <w:tc>
          <w:tcPr>
            <w:tcW w:w="768"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6ABF1D59" w14:textId="77777777" w:rsidR="00657321" w:rsidRPr="00CF7711" w:rsidRDefault="00657321" w:rsidP="0009720A">
            <w:pPr>
              <w:spacing w:line="259" w:lineRule="auto"/>
              <w:ind w:right="48"/>
              <w:jc w:val="center"/>
              <w:rPr>
                <w:sz w:val="22"/>
                <w:szCs w:val="22"/>
              </w:rPr>
            </w:pPr>
            <w:r w:rsidRPr="00CF7711">
              <w:rPr>
                <w:b/>
                <w:sz w:val="22"/>
                <w:szCs w:val="22"/>
              </w:rPr>
              <w:t xml:space="preserve">4 </w:t>
            </w:r>
          </w:p>
        </w:tc>
        <w:tc>
          <w:tcPr>
            <w:tcW w:w="598"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40D5D379" w14:textId="77777777" w:rsidR="00657321" w:rsidRPr="00CF7711" w:rsidRDefault="00657321" w:rsidP="0009720A">
            <w:pPr>
              <w:spacing w:line="259" w:lineRule="auto"/>
              <w:ind w:right="50"/>
              <w:jc w:val="center"/>
              <w:rPr>
                <w:sz w:val="22"/>
                <w:szCs w:val="22"/>
              </w:rPr>
            </w:pPr>
            <w:r w:rsidRPr="00CF7711">
              <w:rPr>
                <w:b/>
                <w:sz w:val="22"/>
                <w:szCs w:val="22"/>
              </w:rPr>
              <w:t xml:space="preserve">5 </w:t>
            </w:r>
          </w:p>
        </w:tc>
      </w:tr>
      <w:tr w:rsidR="00657321" w:rsidRPr="00CF7711" w14:paraId="662A8E9D" w14:textId="77777777" w:rsidTr="0009720A">
        <w:trPr>
          <w:trHeight w:val="3822"/>
        </w:trPr>
        <w:tc>
          <w:tcPr>
            <w:tcW w:w="1761" w:type="pct"/>
            <w:vMerge w:val="restart"/>
            <w:tcBorders>
              <w:top w:val="single" w:sz="4" w:space="0" w:color="000000"/>
              <w:left w:val="single" w:sz="4" w:space="0" w:color="000000"/>
              <w:bottom w:val="single" w:sz="4" w:space="0" w:color="000000"/>
              <w:right w:val="single" w:sz="4" w:space="0" w:color="000000"/>
            </w:tcBorders>
          </w:tcPr>
          <w:p w14:paraId="3DB79C0B" w14:textId="77777777" w:rsidR="00657321" w:rsidRPr="00CF7711" w:rsidRDefault="00657321" w:rsidP="0009720A">
            <w:pPr>
              <w:spacing w:after="16" w:line="259" w:lineRule="auto"/>
              <w:rPr>
                <w:sz w:val="22"/>
                <w:szCs w:val="22"/>
              </w:rPr>
            </w:pPr>
            <w:r w:rsidRPr="00CF7711">
              <w:rPr>
                <w:sz w:val="22"/>
                <w:szCs w:val="22"/>
              </w:rPr>
              <w:t xml:space="preserve"> </w:t>
            </w:r>
          </w:p>
          <w:p w14:paraId="47EA30A1" w14:textId="77777777" w:rsidR="00657321" w:rsidRPr="00CF7711" w:rsidRDefault="00657321" w:rsidP="0009720A">
            <w:pPr>
              <w:spacing w:after="16" w:line="259" w:lineRule="auto"/>
              <w:rPr>
                <w:sz w:val="22"/>
                <w:szCs w:val="22"/>
              </w:rPr>
            </w:pPr>
            <w:r w:rsidRPr="00CF7711">
              <w:rPr>
                <w:b/>
                <w:sz w:val="22"/>
                <w:szCs w:val="22"/>
                <w:u w:val="single" w:color="000000"/>
              </w:rPr>
              <w:t>A.1.2. Liderlik</w:t>
            </w:r>
            <w:r w:rsidRPr="00CF7711">
              <w:rPr>
                <w:b/>
                <w:sz w:val="22"/>
                <w:szCs w:val="22"/>
              </w:rPr>
              <w:t xml:space="preserve"> </w:t>
            </w:r>
          </w:p>
          <w:p w14:paraId="7E587A22" w14:textId="77777777" w:rsidR="00657321" w:rsidRPr="00CF7711" w:rsidRDefault="00657321" w:rsidP="0009720A">
            <w:pPr>
              <w:spacing w:after="16" w:line="259" w:lineRule="auto"/>
              <w:rPr>
                <w:sz w:val="22"/>
                <w:szCs w:val="22"/>
              </w:rPr>
            </w:pPr>
            <w:r w:rsidRPr="00CF7711">
              <w:rPr>
                <w:b/>
                <w:sz w:val="22"/>
                <w:szCs w:val="22"/>
              </w:rPr>
              <w:t xml:space="preserve"> </w:t>
            </w:r>
          </w:p>
          <w:p w14:paraId="23526EE7" w14:textId="77777777" w:rsidR="00657321" w:rsidRPr="00CF7711" w:rsidRDefault="00657321" w:rsidP="0009720A">
            <w:pPr>
              <w:spacing w:after="1" w:line="275" w:lineRule="auto"/>
              <w:ind w:right="50"/>
              <w:rPr>
                <w:sz w:val="22"/>
                <w:szCs w:val="22"/>
              </w:rPr>
            </w:pPr>
            <w:r w:rsidRPr="00CF7711">
              <w:rPr>
                <w:sz w:val="22"/>
                <w:szCs w:val="22"/>
              </w:rPr>
              <w:t xml:space="preserve">Birimde rektörün ve süreç liderlerinin yükseköğretim ekosistemindeki değişim, belirsizlik ve karmaşıklığı dikkate alan bir kalite güvencesi sistemi ve kültürü oluşturma konusunda sahipliği ve </w:t>
            </w:r>
            <w:proofErr w:type="gramStart"/>
            <w:r w:rsidRPr="00CF7711">
              <w:rPr>
                <w:sz w:val="22"/>
                <w:szCs w:val="22"/>
              </w:rPr>
              <w:t>motivasyonu</w:t>
            </w:r>
            <w:proofErr w:type="gramEnd"/>
            <w:r w:rsidRPr="00CF7711">
              <w:rPr>
                <w:sz w:val="22"/>
                <w:szCs w:val="22"/>
              </w:rPr>
              <w:t xml:space="preserve"> yüksektir. Bu süreçler çevik bir liderlik yaklaşımıyla yönetilmektedir.  </w:t>
            </w:r>
          </w:p>
          <w:p w14:paraId="2C7553D5" w14:textId="77777777" w:rsidR="00657321" w:rsidRPr="00CF7711" w:rsidRDefault="00657321" w:rsidP="0009720A">
            <w:pPr>
              <w:spacing w:after="1" w:line="275" w:lineRule="auto"/>
              <w:ind w:right="50"/>
              <w:rPr>
                <w:sz w:val="22"/>
                <w:szCs w:val="22"/>
              </w:rPr>
            </w:pPr>
            <w:r w:rsidRPr="00CF7711">
              <w:rPr>
                <w:sz w:val="22"/>
                <w:szCs w:val="22"/>
              </w:rPr>
              <w:t xml:space="preserve">Birimlerde liderlik anlayışı ve koordinasyon kültürü yerleşmiştir. Liderler birimin değerleri ve hedefleri doğrultusunda stratejilerinin yanı sıra; yetki paylaşımını, ilişkileri, zamanı, kurumsal </w:t>
            </w:r>
            <w:proofErr w:type="gramStart"/>
            <w:r w:rsidRPr="00CF7711">
              <w:rPr>
                <w:sz w:val="22"/>
                <w:szCs w:val="22"/>
              </w:rPr>
              <w:t>motivasyon</w:t>
            </w:r>
            <w:proofErr w:type="gramEnd"/>
            <w:r w:rsidRPr="00CF7711">
              <w:rPr>
                <w:sz w:val="22"/>
                <w:szCs w:val="22"/>
              </w:rPr>
              <w:t xml:space="preserve"> ve stresi de etkin ve dengeli biçimde yönetmektedir. </w:t>
            </w:r>
          </w:p>
          <w:p w14:paraId="2C1DE9E6" w14:textId="77777777" w:rsidR="00657321" w:rsidRPr="00CF7711" w:rsidRDefault="00657321" w:rsidP="0009720A">
            <w:pPr>
              <w:spacing w:line="276" w:lineRule="auto"/>
              <w:rPr>
                <w:sz w:val="22"/>
                <w:szCs w:val="22"/>
              </w:rPr>
            </w:pPr>
            <w:r w:rsidRPr="00CF7711">
              <w:rPr>
                <w:sz w:val="22"/>
                <w:szCs w:val="22"/>
              </w:rPr>
              <w:t xml:space="preserve">Akademik ve idari birimler ile yönetim arasında etkin bir iletişim ağı oluşturulmuştur.  </w:t>
            </w:r>
          </w:p>
          <w:p w14:paraId="12A2D607" w14:textId="77777777" w:rsidR="00657321" w:rsidRPr="00CF7711" w:rsidRDefault="00657321" w:rsidP="0009720A">
            <w:pPr>
              <w:spacing w:line="276" w:lineRule="auto"/>
              <w:rPr>
                <w:sz w:val="22"/>
                <w:szCs w:val="22"/>
              </w:rPr>
            </w:pPr>
            <w:r w:rsidRPr="00CF7711">
              <w:rPr>
                <w:sz w:val="22"/>
                <w:szCs w:val="22"/>
              </w:rPr>
              <w:t xml:space="preserve">Liderlik süreçleri ve kalite güvencesi kültürünün içselleştirilmesi sürekli değerlendirilmektedir.  </w:t>
            </w:r>
          </w:p>
          <w:p w14:paraId="0BF98A3C" w14:textId="77777777" w:rsidR="00657321" w:rsidRPr="00CF7711" w:rsidRDefault="00657321" w:rsidP="0009720A">
            <w:pPr>
              <w:spacing w:after="19" w:line="259" w:lineRule="auto"/>
              <w:rPr>
                <w:sz w:val="22"/>
                <w:szCs w:val="22"/>
              </w:rPr>
            </w:pPr>
            <w:r w:rsidRPr="00CF7711">
              <w:rPr>
                <w:sz w:val="22"/>
                <w:szCs w:val="22"/>
              </w:rPr>
              <w:t xml:space="preserve">  </w:t>
            </w:r>
          </w:p>
          <w:p w14:paraId="7F38E268" w14:textId="77777777" w:rsidR="00657321" w:rsidRPr="00CF7711" w:rsidRDefault="00657321" w:rsidP="0009720A">
            <w:pPr>
              <w:spacing w:line="259" w:lineRule="auto"/>
              <w:rPr>
                <w:sz w:val="22"/>
                <w:szCs w:val="22"/>
              </w:rPr>
            </w:pPr>
            <w:r w:rsidRPr="00CF7711">
              <w:rPr>
                <w:sz w:val="22"/>
                <w:szCs w:val="22"/>
              </w:rPr>
              <w:t xml:space="preserve"> </w:t>
            </w:r>
          </w:p>
        </w:tc>
        <w:tc>
          <w:tcPr>
            <w:tcW w:w="662" w:type="pct"/>
            <w:tcBorders>
              <w:top w:val="single" w:sz="4" w:space="0" w:color="000000"/>
              <w:left w:val="single" w:sz="4" w:space="0" w:color="000000"/>
              <w:bottom w:val="single" w:sz="4" w:space="0" w:color="000000"/>
              <w:right w:val="single" w:sz="4" w:space="0" w:color="000000"/>
            </w:tcBorders>
            <w:shd w:val="clear" w:color="auto" w:fill="FDDFE8"/>
          </w:tcPr>
          <w:p w14:paraId="44529BFA" w14:textId="77777777" w:rsidR="00657321" w:rsidRPr="00CF7711" w:rsidRDefault="00657321" w:rsidP="0009720A">
            <w:pPr>
              <w:spacing w:after="1" w:line="275" w:lineRule="auto"/>
              <w:ind w:left="1"/>
              <w:rPr>
                <w:sz w:val="22"/>
                <w:szCs w:val="22"/>
              </w:rPr>
            </w:pPr>
            <w:r w:rsidRPr="00CF7711">
              <w:rPr>
                <w:sz w:val="22"/>
                <w:szCs w:val="22"/>
              </w:rPr>
              <w:t xml:space="preserve">Birimde kalite güvencesi sisteminin yönetilmesi ve kalite kültürünün içselleştirilmesini destekleyen etkin bir liderlik yaklaşımı bulunmamaktadır.  </w:t>
            </w:r>
          </w:p>
          <w:p w14:paraId="3036AAC0" w14:textId="77777777" w:rsidR="00657321" w:rsidRPr="00CF7711" w:rsidRDefault="00657321" w:rsidP="0009720A">
            <w:pPr>
              <w:spacing w:line="259" w:lineRule="auto"/>
              <w:ind w:left="1"/>
              <w:rPr>
                <w:sz w:val="22"/>
                <w:szCs w:val="22"/>
              </w:rPr>
            </w:pPr>
            <w:r w:rsidRPr="00CF7711">
              <w:rPr>
                <w:sz w:val="22"/>
                <w:szCs w:val="22"/>
              </w:rPr>
              <w:t xml:space="preserve"> </w:t>
            </w:r>
          </w:p>
        </w:tc>
        <w:tc>
          <w:tcPr>
            <w:tcW w:w="597" w:type="pct"/>
            <w:tcBorders>
              <w:top w:val="single" w:sz="4" w:space="0" w:color="000000"/>
              <w:left w:val="single" w:sz="4" w:space="0" w:color="000000"/>
              <w:bottom w:val="single" w:sz="4" w:space="0" w:color="000000"/>
              <w:right w:val="single" w:sz="4" w:space="0" w:color="000000"/>
            </w:tcBorders>
            <w:shd w:val="clear" w:color="auto" w:fill="FECEDD"/>
          </w:tcPr>
          <w:p w14:paraId="3C4154ED" w14:textId="77777777" w:rsidR="00657321" w:rsidRPr="00CF7711" w:rsidRDefault="00657321" w:rsidP="0009720A">
            <w:pPr>
              <w:spacing w:after="1" w:line="275" w:lineRule="auto"/>
              <w:ind w:left="1"/>
              <w:rPr>
                <w:sz w:val="22"/>
                <w:szCs w:val="22"/>
              </w:rPr>
            </w:pPr>
            <w:r w:rsidRPr="00CF7711">
              <w:rPr>
                <w:sz w:val="22"/>
                <w:szCs w:val="22"/>
              </w:rPr>
              <w:t xml:space="preserve">Birimde liderlerin kalite güvencesi sisteminin yönetimi ve kültürünün içselleştirilmesi konusunda sahipliği ve </w:t>
            </w:r>
            <w:proofErr w:type="gramStart"/>
            <w:r w:rsidRPr="00CF7711">
              <w:rPr>
                <w:sz w:val="22"/>
                <w:szCs w:val="22"/>
              </w:rPr>
              <w:t>motivasyonu</w:t>
            </w:r>
            <w:proofErr w:type="gramEnd"/>
            <w:r w:rsidRPr="00CF7711">
              <w:rPr>
                <w:sz w:val="22"/>
                <w:szCs w:val="22"/>
              </w:rPr>
              <w:t xml:space="preserve"> bulunmaktadır.  </w:t>
            </w:r>
          </w:p>
        </w:tc>
        <w:tc>
          <w:tcPr>
            <w:tcW w:w="613" w:type="pct"/>
            <w:tcBorders>
              <w:top w:val="single" w:sz="4" w:space="0" w:color="000000"/>
              <w:left w:val="single" w:sz="4" w:space="0" w:color="000000"/>
              <w:bottom w:val="single" w:sz="4" w:space="0" w:color="000000"/>
              <w:right w:val="single" w:sz="4" w:space="0" w:color="000000"/>
            </w:tcBorders>
            <w:shd w:val="clear" w:color="auto" w:fill="E59BB2"/>
          </w:tcPr>
          <w:p w14:paraId="3163E562" w14:textId="77777777" w:rsidR="00657321" w:rsidRPr="00CF7711" w:rsidRDefault="00657321" w:rsidP="0009720A">
            <w:pPr>
              <w:spacing w:line="275" w:lineRule="auto"/>
              <w:ind w:left="1"/>
              <w:rPr>
                <w:sz w:val="22"/>
                <w:szCs w:val="22"/>
              </w:rPr>
            </w:pPr>
            <w:r w:rsidRPr="00CF7711">
              <w:rPr>
                <w:sz w:val="22"/>
                <w:szCs w:val="22"/>
              </w:rPr>
              <w:t xml:space="preserve">Birimin geneline yayılmış, kalite güvencesi sistemi ve kültürünün gelişimini destekleyen etkin liderlik uygulamaları bulunmaktadır. </w:t>
            </w:r>
          </w:p>
        </w:tc>
        <w:tc>
          <w:tcPr>
            <w:tcW w:w="768" w:type="pct"/>
            <w:tcBorders>
              <w:top w:val="single" w:sz="4" w:space="0" w:color="000000"/>
              <w:left w:val="single" w:sz="4" w:space="0" w:color="000000"/>
              <w:bottom w:val="single" w:sz="4" w:space="0" w:color="000000"/>
              <w:right w:val="single" w:sz="4" w:space="0" w:color="000000"/>
            </w:tcBorders>
            <w:shd w:val="clear" w:color="auto" w:fill="DE829E"/>
          </w:tcPr>
          <w:p w14:paraId="6063BFE9" w14:textId="77777777" w:rsidR="00657321" w:rsidRPr="00CF7711" w:rsidRDefault="00657321" w:rsidP="0009720A">
            <w:pPr>
              <w:spacing w:line="259" w:lineRule="auto"/>
              <w:ind w:left="1"/>
              <w:rPr>
                <w:sz w:val="22"/>
                <w:szCs w:val="22"/>
              </w:rPr>
            </w:pPr>
            <w:r w:rsidRPr="00CF7711">
              <w:rPr>
                <w:sz w:val="22"/>
                <w:szCs w:val="22"/>
              </w:rPr>
              <w:t xml:space="preserve">Liderlik uygulamaları ve bu uygulamaların kalite güvencesi sistemi ve kültürünün gelişimine katkısı izlenmekte ve bağlı iyileştirmeler gerçekleştirilmektedir. </w:t>
            </w:r>
          </w:p>
        </w:tc>
        <w:tc>
          <w:tcPr>
            <w:tcW w:w="598" w:type="pct"/>
            <w:tcBorders>
              <w:top w:val="single" w:sz="4" w:space="0" w:color="000000"/>
              <w:left w:val="single" w:sz="4" w:space="0" w:color="000000"/>
              <w:bottom w:val="single" w:sz="4" w:space="0" w:color="000000"/>
              <w:right w:val="single" w:sz="4" w:space="0" w:color="000000"/>
            </w:tcBorders>
            <w:shd w:val="clear" w:color="auto" w:fill="D87292"/>
          </w:tcPr>
          <w:p w14:paraId="6DC62948" w14:textId="77777777" w:rsidR="00657321" w:rsidRPr="00CF7711" w:rsidRDefault="00657321" w:rsidP="0009720A">
            <w:pPr>
              <w:spacing w:line="259" w:lineRule="auto"/>
              <w:rPr>
                <w:sz w:val="22"/>
                <w:szCs w:val="22"/>
              </w:rPr>
            </w:pPr>
            <w:r w:rsidRPr="00CF7711">
              <w:rPr>
                <w:sz w:val="22"/>
                <w:szCs w:val="22"/>
              </w:rPr>
              <w:t xml:space="preserve">İçselleştirilmiş, sistematik, sürdürülebilir ve örnek gösterilebilir uygulamalar bulunmaktadır. </w:t>
            </w:r>
          </w:p>
        </w:tc>
      </w:tr>
      <w:tr w:rsidR="00657321" w:rsidRPr="00CF7711" w14:paraId="35F49759" w14:textId="77777777" w:rsidTr="0009720A">
        <w:trPr>
          <w:trHeight w:val="3145"/>
        </w:trPr>
        <w:tc>
          <w:tcPr>
            <w:tcW w:w="1761" w:type="pct"/>
            <w:vMerge/>
            <w:tcBorders>
              <w:top w:val="nil"/>
              <w:left w:val="single" w:sz="4" w:space="0" w:color="000000"/>
              <w:bottom w:val="single" w:sz="4" w:space="0" w:color="000000"/>
              <w:right w:val="single" w:sz="4" w:space="0" w:color="000000"/>
            </w:tcBorders>
          </w:tcPr>
          <w:p w14:paraId="09AE06C3" w14:textId="77777777" w:rsidR="00657321" w:rsidRPr="00CF7711" w:rsidRDefault="00657321" w:rsidP="0009720A">
            <w:pPr>
              <w:spacing w:after="160" w:line="259" w:lineRule="auto"/>
              <w:rPr>
                <w:sz w:val="22"/>
                <w:szCs w:val="22"/>
              </w:rPr>
            </w:pPr>
          </w:p>
        </w:tc>
        <w:tc>
          <w:tcPr>
            <w:tcW w:w="3239" w:type="pct"/>
            <w:gridSpan w:val="5"/>
            <w:tcBorders>
              <w:top w:val="single" w:sz="4" w:space="0" w:color="000000"/>
              <w:left w:val="single" w:sz="4" w:space="0" w:color="000000"/>
              <w:bottom w:val="single" w:sz="4" w:space="0" w:color="000000"/>
              <w:right w:val="single" w:sz="4" w:space="0" w:color="000000"/>
            </w:tcBorders>
            <w:shd w:val="clear" w:color="auto" w:fill="E5AEC0"/>
          </w:tcPr>
          <w:p w14:paraId="744625A0" w14:textId="77777777" w:rsidR="00657321" w:rsidRPr="00CF7711" w:rsidRDefault="00657321" w:rsidP="0009720A">
            <w:pPr>
              <w:spacing w:after="19" w:line="259" w:lineRule="auto"/>
              <w:ind w:left="119"/>
              <w:rPr>
                <w:sz w:val="22"/>
                <w:szCs w:val="22"/>
              </w:rPr>
            </w:pPr>
            <w:r w:rsidRPr="00CF7711">
              <w:rPr>
                <w:sz w:val="22"/>
                <w:szCs w:val="22"/>
              </w:rPr>
              <w:t xml:space="preserve"> </w:t>
            </w:r>
          </w:p>
          <w:p w14:paraId="421E7392" w14:textId="77777777" w:rsidR="00657321" w:rsidRPr="00CF7711" w:rsidRDefault="00657321" w:rsidP="0009720A">
            <w:pPr>
              <w:spacing w:after="45" w:line="259" w:lineRule="auto"/>
              <w:ind w:left="119"/>
              <w:rPr>
                <w:sz w:val="22"/>
                <w:szCs w:val="22"/>
              </w:rPr>
            </w:pPr>
            <w:r w:rsidRPr="00CF7711">
              <w:rPr>
                <w:b/>
                <w:i/>
                <w:sz w:val="22"/>
                <w:szCs w:val="22"/>
              </w:rPr>
              <w:t xml:space="preserve">Örnek Kanıtlar </w:t>
            </w:r>
          </w:p>
          <w:p w14:paraId="2544790A" w14:textId="77777777" w:rsidR="00657321" w:rsidRPr="00CF7711" w:rsidRDefault="00657321" w:rsidP="006C0B07">
            <w:pPr>
              <w:numPr>
                <w:ilvl w:val="0"/>
                <w:numId w:val="6"/>
              </w:numPr>
              <w:spacing w:after="2" w:line="259" w:lineRule="auto"/>
              <w:ind w:hanging="360"/>
              <w:jc w:val="both"/>
              <w:rPr>
                <w:i/>
                <w:sz w:val="22"/>
                <w:szCs w:val="22"/>
              </w:rPr>
            </w:pPr>
            <w:r w:rsidRPr="00CF7711">
              <w:rPr>
                <w:i/>
                <w:sz w:val="22"/>
                <w:szCs w:val="22"/>
              </w:rPr>
              <w:t xml:space="preserve">Kalite güvencesi kültürünü geliştirmek üzere yapılan planlamalar ve uygulamalar </w:t>
            </w:r>
          </w:p>
          <w:p w14:paraId="4EE435AC" w14:textId="77777777" w:rsidR="00657321" w:rsidRPr="00CF7711" w:rsidRDefault="00657321" w:rsidP="006C0B07">
            <w:pPr>
              <w:numPr>
                <w:ilvl w:val="0"/>
                <w:numId w:val="6"/>
              </w:numPr>
              <w:spacing w:after="12" w:line="276" w:lineRule="auto"/>
              <w:ind w:hanging="360"/>
              <w:jc w:val="both"/>
              <w:rPr>
                <w:i/>
                <w:sz w:val="22"/>
                <w:szCs w:val="22"/>
              </w:rPr>
            </w:pPr>
            <w:r w:rsidRPr="00CF7711">
              <w:rPr>
                <w:i/>
                <w:sz w:val="22"/>
                <w:szCs w:val="22"/>
              </w:rPr>
              <w:t xml:space="preserve">Birimin yöneticilerinin liderlik özelliklerini ve yetkinliklerini ölçmek ve izlemek için kullanılan yöntemler, elde edilen izleme sonuçları ve bağlı iyileştirmeler  </w:t>
            </w:r>
          </w:p>
          <w:p w14:paraId="23EBD470" w14:textId="77777777" w:rsidR="00657321" w:rsidRPr="00CF7711" w:rsidRDefault="00657321" w:rsidP="006C0B07">
            <w:pPr>
              <w:numPr>
                <w:ilvl w:val="0"/>
                <w:numId w:val="6"/>
              </w:numPr>
              <w:spacing w:after="14" w:line="274" w:lineRule="auto"/>
              <w:ind w:hanging="360"/>
              <w:jc w:val="both"/>
              <w:rPr>
                <w:i/>
                <w:sz w:val="22"/>
                <w:szCs w:val="22"/>
              </w:rPr>
            </w:pPr>
            <w:r w:rsidRPr="00CF7711">
              <w:rPr>
                <w:i/>
                <w:sz w:val="22"/>
                <w:szCs w:val="22"/>
              </w:rPr>
              <w:t xml:space="preserve">Birimdeki kalite kültürünün gelişimini ölçmek ve izlemek için kullanılan yöntemler, elde edilen izleme sonuçları ve bağlı iyileştirmeler  </w:t>
            </w:r>
          </w:p>
          <w:p w14:paraId="29419512" w14:textId="77777777" w:rsidR="00657321" w:rsidRPr="00CF7711" w:rsidRDefault="00657321" w:rsidP="006C0B07">
            <w:pPr>
              <w:numPr>
                <w:ilvl w:val="0"/>
                <w:numId w:val="6"/>
              </w:numPr>
              <w:spacing w:after="2" w:line="274" w:lineRule="auto"/>
              <w:ind w:hanging="360"/>
              <w:jc w:val="both"/>
              <w:rPr>
                <w:i/>
                <w:sz w:val="22"/>
                <w:szCs w:val="22"/>
              </w:rPr>
            </w:pPr>
            <w:r w:rsidRPr="00CF7711">
              <w:rPr>
                <w:i/>
                <w:sz w:val="22"/>
                <w:szCs w:val="22"/>
              </w:rPr>
              <w:t xml:space="preserve">Standart uygulamalar ve mevzuatın yanı sıra; birimin ihtiyaçları doğrultusunda geliştirdiği özgün yaklaşım ve uygulamalarına ilişkin kanıtlar </w:t>
            </w:r>
          </w:p>
          <w:p w14:paraId="540098D9" w14:textId="77777777" w:rsidR="00657321" w:rsidRPr="00CF7711" w:rsidRDefault="00657321" w:rsidP="0009720A">
            <w:pPr>
              <w:spacing w:line="259" w:lineRule="auto"/>
              <w:ind w:left="839"/>
              <w:rPr>
                <w:sz w:val="22"/>
                <w:szCs w:val="22"/>
              </w:rPr>
            </w:pPr>
            <w:r w:rsidRPr="00CF7711">
              <w:rPr>
                <w:i/>
                <w:sz w:val="22"/>
                <w:szCs w:val="22"/>
              </w:rPr>
              <w:t xml:space="preserve"> </w:t>
            </w:r>
          </w:p>
        </w:tc>
      </w:tr>
    </w:tbl>
    <w:p w14:paraId="035EF4FF" w14:textId="77777777" w:rsidR="00657321" w:rsidRPr="00CF7711" w:rsidRDefault="00657321" w:rsidP="00657321">
      <w:pPr>
        <w:spacing w:line="259" w:lineRule="auto"/>
        <w:rPr>
          <w:sz w:val="22"/>
          <w:szCs w:val="22"/>
        </w:rPr>
      </w:pPr>
      <w:r w:rsidRPr="00CF7711">
        <w:rPr>
          <w:sz w:val="22"/>
          <w:szCs w:val="22"/>
        </w:rPr>
        <w:t xml:space="preserve"> </w:t>
      </w:r>
    </w:p>
    <w:p w14:paraId="6CE98EEF" w14:textId="77777777" w:rsidR="00657321" w:rsidRPr="00CF7711" w:rsidRDefault="00657321" w:rsidP="00657321">
      <w:pPr>
        <w:spacing w:line="259" w:lineRule="auto"/>
        <w:rPr>
          <w:sz w:val="22"/>
          <w:szCs w:val="22"/>
        </w:rPr>
      </w:pPr>
      <w:r w:rsidRPr="00CF7711">
        <w:rPr>
          <w:sz w:val="22"/>
          <w:szCs w:val="22"/>
        </w:rPr>
        <w:t xml:space="preserve"> </w:t>
      </w:r>
    </w:p>
    <w:p w14:paraId="571D5EC9" w14:textId="77777777" w:rsidR="00657321" w:rsidRPr="00CF7711" w:rsidRDefault="00657321" w:rsidP="00657321">
      <w:pPr>
        <w:spacing w:line="259" w:lineRule="auto"/>
        <w:rPr>
          <w:sz w:val="22"/>
          <w:szCs w:val="22"/>
        </w:rPr>
      </w:pPr>
      <w:r w:rsidRPr="00CF7711">
        <w:rPr>
          <w:sz w:val="22"/>
          <w:szCs w:val="22"/>
        </w:rPr>
        <w:t xml:space="preserve"> </w:t>
      </w:r>
    </w:p>
    <w:p w14:paraId="1CCA1785" w14:textId="77777777" w:rsidR="00657321" w:rsidRPr="00CF7711" w:rsidRDefault="00657321" w:rsidP="00657321">
      <w:pPr>
        <w:rPr>
          <w:sz w:val="22"/>
          <w:szCs w:val="22"/>
        </w:rPr>
      </w:pPr>
    </w:p>
    <w:tbl>
      <w:tblPr>
        <w:tblStyle w:val="TableGrid"/>
        <w:tblW w:w="5000" w:type="pct"/>
        <w:tblInd w:w="0" w:type="dxa"/>
        <w:tblCellMar>
          <w:left w:w="107" w:type="dxa"/>
          <w:right w:w="41" w:type="dxa"/>
        </w:tblCellMar>
        <w:tblLook w:val="04A0" w:firstRow="1" w:lastRow="0" w:firstColumn="1" w:lastColumn="0" w:noHBand="0" w:noVBand="1"/>
      </w:tblPr>
      <w:tblGrid>
        <w:gridCol w:w="5594"/>
        <w:gridCol w:w="2035"/>
        <w:gridCol w:w="1841"/>
        <w:gridCol w:w="1894"/>
        <w:gridCol w:w="2130"/>
        <w:gridCol w:w="1851"/>
      </w:tblGrid>
      <w:tr w:rsidR="00657321" w:rsidRPr="00CF7711" w14:paraId="4A590207" w14:textId="77777777" w:rsidTr="0009720A">
        <w:trPr>
          <w:trHeight w:val="448"/>
        </w:trPr>
        <w:tc>
          <w:tcPr>
            <w:tcW w:w="1823" w:type="pct"/>
            <w:tcBorders>
              <w:top w:val="single" w:sz="4" w:space="0" w:color="000000"/>
              <w:left w:val="single" w:sz="4" w:space="0" w:color="000000"/>
              <w:bottom w:val="single" w:sz="4" w:space="0" w:color="000000"/>
              <w:right w:val="nil"/>
            </w:tcBorders>
            <w:shd w:val="clear" w:color="auto" w:fill="FFCADE"/>
            <w:vAlign w:val="center"/>
          </w:tcPr>
          <w:p w14:paraId="0FF4FC45" w14:textId="77777777" w:rsidR="00657321" w:rsidRPr="00CF7711" w:rsidRDefault="00657321" w:rsidP="0009720A">
            <w:pPr>
              <w:spacing w:line="259" w:lineRule="auto"/>
              <w:ind w:left="73"/>
              <w:rPr>
                <w:sz w:val="22"/>
                <w:szCs w:val="22"/>
              </w:rPr>
            </w:pPr>
            <w:r w:rsidRPr="00CF7711">
              <w:rPr>
                <w:color w:val="4472C4"/>
                <w:sz w:val="22"/>
                <w:szCs w:val="22"/>
              </w:rPr>
              <w:t xml:space="preserve"> </w:t>
            </w:r>
            <w:r w:rsidRPr="00CF7711">
              <w:rPr>
                <w:color w:val="4472C4"/>
                <w:sz w:val="22"/>
                <w:szCs w:val="22"/>
              </w:rPr>
              <w:tab/>
              <w:t xml:space="preserve"> </w:t>
            </w:r>
          </w:p>
        </w:tc>
        <w:tc>
          <w:tcPr>
            <w:tcW w:w="3177" w:type="pct"/>
            <w:gridSpan w:val="5"/>
            <w:tcBorders>
              <w:top w:val="single" w:sz="4" w:space="0" w:color="000000"/>
              <w:left w:val="nil"/>
              <w:bottom w:val="single" w:sz="4" w:space="0" w:color="000000"/>
              <w:right w:val="single" w:sz="4" w:space="0" w:color="000000"/>
            </w:tcBorders>
            <w:shd w:val="clear" w:color="auto" w:fill="FFCADE"/>
            <w:vAlign w:val="center"/>
          </w:tcPr>
          <w:p w14:paraId="447EAA53" w14:textId="77777777" w:rsidR="00657321" w:rsidRPr="00CF7711" w:rsidRDefault="00657321" w:rsidP="0009720A">
            <w:pPr>
              <w:tabs>
                <w:tab w:val="center" w:pos="3716"/>
                <w:tab w:val="right" w:pos="9864"/>
              </w:tabs>
              <w:spacing w:line="259" w:lineRule="auto"/>
              <w:rPr>
                <w:sz w:val="22"/>
                <w:szCs w:val="22"/>
              </w:rPr>
            </w:pPr>
            <w:r w:rsidRPr="00CF7711">
              <w:rPr>
                <w:sz w:val="22"/>
                <w:szCs w:val="22"/>
              </w:rPr>
              <w:tab/>
              <w:t xml:space="preserve"> </w:t>
            </w:r>
            <w:r w:rsidRPr="00CF7711">
              <w:rPr>
                <w:sz w:val="22"/>
                <w:szCs w:val="22"/>
              </w:rPr>
              <w:tab/>
            </w:r>
            <w:r w:rsidRPr="00CF7711">
              <w:rPr>
                <w:b/>
                <w:color w:val="7B0B4E"/>
                <w:sz w:val="22"/>
                <w:szCs w:val="22"/>
              </w:rPr>
              <w:t>A. LİDERLİK, YÖNETİM ve KALİTE</w:t>
            </w:r>
            <w:r w:rsidRPr="00CF7711">
              <w:rPr>
                <w:b/>
                <w:sz w:val="22"/>
                <w:szCs w:val="22"/>
              </w:rPr>
              <w:t xml:space="preserve"> </w:t>
            </w:r>
          </w:p>
        </w:tc>
      </w:tr>
      <w:tr w:rsidR="00657321" w:rsidRPr="00CF7711" w14:paraId="6EFD3C97" w14:textId="77777777" w:rsidTr="0009720A">
        <w:trPr>
          <w:trHeight w:val="629"/>
        </w:trPr>
        <w:tc>
          <w:tcPr>
            <w:tcW w:w="1823" w:type="pct"/>
            <w:tcBorders>
              <w:top w:val="single" w:sz="4" w:space="0" w:color="000000"/>
              <w:left w:val="single" w:sz="4" w:space="0" w:color="000000"/>
              <w:bottom w:val="single" w:sz="4" w:space="0" w:color="000000"/>
              <w:right w:val="nil"/>
            </w:tcBorders>
            <w:shd w:val="clear" w:color="auto" w:fill="FFCADE"/>
            <w:vAlign w:val="center"/>
          </w:tcPr>
          <w:p w14:paraId="53AF9225" w14:textId="77777777" w:rsidR="00657321" w:rsidRPr="00CF7711" w:rsidRDefault="00657321" w:rsidP="0009720A">
            <w:pPr>
              <w:spacing w:after="19" w:line="259" w:lineRule="auto"/>
              <w:ind w:left="1"/>
              <w:rPr>
                <w:sz w:val="22"/>
                <w:szCs w:val="22"/>
              </w:rPr>
            </w:pPr>
            <w:r w:rsidRPr="00CF7711">
              <w:rPr>
                <w:b/>
                <w:sz w:val="22"/>
                <w:szCs w:val="22"/>
              </w:rPr>
              <w:t xml:space="preserve">A.1. Liderlik ve Kalite </w:t>
            </w:r>
            <w:r w:rsidRPr="00CF7711">
              <w:rPr>
                <w:sz w:val="22"/>
                <w:szCs w:val="22"/>
              </w:rPr>
              <w:t xml:space="preserve"> </w:t>
            </w:r>
          </w:p>
        </w:tc>
        <w:tc>
          <w:tcPr>
            <w:tcW w:w="3177" w:type="pct"/>
            <w:gridSpan w:val="5"/>
            <w:tcBorders>
              <w:top w:val="single" w:sz="4" w:space="0" w:color="000000"/>
              <w:left w:val="nil"/>
              <w:bottom w:val="single" w:sz="4" w:space="0" w:color="000000"/>
              <w:right w:val="single" w:sz="4" w:space="0" w:color="000000"/>
            </w:tcBorders>
            <w:shd w:val="clear" w:color="auto" w:fill="FFCADE"/>
            <w:vAlign w:val="center"/>
          </w:tcPr>
          <w:p w14:paraId="118679D9" w14:textId="77777777" w:rsidR="00657321" w:rsidRPr="00CF7711" w:rsidRDefault="00657321" w:rsidP="0009720A">
            <w:pPr>
              <w:spacing w:line="259" w:lineRule="auto"/>
              <w:rPr>
                <w:sz w:val="22"/>
                <w:szCs w:val="22"/>
              </w:rPr>
            </w:pPr>
          </w:p>
        </w:tc>
      </w:tr>
      <w:tr w:rsidR="00657321" w:rsidRPr="00CF7711" w14:paraId="33C3E1C6" w14:textId="77777777" w:rsidTr="0009720A">
        <w:trPr>
          <w:trHeight w:val="319"/>
        </w:trPr>
        <w:tc>
          <w:tcPr>
            <w:tcW w:w="1823"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040A66FE" w14:textId="77777777" w:rsidR="00657321" w:rsidRPr="00CF7711" w:rsidRDefault="00657321" w:rsidP="0009720A">
            <w:pPr>
              <w:spacing w:line="259" w:lineRule="auto"/>
              <w:ind w:left="1"/>
              <w:rPr>
                <w:sz w:val="22"/>
                <w:szCs w:val="22"/>
              </w:rPr>
            </w:pPr>
            <w:r w:rsidRPr="00CF7711">
              <w:rPr>
                <w:b/>
                <w:sz w:val="22"/>
                <w:szCs w:val="22"/>
              </w:rPr>
              <w:t xml:space="preserve"> </w:t>
            </w:r>
          </w:p>
        </w:tc>
        <w:tc>
          <w:tcPr>
            <w:tcW w:w="663"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1E1DD4C0" w14:textId="77777777" w:rsidR="00657321" w:rsidRPr="00CF7711" w:rsidRDefault="00657321" w:rsidP="0009720A">
            <w:pPr>
              <w:spacing w:line="259" w:lineRule="auto"/>
              <w:ind w:right="67"/>
              <w:jc w:val="center"/>
              <w:rPr>
                <w:sz w:val="22"/>
                <w:szCs w:val="22"/>
              </w:rPr>
            </w:pPr>
            <w:r w:rsidRPr="00CF7711">
              <w:rPr>
                <w:b/>
                <w:sz w:val="22"/>
                <w:szCs w:val="22"/>
              </w:rPr>
              <w:t xml:space="preserve">1 </w:t>
            </w:r>
          </w:p>
        </w:tc>
        <w:tc>
          <w:tcPr>
            <w:tcW w:w="600"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79777F3F" w14:textId="77777777" w:rsidR="00657321" w:rsidRPr="00CF7711" w:rsidRDefault="00657321" w:rsidP="0009720A">
            <w:pPr>
              <w:spacing w:line="259" w:lineRule="auto"/>
              <w:ind w:right="63"/>
              <w:jc w:val="center"/>
              <w:rPr>
                <w:sz w:val="22"/>
                <w:szCs w:val="22"/>
              </w:rPr>
            </w:pPr>
            <w:r w:rsidRPr="00CF7711">
              <w:rPr>
                <w:b/>
                <w:sz w:val="22"/>
                <w:szCs w:val="22"/>
              </w:rPr>
              <w:t xml:space="preserve">2 </w:t>
            </w:r>
          </w:p>
        </w:tc>
        <w:tc>
          <w:tcPr>
            <w:tcW w:w="617"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7859883F" w14:textId="77777777" w:rsidR="00657321" w:rsidRPr="00CF7711" w:rsidRDefault="00657321" w:rsidP="0009720A">
            <w:pPr>
              <w:spacing w:line="259" w:lineRule="auto"/>
              <w:ind w:right="68"/>
              <w:jc w:val="center"/>
              <w:rPr>
                <w:sz w:val="22"/>
                <w:szCs w:val="22"/>
              </w:rPr>
            </w:pPr>
            <w:r w:rsidRPr="00CF7711">
              <w:rPr>
                <w:b/>
                <w:sz w:val="22"/>
                <w:szCs w:val="22"/>
              </w:rPr>
              <w:t xml:space="preserve">3 </w:t>
            </w:r>
          </w:p>
        </w:tc>
        <w:tc>
          <w:tcPr>
            <w:tcW w:w="694"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1DCCDC8A" w14:textId="77777777" w:rsidR="00657321" w:rsidRPr="00CF7711" w:rsidRDefault="00657321" w:rsidP="0009720A">
            <w:pPr>
              <w:spacing w:line="259" w:lineRule="auto"/>
              <w:ind w:right="67"/>
              <w:jc w:val="center"/>
              <w:rPr>
                <w:sz w:val="22"/>
                <w:szCs w:val="22"/>
              </w:rPr>
            </w:pPr>
            <w:r w:rsidRPr="00CF7711">
              <w:rPr>
                <w:b/>
                <w:sz w:val="22"/>
                <w:szCs w:val="22"/>
              </w:rPr>
              <w:t xml:space="preserve">4 </w:t>
            </w:r>
          </w:p>
        </w:tc>
        <w:tc>
          <w:tcPr>
            <w:tcW w:w="603"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57355327" w14:textId="77777777" w:rsidR="00657321" w:rsidRPr="00CF7711" w:rsidRDefault="00657321" w:rsidP="0009720A">
            <w:pPr>
              <w:spacing w:line="259" w:lineRule="auto"/>
              <w:ind w:right="63"/>
              <w:jc w:val="center"/>
              <w:rPr>
                <w:sz w:val="22"/>
                <w:szCs w:val="22"/>
              </w:rPr>
            </w:pPr>
            <w:r w:rsidRPr="00CF7711">
              <w:rPr>
                <w:b/>
                <w:sz w:val="22"/>
                <w:szCs w:val="22"/>
              </w:rPr>
              <w:t xml:space="preserve">5 </w:t>
            </w:r>
          </w:p>
        </w:tc>
      </w:tr>
      <w:tr w:rsidR="00657321" w:rsidRPr="00CF7711" w14:paraId="1B01BC90" w14:textId="77777777" w:rsidTr="0009720A">
        <w:trPr>
          <w:trHeight w:val="3955"/>
        </w:trPr>
        <w:tc>
          <w:tcPr>
            <w:tcW w:w="1823" w:type="pct"/>
            <w:vMerge w:val="restart"/>
            <w:tcBorders>
              <w:top w:val="single" w:sz="4" w:space="0" w:color="000000"/>
              <w:left w:val="single" w:sz="4" w:space="0" w:color="000000"/>
              <w:bottom w:val="single" w:sz="4" w:space="0" w:color="000000"/>
              <w:right w:val="single" w:sz="4" w:space="0" w:color="000000"/>
            </w:tcBorders>
          </w:tcPr>
          <w:p w14:paraId="7CB94444" w14:textId="77777777" w:rsidR="00657321" w:rsidRPr="00CF7711" w:rsidRDefault="00657321" w:rsidP="0009720A">
            <w:pPr>
              <w:spacing w:after="16" w:line="259" w:lineRule="auto"/>
              <w:ind w:left="1"/>
              <w:rPr>
                <w:sz w:val="22"/>
                <w:szCs w:val="22"/>
              </w:rPr>
            </w:pPr>
            <w:r w:rsidRPr="00CF7711">
              <w:rPr>
                <w:sz w:val="22"/>
                <w:szCs w:val="22"/>
              </w:rPr>
              <w:t xml:space="preserve"> </w:t>
            </w:r>
          </w:p>
          <w:p w14:paraId="6A7CCEA6" w14:textId="77777777" w:rsidR="00657321" w:rsidRPr="00CF7711" w:rsidRDefault="00657321" w:rsidP="0009720A">
            <w:pPr>
              <w:spacing w:after="19" w:line="259" w:lineRule="auto"/>
              <w:ind w:left="1"/>
              <w:rPr>
                <w:sz w:val="22"/>
                <w:szCs w:val="22"/>
              </w:rPr>
            </w:pPr>
            <w:r w:rsidRPr="00CF7711">
              <w:rPr>
                <w:sz w:val="22"/>
                <w:szCs w:val="22"/>
              </w:rPr>
              <w:t xml:space="preserve"> </w:t>
            </w:r>
          </w:p>
          <w:p w14:paraId="5110B083" w14:textId="77777777" w:rsidR="00657321" w:rsidRPr="00CF7711" w:rsidRDefault="00657321" w:rsidP="0009720A">
            <w:pPr>
              <w:spacing w:after="19" w:line="259" w:lineRule="auto"/>
              <w:ind w:left="1"/>
              <w:rPr>
                <w:sz w:val="22"/>
                <w:szCs w:val="22"/>
              </w:rPr>
            </w:pPr>
            <w:r w:rsidRPr="00CF7711">
              <w:rPr>
                <w:b/>
                <w:sz w:val="22"/>
                <w:szCs w:val="22"/>
                <w:u w:val="single" w:color="000000"/>
              </w:rPr>
              <w:t>A.1.3. Kurumsal dönüşüm kapasitesi</w:t>
            </w:r>
            <w:r w:rsidRPr="00CF7711">
              <w:rPr>
                <w:b/>
                <w:sz w:val="22"/>
                <w:szCs w:val="22"/>
              </w:rPr>
              <w:t xml:space="preserve"> </w:t>
            </w:r>
          </w:p>
          <w:p w14:paraId="08507540" w14:textId="77777777" w:rsidR="00657321" w:rsidRPr="00CF7711" w:rsidRDefault="00657321" w:rsidP="0009720A">
            <w:pPr>
              <w:spacing w:after="19" w:line="259" w:lineRule="auto"/>
              <w:ind w:left="1"/>
              <w:rPr>
                <w:sz w:val="22"/>
                <w:szCs w:val="22"/>
              </w:rPr>
            </w:pPr>
            <w:r w:rsidRPr="00CF7711">
              <w:rPr>
                <w:sz w:val="22"/>
                <w:szCs w:val="22"/>
              </w:rPr>
              <w:t xml:space="preserve"> </w:t>
            </w:r>
          </w:p>
          <w:p w14:paraId="11AEBBB2" w14:textId="77777777" w:rsidR="00657321" w:rsidRPr="00CF7711" w:rsidRDefault="00657321" w:rsidP="0009720A">
            <w:pPr>
              <w:spacing w:line="259" w:lineRule="auto"/>
              <w:ind w:left="1" w:right="63"/>
              <w:rPr>
                <w:sz w:val="22"/>
                <w:szCs w:val="22"/>
              </w:rPr>
            </w:pPr>
            <w:r w:rsidRPr="00CF7711">
              <w:rPr>
                <w:sz w:val="22"/>
                <w:szCs w:val="22"/>
              </w:rPr>
              <w:t xml:space="preserve">Yükseköğretim ekosistemi içerisindeki değişimleri, küresel eğilimleri, ulusal hedefleri ve paydaş beklentilerini dikkate alarak birimin geleceğe hazır olmasını sağlayan çevik yönetim yetkinliği vardır. Geleceğe uyum için amaç, </w:t>
            </w:r>
            <w:proofErr w:type="gramStart"/>
            <w:r w:rsidRPr="00CF7711">
              <w:rPr>
                <w:sz w:val="22"/>
                <w:szCs w:val="22"/>
              </w:rPr>
              <w:t>misyon</w:t>
            </w:r>
            <w:proofErr w:type="gramEnd"/>
            <w:r w:rsidRPr="00CF7711">
              <w:rPr>
                <w:sz w:val="22"/>
                <w:szCs w:val="22"/>
              </w:rPr>
              <w:t xml:space="preserve"> ve hedefler doğrultusunda birimi dönüştürmek üzere değişim yönetimi, kıyaslama, yenilik yönetimi gibi yaklaşımları kullanır ve kurumsal özgünlüğü güçlendirir. </w:t>
            </w:r>
          </w:p>
        </w:tc>
        <w:tc>
          <w:tcPr>
            <w:tcW w:w="663" w:type="pct"/>
            <w:tcBorders>
              <w:top w:val="single" w:sz="4" w:space="0" w:color="000000"/>
              <w:left w:val="single" w:sz="4" w:space="0" w:color="000000"/>
              <w:bottom w:val="single" w:sz="4" w:space="0" w:color="000000"/>
              <w:right w:val="single" w:sz="4" w:space="0" w:color="000000"/>
            </w:tcBorders>
            <w:shd w:val="clear" w:color="auto" w:fill="FDDFE8"/>
          </w:tcPr>
          <w:p w14:paraId="77634BEA" w14:textId="77777777" w:rsidR="00657321" w:rsidRPr="00CF7711" w:rsidRDefault="00657321" w:rsidP="0009720A">
            <w:pPr>
              <w:spacing w:line="259" w:lineRule="auto"/>
              <w:ind w:left="1"/>
              <w:rPr>
                <w:sz w:val="22"/>
                <w:szCs w:val="22"/>
              </w:rPr>
            </w:pPr>
            <w:r w:rsidRPr="00CF7711">
              <w:rPr>
                <w:sz w:val="22"/>
                <w:szCs w:val="22"/>
              </w:rPr>
              <w:t xml:space="preserve">Birimde değişim yönetimi bulunmamaktadır.  </w:t>
            </w:r>
          </w:p>
        </w:tc>
        <w:tc>
          <w:tcPr>
            <w:tcW w:w="600" w:type="pct"/>
            <w:tcBorders>
              <w:top w:val="single" w:sz="4" w:space="0" w:color="000000"/>
              <w:left w:val="single" w:sz="4" w:space="0" w:color="000000"/>
              <w:bottom w:val="single" w:sz="4" w:space="0" w:color="000000"/>
              <w:right w:val="single" w:sz="4" w:space="0" w:color="000000"/>
            </w:tcBorders>
            <w:shd w:val="clear" w:color="auto" w:fill="FECEDD"/>
          </w:tcPr>
          <w:p w14:paraId="37644F50" w14:textId="77777777" w:rsidR="00657321" w:rsidRPr="00CF7711" w:rsidRDefault="00657321" w:rsidP="0009720A">
            <w:pPr>
              <w:spacing w:after="16" w:line="259" w:lineRule="auto"/>
              <w:ind w:left="1"/>
              <w:rPr>
                <w:sz w:val="22"/>
                <w:szCs w:val="22"/>
              </w:rPr>
            </w:pPr>
            <w:r w:rsidRPr="00CF7711">
              <w:rPr>
                <w:sz w:val="22"/>
                <w:szCs w:val="22"/>
              </w:rPr>
              <w:t xml:space="preserve">Birimde değişim ihtiyacı belirlenmiştir.  </w:t>
            </w:r>
          </w:p>
        </w:tc>
        <w:tc>
          <w:tcPr>
            <w:tcW w:w="617" w:type="pct"/>
            <w:tcBorders>
              <w:top w:val="single" w:sz="4" w:space="0" w:color="000000"/>
              <w:left w:val="single" w:sz="4" w:space="0" w:color="000000"/>
              <w:bottom w:val="single" w:sz="4" w:space="0" w:color="000000"/>
              <w:right w:val="single" w:sz="4" w:space="0" w:color="000000"/>
            </w:tcBorders>
            <w:shd w:val="clear" w:color="auto" w:fill="E59BB2"/>
          </w:tcPr>
          <w:p w14:paraId="1E437AEB" w14:textId="77777777" w:rsidR="00657321" w:rsidRPr="00CF7711" w:rsidRDefault="00657321" w:rsidP="0009720A">
            <w:pPr>
              <w:spacing w:line="259" w:lineRule="auto"/>
              <w:rPr>
                <w:sz w:val="22"/>
                <w:szCs w:val="22"/>
              </w:rPr>
            </w:pPr>
            <w:r w:rsidRPr="00CF7711">
              <w:rPr>
                <w:sz w:val="22"/>
                <w:szCs w:val="22"/>
              </w:rPr>
              <w:t xml:space="preserve">Birimde değişim yönetimi yaklaşımı birimin geneline yayılmış ve bütüncül olarak yürütülmektedir.  </w:t>
            </w:r>
          </w:p>
        </w:tc>
        <w:tc>
          <w:tcPr>
            <w:tcW w:w="694" w:type="pct"/>
            <w:tcBorders>
              <w:top w:val="single" w:sz="4" w:space="0" w:color="000000"/>
              <w:left w:val="single" w:sz="4" w:space="0" w:color="000000"/>
              <w:bottom w:val="single" w:sz="4" w:space="0" w:color="000000"/>
              <w:right w:val="single" w:sz="4" w:space="0" w:color="000000"/>
            </w:tcBorders>
            <w:shd w:val="clear" w:color="auto" w:fill="DE829E"/>
          </w:tcPr>
          <w:p w14:paraId="1DCF4E75" w14:textId="77777777" w:rsidR="00657321" w:rsidRPr="00CF7711" w:rsidRDefault="00657321" w:rsidP="0009720A">
            <w:pPr>
              <w:spacing w:line="259" w:lineRule="auto"/>
              <w:ind w:left="1"/>
              <w:rPr>
                <w:sz w:val="22"/>
                <w:szCs w:val="22"/>
              </w:rPr>
            </w:pPr>
            <w:r w:rsidRPr="00CF7711">
              <w:rPr>
                <w:sz w:val="22"/>
                <w:szCs w:val="22"/>
              </w:rPr>
              <w:t xml:space="preserve">Amaç, </w:t>
            </w:r>
            <w:proofErr w:type="gramStart"/>
            <w:r w:rsidRPr="00CF7711">
              <w:rPr>
                <w:sz w:val="22"/>
                <w:szCs w:val="22"/>
              </w:rPr>
              <w:t>misyon</w:t>
            </w:r>
            <w:proofErr w:type="gramEnd"/>
            <w:r w:rsidRPr="00CF7711">
              <w:rPr>
                <w:sz w:val="22"/>
                <w:szCs w:val="22"/>
              </w:rPr>
              <w:t xml:space="preserve"> ve hedefler doğrultusunda gerçekleştirilen değişim yönetimi uygulamaları izlenmekte ve önlemler alınmaktadır. </w:t>
            </w:r>
          </w:p>
        </w:tc>
        <w:tc>
          <w:tcPr>
            <w:tcW w:w="603" w:type="pct"/>
            <w:tcBorders>
              <w:top w:val="single" w:sz="4" w:space="0" w:color="000000"/>
              <w:left w:val="single" w:sz="4" w:space="0" w:color="000000"/>
              <w:bottom w:val="single" w:sz="4" w:space="0" w:color="000000"/>
              <w:right w:val="single" w:sz="4" w:space="0" w:color="000000"/>
            </w:tcBorders>
            <w:shd w:val="clear" w:color="auto" w:fill="D87292"/>
          </w:tcPr>
          <w:p w14:paraId="3501A41D" w14:textId="77777777" w:rsidR="00657321" w:rsidRPr="00CF7711" w:rsidRDefault="00657321" w:rsidP="0009720A">
            <w:pPr>
              <w:spacing w:after="1" w:line="275" w:lineRule="auto"/>
              <w:ind w:left="1"/>
              <w:rPr>
                <w:sz w:val="22"/>
                <w:szCs w:val="22"/>
              </w:rPr>
            </w:pPr>
            <w:r w:rsidRPr="00CF7711">
              <w:rPr>
                <w:sz w:val="22"/>
                <w:szCs w:val="22"/>
              </w:rPr>
              <w:t xml:space="preserve">İçselleştirilmiş, sistematik, sürdürülebilir ve örnek gösterilebilir uygulamalar bulunmaktadır. </w:t>
            </w:r>
          </w:p>
        </w:tc>
      </w:tr>
      <w:tr w:rsidR="00657321" w:rsidRPr="00CF7711" w14:paraId="6AF15C38" w14:textId="77777777" w:rsidTr="0009720A">
        <w:trPr>
          <w:trHeight w:val="3605"/>
        </w:trPr>
        <w:tc>
          <w:tcPr>
            <w:tcW w:w="1823" w:type="pct"/>
            <w:vMerge/>
            <w:tcBorders>
              <w:top w:val="nil"/>
              <w:left w:val="single" w:sz="4" w:space="0" w:color="000000"/>
              <w:bottom w:val="single" w:sz="4" w:space="0" w:color="000000"/>
              <w:right w:val="single" w:sz="4" w:space="0" w:color="000000"/>
            </w:tcBorders>
          </w:tcPr>
          <w:p w14:paraId="2CAB937D" w14:textId="77777777" w:rsidR="00657321" w:rsidRPr="00CF7711" w:rsidRDefault="00657321" w:rsidP="0009720A">
            <w:pPr>
              <w:spacing w:after="160" w:line="259" w:lineRule="auto"/>
              <w:rPr>
                <w:sz w:val="22"/>
                <w:szCs w:val="22"/>
              </w:rPr>
            </w:pPr>
          </w:p>
        </w:tc>
        <w:tc>
          <w:tcPr>
            <w:tcW w:w="3177" w:type="pct"/>
            <w:gridSpan w:val="5"/>
            <w:tcBorders>
              <w:top w:val="single" w:sz="4" w:space="0" w:color="000000"/>
              <w:left w:val="single" w:sz="4" w:space="0" w:color="000000"/>
              <w:bottom w:val="single" w:sz="4" w:space="0" w:color="000000"/>
              <w:right w:val="single" w:sz="4" w:space="0" w:color="000000"/>
            </w:tcBorders>
            <w:shd w:val="clear" w:color="auto" w:fill="E5AEC0"/>
          </w:tcPr>
          <w:p w14:paraId="4D45FE92" w14:textId="77777777" w:rsidR="00657321" w:rsidRPr="00CF7711" w:rsidRDefault="00657321" w:rsidP="0009720A">
            <w:pPr>
              <w:spacing w:after="19" w:line="259" w:lineRule="auto"/>
              <w:ind w:left="119"/>
              <w:rPr>
                <w:sz w:val="22"/>
                <w:szCs w:val="22"/>
              </w:rPr>
            </w:pPr>
            <w:r w:rsidRPr="00CF7711">
              <w:rPr>
                <w:sz w:val="22"/>
                <w:szCs w:val="22"/>
              </w:rPr>
              <w:t xml:space="preserve"> </w:t>
            </w:r>
          </w:p>
          <w:p w14:paraId="114410EA" w14:textId="77777777" w:rsidR="00657321" w:rsidRPr="00CF7711" w:rsidRDefault="00657321" w:rsidP="0009720A">
            <w:pPr>
              <w:spacing w:after="23" w:line="259" w:lineRule="auto"/>
              <w:ind w:left="119"/>
              <w:rPr>
                <w:sz w:val="22"/>
                <w:szCs w:val="22"/>
              </w:rPr>
            </w:pPr>
            <w:r w:rsidRPr="00CF7711">
              <w:rPr>
                <w:b/>
                <w:i/>
                <w:sz w:val="22"/>
                <w:szCs w:val="22"/>
              </w:rPr>
              <w:t xml:space="preserve">Örnek Kanıtlar </w:t>
            </w:r>
          </w:p>
          <w:p w14:paraId="7B49ADBB" w14:textId="77777777" w:rsidR="00657321" w:rsidRPr="00CF7711" w:rsidRDefault="00657321" w:rsidP="006C0B07">
            <w:pPr>
              <w:numPr>
                <w:ilvl w:val="0"/>
                <w:numId w:val="7"/>
              </w:numPr>
              <w:spacing w:after="21" w:line="259" w:lineRule="auto"/>
              <w:ind w:hanging="360"/>
              <w:rPr>
                <w:i/>
                <w:sz w:val="22"/>
                <w:szCs w:val="22"/>
              </w:rPr>
            </w:pPr>
            <w:r w:rsidRPr="00CF7711">
              <w:rPr>
                <w:i/>
                <w:sz w:val="22"/>
                <w:szCs w:val="22"/>
              </w:rPr>
              <w:t xml:space="preserve">Değişim yönetim modeli </w:t>
            </w:r>
          </w:p>
          <w:p w14:paraId="549ADF23" w14:textId="77777777" w:rsidR="00657321" w:rsidRPr="00CF7711" w:rsidRDefault="00657321" w:rsidP="006C0B07">
            <w:pPr>
              <w:numPr>
                <w:ilvl w:val="0"/>
                <w:numId w:val="7"/>
              </w:numPr>
              <w:spacing w:after="19" w:line="259" w:lineRule="auto"/>
              <w:ind w:hanging="360"/>
              <w:rPr>
                <w:i/>
                <w:sz w:val="22"/>
                <w:szCs w:val="22"/>
              </w:rPr>
            </w:pPr>
            <w:r w:rsidRPr="00CF7711">
              <w:rPr>
                <w:i/>
                <w:sz w:val="22"/>
                <w:szCs w:val="22"/>
              </w:rPr>
              <w:t xml:space="preserve">Değişim planları, yol haritaları </w:t>
            </w:r>
          </w:p>
          <w:p w14:paraId="546F1376" w14:textId="77777777" w:rsidR="00657321" w:rsidRPr="00CF7711" w:rsidRDefault="00657321" w:rsidP="006C0B07">
            <w:pPr>
              <w:numPr>
                <w:ilvl w:val="0"/>
                <w:numId w:val="7"/>
              </w:numPr>
              <w:spacing w:after="21" w:line="259" w:lineRule="auto"/>
              <w:ind w:hanging="360"/>
              <w:rPr>
                <w:i/>
                <w:sz w:val="22"/>
                <w:szCs w:val="22"/>
              </w:rPr>
            </w:pPr>
            <w:r w:rsidRPr="00CF7711">
              <w:rPr>
                <w:i/>
                <w:sz w:val="22"/>
                <w:szCs w:val="22"/>
              </w:rPr>
              <w:t xml:space="preserve">Çevre analizi raporu </w:t>
            </w:r>
          </w:p>
          <w:p w14:paraId="444A763A" w14:textId="77777777" w:rsidR="00657321" w:rsidRPr="00CF7711" w:rsidRDefault="00657321" w:rsidP="006C0B07">
            <w:pPr>
              <w:numPr>
                <w:ilvl w:val="0"/>
                <w:numId w:val="7"/>
              </w:numPr>
              <w:spacing w:after="19" w:line="259" w:lineRule="auto"/>
              <w:ind w:hanging="360"/>
              <w:rPr>
                <w:i/>
                <w:sz w:val="22"/>
                <w:szCs w:val="22"/>
              </w:rPr>
            </w:pPr>
            <w:r w:rsidRPr="00CF7711">
              <w:rPr>
                <w:i/>
                <w:sz w:val="22"/>
                <w:szCs w:val="22"/>
              </w:rPr>
              <w:t xml:space="preserve">Gelecek senaryoları </w:t>
            </w:r>
          </w:p>
          <w:p w14:paraId="77A6592C" w14:textId="77777777" w:rsidR="00657321" w:rsidRPr="00CF7711" w:rsidRDefault="00657321" w:rsidP="006C0B07">
            <w:pPr>
              <w:numPr>
                <w:ilvl w:val="0"/>
                <w:numId w:val="7"/>
              </w:numPr>
              <w:spacing w:after="21" w:line="259" w:lineRule="auto"/>
              <w:ind w:hanging="360"/>
              <w:rPr>
                <w:i/>
                <w:sz w:val="22"/>
                <w:szCs w:val="22"/>
              </w:rPr>
            </w:pPr>
            <w:r w:rsidRPr="00CF7711">
              <w:rPr>
                <w:i/>
                <w:sz w:val="22"/>
                <w:szCs w:val="22"/>
              </w:rPr>
              <w:t xml:space="preserve">Kıyaslama raporları </w:t>
            </w:r>
          </w:p>
          <w:p w14:paraId="43B7DF7A" w14:textId="77777777" w:rsidR="00657321" w:rsidRPr="00CF7711" w:rsidRDefault="00657321" w:rsidP="006C0B07">
            <w:pPr>
              <w:numPr>
                <w:ilvl w:val="0"/>
                <w:numId w:val="7"/>
              </w:numPr>
              <w:spacing w:after="19" w:line="259" w:lineRule="auto"/>
              <w:ind w:hanging="360"/>
              <w:rPr>
                <w:i/>
                <w:sz w:val="22"/>
                <w:szCs w:val="22"/>
              </w:rPr>
            </w:pPr>
            <w:r w:rsidRPr="00CF7711">
              <w:rPr>
                <w:i/>
                <w:sz w:val="22"/>
                <w:szCs w:val="22"/>
              </w:rPr>
              <w:t xml:space="preserve">Yenilik yönetim sistemi </w:t>
            </w:r>
          </w:p>
          <w:p w14:paraId="000513C8" w14:textId="77777777" w:rsidR="00657321" w:rsidRPr="00CF7711" w:rsidRDefault="00657321" w:rsidP="006C0B07">
            <w:pPr>
              <w:numPr>
                <w:ilvl w:val="0"/>
                <w:numId w:val="7"/>
              </w:numPr>
              <w:spacing w:after="24" w:line="259" w:lineRule="auto"/>
              <w:ind w:hanging="360"/>
              <w:rPr>
                <w:i/>
                <w:sz w:val="22"/>
                <w:szCs w:val="22"/>
              </w:rPr>
            </w:pPr>
            <w:r w:rsidRPr="00CF7711">
              <w:rPr>
                <w:i/>
                <w:sz w:val="22"/>
                <w:szCs w:val="22"/>
              </w:rPr>
              <w:t xml:space="preserve">Değişim ekipleri belgeleri </w:t>
            </w:r>
          </w:p>
          <w:p w14:paraId="5DD48592" w14:textId="77777777" w:rsidR="00657321" w:rsidRPr="00CF7711" w:rsidRDefault="00657321" w:rsidP="006C0B07">
            <w:pPr>
              <w:numPr>
                <w:ilvl w:val="0"/>
                <w:numId w:val="7"/>
              </w:numPr>
              <w:spacing w:line="276" w:lineRule="auto"/>
              <w:ind w:hanging="360"/>
              <w:rPr>
                <w:i/>
                <w:sz w:val="22"/>
                <w:szCs w:val="22"/>
              </w:rPr>
            </w:pPr>
            <w:r w:rsidRPr="00CF7711">
              <w:rPr>
                <w:i/>
                <w:sz w:val="22"/>
                <w:szCs w:val="22"/>
              </w:rPr>
              <w:t xml:space="preserve">Standart uygulamalar ve mevzuatın yanı sıra; birimin ihtiyaçları doğrultusunda geliştirdiği özgün yaklaşım ve uygulamalarına ilişkin kanıtlar </w:t>
            </w:r>
          </w:p>
          <w:p w14:paraId="3D15086F" w14:textId="77777777" w:rsidR="00657321" w:rsidRPr="00CF7711" w:rsidRDefault="00657321" w:rsidP="0009720A">
            <w:pPr>
              <w:spacing w:line="259" w:lineRule="auto"/>
              <w:ind w:left="839"/>
              <w:rPr>
                <w:sz w:val="22"/>
                <w:szCs w:val="22"/>
              </w:rPr>
            </w:pPr>
            <w:r w:rsidRPr="00CF7711">
              <w:rPr>
                <w:i/>
                <w:sz w:val="22"/>
                <w:szCs w:val="22"/>
              </w:rPr>
              <w:t xml:space="preserve"> </w:t>
            </w:r>
          </w:p>
        </w:tc>
      </w:tr>
    </w:tbl>
    <w:p w14:paraId="486BBEA3" w14:textId="77777777" w:rsidR="00657321" w:rsidRPr="00CF7711" w:rsidRDefault="00657321" w:rsidP="00657321">
      <w:pPr>
        <w:rPr>
          <w:sz w:val="22"/>
          <w:szCs w:val="22"/>
        </w:rPr>
      </w:pPr>
      <w:r w:rsidRPr="00CF7711">
        <w:rPr>
          <w:sz w:val="22"/>
          <w:szCs w:val="22"/>
        </w:rPr>
        <w:br w:type="page"/>
      </w:r>
    </w:p>
    <w:tbl>
      <w:tblPr>
        <w:tblStyle w:val="TableGrid"/>
        <w:tblW w:w="5000" w:type="pct"/>
        <w:tblInd w:w="0" w:type="dxa"/>
        <w:tblCellMar>
          <w:top w:w="16" w:type="dxa"/>
          <w:left w:w="107" w:type="dxa"/>
          <w:right w:w="55" w:type="dxa"/>
        </w:tblCellMar>
        <w:tblLook w:val="04A0" w:firstRow="1" w:lastRow="0" w:firstColumn="1" w:lastColumn="0" w:noHBand="0" w:noVBand="1"/>
      </w:tblPr>
      <w:tblGrid>
        <w:gridCol w:w="5678"/>
        <w:gridCol w:w="2099"/>
        <w:gridCol w:w="1866"/>
        <w:gridCol w:w="1921"/>
        <w:gridCol w:w="1909"/>
        <w:gridCol w:w="1872"/>
      </w:tblGrid>
      <w:tr w:rsidR="00657321" w:rsidRPr="00CF7711" w14:paraId="5A5ACDDF" w14:textId="77777777" w:rsidTr="0009720A">
        <w:trPr>
          <w:trHeight w:val="402"/>
        </w:trPr>
        <w:tc>
          <w:tcPr>
            <w:tcW w:w="1850" w:type="pct"/>
            <w:tcBorders>
              <w:top w:val="single" w:sz="4" w:space="0" w:color="000000"/>
              <w:left w:val="single" w:sz="4" w:space="0" w:color="000000"/>
              <w:bottom w:val="single" w:sz="4" w:space="0" w:color="000000"/>
              <w:right w:val="nil"/>
            </w:tcBorders>
            <w:shd w:val="clear" w:color="auto" w:fill="FFCADE"/>
            <w:vAlign w:val="center"/>
          </w:tcPr>
          <w:p w14:paraId="687D5B70" w14:textId="77777777" w:rsidR="00657321" w:rsidRPr="00CF7711" w:rsidRDefault="00657321" w:rsidP="0009720A">
            <w:pPr>
              <w:spacing w:after="160" w:line="259" w:lineRule="auto"/>
              <w:rPr>
                <w:sz w:val="22"/>
                <w:szCs w:val="22"/>
              </w:rPr>
            </w:pPr>
            <w:r w:rsidRPr="00CF7711">
              <w:rPr>
                <w:sz w:val="22"/>
                <w:szCs w:val="22"/>
              </w:rPr>
              <w:lastRenderedPageBreak/>
              <w:br w:type="page"/>
              <w:t xml:space="preserve">  </w:t>
            </w:r>
            <w:r w:rsidRPr="00CF7711">
              <w:rPr>
                <w:color w:val="4472C4"/>
                <w:sz w:val="22"/>
                <w:szCs w:val="22"/>
              </w:rPr>
              <w:t xml:space="preserve"> </w:t>
            </w:r>
            <w:r w:rsidRPr="00CF7711">
              <w:rPr>
                <w:color w:val="4472C4"/>
                <w:sz w:val="22"/>
                <w:szCs w:val="22"/>
              </w:rPr>
              <w:tab/>
              <w:t xml:space="preserve"> </w:t>
            </w:r>
            <w:r w:rsidRPr="00CF7711">
              <w:rPr>
                <w:color w:val="4472C4"/>
                <w:sz w:val="22"/>
                <w:szCs w:val="22"/>
              </w:rPr>
              <w:tab/>
            </w:r>
            <w:r w:rsidRPr="00CF7711">
              <w:rPr>
                <w:sz w:val="22"/>
                <w:szCs w:val="22"/>
              </w:rPr>
              <w:t xml:space="preserve"> </w:t>
            </w:r>
          </w:p>
        </w:tc>
        <w:tc>
          <w:tcPr>
            <w:tcW w:w="3150" w:type="pct"/>
            <w:gridSpan w:val="5"/>
            <w:tcBorders>
              <w:top w:val="single" w:sz="4" w:space="0" w:color="000000"/>
              <w:left w:val="nil"/>
              <w:bottom w:val="single" w:sz="4" w:space="0" w:color="000000"/>
              <w:right w:val="single" w:sz="4" w:space="0" w:color="000000"/>
            </w:tcBorders>
            <w:shd w:val="clear" w:color="auto" w:fill="FFCADE"/>
            <w:vAlign w:val="center"/>
          </w:tcPr>
          <w:p w14:paraId="2C29CAEE" w14:textId="77777777" w:rsidR="00657321" w:rsidRPr="00CF7711" w:rsidRDefault="00657321" w:rsidP="0009720A">
            <w:pPr>
              <w:tabs>
                <w:tab w:val="center" w:pos="3676"/>
                <w:tab w:val="right" w:pos="9978"/>
              </w:tabs>
              <w:spacing w:line="259" w:lineRule="auto"/>
              <w:rPr>
                <w:sz w:val="22"/>
                <w:szCs w:val="22"/>
              </w:rPr>
            </w:pPr>
            <w:r w:rsidRPr="00CF7711">
              <w:rPr>
                <w:sz w:val="22"/>
                <w:szCs w:val="22"/>
              </w:rPr>
              <w:tab/>
              <w:t xml:space="preserve"> </w:t>
            </w:r>
            <w:r w:rsidRPr="00CF7711">
              <w:rPr>
                <w:sz w:val="22"/>
                <w:szCs w:val="22"/>
              </w:rPr>
              <w:tab/>
            </w:r>
            <w:r w:rsidRPr="00CF7711">
              <w:rPr>
                <w:b/>
                <w:color w:val="7B0B4E"/>
                <w:sz w:val="22"/>
                <w:szCs w:val="22"/>
              </w:rPr>
              <w:t>A. LİDERLİK, YÖNETİM ve KALİTE</w:t>
            </w:r>
            <w:r w:rsidRPr="00CF7711">
              <w:rPr>
                <w:b/>
                <w:sz w:val="22"/>
                <w:szCs w:val="22"/>
              </w:rPr>
              <w:t xml:space="preserve"> </w:t>
            </w:r>
          </w:p>
        </w:tc>
      </w:tr>
      <w:tr w:rsidR="00657321" w:rsidRPr="00CF7711" w14:paraId="5828C100" w14:textId="77777777" w:rsidTr="0009720A">
        <w:trPr>
          <w:trHeight w:val="628"/>
        </w:trPr>
        <w:tc>
          <w:tcPr>
            <w:tcW w:w="1850" w:type="pct"/>
            <w:tcBorders>
              <w:top w:val="single" w:sz="4" w:space="0" w:color="000000"/>
              <w:left w:val="single" w:sz="4" w:space="0" w:color="000000"/>
              <w:bottom w:val="single" w:sz="4" w:space="0" w:color="000000"/>
              <w:right w:val="nil"/>
            </w:tcBorders>
            <w:shd w:val="clear" w:color="auto" w:fill="FFCADE"/>
            <w:vAlign w:val="center"/>
          </w:tcPr>
          <w:p w14:paraId="6898D3CD" w14:textId="77777777" w:rsidR="00657321" w:rsidRPr="00CF7711" w:rsidRDefault="00657321" w:rsidP="0009720A">
            <w:pPr>
              <w:spacing w:after="28" w:line="259" w:lineRule="auto"/>
              <w:ind w:left="1"/>
              <w:rPr>
                <w:sz w:val="22"/>
                <w:szCs w:val="22"/>
              </w:rPr>
            </w:pPr>
            <w:r w:rsidRPr="00CF7711">
              <w:rPr>
                <w:b/>
                <w:sz w:val="22"/>
                <w:szCs w:val="22"/>
              </w:rPr>
              <w:t xml:space="preserve">A.1. Liderlik ve Kalite </w:t>
            </w:r>
          </w:p>
        </w:tc>
        <w:tc>
          <w:tcPr>
            <w:tcW w:w="3150" w:type="pct"/>
            <w:gridSpan w:val="5"/>
            <w:tcBorders>
              <w:top w:val="single" w:sz="4" w:space="0" w:color="000000"/>
              <w:left w:val="nil"/>
              <w:bottom w:val="single" w:sz="4" w:space="0" w:color="000000"/>
              <w:right w:val="single" w:sz="4" w:space="0" w:color="000000"/>
            </w:tcBorders>
            <w:shd w:val="clear" w:color="auto" w:fill="FFCADE"/>
            <w:vAlign w:val="center"/>
          </w:tcPr>
          <w:p w14:paraId="4A025FF9" w14:textId="77777777" w:rsidR="00657321" w:rsidRPr="00CF7711" w:rsidRDefault="00657321" w:rsidP="0009720A">
            <w:pPr>
              <w:spacing w:line="259" w:lineRule="auto"/>
              <w:rPr>
                <w:sz w:val="22"/>
                <w:szCs w:val="22"/>
              </w:rPr>
            </w:pPr>
          </w:p>
        </w:tc>
      </w:tr>
      <w:tr w:rsidR="00657321" w:rsidRPr="00CF7711" w14:paraId="11DB7F6B" w14:textId="77777777" w:rsidTr="0009720A">
        <w:trPr>
          <w:trHeight w:val="318"/>
        </w:trPr>
        <w:tc>
          <w:tcPr>
            <w:tcW w:w="1850"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2E810C45" w14:textId="77777777" w:rsidR="00657321" w:rsidRPr="00CF7711" w:rsidRDefault="00657321" w:rsidP="0009720A">
            <w:pPr>
              <w:spacing w:line="259" w:lineRule="auto"/>
              <w:ind w:left="1"/>
              <w:rPr>
                <w:sz w:val="22"/>
                <w:szCs w:val="22"/>
              </w:rPr>
            </w:pPr>
            <w:r w:rsidRPr="00CF7711">
              <w:rPr>
                <w:b/>
                <w:sz w:val="22"/>
                <w:szCs w:val="22"/>
              </w:rPr>
              <w:t xml:space="preserve"> </w:t>
            </w:r>
          </w:p>
        </w:tc>
        <w:tc>
          <w:tcPr>
            <w:tcW w:w="684"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27C082CB" w14:textId="77777777" w:rsidR="00657321" w:rsidRPr="00CF7711" w:rsidRDefault="00657321" w:rsidP="0009720A">
            <w:pPr>
              <w:spacing w:line="259" w:lineRule="auto"/>
              <w:ind w:right="52"/>
              <w:jc w:val="center"/>
              <w:rPr>
                <w:sz w:val="22"/>
                <w:szCs w:val="22"/>
              </w:rPr>
            </w:pPr>
            <w:r w:rsidRPr="00CF7711">
              <w:rPr>
                <w:b/>
                <w:sz w:val="22"/>
                <w:szCs w:val="22"/>
              </w:rPr>
              <w:t xml:space="preserve">1 </w:t>
            </w:r>
          </w:p>
        </w:tc>
        <w:tc>
          <w:tcPr>
            <w:tcW w:w="608"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1F66636A" w14:textId="77777777" w:rsidR="00657321" w:rsidRPr="00CF7711" w:rsidRDefault="00657321" w:rsidP="0009720A">
            <w:pPr>
              <w:spacing w:line="259" w:lineRule="auto"/>
              <w:ind w:right="57"/>
              <w:jc w:val="center"/>
              <w:rPr>
                <w:sz w:val="22"/>
                <w:szCs w:val="22"/>
              </w:rPr>
            </w:pPr>
            <w:r w:rsidRPr="00CF7711">
              <w:rPr>
                <w:b/>
                <w:sz w:val="22"/>
                <w:szCs w:val="22"/>
              </w:rPr>
              <w:t xml:space="preserve">2 </w:t>
            </w:r>
          </w:p>
        </w:tc>
        <w:tc>
          <w:tcPr>
            <w:tcW w:w="626"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36009FCB" w14:textId="77777777" w:rsidR="00657321" w:rsidRPr="00CF7711" w:rsidRDefault="00657321" w:rsidP="0009720A">
            <w:pPr>
              <w:spacing w:line="259" w:lineRule="auto"/>
              <w:ind w:right="51"/>
              <w:jc w:val="center"/>
              <w:rPr>
                <w:sz w:val="22"/>
                <w:szCs w:val="22"/>
              </w:rPr>
            </w:pPr>
            <w:r w:rsidRPr="00CF7711">
              <w:rPr>
                <w:b/>
                <w:sz w:val="22"/>
                <w:szCs w:val="22"/>
              </w:rPr>
              <w:t xml:space="preserve">3 </w:t>
            </w:r>
          </w:p>
        </w:tc>
        <w:tc>
          <w:tcPr>
            <w:tcW w:w="622"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50FEF0C2" w14:textId="77777777" w:rsidR="00657321" w:rsidRPr="00CF7711" w:rsidRDefault="00657321" w:rsidP="0009720A">
            <w:pPr>
              <w:spacing w:line="259" w:lineRule="auto"/>
              <w:ind w:right="56"/>
              <w:jc w:val="center"/>
              <w:rPr>
                <w:sz w:val="22"/>
                <w:szCs w:val="22"/>
              </w:rPr>
            </w:pPr>
            <w:r w:rsidRPr="00CF7711">
              <w:rPr>
                <w:b/>
                <w:sz w:val="22"/>
                <w:szCs w:val="22"/>
              </w:rPr>
              <w:t xml:space="preserve">4 </w:t>
            </w:r>
          </w:p>
        </w:tc>
        <w:tc>
          <w:tcPr>
            <w:tcW w:w="610"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5F671D4A" w14:textId="77777777" w:rsidR="00657321" w:rsidRPr="00CF7711" w:rsidRDefault="00657321" w:rsidP="0009720A">
            <w:pPr>
              <w:spacing w:line="259" w:lineRule="auto"/>
              <w:ind w:right="47"/>
              <w:jc w:val="center"/>
              <w:rPr>
                <w:sz w:val="22"/>
                <w:szCs w:val="22"/>
              </w:rPr>
            </w:pPr>
            <w:r w:rsidRPr="00CF7711">
              <w:rPr>
                <w:b/>
                <w:sz w:val="22"/>
                <w:szCs w:val="22"/>
              </w:rPr>
              <w:t xml:space="preserve">5 </w:t>
            </w:r>
          </w:p>
        </w:tc>
      </w:tr>
      <w:tr w:rsidR="00657321" w:rsidRPr="00CF7711" w14:paraId="31DD9E11" w14:textId="77777777" w:rsidTr="0009720A">
        <w:trPr>
          <w:trHeight w:val="3509"/>
        </w:trPr>
        <w:tc>
          <w:tcPr>
            <w:tcW w:w="1850" w:type="pct"/>
            <w:vMerge w:val="restart"/>
            <w:tcBorders>
              <w:top w:val="single" w:sz="4" w:space="0" w:color="000000"/>
              <w:left w:val="single" w:sz="4" w:space="0" w:color="000000"/>
              <w:bottom w:val="single" w:sz="4" w:space="0" w:color="000000"/>
              <w:right w:val="single" w:sz="4" w:space="0" w:color="000000"/>
            </w:tcBorders>
          </w:tcPr>
          <w:p w14:paraId="2CB3F60D" w14:textId="77777777" w:rsidR="00657321" w:rsidRPr="00CF7711" w:rsidRDefault="00657321" w:rsidP="0009720A">
            <w:pPr>
              <w:spacing w:after="19" w:line="259" w:lineRule="auto"/>
              <w:ind w:left="1"/>
              <w:rPr>
                <w:sz w:val="22"/>
                <w:szCs w:val="22"/>
              </w:rPr>
            </w:pPr>
            <w:r w:rsidRPr="00CF7711">
              <w:rPr>
                <w:sz w:val="22"/>
                <w:szCs w:val="22"/>
              </w:rPr>
              <w:t xml:space="preserve"> </w:t>
            </w:r>
          </w:p>
          <w:p w14:paraId="0EF323D2" w14:textId="77777777" w:rsidR="00657321" w:rsidRPr="00CF7711" w:rsidRDefault="00657321" w:rsidP="0009720A">
            <w:pPr>
              <w:spacing w:after="19" w:line="259" w:lineRule="auto"/>
              <w:ind w:left="1"/>
              <w:rPr>
                <w:sz w:val="22"/>
                <w:szCs w:val="22"/>
              </w:rPr>
            </w:pPr>
            <w:r w:rsidRPr="00CF7711">
              <w:rPr>
                <w:b/>
                <w:sz w:val="22"/>
                <w:szCs w:val="22"/>
                <w:u w:val="single" w:color="000000"/>
              </w:rPr>
              <w:t>A.1.4. İç kalite güvencesi mekanizmaları</w:t>
            </w:r>
            <w:r w:rsidRPr="00CF7711">
              <w:rPr>
                <w:b/>
                <w:sz w:val="22"/>
                <w:szCs w:val="22"/>
              </w:rPr>
              <w:t xml:space="preserve"> </w:t>
            </w:r>
          </w:p>
          <w:p w14:paraId="20B1F3A0" w14:textId="77777777" w:rsidR="00657321" w:rsidRPr="00CF7711" w:rsidRDefault="00657321" w:rsidP="0009720A">
            <w:pPr>
              <w:spacing w:after="16" w:line="259" w:lineRule="auto"/>
              <w:ind w:left="1"/>
              <w:rPr>
                <w:sz w:val="22"/>
                <w:szCs w:val="22"/>
              </w:rPr>
            </w:pPr>
            <w:r w:rsidRPr="00CF7711">
              <w:rPr>
                <w:b/>
                <w:sz w:val="22"/>
                <w:szCs w:val="22"/>
              </w:rPr>
              <w:t xml:space="preserve"> </w:t>
            </w:r>
          </w:p>
          <w:p w14:paraId="65DC0DC6" w14:textId="77777777" w:rsidR="00657321" w:rsidRPr="00CF7711" w:rsidRDefault="00657321" w:rsidP="0009720A">
            <w:pPr>
              <w:spacing w:line="276" w:lineRule="auto"/>
              <w:ind w:left="1" w:right="48"/>
              <w:rPr>
                <w:sz w:val="22"/>
                <w:szCs w:val="22"/>
              </w:rPr>
            </w:pPr>
            <w:r w:rsidRPr="00CF7711">
              <w:rPr>
                <w:sz w:val="22"/>
                <w:szCs w:val="22"/>
              </w:rPr>
              <w:t xml:space="preserve">PUKÖ çevrimleri itibarı ile takvim yılı temelinde hangi işlem, süreç, mekanizmaların devreye gireceği planlanmış, akış şemaları belirlidir. Sorumluluklar ve yetkiler tanımlanmıştır. Gerçekleşen uygulamalar değerlendirilmektedir.  </w:t>
            </w:r>
          </w:p>
          <w:p w14:paraId="46095E2A" w14:textId="77777777" w:rsidR="00657321" w:rsidRPr="00CF7711" w:rsidRDefault="00657321" w:rsidP="0009720A">
            <w:pPr>
              <w:spacing w:line="276" w:lineRule="auto"/>
              <w:ind w:left="1" w:right="48"/>
              <w:rPr>
                <w:sz w:val="22"/>
                <w:szCs w:val="22"/>
              </w:rPr>
            </w:pPr>
            <w:r w:rsidRPr="00CF7711">
              <w:rPr>
                <w:sz w:val="22"/>
                <w:szCs w:val="22"/>
              </w:rPr>
              <w:t xml:space="preserve">Takvim yılı temelinde tasarlanmayan diğer kalite döngülerinin ise tüm katmanları içerdiği kanıtları ile belirtilmiştir, gerçekleşen uygulamalar değerlendirilmektedir.  </w:t>
            </w:r>
          </w:p>
          <w:p w14:paraId="706E470C" w14:textId="77777777" w:rsidR="00657321" w:rsidRPr="00CF7711" w:rsidRDefault="00657321" w:rsidP="0009720A">
            <w:pPr>
              <w:spacing w:line="276" w:lineRule="auto"/>
              <w:ind w:left="1"/>
              <w:rPr>
                <w:sz w:val="22"/>
                <w:szCs w:val="22"/>
              </w:rPr>
            </w:pPr>
            <w:r w:rsidRPr="00CF7711">
              <w:rPr>
                <w:sz w:val="22"/>
                <w:szCs w:val="22"/>
              </w:rPr>
              <w:t xml:space="preserve">Birime ait kalite güvencesi rehberi gibi, politika ayrıntılarının yer aldığı erişilebilen ve güncellenen bir doküman bulunmaktadır.  </w:t>
            </w:r>
          </w:p>
          <w:p w14:paraId="51A896BD" w14:textId="77777777" w:rsidR="00657321" w:rsidRPr="00CF7711" w:rsidRDefault="00657321" w:rsidP="0009720A">
            <w:pPr>
              <w:spacing w:line="259" w:lineRule="auto"/>
              <w:ind w:left="1"/>
              <w:rPr>
                <w:sz w:val="22"/>
                <w:szCs w:val="22"/>
              </w:rPr>
            </w:pPr>
            <w:r w:rsidRPr="00CF7711">
              <w:rPr>
                <w:sz w:val="22"/>
                <w:szCs w:val="22"/>
              </w:rPr>
              <w:t xml:space="preserve"> </w:t>
            </w:r>
          </w:p>
        </w:tc>
        <w:tc>
          <w:tcPr>
            <w:tcW w:w="684" w:type="pct"/>
            <w:tcBorders>
              <w:top w:val="single" w:sz="4" w:space="0" w:color="000000"/>
              <w:left w:val="single" w:sz="4" w:space="0" w:color="000000"/>
              <w:bottom w:val="single" w:sz="4" w:space="0" w:color="000000"/>
              <w:right w:val="single" w:sz="4" w:space="0" w:color="000000"/>
            </w:tcBorders>
            <w:shd w:val="clear" w:color="auto" w:fill="FDDFE8"/>
          </w:tcPr>
          <w:p w14:paraId="4BABA268" w14:textId="77777777" w:rsidR="00657321" w:rsidRPr="00CF7711" w:rsidRDefault="00657321" w:rsidP="0009720A">
            <w:pPr>
              <w:spacing w:after="19" w:line="259" w:lineRule="auto"/>
              <w:ind w:left="1"/>
              <w:rPr>
                <w:sz w:val="22"/>
                <w:szCs w:val="22"/>
              </w:rPr>
            </w:pPr>
            <w:r w:rsidRPr="00CF7711">
              <w:rPr>
                <w:sz w:val="22"/>
                <w:szCs w:val="22"/>
              </w:rPr>
              <w:t xml:space="preserve">Birimin tanımlanmış bir iç kalite güvencesi sistemi bulunmamaktadır. </w:t>
            </w:r>
          </w:p>
        </w:tc>
        <w:tc>
          <w:tcPr>
            <w:tcW w:w="608" w:type="pct"/>
            <w:tcBorders>
              <w:top w:val="single" w:sz="4" w:space="0" w:color="000000"/>
              <w:left w:val="single" w:sz="4" w:space="0" w:color="000000"/>
              <w:bottom w:val="single" w:sz="4" w:space="0" w:color="000000"/>
              <w:right w:val="single" w:sz="4" w:space="0" w:color="000000"/>
            </w:tcBorders>
            <w:shd w:val="clear" w:color="auto" w:fill="FECEDD"/>
          </w:tcPr>
          <w:p w14:paraId="12825024" w14:textId="77777777" w:rsidR="00657321" w:rsidRPr="00CF7711" w:rsidRDefault="00657321" w:rsidP="0009720A">
            <w:pPr>
              <w:spacing w:after="1" w:line="275" w:lineRule="auto"/>
              <w:rPr>
                <w:sz w:val="22"/>
                <w:szCs w:val="22"/>
              </w:rPr>
            </w:pPr>
            <w:r w:rsidRPr="00CF7711">
              <w:rPr>
                <w:sz w:val="22"/>
                <w:szCs w:val="22"/>
              </w:rPr>
              <w:t xml:space="preserve">Birimin iç kalite güvencesi süreç ve mekanizmaları tanımlanmıştır.  </w:t>
            </w:r>
          </w:p>
          <w:p w14:paraId="2C493F2F" w14:textId="77777777" w:rsidR="00657321" w:rsidRPr="00CF7711" w:rsidRDefault="00657321" w:rsidP="0009720A">
            <w:pPr>
              <w:spacing w:line="259" w:lineRule="auto"/>
              <w:rPr>
                <w:sz w:val="22"/>
                <w:szCs w:val="22"/>
              </w:rPr>
            </w:pPr>
            <w:r w:rsidRPr="00CF7711">
              <w:rPr>
                <w:sz w:val="22"/>
                <w:szCs w:val="22"/>
              </w:rPr>
              <w:t xml:space="preserve"> </w:t>
            </w:r>
          </w:p>
        </w:tc>
        <w:tc>
          <w:tcPr>
            <w:tcW w:w="626" w:type="pct"/>
            <w:tcBorders>
              <w:top w:val="single" w:sz="4" w:space="0" w:color="000000"/>
              <w:left w:val="single" w:sz="4" w:space="0" w:color="000000"/>
              <w:bottom w:val="single" w:sz="4" w:space="0" w:color="000000"/>
              <w:right w:val="single" w:sz="4" w:space="0" w:color="000000"/>
            </w:tcBorders>
            <w:shd w:val="clear" w:color="auto" w:fill="E59BB2"/>
          </w:tcPr>
          <w:p w14:paraId="1109BA34" w14:textId="77777777" w:rsidR="00657321" w:rsidRPr="00CF7711" w:rsidRDefault="00657321" w:rsidP="0009720A">
            <w:pPr>
              <w:spacing w:line="259" w:lineRule="auto"/>
              <w:ind w:left="1"/>
              <w:rPr>
                <w:sz w:val="22"/>
                <w:szCs w:val="22"/>
              </w:rPr>
            </w:pPr>
            <w:r w:rsidRPr="00CF7711">
              <w:rPr>
                <w:sz w:val="22"/>
                <w:szCs w:val="22"/>
              </w:rPr>
              <w:t xml:space="preserve">İç kalite güvencesi sistemi birimin geneline yayılmış, şeffaf ve bütüncül olarak yürütülmektedir. </w:t>
            </w:r>
          </w:p>
        </w:tc>
        <w:tc>
          <w:tcPr>
            <w:tcW w:w="622" w:type="pct"/>
            <w:tcBorders>
              <w:top w:val="single" w:sz="4" w:space="0" w:color="000000"/>
              <w:left w:val="single" w:sz="4" w:space="0" w:color="000000"/>
              <w:bottom w:val="single" w:sz="4" w:space="0" w:color="000000"/>
              <w:right w:val="single" w:sz="4" w:space="0" w:color="000000"/>
            </w:tcBorders>
            <w:shd w:val="clear" w:color="auto" w:fill="DE829E"/>
          </w:tcPr>
          <w:p w14:paraId="3D392559" w14:textId="77777777" w:rsidR="00657321" w:rsidRPr="00CF7711" w:rsidRDefault="00657321" w:rsidP="0009720A">
            <w:pPr>
              <w:spacing w:line="259" w:lineRule="auto"/>
              <w:ind w:left="1"/>
              <w:rPr>
                <w:sz w:val="22"/>
                <w:szCs w:val="22"/>
              </w:rPr>
            </w:pPr>
            <w:r w:rsidRPr="00CF7711">
              <w:rPr>
                <w:sz w:val="22"/>
                <w:szCs w:val="22"/>
              </w:rPr>
              <w:t xml:space="preserve">İç kalite güvencesi sistemi mekanizmaları izlenmekte ve ilgili paydaşlarla birlikte iyileştirilmektedir. </w:t>
            </w:r>
          </w:p>
        </w:tc>
        <w:tc>
          <w:tcPr>
            <w:tcW w:w="610" w:type="pct"/>
            <w:tcBorders>
              <w:top w:val="single" w:sz="4" w:space="0" w:color="000000"/>
              <w:left w:val="single" w:sz="4" w:space="0" w:color="000000"/>
              <w:bottom w:val="single" w:sz="4" w:space="0" w:color="000000"/>
              <w:right w:val="single" w:sz="4" w:space="0" w:color="000000"/>
            </w:tcBorders>
            <w:shd w:val="clear" w:color="auto" w:fill="D87292"/>
          </w:tcPr>
          <w:p w14:paraId="545A939C" w14:textId="77777777" w:rsidR="00657321" w:rsidRPr="00CF7711" w:rsidRDefault="00657321" w:rsidP="0009720A">
            <w:pPr>
              <w:spacing w:line="259" w:lineRule="auto"/>
              <w:ind w:left="1"/>
              <w:rPr>
                <w:sz w:val="22"/>
                <w:szCs w:val="22"/>
              </w:rPr>
            </w:pPr>
            <w:r w:rsidRPr="00CF7711">
              <w:rPr>
                <w:sz w:val="22"/>
                <w:szCs w:val="22"/>
              </w:rPr>
              <w:t xml:space="preserve">İçselleştirilmiş, sistematik, sürdürülebilir ve örnek gösterilebilir uygulamalar bulunmaktadır. </w:t>
            </w:r>
          </w:p>
        </w:tc>
      </w:tr>
      <w:tr w:rsidR="00657321" w:rsidRPr="00CF7711" w14:paraId="4AA40C79" w14:textId="77777777" w:rsidTr="0009720A">
        <w:trPr>
          <w:trHeight w:val="3488"/>
        </w:trPr>
        <w:tc>
          <w:tcPr>
            <w:tcW w:w="1850" w:type="pct"/>
            <w:vMerge/>
            <w:tcBorders>
              <w:top w:val="nil"/>
              <w:left w:val="single" w:sz="4" w:space="0" w:color="000000"/>
              <w:bottom w:val="single" w:sz="4" w:space="0" w:color="000000"/>
              <w:right w:val="single" w:sz="4" w:space="0" w:color="000000"/>
            </w:tcBorders>
          </w:tcPr>
          <w:p w14:paraId="1E05B637" w14:textId="77777777" w:rsidR="00657321" w:rsidRPr="00CF7711" w:rsidRDefault="00657321" w:rsidP="0009720A">
            <w:pPr>
              <w:spacing w:after="160" w:line="259" w:lineRule="auto"/>
              <w:rPr>
                <w:sz w:val="22"/>
                <w:szCs w:val="22"/>
              </w:rPr>
            </w:pPr>
          </w:p>
        </w:tc>
        <w:tc>
          <w:tcPr>
            <w:tcW w:w="3150" w:type="pct"/>
            <w:gridSpan w:val="5"/>
            <w:tcBorders>
              <w:top w:val="single" w:sz="4" w:space="0" w:color="000000"/>
              <w:left w:val="single" w:sz="4" w:space="0" w:color="000000"/>
              <w:bottom w:val="single" w:sz="4" w:space="0" w:color="000000"/>
              <w:right w:val="single" w:sz="4" w:space="0" w:color="000000"/>
            </w:tcBorders>
            <w:shd w:val="clear" w:color="auto" w:fill="E5AEC0"/>
          </w:tcPr>
          <w:p w14:paraId="5C2C0CC2" w14:textId="77777777" w:rsidR="00657321" w:rsidRPr="00CF7711" w:rsidRDefault="00657321" w:rsidP="0009720A">
            <w:pPr>
              <w:spacing w:after="19" w:line="259" w:lineRule="auto"/>
              <w:ind w:left="119"/>
              <w:rPr>
                <w:sz w:val="22"/>
                <w:szCs w:val="22"/>
              </w:rPr>
            </w:pPr>
            <w:r w:rsidRPr="00CF7711">
              <w:rPr>
                <w:sz w:val="22"/>
                <w:szCs w:val="22"/>
              </w:rPr>
              <w:t xml:space="preserve"> </w:t>
            </w:r>
          </w:p>
          <w:p w14:paraId="20F251D5" w14:textId="77777777" w:rsidR="00657321" w:rsidRPr="00CF7711" w:rsidRDefault="00657321" w:rsidP="0009720A">
            <w:pPr>
              <w:spacing w:after="45" w:line="259" w:lineRule="auto"/>
              <w:ind w:left="119"/>
              <w:rPr>
                <w:sz w:val="22"/>
                <w:szCs w:val="22"/>
              </w:rPr>
            </w:pPr>
            <w:r w:rsidRPr="00CF7711">
              <w:rPr>
                <w:b/>
                <w:i/>
                <w:sz w:val="22"/>
                <w:szCs w:val="22"/>
              </w:rPr>
              <w:t xml:space="preserve">Örnek Kanıtlar </w:t>
            </w:r>
          </w:p>
          <w:p w14:paraId="0B3A2CAD" w14:textId="77777777" w:rsidR="00657321" w:rsidRPr="00CF7711" w:rsidRDefault="00657321" w:rsidP="006C0B07">
            <w:pPr>
              <w:numPr>
                <w:ilvl w:val="0"/>
                <w:numId w:val="8"/>
              </w:numPr>
              <w:spacing w:after="17" w:line="259" w:lineRule="auto"/>
              <w:ind w:hanging="360"/>
              <w:rPr>
                <w:sz w:val="22"/>
                <w:szCs w:val="22"/>
              </w:rPr>
            </w:pPr>
            <w:r w:rsidRPr="00CF7711">
              <w:rPr>
                <w:i/>
                <w:sz w:val="22"/>
                <w:szCs w:val="22"/>
              </w:rPr>
              <w:t xml:space="preserve">Kalite güvencesi rehberi gibi tanımlı süreç belgeleri </w:t>
            </w:r>
          </w:p>
          <w:p w14:paraId="51D0A996" w14:textId="77777777" w:rsidR="00657321" w:rsidRPr="00CF7711" w:rsidRDefault="00657321" w:rsidP="006C0B07">
            <w:pPr>
              <w:numPr>
                <w:ilvl w:val="0"/>
                <w:numId w:val="8"/>
              </w:numPr>
              <w:spacing w:after="20" w:line="259" w:lineRule="auto"/>
              <w:ind w:hanging="360"/>
              <w:rPr>
                <w:sz w:val="22"/>
                <w:szCs w:val="22"/>
              </w:rPr>
            </w:pPr>
            <w:r w:rsidRPr="00CF7711">
              <w:rPr>
                <w:i/>
                <w:sz w:val="22"/>
                <w:szCs w:val="22"/>
              </w:rPr>
              <w:t xml:space="preserve">İş akış şemaları, takvim, görev ve sorumluluklar ve paydaşların rollerini gösteren kanıtlar </w:t>
            </w:r>
          </w:p>
          <w:p w14:paraId="4D06B6EF" w14:textId="77777777" w:rsidR="00657321" w:rsidRPr="00CF7711" w:rsidRDefault="00657321" w:rsidP="006C0B07">
            <w:pPr>
              <w:numPr>
                <w:ilvl w:val="0"/>
                <w:numId w:val="8"/>
              </w:numPr>
              <w:spacing w:after="21" w:line="259" w:lineRule="auto"/>
              <w:ind w:hanging="360"/>
              <w:rPr>
                <w:sz w:val="22"/>
                <w:szCs w:val="22"/>
              </w:rPr>
            </w:pPr>
            <w:r w:rsidRPr="00CF7711">
              <w:rPr>
                <w:i/>
                <w:sz w:val="22"/>
                <w:szCs w:val="22"/>
              </w:rPr>
              <w:t xml:space="preserve">Bilgi Yönetim Sistemi </w:t>
            </w:r>
          </w:p>
          <w:p w14:paraId="15A4C7B1" w14:textId="77777777" w:rsidR="00657321" w:rsidRPr="00CF7711" w:rsidRDefault="00657321" w:rsidP="006C0B07">
            <w:pPr>
              <w:numPr>
                <w:ilvl w:val="0"/>
                <w:numId w:val="8"/>
              </w:numPr>
              <w:spacing w:after="18" w:line="259" w:lineRule="auto"/>
              <w:ind w:hanging="360"/>
              <w:rPr>
                <w:sz w:val="22"/>
                <w:szCs w:val="22"/>
              </w:rPr>
            </w:pPr>
            <w:r w:rsidRPr="00CF7711">
              <w:rPr>
                <w:i/>
                <w:sz w:val="22"/>
                <w:szCs w:val="22"/>
              </w:rPr>
              <w:t xml:space="preserve">Geri bildirim yöntemleri </w:t>
            </w:r>
          </w:p>
          <w:p w14:paraId="6D8D951C" w14:textId="77777777" w:rsidR="00657321" w:rsidRPr="00CF7711" w:rsidRDefault="00657321" w:rsidP="006C0B07">
            <w:pPr>
              <w:numPr>
                <w:ilvl w:val="0"/>
                <w:numId w:val="8"/>
              </w:numPr>
              <w:spacing w:after="20" w:line="259" w:lineRule="auto"/>
              <w:ind w:hanging="360"/>
              <w:rPr>
                <w:sz w:val="22"/>
                <w:szCs w:val="22"/>
              </w:rPr>
            </w:pPr>
            <w:r w:rsidRPr="00CF7711">
              <w:rPr>
                <w:i/>
                <w:sz w:val="22"/>
                <w:szCs w:val="22"/>
              </w:rPr>
              <w:t xml:space="preserve">Paydaş katılımına ilişkin belgeler </w:t>
            </w:r>
          </w:p>
          <w:p w14:paraId="6B9E3BC5" w14:textId="77777777" w:rsidR="00657321" w:rsidRPr="00CF7711" w:rsidRDefault="00657321" w:rsidP="006C0B07">
            <w:pPr>
              <w:numPr>
                <w:ilvl w:val="0"/>
                <w:numId w:val="8"/>
              </w:numPr>
              <w:spacing w:after="3" w:line="259" w:lineRule="auto"/>
              <w:ind w:hanging="360"/>
              <w:rPr>
                <w:sz w:val="22"/>
                <w:szCs w:val="22"/>
              </w:rPr>
            </w:pPr>
            <w:r w:rsidRPr="00CF7711">
              <w:rPr>
                <w:i/>
                <w:sz w:val="22"/>
                <w:szCs w:val="22"/>
              </w:rPr>
              <w:t xml:space="preserve">Yıllık izleme ve iyileştirme raporları </w:t>
            </w:r>
          </w:p>
          <w:p w14:paraId="3067E449" w14:textId="77777777" w:rsidR="00657321" w:rsidRPr="00CF7711" w:rsidRDefault="00657321" w:rsidP="006C0B07">
            <w:pPr>
              <w:numPr>
                <w:ilvl w:val="0"/>
                <w:numId w:val="8"/>
              </w:numPr>
              <w:spacing w:line="276" w:lineRule="auto"/>
              <w:ind w:hanging="360"/>
              <w:rPr>
                <w:sz w:val="22"/>
                <w:szCs w:val="22"/>
              </w:rPr>
            </w:pPr>
            <w:r w:rsidRPr="00CF7711">
              <w:rPr>
                <w:i/>
                <w:sz w:val="22"/>
                <w:szCs w:val="22"/>
              </w:rPr>
              <w:t xml:space="preserve">Standart uygulamalar ve mevzuatın yanı sıra; birimin ihtiyaçları doğrultusunda geliştirdiği özgün yaklaşım ve uygulamalarına ilişkin kanıtlar </w:t>
            </w:r>
          </w:p>
          <w:p w14:paraId="1CAD97C4" w14:textId="77777777" w:rsidR="00657321" w:rsidRPr="00CF7711" w:rsidRDefault="00657321" w:rsidP="0009720A">
            <w:pPr>
              <w:spacing w:line="259" w:lineRule="auto"/>
              <w:ind w:left="839"/>
              <w:rPr>
                <w:sz w:val="22"/>
                <w:szCs w:val="22"/>
              </w:rPr>
            </w:pPr>
            <w:r w:rsidRPr="00CF7711">
              <w:rPr>
                <w:i/>
                <w:sz w:val="22"/>
                <w:szCs w:val="22"/>
              </w:rPr>
              <w:t xml:space="preserve"> </w:t>
            </w:r>
          </w:p>
        </w:tc>
      </w:tr>
    </w:tbl>
    <w:p w14:paraId="127F68BC" w14:textId="77777777" w:rsidR="00657321" w:rsidRPr="00CF7711" w:rsidRDefault="00657321" w:rsidP="00657321">
      <w:pPr>
        <w:spacing w:line="259" w:lineRule="auto"/>
        <w:rPr>
          <w:sz w:val="22"/>
          <w:szCs w:val="22"/>
        </w:rPr>
      </w:pPr>
      <w:r w:rsidRPr="00CF7711">
        <w:rPr>
          <w:sz w:val="22"/>
          <w:szCs w:val="22"/>
        </w:rPr>
        <w:t xml:space="preserve"> </w:t>
      </w:r>
    </w:p>
    <w:p w14:paraId="3CE1A18E" w14:textId="77777777" w:rsidR="00657321" w:rsidRPr="00CF7711" w:rsidRDefault="00657321" w:rsidP="00657321">
      <w:pPr>
        <w:spacing w:line="259" w:lineRule="auto"/>
        <w:rPr>
          <w:sz w:val="22"/>
          <w:szCs w:val="22"/>
        </w:rPr>
      </w:pPr>
      <w:r w:rsidRPr="00CF7711">
        <w:rPr>
          <w:sz w:val="22"/>
          <w:szCs w:val="22"/>
        </w:rPr>
        <w:t xml:space="preserve"> </w:t>
      </w:r>
    </w:p>
    <w:p w14:paraId="36FF9356" w14:textId="77777777" w:rsidR="00657321" w:rsidRPr="00CF7711" w:rsidRDefault="00657321" w:rsidP="00657321">
      <w:pPr>
        <w:spacing w:line="259" w:lineRule="auto"/>
        <w:rPr>
          <w:sz w:val="22"/>
          <w:szCs w:val="22"/>
        </w:rPr>
      </w:pPr>
      <w:r w:rsidRPr="00CF7711">
        <w:rPr>
          <w:sz w:val="22"/>
          <w:szCs w:val="22"/>
        </w:rPr>
        <w:t xml:space="preserve"> </w:t>
      </w:r>
    </w:p>
    <w:p w14:paraId="05C4206A" w14:textId="77777777" w:rsidR="00657321" w:rsidRPr="00CF7711" w:rsidRDefault="00657321" w:rsidP="00657321">
      <w:pPr>
        <w:rPr>
          <w:sz w:val="22"/>
          <w:szCs w:val="22"/>
        </w:rPr>
      </w:pPr>
    </w:p>
    <w:tbl>
      <w:tblPr>
        <w:tblStyle w:val="TableGrid"/>
        <w:tblW w:w="5000" w:type="pct"/>
        <w:tblInd w:w="0" w:type="dxa"/>
        <w:tblCellMar>
          <w:top w:w="16" w:type="dxa"/>
          <w:left w:w="107" w:type="dxa"/>
          <w:right w:w="8" w:type="dxa"/>
        </w:tblCellMar>
        <w:tblLook w:val="04A0" w:firstRow="1" w:lastRow="0" w:firstColumn="1" w:lastColumn="0" w:noHBand="0" w:noVBand="1"/>
      </w:tblPr>
      <w:tblGrid>
        <w:gridCol w:w="5678"/>
        <w:gridCol w:w="2099"/>
        <w:gridCol w:w="1866"/>
        <w:gridCol w:w="1921"/>
        <w:gridCol w:w="1909"/>
        <w:gridCol w:w="1872"/>
      </w:tblGrid>
      <w:tr w:rsidR="00657321" w:rsidRPr="00CF7711" w14:paraId="46E5FE13" w14:textId="77777777" w:rsidTr="0009720A">
        <w:trPr>
          <w:trHeight w:val="402"/>
        </w:trPr>
        <w:tc>
          <w:tcPr>
            <w:tcW w:w="1850" w:type="pct"/>
            <w:tcBorders>
              <w:top w:val="single" w:sz="4" w:space="0" w:color="000000"/>
              <w:left w:val="single" w:sz="4" w:space="0" w:color="000000"/>
              <w:bottom w:val="single" w:sz="4" w:space="0" w:color="000000"/>
              <w:right w:val="nil"/>
            </w:tcBorders>
            <w:shd w:val="clear" w:color="auto" w:fill="FFCADE"/>
            <w:vAlign w:val="center"/>
          </w:tcPr>
          <w:p w14:paraId="501C31A3" w14:textId="77777777" w:rsidR="00657321" w:rsidRPr="00CF7711" w:rsidRDefault="00657321" w:rsidP="0009720A">
            <w:pPr>
              <w:spacing w:after="160" w:line="259" w:lineRule="auto"/>
              <w:rPr>
                <w:sz w:val="22"/>
                <w:szCs w:val="22"/>
              </w:rPr>
            </w:pPr>
          </w:p>
        </w:tc>
        <w:tc>
          <w:tcPr>
            <w:tcW w:w="3150" w:type="pct"/>
            <w:gridSpan w:val="5"/>
            <w:tcBorders>
              <w:top w:val="single" w:sz="4" w:space="0" w:color="000000"/>
              <w:left w:val="nil"/>
              <w:bottom w:val="single" w:sz="4" w:space="0" w:color="000000"/>
              <w:right w:val="single" w:sz="4" w:space="0" w:color="000000"/>
            </w:tcBorders>
            <w:shd w:val="clear" w:color="auto" w:fill="FFCADE"/>
            <w:vAlign w:val="center"/>
          </w:tcPr>
          <w:p w14:paraId="64A91DB8" w14:textId="77777777" w:rsidR="00657321" w:rsidRPr="00CF7711" w:rsidRDefault="00657321" w:rsidP="0009720A">
            <w:pPr>
              <w:tabs>
                <w:tab w:val="center" w:pos="3676"/>
                <w:tab w:val="right" w:pos="10024"/>
              </w:tabs>
              <w:spacing w:line="259" w:lineRule="auto"/>
              <w:rPr>
                <w:sz w:val="22"/>
                <w:szCs w:val="22"/>
              </w:rPr>
            </w:pPr>
            <w:r w:rsidRPr="00CF7711">
              <w:rPr>
                <w:sz w:val="22"/>
                <w:szCs w:val="22"/>
              </w:rPr>
              <w:tab/>
              <w:t xml:space="preserve"> </w:t>
            </w:r>
            <w:r w:rsidRPr="00CF7711">
              <w:rPr>
                <w:sz w:val="22"/>
                <w:szCs w:val="22"/>
              </w:rPr>
              <w:tab/>
            </w:r>
            <w:r w:rsidRPr="00CF7711">
              <w:rPr>
                <w:b/>
                <w:color w:val="7B0B4E"/>
                <w:sz w:val="22"/>
                <w:szCs w:val="22"/>
              </w:rPr>
              <w:t>A. LİDERLİK, YÖNETİM ve KALİTE</w:t>
            </w:r>
            <w:r w:rsidRPr="00CF7711">
              <w:rPr>
                <w:b/>
                <w:sz w:val="22"/>
                <w:szCs w:val="22"/>
              </w:rPr>
              <w:t xml:space="preserve"> </w:t>
            </w:r>
          </w:p>
        </w:tc>
      </w:tr>
      <w:tr w:rsidR="00657321" w:rsidRPr="00CF7711" w14:paraId="053BD6BC" w14:textId="77777777" w:rsidTr="0009720A">
        <w:trPr>
          <w:trHeight w:val="628"/>
        </w:trPr>
        <w:tc>
          <w:tcPr>
            <w:tcW w:w="1850" w:type="pct"/>
            <w:tcBorders>
              <w:top w:val="single" w:sz="4" w:space="0" w:color="000000"/>
              <w:left w:val="single" w:sz="4" w:space="0" w:color="000000"/>
              <w:bottom w:val="single" w:sz="4" w:space="0" w:color="000000"/>
              <w:right w:val="nil"/>
            </w:tcBorders>
            <w:shd w:val="clear" w:color="auto" w:fill="FFCADE"/>
            <w:vAlign w:val="center"/>
          </w:tcPr>
          <w:p w14:paraId="0050FDC4" w14:textId="77777777" w:rsidR="00657321" w:rsidRPr="00CF7711" w:rsidRDefault="00657321" w:rsidP="0009720A">
            <w:pPr>
              <w:spacing w:after="28" w:line="259" w:lineRule="auto"/>
              <w:ind w:left="1"/>
              <w:rPr>
                <w:sz w:val="22"/>
                <w:szCs w:val="22"/>
              </w:rPr>
            </w:pPr>
            <w:r w:rsidRPr="00CF7711">
              <w:rPr>
                <w:b/>
                <w:sz w:val="22"/>
                <w:szCs w:val="22"/>
              </w:rPr>
              <w:t xml:space="preserve">A.1. Liderlik ve Kalite </w:t>
            </w:r>
          </w:p>
        </w:tc>
        <w:tc>
          <w:tcPr>
            <w:tcW w:w="3150" w:type="pct"/>
            <w:gridSpan w:val="5"/>
            <w:tcBorders>
              <w:top w:val="single" w:sz="4" w:space="0" w:color="000000"/>
              <w:left w:val="nil"/>
              <w:bottom w:val="single" w:sz="4" w:space="0" w:color="000000"/>
              <w:right w:val="single" w:sz="4" w:space="0" w:color="000000"/>
            </w:tcBorders>
            <w:shd w:val="clear" w:color="auto" w:fill="FFCADE"/>
            <w:vAlign w:val="center"/>
          </w:tcPr>
          <w:p w14:paraId="3E23FA08" w14:textId="77777777" w:rsidR="00657321" w:rsidRPr="00CF7711" w:rsidRDefault="00657321" w:rsidP="0009720A">
            <w:pPr>
              <w:spacing w:line="259" w:lineRule="auto"/>
              <w:rPr>
                <w:sz w:val="22"/>
                <w:szCs w:val="22"/>
              </w:rPr>
            </w:pPr>
          </w:p>
        </w:tc>
      </w:tr>
      <w:tr w:rsidR="00657321" w:rsidRPr="00CF7711" w14:paraId="2B658B29" w14:textId="77777777" w:rsidTr="0009720A">
        <w:trPr>
          <w:trHeight w:val="318"/>
        </w:trPr>
        <w:tc>
          <w:tcPr>
            <w:tcW w:w="1850"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63A99348" w14:textId="77777777" w:rsidR="00657321" w:rsidRPr="00CF7711" w:rsidRDefault="00657321" w:rsidP="0009720A">
            <w:pPr>
              <w:spacing w:line="259" w:lineRule="auto"/>
              <w:ind w:left="1"/>
              <w:rPr>
                <w:sz w:val="22"/>
                <w:szCs w:val="22"/>
              </w:rPr>
            </w:pPr>
            <w:r w:rsidRPr="00CF7711">
              <w:rPr>
                <w:b/>
                <w:sz w:val="22"/>
                <w:szCs w:val="22"/>
              </w:rPr>
              <w:t xml:space="preserve"> </w:t>
            </w:r>
          </w:p>
        </w:tc>
        <w:tc>
          <w:tcPr>
            <w:tcW w:w="684"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7B8418B4" w14:textId="77777777" w:rsidR="00657321" w:rsidRPr="00CF7711" w:rsidRDefault="00657321" w:rsidP="0009720A">
            <w:pPr>
              <w:spacing w:line="259" w:lineRule="auto"/>
              <w:ind w:right="99"/>
              <w:jc w:val="center"/>
              <w:rPr>
                <w:sz w:val="22"/>
                <w:szCs w:val="22"/>
              </w:rPr>
            </w:pPr>
            <w:r w:rsidRPr="00CF7711">
              <w:rPr>
                <w:b/>
                <w:sz w:val="22"/>
                <w:szCs w:val="22"/>
              </w:rPr>
              <w:t xml:space="preserve">1 </w:t>
            </w:r>
          </w:p>
        </w:tc>
        <w:tc>
          <w:tcPr>
            <w:tcW w:w="608"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15B4B2A5" w14:textId="77777777" w:rsidR="00657321" w:rsidRPr="00CF7711" w:rsidRDefault="00657321" w:rsidP="0009720A">
            <w:pPr>
              <w:spacing w:line="259" w:lineRule="auto"/>
              <w:ind w:right="104"/>
              <w:jc w:val="center"/>
              <w:rPr>
                <w:sz w:val="22"/>
                <w:szCs w:val="22"/>
              </w:rPr>
            </w:pPr>
            <w:r w:rsidRPr="00CF7711">
              <w:rPr>
                <w:b/>
                <w:sz w:val="22"/>
                <w:szCs w:val="22"/>
              </w:rPr>
              <w:t xml:space="preserve">2 </w:t>
            </w:r>
          </w:p>
        </w:tc>
        <w:tc>
          <w:tcPr>
            <w:tcW w:w="626"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50362427" w14:textId="77777777" w:rsidR="00657321" w:rsidRPr="00CF7711" w:rsidRDefault="00657321" w:rsidP="0009720A">
            <w:pPr>
              <w:spacing w:line="259" w:lineRule="auto"/>
              <w:ind w:right="98"/>
              <w:jc w:val="center"/>
              <w:rPr>
                <w:sz w:val="22"/>
                <w:szCs w:val="22"/>
              </w:rPr>
            </w:pPr>
            <w:r w:rsidRPr="00CF7711">
              <w:rPr>
                <w:b/>
                <w:sz w:val="22"/>
                <w:szCs w:val="22"/>
              </w:rPr>
              <w:t xml:space="preserve">3 </w:t>
            </w:r>
          </w:p>
        </w:tc>
        <w:tc>
          <w:tcPr>
            <w:tcW w:w="622"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4815DF8F" w14:textId="77777777" w:rsidR="00657321" w:rsidRPr="00CF7711" w:rsidRDefault="00657321" w:rsidP="0009720A">
            <w:pPr>
              <w:spacing w:line="259" w:lineRule="auto"/>
              <w:ind w:right="102"/>
              <w:jc w:val="center"/>
              <w:rPr>
                <w:sz w:val="22"/>
                <w:szCs w:val="22"/>
              </w:rPr>
            </w:pPr>
            <w:r w:rsidRPr="00CF7711">
              <w:rPr>
                <w:b/>
                <w:sz w:val="22"/>
                <w:szCs w:val="22"/>
              </w:rPr>
              <w:t xml:space="preserve">4 </w:t>
            </w:r>
          </w:p>
        </w:tc>
        <w:tc>
          <w:tcPr>
            <w:tcW w:w="610"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0A2E404D" w14:textId="77777777" w:rsidR="00657321" w:rsidRPr="00CF7711" w:rsidRDefault="00657321" w:rsidP="0009720A">
            <w:pPr>
              <w:spacing w:line="259" w:lineRule="auto"/>
              <w:ind w:right="94"/>
              <w:jc w:val="center"/>
              <w:rPr>
                <w:sz w:val="22"/>
                <w:szCs w:val="22"/>
              </w:rPr>
            </w:pPr>
            <w:r w:rsidRPr="00CF7711">
              <w:rPr>
                <w:b/>
                <w:sz w:val="22"/>
                <w:szCs w:val="22"/>
              </w:rPr>
              <w:t xml:space="preserve">5 </w:t>
            </w:r>
          </w:p>
        </w:tc>
      </w:tr>
      <w:tr w:rsidR="00657321" w:rsidRPr="00CF7711" w14:paraId="20A0855C" w14:textId="77777777" w:rsidTr="0009720A">
        <w:trPr>
          <w:trHeight w:val="3509"/>
        </w:trPr>
        <w:tc>
          <w:tcPr>
            <w:tcW w:w="1850" w:type="pct"/>
            <w:vMerge w:val="restart"/>
            <w:tcBorders>
              <w:top w:val="single" w:sz="4" w:space="0" w:color="000000"/>
              <w:left w:val="single" w:sz="4" w:space="0" w:color="000000"/>
              <w:bottom w:val="single" w:sz="4" w:space="0" w:color="000000"/>
              <w:right w:val="single" w:sz="4" w:space="0" w:color="000000"/>
            </w:tcBorders>
          </w:tcPr>
          <w:p w14:paraId="71987EC8" w14:textId="77777777" w:rsidR="00657321" w:rsidRPr="00CF7711" w:rsidRDefault="00657321" w:rsidP="0009720A">
            <w:pPr>
              <w:spacing w:after="19" w:line="259" w:lineRule="auto"/>
              <w:ind w:left="1"/>
              <w:rPr>
                <w:sz w:val="22"/>
                <w:szCs w:val="22"/>
              </w:rPr>
            </w:pPr>
            <w:r w:rsidRPr="00CF7711">
              <w:rPr>
                <w:sz w:val="22"/>
                <w:szCs w:val="22"/>
              </w:rPr>
              <w:t xml:space="preserve"> </w:t>
            </w:r>
          </w:p>
          <w:p w14:paraId="0244A52A" w14:textId="77777777" w:rsidR="00657321" w:rsidRPr="00CF7711" w:rsidRDefault="00657321" w:rsidP="0009720A">
            <w:pPr>
              <w:spacing w:after="19" w:line="259" w:lineRule="auto"/>
              <w:ind w:left="1"/>
              <w:rPr>
                <w:sz w:val="22"/>
                <w:szCs w:val="22"/>
              </w:rPr>
            </w:pPr>
            <w:r w:rsidRPr="00CF7711">
              <w:rPr>
                <w:b/>
                <w:sz w:val="22"/>
                <w:szCs w:val="22"/>
                <w:u w:val="single" w:color="000000"/>
              </w:rPr>
              <w:t>A.1.5. Kamuoyunu bilgilendirme ve hesap verebilirlik</w:t>
            </w:r>
            <w:r w:rsidRPr="00CF7711">
              <w:rPr>
                <w:b/>
                <w:sz w:val="22"/>
                <w:szCs w:val="22"/>
              </w:rPr>
              <w:t xml:space="preserve"> </w:t>
            </w:r>
          </w:p>
          <w:p w14:paraId="1E80DBF4" w14:textId="77777777" w:rsidR="00657321" w:rsidRPr="00CF7711" w:rsidRDefault="00657321" w:rsidP="0009720A">
            <w:pPr>
              <w:spacing w:after="16" w:line="259" w:lineRule="auto"/>
              <w:ind w:left="1"/>
              <w:rPr>
                <w:sz w:val="22"/>
                <w:szCs w:val="22"/>
              </w:rPr>
            </w:pPr>
            <w:r w:rsidRPr="00CF7711">
              <w:rPr>
                <w:b/>
                <w:sz w:val="22"/>
                <w:szCs w:val="22"/>
              </w:rPr>
              <w:t xml:space="preserve"> </w:t>
            </w:r>
          </w:p>
          <w:p w14:paraId="5082F31D" w14:textId="77777777" w:rsidR="00657321" w:rsidRPr="00CF7711" w:rsidRDefault="00657321" w:rsidP="0009720A">
            <w:pPr>
              <w:spacing w:line="275" w:lineRule="auto"/>
              <w:ind w:left="1" w:right="95"/>
              <w:rPr>
                <w:sz w:val="22"/>
                <w:szCs w:val="22"/>
              </w:rPr>
            </w:pPr>
            <w:r w:rsidRPr="00CF7711">
              <w:rPr>
                <w:sz w:val="22"/>
                <w:szCs w:val="22"/>
              </w:rPr>
              <w:t xml:space="preserve">Kamuoyunu bilgilendirme ilkesel olarak benimsenmiştir, hangi kanalların nasıl kullanılacağı tasarlanmıştır, erişilebilir olarak ilan edilmiştir ve tüm bilgilendirme adımları sistematik olarak atılmaktadır. Birimin internet sayfası doğru, güncel, ilgili ve kolayca erişilebilir bilgiyi vermektedir; bunun sağlanması için gerekli mekanizma mevcuttur.  Kurumsal özerklik ile hesap verebilirlik kavramlarının birbirini tamamladığına ilişkin bulgular mevcuttur.  </w:t>
            </w:r>
          </w:p>
          <w:p w14:paraId="4AB5775A" w14:textId="77777777" w:rsidR="00657321" w:rsidRPr="00CF7711" w:rsidRDefault="00657321" w:rsidP="0009720A">
            <w:pPr>
              <w:spacing w:after="1" w:line="275" w:lineRule="auto"/>
              <w:ind w:left="1" w:right="94"/>
              <w:rPr>
                <w:sz w:val="22"/>
                <w:szCs w:val="22"/>
              </w:rPr>
            </w:pPr>
            <w:r w:rsidRPr="00CF7711">
              <w:rPr>
                <w:sz w:val="22"/>
                <w:szCs w:val="22"/>
              </w:rPr>
              <w:t xml:space="preserve">İçe ve dışa hesap verme yöntemleri kurgulanmıştır ve uygulanmaktadır. Sistematiktir, ilan edilen takvim çerçevesinde gerçekleştirilir, sorumluları nettir. Alınan geri beslemeler ile etkinliği değerlendirilmektedir. Birimin bölgesindeki dış paydaşları, ilişkili olduğu yerel yönetimler, diğer üniversiteler, kamu kurumu kuruluşları, sivil toplum kuruluşları, sanayi ve yerel halk ile ilişkileri değerlendirilmektedir. </w:t>
            </w:r>
          </w:p>
          <w:p w14:paraId="2EB08D0A" w14:textId="77777777" w:rsidR="00657321" w:rsidRPr="00CF7711" w:rsidRDefault="00657321" w:rsidP="0009720A">
            <w:pPr>
              <w:spacing w:line="259" w:lineRule="auto"/>
              <w:ind w:left="1"/>
              <w:rPr>
                <w:sz w:val="22"/>
                <w:szCs w:val="22"/>
              </w:rPr>
            </w:pPr>
            <w:r w:rsidRPr="00CF7711">
              <w:rPr>
                <w:sz w:val="22"/>
                <w:szCs w:val="22"/>
              </w:rPr>
              <w:t xml:space="preserve"> </w:t>
            </w:r>
          </w:p>
        </w:tc>
        <w:tc>
          <w:tcPr>
            <w:tcW w:w="684" w:type="pct"/>
            <w:tcBorders>
              <w:top w:val="single" w:sz="4" w:space="0" w:color="000000"/>
              <w:left w:val="single" w:sz="4" w:space="0" w:color="000000"/>
              <w:bottom w:val="single" w:sz="4" w:space="0" w:color="000000"/>
              <w:right w:val="single" w:sz="4" w:space="0" w:color="000000"/>
            </w:tcBorders>
            <w:shd w:val="clear" w:color="auto" w:fill="FDDFE8"/>
          </w:tcPr>
          <w:p w14:paraId="461F8E33" w14:textId="77777777" w:rsidR="00657321" w:rsidRPr="00CF7711" w:rsidRDefault="00657321" w:rsidP="0009720A">
            <w:pPr>
              <w:spacing w:line="259" w:lineRule="auto"/>
              <w:ind w:left="1"/>
              <w:rPr>
                <w:sz w:val="22"/>
                <w:szCs w:val="22"/>
              </w:rPr>
            </w:pPr>
            <w:r w:rsidRPr="00CF7711">
              <w:rPr>
                <w:sz w:val="22"/>
                <w:szCs w:val="22"/>
              </w:rPr>
              <w:t xml:space="preserve">Birimde kamuoyunu bilgilendirmek ve hesap verebilirliği gerçekleştirmek üzere mekanizmalar bulunmamaktadır.  </w:t>
            </w:r>
          </w:p>
        </w:tc>
        <w:tc>
          <w:tcPr>
            <w:tcW w:w="608" w:type="pct"/>
            <w:tcBorders>
              <w:top w:val="single" w:sz="4" w:space="0" w:color="000000"/>
              <w:left w:val="single" w:sz="4" w:space="0" w:color="000000"/>
              <w:bottom w:val="single" w:sz="4" w:space="0" w:color="000000"/>
              <w:right w:val="single" w:sz="4" w:space="0" w:color="000000"/>
            </w:tcBorders>
            <w:shd w:val="clear" w:color="auto" w:fill="FECEDD"/>
          </w:tcPr>
          <w:p w14:paraId="439F2500" w14:textId="77777777" w:rsidR="00657321" w:rsidRPr="00CF7711" w:rsidRDefault="00657321" w:rsidP="0009720A">
            <w:pPr>
              <w:spacing w:line="276" w:lineRule="auto"/>
              <w:ind w:right="8"/>
              <w:rPr>
                <w:sz w:val="22"/>
                <w:szCs w:val="22"/>
              </w:rPr>
            </w:pPr>
            <w:r w:rsidRPr="00CF7711">
              <w:rPr>
                <w:sz w:val="22"/>
                <w:szCs w:val="22"/>
              </w:rPr>
              <w:t xml:space="preserve">Birimde şeffaflık ve hesap verebilirlik ilkeleri doğrultusunda kamuoyunu bilgilendirmek üzere tanımlı süreçler bulunmaktadır. </w:t>
            </w:r>
          </w:p>
        </w:tc>
        <w:tc>
          <w:tcPr>
            <w:tcW w:w="626" w:type="pct"/>
            <w:tcBorders>
              <w:top w:val="single" w:sz="4" w:space="0" w:color="000000"/>
              <w:left w:val="single" w:sz="4" w:space="0" w:color="000000"/>
              <w:bottom w:val="single" w:sz="4" w:space="0" w:color="000000"/>
              <w:right w:val="single" w:sz="4" w:space="0" w:color="000000"/>
            </w:tcBorders>
            <w:shd w:val="clear" w:color="auto" w:fill="E59BB2"/>
          </w:tcPr>
          <w:p w14:paraId="4B5B4F1C" w14:textId="77777777" w:rsidR="00657321" w:rsidRPr="00CF7711" w:rsidRDefault="00657321" w:rsidP="0009720A">
            <w:pPr>
              <w:spacing w:after="1" w:line="275" w:lineRule="auto"/>
              <w:ind w:left="1"/>
              <w:rPr>
                <w:sz w:val="22"/>
                <w:szCs w:val="22"/>
              </w:rPr>
            </w:pPr>
            <w:r w:rsidRPr="00CF7711">
              <w:rPr>
                <w:sz w:val="22"/>
                <w:szCs w:val="22"/>
              </w:rPr>
              <w:t xml:space="preserve">Birim tanımlı süreçleri doğrultusunda kamuoyunu bilgilendirme ve hesap verebilirlik mekanizmalarını işletmektedir.  </w:t>
            </w:r>
          </w:p>
        </w:tc>
        <w:tc>
          <w:tcPr>
            <w:tcW w:w="622" w:type="pct"/>
            <w:tcBorders>
              <w:top w:val="single" w:sz="4" w:space="0" w:color="000000"/>
              <w:left w:val="single" w:sz="4" w:space="0" w:color="000000"/>
              <w:bottom w:val="single" w:sz="4" w:space="0" w:color="000000"/>
              <w:right w:val="single" w:sz="4" w:space="0" w:color="000000"/>
            </w:tcBorders>
            <w:shd w:val="clear" w:color="auto" w:fill="DE829E"/>
          </w:tcPr>
          <w:p w14:paraId="08F6C469" w14:textId="77777777" w:rsidR="00657321" w:rsidRPr="00CF7711" w:rsidRDefault="00657321" w:rsidP="0009720A">
            <w:pPr>
              <w:spacing w:line="276" w:lineRule="auto"/>
              <w:ind w:left="1"/>
              <w:rPr>
                <w:sz w:val="22"/>
                <w:szCs w:val="22"/>
              </w:rPr>
            </w:pPr>
            <w:r w:rsidRPr="00CF7711">
              <w:rPr>
                <w:sz w:val="22"/>
                <w:szCs w:val="22"/>
              </w:rPr>
              <w:t xml:space="preserve">Birimin kamuoyunu bilgilendirme ve hesap verebilirlik mekanizmaları izlenmekte ve paydaş görüşleri doğrultusunda iyileştirilmektedir. </w:t>
            </w:r>
          </w:p>
        </w:tc>
        <w:tc>
          <w:tcPr>
            <w:tcW w:w="610" w:type="pct"/>
            <w:tcBorders>
              <w:top w:val="single" w:sz="4" w:space="0" w:color="000000"/>
              <w:left w:val="single" w:sz="4" w:space="0" w:color="000000"/>
              <w:bottom w:val="single" w:sz="4" w:space="0" w:color="000000"/>
              <w:right w:val="single" w:sz="4" w:space="0" w:color="000000"/>
            </w:tcBorders>
            <w:shd w:val="clear" w:color="auto" w:fill="D87292"/>
          </w:tcPr>
          <w:p w14:paraId="7DD99E72" w14:textId="77777777" w:rsidR="00657321" w:rsidRPr="00CF7711" w:rsidRDefault="00657321" w:rsidP="0009720A">
            <w:pPr>
              <w:spacing w:line="259" w:lineRule="auto"/>
              <w:ind w:left="1"/>
              <w:rPr>
                <w:sz w:val="22"/>
                <w:szCs w:val="22"/>
              </w:rPr>
            </w:pPr>
            <w:r w:rsidRPr="00CF7711">
              <w:rPr>
                <w:sz w:val="22"/>
                <w:szCs w:val="22"/>
              </w:rPr>
              <w:t xml:space="preserve">İçselleştirilmiş, sistematik, sürdürülebilir ve örnek gösterilebilir uygulamalar bulunmaktadır. </w:t>
            </w:r>
          </w:p>
        </w:tc>
      </w:tr>
      <w:tr w:rsidR="00657321" w:rsidRPr="00CF7711" w14:paraId="778BF7E9" w14:textId="77777777" w:rsidTr="0009720A">
        <w:trPr>
          <w:trHeight w:val="2874"/>
        </w:trPr>
        <w:tc>
          <w:tcPr>
            <w:tcW w:w="1850" w:type="pct"/>
            <w:vMerge/>
            <w:tcBorders>
              <w:top w:val="nil"/>
              <w:left w:val="single" w:sz="4" w:space="0" w:color="000000"/>
              <w:bottom w:val="single" w:sz="4" w:space="0" w:color="000000"/>
              <w:right w:val="single" w:sz="4" w:space="0" w:color="000000"/>
            </w:tcBorders>
          </w:tcPr>
          <w:p w14:paraId="4928DD55" w14:textId="77777777" w:rsidR="00657321" w:rsidRPr="00CF7711" w:rsidRDefault="00657321" w:rsidP="0009720A">
            <w:pPr>
              <w:spacing w:after="160" w:line="259" w:lineRule="auto"/>
              <w:rPr>
                <w:sz w:val="22"/>
                <w:szCs w:val="22"/>
              </w:rPr>
            </w:pPr>
          </w:p>
        </w:tc>
        <w:tc>
          <w:tcPr>
            <w:tcW w:w="3150" w:type="pct"/>
            <w:gridSpan w:val="5"/>
            <w:tcBorders>
              <w:top w:val="single" w:sz="4" w:space="0" w:color="000000"/>
              <w:left w:val="single" w:sz="4" w:space="0" w:color="000000"/>
              <w:bottom w:val="single" w:sz="4" w:space="0" w:color="000000"/>
              <w:right w:val="single" w:sz="4" w:space="0" w:color="000000"/>
            </w:tcBorders>
            <w:shd w:val="clear" w:color="auto" w:fill="E5AEC0"/>
          </w:tcPr>
          <w:p w14:paraId="3FBFE796" w14:textId="77777777" w:rsidR="00657321" w:rsidRPr="00CF7711" w:rsidRDefault="00657321" w:rsidP="0009720A">
            <w:pPr>
              <w:spacing w:after="19" w:line="259" w:lineRule="auto"/>
              <w:ind w:left="119"/>
              <w:rPr>
                <w:sz w:val="22"/>
                <w:szCs w:val="22"/>
              </w:rPr>
            </w:pPr>
            <w:r w:rsidRPr="00CF7711">
              <w:rPr>
                <w:sz w:val="22"/>
                <w:szCs w:val="22"/>
              </w:rPr>
              <w:t xml:space="preserve"> </w:t>
            </w:r>
          </w:p>
          <w:p w14:paraId="402439F0" w14:textId="77777777" w:rsidR="00657321" w:rsidRPr="00CF7711" w:rsidRDefault="00657321" w:rsidP="0009720A">
            <w:pPr>
              <w:spacing w:after="45" w:line="259" w:lineRule="auto"/>
              <w:ind w:left="119"/>
              <w:rPr>
                <w:sz w:val="22"/>
                <w:szCs w:val="22"/>
              </w:rPr>
            </w:pPr>
            <w:r w:rsidRPr="00CF7711">
              <w:rPr>
                <w:b/>
                <w:i/>
                <w:sz w:val="22"/>
                <w:szCs w:val="22"/>
              </w:rPr>
              <w:t xml:space="preserve">Örnek Kanıtlar </w:t>
            </w:r>
          </w:p>
          <w:p w14:paraId="48CF7ADD" w14:textId="77777777" w:rsidR="00657321" w:rsidRPr="00CF7711" w:rsidRDefault="00657321" w:rsidP="006C0B07">
            <w:pPr>
              <w:numPr>
                <w:ilvl w:val="0"/>
                <w:numId w:val="9"/>
              </w:numPr>
              <w:spacing w:line="259" w:lineRule="auto"/>
              <w:ind w:hanging="360"/>
              <w:rPr>
                <w:sz w:val="22"/>
                <w:szCs w:val="22"/>
              </w:rPr>
            </w:pPr>
            <w:r w:rsidRPr="00CF7711">
              <w:rPr>
                <w:i/>
                <w:sz w:val="22"/>
                <w:szCs w:val="22"/>
              </w:rPr>
              <w:t xml:space="preserve">Kamuoyunu bilgilendirme ve hesap verebilirlik ile ilişkili olarak benimsenen ilke, kural ve yöntemler  </w:t>
            </w:r>
          </w:p>
          <w:p w14:paraId="5AA93F7C" w14:textId="77777777" w:rsidR="00657321" w:rsidRPr="00CF7711" w:rsidRDefault="00657321" w:rsidP="006C0B07">
            <w:pPr>
              <w:numPr>
                <w:ilvl w:val="0"/>
                <w:numId w:val="9"/>
              </w:numPr>
              <w:spacing w:line="259" w:lineRule="auto"/>
              <w:ind w:hanging="360"/>
              <w:rPr>
                <w:sz w:val="22"/>
                <w:szCs w:val="22"/>
              </w:rPr>
            </w:pPr>
            <w:r w:rsidRPr="00CF7711">
              <w:rPr>
                <w:i/>
                <w:sz w:val="22"/>
                <w:szCs w:val="22"/>
              </w:rPr>
              <w:t xml:space="preserve">Kamuoyunu bilgilendirme ve hesap verebilirliğe ilişkin uygulama örnekleri </w:t>
            </w:r>
          </w:p>
          <w:p w14:paraId="29F551AA" w14:textId="77777777" w:rsidR="00657321" w:rsidRPr="00CF7711" w:rsidRDefault="00657321" w:rsidP="006C0B07">
            <w:pPr>
              <w:numPr>
                <w:ilvl w:val="0"/>
                <w:numId w:val="9"/>
              </w:numPr>
              <w:spacing w:line="259" w:lineRule="auto"/>
              <w:ind w:hanging="360"/>
              <w:rPr>
                <w:sz w:val="22"/>
                <w:szCs w:val="22"/>
              </w:rPr>
            </w:pPr>
            <w:r w:rsidRPr="00CF7711">
              <w:rPr>
                <w:i/>
                <w:sz w:val="22"/>
                <w:szCs w:val="22"/>
              </w:rPr>
              <w:t xml:space="preserve">İç ve dış paydaşların kamuoyunu bilgilendirme ve hesap verebilirlikle ilgili memnuniyeti ve geri bildirimleri </w:t>
            </w:r>
          </w:p>
          <w:p w14:paraId="434AA386" w14:textId="77777777" w:rsidR="00657321" w:rsidRPr="00CF7711" w:rsidRDefault="00657321" w:rsidP="006C0B07">
            <w:pPr>
              <w:numPr>
                <w:ilvl w:val="0"/>
                <w:numId w:val="9"/>
              </w:numPr>
              <w:spacing w:line="259" w:lineRule="auto"/>
              <w:ind w:hanging="360"/>
              <w:rPr>
                <w:sz w:val="22"/>
                <w:szCs w:val="22"/>
              </w:rPr>
            </w:pPr>
            <w:r w:rsidRPr="00CF7711">
              <w:rPr>
                <w:i/>
                <w:sz w:val="22"/>
                <w:szCs w:val="22"/>
              </w:rPr>
              <w:t xml:space="preserve">Kamuoyunu bilgilendirme ve hesap verebilirlik mekanizmalarına ilişkin izleme ve iyileştirme kanıtları </w:t>
            </w:r>
          </w:p>
          <w:p w14:paraId="2170316F" w14:textId="77777777" w:rsidR="00657321" w:rsidRPr="00CF7711" w:rsidRDefault="00657321" w:rsidP="006C0B07">
            <w:pPr>
              <w:numPr>
                <w:ilvl w:val="0"/>
                <w:numId w:val="9"/>
              </w:numPr>
              <w:ind w:hanging="360"/>
              <w:rPr>
                <w:sz w:val="22"/>
                <w:szCs w:val="22"/>
              </w:rPr>
            </w:pPr>
            <w:r w:rsidRPr="00CF7711">
              <w:rPr>
                <w:i/>
                <w:sz w:val="22"/>
                <w:szCs w:val="22"/>
              </w:rPr>
              <w:t xml:space="preserve">Standart uygulamalar ve mevzuatın yanı sıra; birimin ihtiyaçları doğrultusunda geliştirdiği özgün yaklaşım ve uygulamalarına ilişkin kanıtlar </w:t>
            </w:r>
          </w:p>
          <w:p w14:paraId="68253C6C" w14:textId="77777777" w:rsidR="00657321" w:rsidRPr="00CF7711" w:rsidRDefault="00657321" w:rsidP="0009720A">
            <w:pPr>
              <w:spacing w:line="259" w:lineRule="auto"/>
              <w:ind w:left="839"/>
              <w:rPr>
                <w:sz w:val="22"/>
                <w:szCs w:val="22"/>
              </w:rPr>
            </w:pPr>
            <w:r w:rsidRPr="00CF7711">
              <w:rPr>
                <w:i/>
                <w:sz w:val="22"/>
                <w:szCs w:val="22"/>
              </w:rPr>
              <w:t xml:space="preserve"> </w:t>
            </w:r>
          </w:p>
        </w:tc>
      </w:tr>
    </w:tbl>
    <w:p w14:paraId="4FB2AF70" w14:textId="77777777" w:rsidR="00657321" w:rsidRPr="00CF7711" w:rsidRDefault="00657321" w:rsidP="00657321">
      <w:pPr>
        <w:spacing w:line="259" w:lineRule="auto"/>
        <w:rPr>
          <w:sz w:val="22"/>
          <w:szCs w:val="22"/>
        </w:rPr>
      </w:pPr>
      <w:r w:rsidRPr="00CF7711">
        <w:rPr>
          <w:sz w:val="22"/>
          <w:szCs w:val="22"/>
        </w:rPr>
        <w:t xml:space="preserve"> </w:t>
      </w:r>
    </w:p>
    <w:p w14:paraId="15013707" w14:textId="77777777" w:rsidR="00657321" w:rsidRPr="00CF7711" w:rsidRDefault="00657321" w:rsidP="00657321">
      <w:pPr>
        <w:spacing w:line="259" w:lineRule="auto"/>
        <w:rPr>
          <w:sz w:val="22"/>
          <w:szCs w:val="22"/>
        </w:rPr>
      </w:pPr>
      <w:r w:rsidRPr="00CF7711">
        <w:rPr>
          <w:sz w:val="22"/>
          <w:szCs w:val="22"/>
        </w:rPr>
        <w:t xml:space="preserve"> </w:t>
      </w:r>
    </w:p>
    <w:p w14:paraId="6AA8CB20" w14:textId="77777777" w:rsidR="00657321" w:rsidRPr="00CF7711" w:rsidRDefault="00657321" w:rsidP="00657321">
      <w:pPr>
        <w:spacing w:after="160" w:line="259" w:lineRule="auto"/>
        <w:rPr>
          <w:sz w:val="22"/>
          <w:szCs w:val="22"/>
        </w:rPr>
      </w:pPr>
      <w:r w:rsidRPr="00CF7711">
        <w:rPr>
          <w:sz w:val="22"/>
          <w:szCs w:val="22"/>
        </w:rPr>
        <w:br w:type="page"/>
      </w:r>
    </w:p>
    <w:tbl>
      <w:tblPr>
        <w:tblStyle w:val="TableGrid"/>
        <w:tblW w:w="5000" w:type="pct"/>
        <w:tblInd w:w="0" w:type="dxa"/>
        <w:tblCellMar>
          <w:top w:w="48" w:type="dxa"/>
          <w:left w:w="107" w:type="dxa"/>
          <w:right w:w="56" w:type="dxa"/>
        </w:tblCellMar>
        <w:tblLook w:val="04A0" w:firstRow="1" w:lastRow="0" w:firstColumn="1" w:lastColumn="0" w:noHBand="0" w:noVBand="1"/>
      </w:tblPr>
      <w:tblGrid>
        <w:gridCol w:w="5620"/>
        <w:gridCol w:w="1844"/>
        <w:gridCol w:w="1918"/>
        <w:gridCol w:w="1955"/>
        <w:gridCol w:w="2136"/>
        <w:gridCol w:w="1872"/>
      </w:tblGrid>
      <w:tr w:rsidR="00657321" w:rsidRPr="00CF7711" w14:paraId="6540034A" w14:textId="77777777" w:rsidTr="0009720A">
        <w:trPr>
          <w:trHeight w:val="421"/>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CADE"/>
            <w:vAlign w:val="bottom"/>
          </w:tcPr>
          <w:p w14:paraId="688584AE" w14:textId="77777777" w:rsidR="00657321" w:rsidRPr="00CF7711" w:rsidRDefault="00657321" w:rsidP="0009720A">
            <w:pPr>
              <w:tabs>
                <w:tab w:val="center" w:pos="199"/>
                <w:tab w:val="center" w:pos="4896"/>
                <w:tab w:val="center" w:pos="9588"/>
                <w:tab w:val="right" w:pos="15849"/>
              </w:tabs>
              <w:spacing w:line="259" w:lineRule="auto"/>
              <w:rPr>
                <w:sz w:val="22"/>
                <w:szCs w:val="22"/>
              </w:rPr>
            </w:pPr>
            <w:r w:rsidRPr="00CF7711">
              <w:rPr>
                <w:sz w:val="22"/>
                <w:szCs w:val="22"/>
              </w:rPr>
              <w:lastRenderedPageBreak/>
              <w:tab/>
            </w:r>
            <w:r w:rsidRPr="00CF7711">
              <w:rPr>
                <w:color w:val="4472C4"/>
                <w:sz w:val="22"/>
                <w:szCs w:val="22"/>
                <w:vertAlign w:val="superscript"/>
              </w:rPr>
              <w:t xml:space="preserve"> </w:t>
            </w:r>
            <w:r w:rsidRPr="00CF7711">
              <w:rPr>
                <w:color w:val="4472C4"/>
                <w:sz w:val="22"/>
                <w:szCs w:val="22"/>
                <w:vertAlign w:val="superscript"/>
              </w:rPr>
              <w:tab/>
              <w:t xml:space="preserve"> </w:t>
            </w:r>
            <w:r w:rsidRPr="00CF7711">
              <w:rPr>
                <w:color w:val="4472C4"/>
                <w:sz w:val="22"/>
                <w:szCs w:val="22"/>
                <w:vertAlign w:val="superscript"/>
              </w:rPr>
              <w:tab/>
            </w:r>
            <w:r w:rsidRPr="00CF7711">
              <w:rPr>
                <w:sz w:val="22"/>
                <w:szCs w:val="22"/>
                <w:vertAlign w:val="superscript"/>
              </w:rPr>
              <w:t xml:space="preserve"> </w:t>
            </w:r>
            <w:r w:rsidRPr="00CF7711">
              <w:rPr>
                <w:sz w:val="22"/>
                <w:szCs w:val="22"/>
                <w:vertAlign w:val="superscript"/>
              </w:rPr>
              <w:tab/>
            </w:r>
            <w:r w:rsidRPr="00CF7711">
              <w:rPr>
                <w:b/>
                <w:color w:val="7B0B4E"/>
                <w:sz w:val="22"/>
                <w:szCs w:val="22"/>
              </w:rPr>
              <w:t>A. LİDERLİK, YÖNETİM ve KALİTE</w:t>
            </w:r>
            <w:r w:rsidRPr="00CF7711">
              <w:rPr>
                <w:b/>
                <w:sz w:val="22"/>
                <w:szCs w:val="22"/>
              </w:rPr>
              <w:t xml:space="preserve"> </w:t>
            </w:r>
            <w:r w:rsidRPr="00CF7711">
              <w:rPr>
                <w:sz w:val="22"/>
                <w:szCs w:val="22"/>
              </w:rPr>
              <w:t xml:space="preserve"> </w:t>
            </w:r>
          </w:p>
        </w:tc>
      </w:tr>
      <w:tr w:rsidR="00657321" w:rsidRPr="00CF7711" w14:paraId="3530F585" w14:textId="77777777" w:rsidTr="0009720A">
        <w:trPr>
          <w:trHeight w:val="936"/>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CADE"/>
          </w:tcPr>
          <w:p w14:paraId="63CB264A" w14:textId="77777777" w:rsidR="00657321" w:rsidRPr="00CF7711" w:rsidRDefault="00657321" w:rsidP="0009720A">
            <w:pPr>
              <w:spacing w:line="259" w:lineRule="auto"/>
              <w:rPr>
                <w:sz w:val="22"/>
                <w:szCs w:val="22"/>
              </w:rPr>
            </w:pPr>
            <w:r w:rsidRPr="00CF7711">
              <w:rPr>
                <w:b/>
                <w:sz w:val="22"/>
                <w:szCs w:val="22"/>
              </w:rPr>
              <w:t xml:space="preserve">A.2. </w:t>
            </w:r>
            <w:r w:rsidRPr="00CF7711">
              <w:rPr>
                <w:sz w:val="22"/>
                <w:szCs w:val="22"/>
              </w:rPr>
              <w:t xml:space="preserve"> </w:t>
            </w:r>
            <w:r w:rsidRPr="00CF7711">
              <w:rPr>
                <w:b/>
                <w:sz w:val="22"/>
                <w:szCs w:val="22"/>
              </w:rPr>
              <w:t xml:space="preserve">Misyon ve Stratejik Amaçlar </w:t>
            </w:r>
          </w:p>
          <w:p w14:paraId="0388E11E" w14:textId="77777777" w:rsidR="00657321" w:rsidRPr="00CF7711" w:rsidRDefault="00657321" w:rsidP="0009720A">
            <w:pPr>
              <w:spacing w:line="259" w:lineRule="auto"/>
              <w:rPr>
                <w:sz w:val="22"/>
                <w:szCs w:val="22"/>
              </w:rPr>
            </w:pPr>
            <w:r w:rsidRPr="00CF7711">
              <w:rPr>
                <w:sz w:val="22"/>
                <w:szCs w:val="22"/>
              </w:rPr>
              <w:t xml:space="preserve">Birim; </w:t>
            </w:r>
            <w:proofErr w:type="gramStart"/>
            <w:r w:rsidRPr="00CF7711">
              <w:rPr>
                <w:sz w:val="22"/>
                <w:szCs w:val="22"/>
              </w:rPr>
              <w:t>misyon</w:t>
            </w:r>
            <w:proofErr w:type="gramEnd"/>
            <w:r w:rsidRPr="00CF7711">
              <w:rPr>
                <w:sz w:val="22"/>
                <w:szCs w:val="22"/>
              </w:rPr>
              <w:t>, vizyon ve amacını gerçekleştirmek üzere kurumun politikaları doğrultusunda oluşturduğu stratejik amaçlarını ve hedeflerini planlayarak uygulamalı, performans yönetimi kapsamında sonuçlarını izleyerek değerlendirmeli ve kamuoyuyla paylaşmalıdır.</w:t>
            </w:r>
          </w:p>
        </w:tc>
      </w:tr>
      <w:tr w:rsidR="00657321" w:rsidRPr="00CF7711" w14:paraId="5A211DBC" w14:textId="77777777" w:rsidTr="0009720A">
        <w:trPr>
          <w:trHeight w:val="319"/>
        </w:trPr>
        <w:tc>
          <w:tcPr>
            <w:tcW w:w="1831" w:type="pct"/>
            <w:tcBorders>
              <w:top w:val="single" w:sz="4" w:space="0" w:color="000000"/>
              <w:left w:val="single" w:sz="4" w:space="0" w:color="000000"/>
              <w:bottom w:val="single" w:sz="4" w:space="0" w:color="000000"/>
              <w:right w:val="single" w:sz="4" w:space="0" w:color="000000"/>
            </w:tcBorders>
            <w:shd w:val="clear" w:color="auto" w:fill="FFCADE"/>
          </w:tcPr>
          <w:p w14:paraId="3247BCF1" w14:textId="77777777" w:rsidR="00657321" w:rsidRPr="00CF7711" w:rsidRDefault="00657321" w:rsidP="0009720A">
            <w:pPr>
              <w:spacing w:line="259" w:lineRule="auto"/>
              <w:rPr>
                <w:sz w:val="22"/>
                <w:szCs w:val="22"/>
              </w:rPr>
            </w:pPr>
            <w:r w:rsidRPr="00CF7711">
              <w:rPr>
                <w:sz w:val="22"/>
                <w:szCs w:val="22"/>
              </w:rPr>
              <w:t xml:space="preserve"> </w:t>
            </w:r>
          </w:p>
        </w:tc>
        <w:tc>
          <w:tcPr>
            <w:tcW w:w="601" w:type="pct"/>
            <w:tcBorders>
              <w:top w:val="single" w:sz="4" w:space="0" w:color="000000"/>
              <w:left w:val="single" w:sz="4" w:space="0" w:color="000000"/>
              <w:bottom w:val="single" w:sz="4" w:space="0" w:color="000000"/>
              <w:right w:val="single" w:sz="4" w:space="0" w:color="000000"/>
            </w:tcBorders>
            <w:shd w:val="clear" w:color="auto" w:fill="FFCADE"/>
          </w:tcPr>
          <w:p w14:paraId="05284A4A" w14:textId="77777777" w:rsidR="00657321" w:rsidRPr="00CF7711" w:rsidRDefault="00657321" w:rsidP="0009720A">
            <w:pPr>
              <w:spacing w:line="259" w:lineRule="auto"/>
              <w:ind w:right="50"/>
              <w:jc w:val="center"/>
              <w:rPr>
                <w:sz w:val="22"/>
                <w:szCs w:val="22"/>
              </w:rPr>
            </w:pPr>
            <w:r w:rsidRPr="00CF7711">
              <w:rPr>
                <w:b/>
                <w:sz w:val="22"/>
                <w:szCs w:val="22"/>
              </w:rPr>
              <w:t xml:space="preserve">1 </w:t>
            </w:r>
          </w:p>
        </w:tc>
        <w:tc>
          <w:tcPr>
            <w:tcW w:w="625" w:type="pct"/>
            <w:tcBorders>
              <w:top w:val="single" w:sz="4" w:space="0" w:color="000000"/>
              <w:left w:val="single" w:sz="4" w:space="0" w:color="000000"/>
              <w:bottom w:val="single" w:sz="4" w:space="0" w:color="000000"/>
              <w:right w:val="single" w:sz="4" w:space="0" w:color="000000"/>
            </w:tcBorders>
            <w:shd w:val="clear" w:color="auto" w:fill="FFCADE"/>
          </w:tcPr>
          <w:p w14:paraId="75B69919" w14:textId="77777777" w:rsidR="00657321" w:rsidRPr="00CF7711" w:rsidRDefault="00657321" w:rsidP="0009720A">
            <w:pPr>
              <w:spacing w:line="259" w:lineRule="auto"/>
              <w:ind w:right="50"/>
              <w:jc w:val="center"/>
              <w:rPr>
                <w:sz w:val="22"/>
                <w:szCs w:val="22"/>
              </w:rPr>
            </w:pPr>
            <w:r w:rsidRPr="00CF7711">
              <w:rPr>
                <w:b/>
                <w:sz w:val="22"/>
                <w:szCs w:val="22"/>
              </w:rPr>
              <w:t xml:space="preserve">2 </w:t>
            </w:r>
          </w:p>
        </w:tc>
        <w:tc>
          <w:tcPr>
            <w:tcW w:w="637" w:type="pct"/>
            <w:tcBorders>
              <w:top w:val="single" w:sz="4" w:space="0" w:color="000000"/>
              <w:left w:val="single" w:sz="4" w:space="0" w:color="000000"/>
              <w:bottom w:val="single" w:sz="4" w:space="0" w:color="000000"/>
              <w:right w:val="single" w:sz="4" w:space="0" w:color="000000"/>
            </w:tcBorders>
            <w:shd w:val="clear" w:color="auto" w:fill="FFCADE"/>
          </w:tcPr>
          <w:p w14:paraId="791C5854" w14:textId="77777777" w:rsidR="00657321" w:rsidRPr="00CF7711" w:rsidRDefault="00657321" w:rsidP="0009720A">
            <w:pPr>
              <w:spacing w:line="259" w:lineRule="auto"/>
              <w:ind w:right="50"/>
              <w:jc w:val="center"/>
              <w:rPr>
                <w:sz w:val="22"/>
                <w:szCs w:val="22"/>
              </w:rPr>
            </w:pPr>
            <w:r w:rsidRPr="00CF7711">
              <w:rPr>
                <w:b/>
                <w:sz w:val="22"/>
                <w:szCs w:val="22"/>
              </w:rPr>
              <w:t xml:space="preserve">3 </w:t>
            </w:r>
          </w:p>
        </w:tc>
        <w:tc>
          <w:tcPr>
            <w:tcW w:w="696" w:type="pct"/>
            <w:tcBorders>
              <w:top w:val="single" w:sz="4" w:space="0" w:color="000000"/>
              <w:left w:val="single" w:sz="4" w:space="0" w:color="000000"/>
              <w:bottom w:val="single" w:sz="4" w:space="0" w:color="000000"/>
              <w:right w:val="single" w:sz="4" w:space="0" w:color="000000"/>
            </w:tcBorders>
            <w:shd w:val="clear" w:color="auto" w:fill="FFCADE"/>
          </w:tcPr>
          <w:p w14:paraId="4F757F48" w14:textId="77777777" w:rsidR="00657321" w:rsidRPr="00CF7711" w:rsidRDefault="00657321" w:rsidP="0009720A">
            <w:pPr>
              <w:spacing w:line="259" w:lineRule="auto"/>
              <w:ind w:right="52"/>
              <w:jc w:val="center"/>
              <w:rPr>
                <w:sz w:val="22"/>
                <w:szCs w:val="22"/>
              </w:rPr>
            </w:pPr>
            <w:r w:rsidRPr="00CF7711">
              <w:rPr>
                <w:b/>
                <w:sz w:val="22"/>
                <w:szCs w:val="22"/>
              </w:rPr>
              <w:t xml:space="preserve">4 </w:t>
            </w:r>
          </w:p>
        </w:tc>
        <w:tc>
          <w:tcPr>
            <w:tcW w:w="609" w:type="pct"/>
            <w:tcBorders>
              <w:top w:val="single" w:sz="4" w:space="0" w:color="000000"/>
              <w:left w:val="single" w:sz="4" w:space="0" w:color="000000"/>
              <w:bottom w:val="single" w:sz="4" w:space="0" w:color="000000"/>
              <w:right w:val="single" w:sz="4" w:space="0" w:color="000000"/>
            </w:tcBorders>
            <w:shd w:val="clear" w:color="auto" w:fill="FFCADE"/>
          </w:tcPr>
          <w:p w14:paraId="69A0D53B" w14:textId="77777777" w:rsidR="00657321" w:rsidRPr="00CF7711" w:rsidRDefault="00657321" w:rsidP="0009720A">
            <w:pPr>
              <w:spacing w:line="259" w:lineRule="auto"/>
              <w:ind w:right="52"/>
              <w:jc w:val="center"/>
              <w:rPr>
                <w:sz w:val="22"/>
                <w:szCs w:val="22"/>
              </w:rPr>
            </w:pPr>
            <w:r w:rsidRPr="00CF7711">
              <w:rPr>
                <w:b/>
                <w:sz w:val="22"/>
                <w:szCs w:val="22"/>
              </w:rPr>
              <w:t xml:space="preserve">5 </w:t>
            </w:r>
          </w:p>
        </w:tc>
      </w:tr>
      <w:tr w:rsidR="00657321" w:rsidRPr="00CF7711" w14:paraId="3F5F6B2E" w14:textId="77777777" w:rsidTr="0009720A">
        <w:trPr>
          <w:trHeight w:val="3486"/>
        </w:trPr>
        <w:tc>
          <w:tcPr>
            <w:tcW w:w="1831" w:type="pct"/>
            <w:vMerge w:val="restart"/>
            <w:tcBorders>
              <w:top w:val="single" w:sz="4" w:space="0" w:color="000000"/>
              <w:left w:val="single" w:sz="4" w:space="0" w:color="000000"/>
              <w:bottom w:val="single" w:sz="4" w:space="0" w:color="000000"/>
              <w:right w:val="single" w:sz="4" w:space="0" w:color="000000"/>
            </w:tcBorders>
          </w:tcPr>
          <w:p w14:paraId="437EA551" w14:textId="77777777" w:rsidR="00657321" w:rsidRPr="00CF7711" w:rsidRDefault="00657321" w:rsidP="0009720A">
            <w:pPr>
              <w:spacing w:after="19" w:line="259" w:lineRule="auto"/>
              <w:rPr>
                <w:sz w:val="22"/>
                <w:szCs w:val="22"/>
              </w:rPr>
            </w:pPr>
            <w:r w:rsidRPr="00CF7711">
              <w:rPr>
                <w:b/>
                <w:sz w:val="22"/>
                <w:szCs w:val="22"/>
              </w:rPr>
              <w:t xml:space="preserve"> </w:t>
            </w:r>
          </w:p>
          <w:p w14:paraId="6C98DD1B" w14:textId="77777777" w:rsidR="00657321" w:rsidRPr="00CF7711" w:rsidRDefault="00657321" w:rsidP="0009720A">
            <w:pPr>
              <w:spacing w:after="16" w:line="259" w:lineRule="auto"/>
              <w:rPr>
                <w:sz w:val="22"/>
                <w:szCs w:val="22"/>
              </w:rPr>
            </w:pPr>
            <w:r w:rsidRPr="00CF7711">
              <w:rPr>
                <w:b/>
                <w:sz w:val="22"/>
                <w:szCs w:val="22"/>
                <w:u w:val="single" w:color="000000"/>
              </w:rPr>
              <w:t xml:space="preserve">A.2.1. Misyon, </w:t>
            </w:r>
            <w:proofErr w:type="gramStart"/>
            <w:r w:rsidRPr="00CF7711">
              <w:rPr>
                <w:b/>
                <w:sz w:val="22"/>
                <w:szCs w:val="22"/>
                <w:u w:val="single" w:color="000000"/>
              </w:rPr>
              <w:t>vizyon</w:t>
            </w:r>
            <w:proofErr w:type="gramEnd"/>
            <w:r w:rsidRPr="00CF7711">
              <w:rPr>
                <w:b/>
                <w:sz w:val="22"/>
                <w:szCs w:val="22"/>
                <w:u w:val="single" w:color="000000"/>
              </w:rPr>
              <w:t xml:space="preserve"> ve politikalar</w:t>
            </w:r>
            <w:r w:rsidRPr="00CF7711">
              <w:rPr>
                <w:b/>
                <w:sz w:val="22"/>
                <w:szCs w:val="22"/>
              </w:rPr>
              <w:t xml:space="preserve">  </w:t>
            </w:r>
          </w:p>
          <w:p w14:paraId="3F6735FE" w14:textId="77777777" w:rsidR="00657321" w:rsidRPr="00CF7711" w:rsidRDefault="00657321" w:rsidP="0009720A">
            <w:pPr>
              <w:spacing w:after="19" w:line="259" w:lineRule="auto"/>
              <w:rPr>
                <w:sz w:val="22"/>
                <w:szCs w:val="22"/>
              </w:rPr>
            </w:pPr>
            <w:r w:rsidRPr="00CF7711">
              <w:rPr>
                <w:sz w:val="22"/>
                <w:szCs w:val="22"/>
              </w:rPr>
              <w:t xml:space="preserve"> </w:t>
            </w:r>
          </w:p>
          <w:p w14:paraId="758F1B60" w14:textId="77777777" w:rsidR="00657321" w:rsidRPr="00CF7711" w:rsidRDefault="00657321" w:rsidP="0009720A">
            <w:pPr>
              <w:spacing w:after="1" w:line="275" w:lineRule="auto"/>
              <w:ind w:right="48"/>
              <w:rPr>
                <w:sz w:val="22"/>
                <w:szCs w:val="22"/>
              </w:rPr>
            </w:pPr>
            <w:r w:rsidRPr="00CF7711">
              <w:rPr>
                <w:sz w:val="22"/>
                <w:szCs w:val="22"/>
              </w:rPr>
              <w:t xml:space="preserve">Misyon ve </w:t>
            </w:r>
            <w:proofErr w:type="gramStart"/>
            <w:r w:rsidRPr="00CF7711">
              <w:rPr>
                <w:sz w:val="22"/>
                <w:szCs w:val="22"/>
              </w:rPr>
              <w:t>vizyon</w:t>
            </w:r>
            <w:proofErr w:type="gramEnd"/>
            <w:r w:rsidRPr="00CF7711">
              <w:rPr>
                <w:sz w:val="22"/>
                <w:szCs w:val="22"/>
              </w:rPr>
              <w:t xml:space="preserve"> ifadesi tanımlanmıştır, birim çalışanlarınca bilinir ve paylaşılır. Birime özeldir, sürdürülebilir bir gelecek yaratmak için yol göstericidir.  </w:t>
            </w:r>
          </w:p>
          <w:p w14:paraId="0E1A245E" w14:textId="77777777" w:rsidR="00657321" w:rsidRPr="00CF7711" w:rsidRDefault="00657321" w:rsidP="0009720A">
            <w:pPr>
              <w:spacing w:after="19" w:line="259" w:lineRule="auto"/>
              <w:rPr>
                <w:sz w:val="22"/>
                <w:szCs w:val="22"/>
              </w:rPr>
            </w:pPr>
            <w:r w:rsidRPr="00CF7711">
              <w:rPr>
                <w:sz w:val="22"/>
                <w:szCs w:val="22"/>
              </w:rPr>
              <w:t xml:space="preserve"> </w:t>
            </w:r>
          </w:p>
          <w:p w14:paraId="1BF1F29B" w14:textId="77777777" w:rsidR="00657321" w:rsidRPr="00CF7711" w:rsidRDefault="00657321" w:rsidP="0009720A">
            <w:pPr>
              <w:spacing w:after="1" w:line="275" w:lineRule="auto"/>
              <w:ind w:right="48"/>
              <w:rPr>
                <w:sz w:val="22"/>
                <w:szCs w:val="22"/>
              </w:rPr>
            </w:pPr>
            <w:r w:rsidRPr="00CF7711">
              <w:rPr>
                <w:sz w:val="22"/>
                <w:szCs w:val="22"/>
              </w:rPr>
              <w:t xml:space="preserve">Kalite güvencesi politikası vardır, paydaşların görüşü alınarak hazırlanmıştır. Politika birim çalışanlarınca bilinir ve paylaşılır. Politika belgesi yalın, somut, gerçekçidir. Sürdürülebilir kalite güvencesi sistemini ana hatlarıyla tarif etmektedir. Kalite güvencesinin yönetim şekli, yapılanması, temel mekanizmaları, merkezi kurgu ve birimlere erişimi açıklanmıştır.  </w:t>
            </w:r>
          </w:p>
          <w:p w14:paraId="2BF4F096" w14:textId="77777777" w:rsidR="00657321" w:rsidRPr="00CF7711" w:rsidRDefault="00657321" w:rsidP="0009720A">
            <w:pPr>
              <w:spacing w:after="1" w:line="275" w:lineRule="auto"/>
              <w:ind w:right="48"/>
              <w:rPr>
                <w:sz w:val="22"/>
                <w:szCs w:val="22"/>
              </w:rPr>
            </w:pPr>
            <w:r w:rsidRPr="00CF7711">
              <w:rPr>
                <w:sz w:val="22"/>
                <w:szCs w:val="22"/>
              </w:rPr>
              <w:t xml:space="preserve">Aynı şekilde eğitim ve öğretim (uzaktan eğitimi de kapsayacak şekilde), araştırma ve geliştirme, toplumsal katkı, yönetim sistemi ve </w:t>
            </w:r>
            <w:proofErr w:type="spellStart"/>
            <w:r w:rsidRPr="00CF7711">
              <w:rPr>
                <w:sz w:val="22"/>
                <w:szCs w:val="22"/>
              </w:rPr>
              <w:t>uluslararasılaşma</w:t>
            </w:r>
            <w:proofErr w:type="spellEnd"/>
            <w:r w:rsidRPr="00CF7711">
              <w:rPr>
                <w:sz w:val="22"/>
                <w:szCs w:val="22"/>
              </w:rPr>
              <w:t xml:space="preserve"> politikaları vardır ve kalite güvencesi politikası için sayılan özellikleri taşır. Bu politika ifadelerinin somut sonuçları, uygulamalara yansıyan etkileri vardır; örnekleri sunulabilir.  </w:t>
            </w:r>
          </w:p>
          <w:p w14:paraId="6EBE80E2" w14:textId="77777777" w:rsidR="00657321" w:rsidRPr="00CF7711" w:rsidRDefault="00657321" w:rsidP="0009720A">
            <w:pPr>
              <w:spacing w:after="19" w:line="259" w:lineRule="auto"/>
              <w:rPr>
                <w:sz w:val="22"/>
                <w:szCs w:val="22"/>
              </w:rPr>
            </w:pPr>
            <w:r w:rsidRPr="00CF7711">
              <w:rPr>
                <w:sz w:val="22"/>
                <w:szCs w:val="22"/>
              </w:rPr>
              <w:t xml:space="preserve"> </w:t>
            </w:r>
          </w:p>
          <w:p w14:paraId="1D634881" w14:textId="77777777" w:rsidR="00657321" w:rsidRPr="00CF7711" w:rsidRDefault="00657321" w:rsidP="0009720A">
            <w:pPr>
              <w:spacing w:after="16" w:line="259" w:lineRule="auto"/>
              <w:rPr>
                <w:sz w:val="22"/>
                <w:szCs w:val="22"/>
              </w:rPr>
            </w:pPr>
            <w:r w:rsidRPr="00CF7711">
              <w:rPr>
                <w:sz w:val="22"/>
                <w:szCs w:val="22"/>
              </w:rPr>
              <w:t xml:space="preserve"> </w:t>
            </w:r>
          </w:p>
          <w:p w14:paraId="04E12DA5" w14:textId="77777777" w:rsidR="00657321" w:rsidRPr="00CF7711" w:rsidRDefault="00657321" w:rsidP="0009720A">
            <w:pPr>
              <w:spacing w:line="259" w:lineRule="auto"/>
              <w:rPr>
                <w:sz w:val="22"/>
                <w:szCs w:val="22"/>
              </w:rPr>
            </w:pPr>
            <w:r w:rsidRPr="00CF7711">
              <w:rPr>
                <w:sz w:val="22"/>
                <w:szCs w:val="22"/>
              </w:rPr>
              <w:t xml:space="preserve"> </w:t>
            </w:r>
          </w:p>
        </w:tc>
        <w:tc>
          <w:tcPr>
            <w:tcW w:w="601" w:type="pct"/>
            <w:tcBorders>
              <w:top w:val="single" w:sz="4" w:space="0" w:color="000000"/>
              <w:left w:val="single" w:sz="4" w:space="0" w:color="000000"/>
              <w:bottom w:val="single" w:sz="4" w:space="0" w:color="000000"/>
              <w:right w:val="single" w:sz="4" w:space="0" w:color="000000"/>
            </w:tcBorders>
            <w:shd w:val="clear" w:color="auto" w:fill="FEE8EF"/>
          </w:tcPr>
          <w:p w14:paraId="4DA0CFEF" w14:textId="77777777" w:rsidR="00657321" w:rsidRPr="00CF7711" w:rsidRDefault="00657321" w:rsidP="0009720A">
            <w:pPr>
              <w:spacing w:line="259" w:lineRule="auto"/>
              <w:ind w:left="1"/>
              <w:rPr>
                <w:sz w:val="22"/>
                <w:szCs w:val="22"/>
              </w:rPr>
            </w:pPr>
            <w:r w:rsidRPr="00CF7711">
              <w:rPr>
                <w:sz w:val="22"/>
                <w:szCs w:val="22"/>
              </w:rPr>
              <w:t xml:space="preserve">Birimde tanımlanmış </w:t>
            </w:r>
            <w:proofErr w:type="gramStart"/>
            <w:r w:rsidRPr="00CF7711">
              <w:rPr>
                <w:sz w:val="22"/>
                <w:szCs w:val="22"/>
              </w:rPr>
              <w:t>misyon</w:t>
            </w:r>
            <w:proofErr w:type="gramEnd"/>
            <w:r w:rsidRPr="00CF7711">
              <w:rPr>
                <w:sz w:val="22"/>
                <w:szCs w:val="22"/>
              </w:rPr>
              <w:t xml:space="preserve">, vizyon ve politikalar bulunmamaktadır. </w:t>
            </w:r>
          </w:p>
        </w:tc>
        <w:tc>
          <w:tcPr>
            <w:tcW w:w="625" w:type="pct"/>
            <w:tcBorders>
              <w:top w:val="single" w:sz="4" w:space="0" w:color="000000"/>
              <w:left w:val="single" w:sz="4" w:space="0" w:color="000000"/>
              <w:bottom w:val="single" w:sz="4" w:space="0" w:color="000000"/>
              <w:right w:val="single" w:sz="4" w:space="0" w:color="000000"/>
            </w:tcBorders>
            <w:shd w:val="clear" w:color="auto" w:fill="FECEDD"/>
          </w:tcPr>
          <w:p w14:paraId="2D55D81F" w14:textId="77777777" w:rsidR="00657321" w:rsidRPr="00CF7711" w:rsidRDefault="00657321" w:rsidP="0009720A">
            <w:pPr>
              <w:spacing w:line="259" w:lineRule="auto"/>
              <w:ind w:left="1"/>
              <w:rPr>
                <w:sz w:val="22"/>
                <w:szCs w:val="22"/>
              </w:rPr>
            </w:pPr>
            <w:r w:rsidRPr="00CF7711">
              <w:rPr>
                <w:sz w:val="22"/>
                <w:szCs w:val="22"/>
              </w:rPr>
              <w:t xml:space="preserve">Birimin tanımlanmış ve birime özgü </w:t>
            </w:r>
            <w:proofErr w:type="gramStart"/>
            <w:r w:rsidRPr="00CF7711">
              <w:rPr>
                <w:sz w:val="22"/>
                <w:szCs w:val="22"/>
              </w:rPr>
              <w:t>misyon</w:t>
            </w:r>
            <w:proofErr w:type="gramEnd"/>
            <w:r w:rsidRPr="00CF7711">
              <w:rPr>
                <w:sz w:val="22"/>
                <w:szCs w:val="22"/>
              </w:rPr>
              <w:t xml:space="preserve">, vizyon ve politikaları bulunmaktadır. </w:t>
            </w:r>
          </w:p>
        </w:tc>
        <w:tc>
          <w:tcPr>
            <w:tcW w:w="637" w:type="pct"/>
            <w:tcBorders>
              <w:top w:val="single" w:sz="4" w:space="0" w:color="000000"/>
              <w:left w:val="single" w:sz="4" w:space="0" w:color="000000"/>
              <w:bottom w:val="single" w:sz="4" w:space="0" w:color="000000"/>
              <w:right w:val="single" w:sz="4" w:space="0" w:color="000000"/>
            </w:tcBorders>
            <w:shd w:val="clear" w:color="auto" w:fill="E7A3B8"/>
          </w:tcPr>
          <w:p w14:paraId="5150DE00" w14:textId="77777777" w:rsidR="00657321" w:rsidRPr="00CF7711" w:rsidRDefault="00657321" w:rsidP="0009720A">
            <w:pPr>
              <w:spacing w:line="259" w:lineRule="auto"/>
              <w:ind w:left="1"/>
              <w:rPr>
                <w:sz w:val="22"/>
                <w:szCs w:val="22"/>
              </w:rPr>
            </w:pPr>
            <w:r w:rsidRPr="00CF7711">
              <w:rPr>
                <w:sz w:val="22"/>
                <w:szCs w:val="22"/>
              </w:rPr>
              <w:t xml:space="preserve">Birimin genelinde </w:t>
            </w:r>
            <w:proofErr w:type="gramStart"/>
            <w:r w:rsidRPr="00CF7711">
              <w:rPr>
                <w:sz w:val="22"/>
                <w:szCs w:val="22"/>
              </w:rPr>
              <w:t>misyon</w:t>
            </w:r>
            <w:proofErr w:type="gramEnd"/>
            <w:r w:rsidRPr="00CF7711">
              <w:rPr>
                <w:sz w:val="22"/>
                <w:szCs w:val="22"/>
              </w:rPr>
              <w:t xml:space="preserve">, vizyon ve politikalarla uyumlu uygulamalar bulunmaktadır.  </w:t>
            </w:r>
          </w:p>
        </w:tc>
        <w:tc>
          <w:tcPr>
            <w:tcW w:w="696" w:type="pct"/>
            <w:tcBorders>
              <w:top w:val="single" w:sz="4" w:space="0" w:color="000000"/>
              <w:left w:val="single" w:sz="4" w:space="0" w:color="000000"/>
              <w:bottom w:val="single" w:sz="4" w:space="0" w:color="000000"/>
              <w:right w:val="single" w:sz="4" w:space="0" w:color="000000"/>
            </w:tcBorders>
            <w:shd w:val="clear" w:color="auto" w:fill="DE829E"/>
          </w:tcPr>
          <w:p w14:paraId="26617D71" w14:textId="77777777" w:rsidR="00657321" w:rsidRPr="00CF7711" w:rsidRDefault="00657321" w:rsidP="0009720A">
            <w:pPr>
              <w:spacing w:line="259" w:lineRule="auto"/>
              <w:ind w:left="1" w:right="26"/>
              <w:rPr>
                <w:sz w:val="22"/>
                <w:szCs w:val="22"/>
              </w:rPr>
            </w:pPr>
            <w:r w:rsidRPr="00CF7711">
              <w:rPr>
                <w:sz w:val="22"/>
                <w:szCs w:val="22"/>
              </w:rPr>
              <w:t xml:space="preserve">Misyon, </w:t>
            </w:r>
            <w:proofErr w:type="gramStart"/>
            <w:r w:rsidRPr="00CF7711">
              <w:rPr>
                <w:sz w:val="22"/>
                <w:szCs w:val="22"/>
              </w:rPr>
              <w:t>vizyon</w:t>
            </w:r>
            <w:proofErr w:type="gramEnd"/>
            <w:r w:rsidRPr="00CF7711">
              <w:rPr>
                <w:sz w:val="22"/>
                <w:szCs w:val="22"/>
              </w:rPr>
              <w:t xml:space="preserve"> ve politikalar doğrultusunda gerçekleştirilen uygulamalar izlenmekte ve paydaşlarla birlikte değerlendirilerek önlemler alınmaktadır. </w:t>
            </w:r>
          </w:p>
        </w:tc>
        <w:tc>
          <w:tcPr>
            <w:tcW w:w="609" w:type="pct"/>
            <w:tcBorders>
              <w:top w:val="single" w:sz="4" w:space="0" w:color="000000"/>
              <w:left w:val="single" w:sz="4" w:space="0" w:color="000000"/>
              <w:bottom w:val="single" w:sz="4" w:space="0" w:color="000000"/>
              <w:right w:val="single" w:sz="4" w:space="0" w:color="000000"/>
            </w:tcBorders>
            <w:shd w:val="clear" w:color="auto" w:fill="D87292"/>
          </w:tcPr>
          <w:p w14:paraId="051630EB" w14:textId="77777777" w:rsidR="00657321" w:rsidRPr="00CF7711" w:rsidRDefault="00657321" w:rsidP="0009720A">
            <w:pPr>
              <w:spacing w:line="259" w:lineRule="auto"/>
              <w:ind w:left="1"/>
              <w:rPr>
                <w:sz w:val="22"/>
                <w:szCs w:val="22"/>
              </w:rPr>
            </w:pPr>
            <w:r w:rsidRPr="00CF7711">
              <w:rPr>
                <w:sz w:val="22"/>
                <w:szCs w:val="22"/>
              </w:rPr>
              <w:t xml:space="preserve">İçselleştirilmiş, sistematik, sürdürülebilir ve örnek gösterilebilir uygulamalar bulunmaktadır. </w:t>
            </w:r>
          </w:p>
        </w:tc>
      </w:tr>
      <w:tr w:rsidR="00657321" w:rsidRPr="00CF7711" w14:paraId="1E9479EC" w14:textId="77777777" w:rsidTr="0009720A">
        <w:trPr>
          <w:trHeight w:val="3317"/>
        </w:trPr>
        <w:tc>
          <w:tcPr>
            <w:tcW w:w="1831" w:type="pct"/>
            <w:vMerge/>
            <w:tcBorders>
              <w:top w:val="nil"/>
              <w:left w:val="single" w:sz="4" w:space="0" w:color="000000"/>
              <w:bottom w:val="single" w:sz="4" w:space="0" w:color="000000"/>
              <w:right w:val="single" w:sz="4" w:space="0" w:color="000000"/>
            </w:tcBorders>
          </w:tcPr>
          <w:p w14:paraId="4A9FAC4F" w14:textId="77777777" w:rsidR="00657321" w:rsidRPr="00CF7711" w:rsidRDefault="00657321" w:rsidP="0009720A">
            <w:pPr>
              <w:spacing w:after="160" w:line="259" w:lineRule="auto"/>
              <w:rPr>
                <w:sz w:val="22"/>
                <w:szCs w:val="22"/>
              </w:rPr>
            </w:pPr>
          </w:p>
        </w:tc>
        <w:tc>
          <w:tcPr>
            <w:tcW w:w="3169" w:type="pct"/>
            <w:gridSpan w:val="5"/>
            <w:tcBorders>
              <w:top w:val="single" w:sz="4" w:space="0" w:color="000000"/>
              <w:left w:val="single" w:sz="4" w:space="0" w:color="000000"/>
              <w:bottom w:val="single" w:sz="4" w:space="0" w:color="000000"/>
              <w:right w:val="single" w:sz="4" w:space="0" w:color="000000"/>
            </w:tcBorders>
            <w:shd w:val="clear" w:color="auto" w:fill="E5AEC0"/>
          </w:tcPr>
          <w:p w14:paraId="6AA2426A" w14:textId="77777777" w:rsidR="00657321" w:rsidRPr="00CF7711" w:rsidRDefault="00657321" w:rsidP="0009720A">
            <w:pPr>
              <w:spacing w:after="16" w:line="259" w:lineRule="auto"/>
              <w:ind w:left="119"/>
              <w:rPr>
                <w:sz w:val="22"/>
                <w:szCs w:val="22"/>
              </w:rPr>
            </w:pPr>
            <w:r w:rsidRPr="00CF7711">
              <w:rPr>
                <w:b/>
                <w:i/>
                <w:sz w:val="22"/>
                <w:szCs w:val="22"/>
              </w:rPr>
              <w:t xml:space="preserve"> </w:t>
            </w:r>
          </w:p>
          <w:p w14:paraId="6DDAD60A" w14:textId="77777777" w:rsidR="00657321" w:rsidRPr="00CF7711" w:rsidRDefault="00657321" w:rsidP="0009720A">
            <w:pPr>
              <w:spacing w:after="46" w:line="259" w:lineRule="auto"/>
              <w:ind w:left="119"/>
              <w:rPr>
                <w:sz w:val="22"/>
                <w:szCs w:val="22"/>
              </w:rPr>
            </w:pPr>
            <w:r w:rsidRPr="00CF7711">
              <w:rPr>
                <w:b/>
                <w:i/>
                <w:sz w:val="22"/>
                <w:szCs w:val="22"/>
              </w:rPr>
              <w:t xml:space="preserve">Örnek Kanıtlar </w:t>
            </w:r>
          </w:p>
          <w:p w14:paraId="7F522F4C" w14:textId="77777777" w:rsidR="00657321" w:rsidRPr="00CF7711" w:rsidRDefault="00657321" w:rsidP="006C0B07">
            <w:pPr>
              <w:numPr>
                <w:ilvl w:val="0"/>
                <w:numId w:val="10"/>
              </w:numPr>
              <w:spacing w:after="18" w:line="259" w:lineRule="auto"/>
              <w:ind w:hanging="360"/>
              <w:rPr>
                <w:sz w:val="22"/>
                <w:szCs w:val="22"/>
              </w:rPr>
            </w:pPr>
            <w:r w:rsidRPr="00CF7711">
              <w:rPr>
                <w:i/>
                <w:sz w:val="22"/>
                <w:szCs w:val="22"/>
              </w:rPr>
              <w:t xml:space="preserve">Misyon ve </w:t>
            </w:r>
            <w:proofErr w:type="gramStart"/>
            <w:r w:rsidRPr="00CF7711">
              <w:rPr>
                <w:i/>
                <w:sz w:val="22"/>
                <w:szCs w:val="22"/>
              </w:rPr>
              <w:t>vizyon</w:t>
            </w:r>
            <w:proofErr w:type="gramEnd"/>
            <w:r w:rsidRPr="00CF7711">
              <w:rPr>
                <w:i/>
                <w:sz w:val="22"/>
                <w:szCs w:val="22"/>
              </w:rPr>
              <w:t xml:space="preserve"> </w:t>
            </w:r>
          </w:p>
          <w:p w14:paraId="0EED6595" w14:textId="77777777" w:rsidR="00657321" w:rsidRPr="00CF7711" w:rsidRDefault="00657321" w:rsidP="006C0B07">
            <w:pPr>
              <w:numPr>
                <w:ilvl w:val="0"/>
                <w:numId w:val="10"/>
              </w:numPr>
              <w:spacing w:after="19" w:line="259" w:lineRule="auto"/>
              <w:ind w:hanging="360"/>
              <w:rPr>
                <w:sz w:val="22"/>
                <w:szCs w:val="22"/>
              </w:rPr>
            </w:pPr>
            <w:r w:rsidRPr="00CF7711">
              <w:rPr>
                <w:i/>
                <w:sz w:val="22"/>
                <w:szCs w:val="22"/>
              </w:rPr>
              <w:t xml:space="preserve">Politika belgeleri (Eğitim ve öğretim politika belgesi uzaktan eğitimi de içermelidir) </w:t>
            </w:r>
          </w:p>
          <w:p w14:paraId="445EB90E" w14:textId="77777777" w:rsidR="00657321" w:rsidRPr="00CF7711" w:rsidRDefault="00657321" w:rsidP="006C0B07">
            <w:pPr>
              <w:numPr>
                <w:ilvl w:val="0"/>
                <w:numId w:val="10"/>
              </w:numPr>
              <w:spacing w:after="5" w:line="259" w:lineRule="auto"/>
              <w:ind w:hanging="360"/>
              <w:rPr>
                <w:sz w:val="22"/>
                <w:szCs w:val="22"/>
              </w:rPr>
            </w:pPr>
            <w:r w:rsidRPr="00CF7711">
              <w:rPr>
                <w:i/>
                <w:sz w:val="22"/>
                <w:szCs w:val="22"/>
              </w:rPr>
              <w:t xml:space="preserve">Politika belgelerinin ilgili paydaş katılımıyla hazırlandığını kanıtlayan belgeler </w:t>
            </w:r>
          </w:p>
          <w:p w14:paraId="00EE2335" w14:textId="77777777" w:rsidR="00657321" w:rsidRPr="00CF7711" w:rsidRDefault="00657321" w:rsidP="006C0B07">
            <w:pPr>
              <w:numPr>
                <w:ilvl w:val="0"/>
                <w:numId w:val="10"/>
              </w:numPr>
              <w:spacing w:after="29" w:line="274" w:lineRule="auto"/>
              <w:ind w:hanging="360"/>
              <w:rPr>
                <w:sz w:val="22"/>
                <w:szCs w:val="22"/>
              </w:rPr>
            </w:pPr>
            <w:r w:rsidRPr="00CF7711">
              <w:rPr>
                <w:i/>
                <w:sz w:val="22"/>
                <w:szCs w:val="22"/>
              </w:rPr>
              <w:t xml:space="preserve">Politika belgelerinde bütüncül ilişkiyi gösteren ifadeler ve uygulama örnekleri (Eğitim programlarında araştırma vurgusu, araştırma süreçlerinde topluma hizmet vurgusu, uzaktan eğitim vurgusu) </w:t>
            </w:r>
          </w:p>
          <w:p w14:paraId="4AC968EB" w14:textId="77777777" w:rsidR="00657321" w:rsidRPr="00CF7711" w:rsidRDefault="00657321" w:rsidP="006C0B07">
            <w:pPr>
              <w:numPr>
                <w:ilvl w:val="0"/>
                <w:numId w:val="10"/>
              </w:numPr>
              <w:spacing w:after="3" w:line="259" w:lineRule="auto"/>
              <w:ind w:hanging="360"/>
              <w:rPr>
                <w:sz w:val="22"/>
                <w:szCs w:val="22"/>
              </w:rPr>
            </w:pPr>
            <w:r w:rsidRPr="00CF7711">
              <w:rPr>
                <w:i/>
                <w:sz w:val="22"/>
                <w:szCs w:val="22"/>
              </w:rPr>
              <w:t xml:space="preserve">Politikaların izlendiğine ve değerlendirildiğine ilişkin kanıtlar </w:t>
            </w:r>
          </w:p>
          <w:p w14:paraId="2BCACFD9" w14:textId="77777777" w:rsidR="00657321" w:rsidRPr="00CF7711" w:rsidRDefault="00657321" w:rsidP="006C0B07">
            <w:pPr>
              <w:numPr>
                <w:ilvl w:val="0"/>
                <w:numId w:val="10"/>
              </w:numPr>
              <w:spacing w:line="259" w:lineRule="auto"/>
              <w:ind w:hanging="360"/>
              <w:rPr>
                <w:sz w:val="22"/>
                <w:szCs w:val="22"/>
              </w:rPr>
            </w:pPr>
            <w:r w:rsidRPr="00CF7711">
              <w:rPr>
                <w:i/>
                <w:sz w:val="22"/>
                <w:szCs w:val="22"/>
              </w:rPr>
              <w:t>Standart uygulamalar ve mevzuatın yanı sıra; birimin ihtiyaçları doğrultusunda geliştirdiği özgün yaklaşım ve uygulamalarına ilişkin kanıtlar</w:t>
            </w:r>
            <w:r w:rsidRPr="00CF7711">
              <w:rPr>
                <w:sz w:val="22"/>
                <w:szCs w:val="22"/>
              </w:rPr>
              <w:t xml:space="preserve"> </w:t>
            </w:r>
          </w:p>
        </w:tc>
      </w:tr>
    </w:tbl>
    <w:p w14:paraId="41160E27" w14:textId="77777777" w:rsidR="00657321" w:rsidRPr="00CF7711" w:rsidRDefault="00657321" w:rsidP="00657321">
      <w:pPr>
        <w:spacing w:line="259" w:lineRule="auto"/>
        <w:rPr>
          <w:sz w:val="22"/>
          <w:szCs w:val="22"/>
        </w:rPr>
      </w:pPr>
      <w:r w:rsidRPr="00CF7711">
        <w:rPr>
          <w:sz w:val="22"/>
          <w:szCs w:val="22"/>
        </w:rPr>
        <w:t xml:space="preserve"> </w:t>
      </w:r>
    </w:p>
    <w:p w14:paraId="0629C996" w14:textId="77777777" w:rsidR="00657321" w:rsidRPr="00CF7711" w:rsidRDefault="00657321" w:rsidP="00657321">
      <w:pPr>
        <w:spacing w:line="259" w:lineRule="auto"/>
        <w:rPr>
          <w:sz w:val="22"/>
          <w:szCs w:val="22"/>
        </w:rPr>
      </w:pPr>
      <w:r w:rsidRPr="00CF7711">
        <w:rPr>
          <w:sz w:val="22"/>
          <w:szCs w:val="22"/>
        </w:rPr>
        <w:t xml:space="preserve"> </w:t>
      </w:r>
    </w:p>
    <w:p w14:paraId="0C2723B0" w14:textId="77777777" w:rsidR="0009720A" w:rsidRPr="00CF7711" w:rsidRDefault="0009720A">
      <w:pPr>
        <w:rPr>
          <w:sz w:val="22"/>
          <w:szCs w:val="22"/>
        </w:rPr>
      </w:pPr>
      <w:r w:rsidRPr="00CF7711">
        <w:rPr>
          <w:sz w:val="22"/>
          <w:szCs w:val="22"/>
        </w:rPr>
        <w:br w:type="page"/>
      </w:r>
    </w:p>
    <w:tbl>
      <w:tblPr>
        <w:tblStyle w:val="TableGrid"/>
        <w:tblW w:w="5000" w:type="pct"/>
        <w:tblInd w:w="0" w:type="dxa"/>
        <w:tblCellMar>
          <w:top w:w="48" w:type="dxa"/>
          <w:left w:w="108" w:type="dxa"/>
          <w:right w:w="56" w:type="dxa"/>
        </w:tblCellMar>
        <w:tblLook w:val="04A0" w:firstRow="1" w:lastRow="0" w:firstColumn="1" w:lastColumn="0" w:noHBand="0" w:noVBand="1"/>
      </w:tblPr>
      <w:tblGrid>
        <w:gridCol w:w="5477"/>
        <w:gridCol w:w="1980"/>
        <w:gridCol w:w="1844"/>
        <w:gridCol w:w="1897"/>
        <w:gridCol w:w="2296"/>
        <w:gridCol w:w="1851"/>
      </w:tblGrid>
      <w:tr w:rsidR="00657321" w:rsidRPr="00CF7711" w14:paraId="502847E6" w14:textId="77777777" w:rsidTr="0009720A">
        <w:trPr>
          <w:trHeight w:val="421"/>
        </w:trPr>
        <w:tc>
          <w:tcPr>
            <w:tcW w:w="5000" w:type="pct"/>
            <w:gridSpan w:val="6"/>
            <w:tcBorders>
              <w:top w:val="single" w:sz="4" w:space="0" w:color="auto"/>
              <w:left w:val="single" w:sz="4" w:space="0" w:color="auto"/>
              <w:bottom w:val="single" w:sz="4" w:space="0" w:color="auto"/>
              <w:right w:val="single" w:sz="4" w:space="0" w:color="auto"/>
            </w:tcBorders>
            <w:shd w:val="clear" w:color="auto" w:fill="FFCADE"/>
            <w:vAlign w:val="center"/>
          </w:tcPr>
          <w:p w14:paraId="5490C026" w14:textId="77777777" w:rsidR="00657321" w:rsidRPr="00CF7711" w:rsidRDefault="00657321" w:rsidP="0009720A">
            <w:pPr>
              <w:tabs>
                <w:tab w:val="center" w:pos="3876"/>
                <w:tab w:val="right" w:pos="10131"/>
              </w:tabs>
              <w:spacing w:line="259" w:lineRule="auto"/>
              <w:jc w:val="right"/>
              <w:rPr>
                <w:sz w:val="22"/>
                <w:szCs w:val="22"/>
              </w:rPr>
            </w:pPr>
            <w:r w:rsidRPr="00CF7711">
              <w:rPr>
                <w:sz w:val="22"/>
                <w:szCs w:val="22"/>
              </w:rPr>
              <w:lastRenderedPageBreak/>
              <w:tab/>
            </w:r>
            <w:r w:rsidRPr="00CF7711">
              <w:rPr>
                <w:sz w:val="22"/>
                <w:szCs w:val="22"/>
                <w:vertAlign w:val="subscript"/>
              </w:rPr>
              <w:t xml:space="preserve"> </w:t>
            </w:r>
            <w:r w:rsidRPr="00CF7711">
              <w:rPr>
                <w:sz w:val="22"/>
                <w:szCs w:val="22"/>
                <w:vertAlign w:val="subscript"/>
              </w:rPr>
              <w:tab/>
            </w:r>
            <w:r w:rsidRPr="00CF7711">
              <w:rPr>
                <w:b/>
                <w:color w:val="7B0B4E"/>
                <w:sz w:val="22"/>
                <w:szCs w:val="22"/>
              </w:rPr>
              <w:t>A. LİDERLİK, YÖNETİM ve KALİTE</w:t>
            </w:r>
            <w:r w:rsidRPr="00CF7711">
              <w:rPr>
                <w:b/>
                <w:sz w:val="22"/>
                <w:szCs w:val="22"/>
              </w:rPr>
              <w:t xml:space="preserve"> </w:t>
            </w:r>
          </w:p>
        </w:tc>
      </w:tr>
      <w:tr w:rsidR="00657321" w:rsidRPr="00CF7711" w14:paraId="24AB13E5" w14:textId="77777777" w:rsidTr="0009720A">
        <w:trPr>
          <w:trHeight w:val="626"/>
        </w:trPr>
        <w:tc>
          <w:tcPr>
            <w:tcW w:w="5000" w:type="pct"/>
            <w:gridSpan w:val="6"/>
            <w:tcBorders>
              <w:top w:val="single" w:sz="4" w:space="0" w:color="auto"/>
              <w:left w:val="single" w:sz="4" w:space="0" w:color="auto"/>
              <w:bottom w:val="single" w:sz="4" w:space="0" w:color="auto"/>
              <w:right w:val="single" w:sz="4" w:space="0" w:color="auto"/>
            </w:tcBorders>
            <w:shd w:val="clear" w:color="auto" w:fill="FFCADE"/>
            <w:vAlign w:val="center"/>
          </w:tcPr>
          <w:p w14:paraId="345B1115" w14:textId="77777777" w:rsidR="00657321" w:rsidRPr="00CF7711" w:rsidRDefault="00657321" w:rsidP="0009720A">
            <w:pPr>
              <w:spacing w:line="259" w:lineRule="auto"/>
              <w:rPr>
                <w:sz w:val="22"/>
                <w:szCs w:val="22"/>
              </w:rPr>
            </w:pPr>
            <w:r w:rsidRPr="00CF7711">
              <w:rPr>
                <w:b/>
                <w:sz w:val="22"/>
                <w:szCs w:val="22"/>
              </w:rPr>
              <w:t xml:space="preserve">A.2. </w:t>
            </w:r>
            <w:r w:rsidRPr="00CF7711">
              <w:rPr>
                <w:sz w:val="22"/>
                <w:szCs w:val="22"/>
              </w:rPr>
              <w:t xml:space="preserve"> </w:t>
            </w:r>
            <w:r w:rsidRPr="00CF7711">
              <w:rPr>
                <w:b/>
                <w:sz w:val="22"/>
                <w:szCs w:val="22"/>
              </w:rPr>
              <w:t>Misyon ve Stratejik Amaçlar</w:t>
            </w:r>
          </w:p>
        </w:tc>
      </w:tr>
      <w:tr w:rsidR="00657321" w:rsidRPr="00CF7711" w14:paraId="76A40C49" w14:textId="77777777" w:rsidTr="0009720A">
        <w:trPr>
          <w:trHeight w:val="319"/>
        </w:trPr>
        <w:tc>
          <w:tcPr>
            <w:tcW w:w="1785" w:type="pct"/>
            <w:tcBorders>
              <w:top w:val="single" w:sz="4" w:space="0" w:color="auto"/>
              <w:left w:val="single" w:sz="4" w:space="0" w:color="auto"/>
              <w:bottom w:val="single" w:sz="4" w:space="0" w:color="auto"/>
              <w:right w:val="single" w:sz="4" w:space="0" w:color="auto"/>
            </w:tcBorders>
            <w:shd w:val="clear" w:color="auto" w:fill="FFCADE"/>
            <w:vAlign w:val="center"/>
          </w:tcPr>
          <w:p w14:paraId="5226F3AF" w14:textId="77777777" w:rsidR="00657321" w:rsidRPr="00CF7711" w:rsidRDefault="00657321" w:rsidP="0009720A">
            <w:pPr>
              <w:spacing w:line="259" w:lineRule="auto"/>
              <w:rPr>
                <w:sz w:val="22"/>
                <w:szCs w:val="22"/>
              </w:rPr>
            </w:pPr>
            <w:r w:rsidRPr="00CF7711">
              <w:rPr>
                <w:b/>
                <w:sz w:val="22"/>
                <w:szCs w:val="22"/>
              </w:rPr>
              <w:t xml:space="preserve"> </w:t>
            </w:r>
          </w:p>
        </w:tc>
        <w:tc>
          <w:tcPr>
            <w:tcW w:w="645" w:type="pct"/>
            <w:tcBorders>
              <w:top w:val="single" w:sz="4" w:space="0" w:color="auto"/>
              <w:left w:val="single" w:sz="4" w:space="0" w:color="auto"/>
              <w:bottom w:val="single" w:sz="4" w:space="0" w:color="auto"/>
              <w:right w:val="single" w:sz="4" w:space="0" w:color="auto"/>
            </w:tcBorders>
            <w:shd w:val="clear" w:color="auto" w:fill="FFCADE"/>
            <w:vAlign w:val="center"/>
          </w:tcPr>
          <w:p w14:paraId="3B5F62F5" w14:textId="77777777" w:rsidR="00657321" w:rsidRPr="00CF7711" w:rsidRDefault="00657321" w:rsidP="0009720A">
            <w:pPr>
              <w:spacing w:line="259" w:lineRule="auto"/>
              <w:ind w:right="51"/>
              <w:jc w:val="center"/>
              <w:rPr>
                <w:sz w:val="22"/>
                <w:szCs w:val="22"/>
              </w:rPr>
            </w:pPr>
            <w:r w:rsidRPr="00CF7711">
              <w:rPr>
                <w:b/>
                <w:sz w:val="22"/>
                <w:szCs w:val="22"/>
              </w:rPr>
              <w:t xml:space="preserve">1 </w:t>
            </w:r>
          </w:p>
        </w:tc>
        <w:tc>
          <w:tcPr>
            <w:tcW w:w="601" w:type="pct"/>
            <w:tcBorders>
              <w:top w:val="single" w:sz="4" w:space="0" w:color="auto"/>
              <w:left w:val="single" w:sz="4" w:space="0" w:color="auto"/>
              <w:bottom w:val="single" w:sz="4" w:space="0" w:color="auto"/>
              <w:right w:val="single" w:sz="4" w:space="0" w:color="auto"/>
            </w:tcBorders>
            <w:shd w:val="clear" w:color="auto" w:fill="FFCADE"/>
            <w:vAlign w:val="center"/>
          </w:tcPr>
          <w:p w14:paraId="5564176F" w14:textId="77777777" w:rsidR="00657321" w:rsidRPr="00CF7711" w:rsidRDefault="00657321" w:rsidP="0009720A">
            <w:pPr>
              <w:spacing w:line="259" w:lineRule="auto"/>
              <w:ind w:right="51"/>
              <w:jc w:val="center"/>
              <w:rPr>
                <w:sz w:val="22"/>
                <w:szCs w:val="22"/>
              </w:rPr>
            </w:pPr>
            <w:r w:rsidRPr="00CF7711">
              <w:rPr>
                <w:b/>
                <w:sz w:val="22"/>
                <w:szCs w:val="22"/>
              </w:rPr>
              <w:t xml:space="preserve">2 </w:t>
            </w:r>
          </w:p>
        </w:tc>
        <w:tc>
          <w:tcPr>
            <w:tcW w:w="618" w:type="pct"/>
            <w:tcBorders>
              <w:top w:val="single" w:sz="4" w:space="0" w:color="auto"/>
              <w:left w:val="single" w:sz="4" w:space="0" w:color="auto"/>
              <w:bottom w:val="single" w:sz="4" w:space="0" w:color="auto"/>
              <w:right w:val="single" w:sz="4" w:space="0" w:color="auto"/>
            </w:tcBorders>
            <w:shd w:val="clear" w:color="auto" w:fill="FFCADE"/>
            <w:vAlign w:val="center"/>
          </w:tcPr>
          <w:p w14:paraId="7BE3F3A2" w14:textId="77777777" w:rsidR="00657321" w:rsidRPr="00CF7711" w:rsidRDefault="00657321" w:rsidP="0009720A">
            <w:pPr>
              <w:spacing w:line="259" w:lineRule="auto"/>
              <w:ind w:right="53"/>
              <w:jc w:val="center"/>
              <w:rPr>
                <w:sz w:val="22"/>
                <w:szCs w:val="22"/>
              </w:rPr>
            </w:pPr>
            <w:r w:rsidRPr="00CF7711">
              <w:rPr>
                <w:b/>
                <w:sz w:val="22"/>
                <w:szCs w:val="22"/>
              </w:rPr>
              <w:t xml:space="preserve">3 </w:t>
            </w:r>
          </w:p>
        </w:tc>
        <w:tc>
          <w:tcPr>
            <w:tcW w:w="748" w:type="pct"/>
            <w:tcBorders>
              <w:top w:val="single" w:sz="4" w:space="0" w:color="auto"/>
              <w:left w:val="single" w:sz="4" w:space="0" w:color="auto"/>
              <w:bottom w:val="single" w:sz="4" w:space="0" w:color="auto"/>
              <w:right w:val="single" w:sz="4" w:space="0" w:color="auto"/>
            </w:tcBorders>
            <w:shd w:val="clear" w:color="auto" w:fill="FFCADE"/>
            <w:vAlign w:val="center"/>
          </w:tcPr>
          <w:p w14:paraId="730686C8" w14:textId="77777777" w:rsidR="00657321" w:rsidRPr="00CF7711" w:rsidRDefault="00657321" w:rsidP="0009720A">
            <w:pPr>
              <w:spacing w:line="259" w:lineRule="auto"/>
              <w:ind w:right="55"/>
              <w:jc w:val="center"/>
              <w:rPr>
                <w:sz w:val="22"/>
                <w:szCs w:val="22"/>
              </w:rPr>
            </w:pPr>
            <w:r w:rsidRPr="00CF7711">
              <w:rPr>
                <w:b/>
                <w:sz w:val="22"/>
                <w:szCs w:val="22"/>
              </w:rPr>
              <w:t xml:space="preserve">4 </w:t>
            </w:r>
          </w:p>
        </w:tc>
        <w:tc>
          <w:tcPr>
            <w:tcW w:w="603" w:type="pct"/>
            <w:tcBorders>
              <w:top w:val="single" w:sz="4" w:space="0" w:color="auto"/>
              <w:left w:val="single" w:sz="4" w:space="0" w:color="auto"/>
              <w:bottom w:val="single" w:sz="4" w:space="0" w:color="auto"/>
              <w:right w:val="single" w:sz="4" w:space="0" w:color="auto"/>
            </w:tcBorders>
            <w:shd w:val="clear" w:color="auto" w:fill="FFCADE"/>
            <w:vAlign w:val="center"/>
          </w:tcPr>
          <w:p w14:paraId="5C6DAD73" w14:textId="77777777" w:rsidR="00657321" w:rsidRPr="00CF7711" w:rsidRDefault="00657321" w:rsidP="0009720A">
            <w:pPr>
              <w:spacing w:line="259" w:lineRule="auto"/>
              <w:ind w:right="52"/>
              <w:jc w:val="center"/>
              <w:rPr>
                <w:sz w:val="22"/>
                <w:szCs w:val="22"/>
              </w:rPr>
            </w:pPr>
            <w:r w:rsidRPr="00CF7711">
              <w:rPr>
                <w:b/>
                <w:sz w:val="22"/>
                <w:szCs w:val="22"/>
              </w:rPr>
              <w:t xml:space="preserve">5 </w:t>
            </w:r>
          </w:p>
        </w:tc>
      </w:tr>
      <w:tr w:rsidR="00657321" w:rsidRPr="00CF7711" w14:paraId="0F041531" w14:textId="77777777" w:rsidTr="0009720A">
        <w:trPr>
          <w:trHeight w:val="3127"/>
        </w:trPr>
        <w:tc>
          <w:tcPr>
            <w:tcW w:w="1785" w:type="pct"/>
            <w:vMerge w:val="restart"/>
            <w:tcBorders>
              <w:top w:val="single" w:sz="4" w:space="0" w:color="auto"/>
              <w:left w:val="single" w:sz="4" w:space="0" w:color="000000"/>
              <w:bottom w:val="single" w:sz="4" w:space="0" w:color="000000"/>
              <w:right w:val="single" w:sz="4" w:space="0" w:color="000000"/>
            </w:tcBorders>
          </w:tcPr>
          <w:p w14:paraId="0E7841DC" w14:textId="77777777" w:rsidR="00657321" w:rsidRPr="00CF7711" w:rsidRDefault="00657321" w:rsidP="0009720A">
            <w:pPr>
              <w:spacing w:after="19" w:line="259" w:lineRule="auto"/>
              <w:rPr>
                <w:sz w:val="22"/>
                <w:szCs w:val="22"/>
              </w:rPr>
            </w:pPr>
            <w:r w:rsidRPr="00CF7711">
              <w:rPr>
                <w:sz w:val="22"/>
                <w:szCs w:val="22"/>
              </w:rPr>
              <w:t xml:space="preserve"> </w:t>
            </w:r>
          </w:p>
          <w:p w14:paraId="368359C8" w14:textId="77777777" w:rsidR="00657321" w:rsidRPr="00CF7711" w:rsidRDefault="00657321" w:rsidP="0009720A">
            <w:pPr>
              <w:spacing w:after="16" w:line="259" w:lineRule="auto"/>
              <w:rPr>
                <w:sz w:val="22"/>
                <w:szCs w:val="22"/>
              </w:rPr>
            </w:pPr>
            <w:r w:rsidRPr="00CF7711">
              <w:rPr>
                <w:sz w:val="22"/>
                <w:szCs w:val="22"/>
              </w:rPr>
              <w:t xml:space="preserve"> </w:t>
            </w:r>
          </w:p>
          <w:p w14:paraId="681824B9" w14:textId="77777777" w:rsidR="00657321" w:rsidRPr="00CF7711" w:rsidRDefault="00657321" w:rsidP="0009720A">
            <w:pPr>
              <w:spacing w:after="19" w:line="259" w:lineRule="auto"/>
              <w:rPr>
                <w:sz w:val="22"/>
                <w:szCs w:val="22"/>
              </w:rPr>
            </w:pPr>
            <w:r w:rsidRPr="00CF7711">
              <w:rPr>
                <w:b/>
                <w:sz w:val="22"/>
                <w:szCs w:val="22"/>
                <w:u w:val="single" w:color="000000"/>
              </w:rPr>
              <w:t>A.2.2. Stratejik amaç ve hedefler</w:t>
            </w:r>
            <w:r w:rsidRPr="00CF7711">
              <w:rPr>
                <w:b/>
                <w:sz w:val="22"/>
                <w:szCs w:val="22"/>
              </w:rPr>
              <w:t xml:space="preserve"> </w:t>
            </w:r>
          </w:p>
          <w:p w14:paraId="0145A999" w14:textId="77777777" w:rsidR="00657321" w:rsidRPr="00CF7711" w:rsidRDefault="00657321" w:rsidP="0009720A">
            <w:pPr>
              <w:spacing w:after="19" w:line="259" w:lineRule="auto"/>
              <w:rPr>
                <w:sz w:val="22"/>
                <w:szCs w:val="22"/>
              </w:rPr>
            </w:pPr>
            <w:r w:rsidRPr="00CF7711">
              <w:rPr>
                <w:b/>
                <w:sz w:val="22"/>
                <w:szCs w:val="22"/>
              </w:rPr>
              <w:t xml:space="preserve"> </w:t>
            </w:r>
          </w:p>
          <w:p w14:paraId="688804A2" w14:textId="77777777" w:rsidR="00657321" w:rsidRPr="00CF7711" w:rsidRDefault="00657321" w:rsidP="0009720A">
            <w:pPr>
              <w:spacing w:after="1" w:line="275" w:lineRule="auto"/>
              <w:ind w:right="49"/>
              <w:rPr>
                <w:sz w:val="22"/>
                <w:szCs w:val="22"/>
              </w:rPr>
            </w:pPr>
            <w:r w:rsidRPr="00CF7711">
              <w:rPr>
                <w:sz w:val="22"/>
                <w:szCs w:val="22"/>
              </w:rPr>
              <w:t xml:space="preserve">Stratejik Plan kültürü ve geleneği vardır, mevcut dönemi kapsayan, kısa/orta uzun vadeli amaçlar, hedefler, alt hedefler, eylemler ve bunların zamanlaması, </w:t>
            </w:r>
            <w:proofErr w:type="spellStart"/>
            <w:r w:rsidRPr="00CF7711">
              <w:rPr>
                <w:sz w:val="22"/>
                <w:szCs w:val="22"/>
              </w:rPr>
              <w:t>önceliklendirilmesi</w:t>
            </w:r>
            <w:proofErr w:type="spellEnd"/>
            <w:r w:rsidRPr="00CF7711">
              <w:rPr>
                <w:sz w:val="22"/>
                <w:szCs w:val="22"/>
              </w:rPr>
              <w:t>, sorumluları, mali kaynakları bulunmaktadır, tüm paydaşların görüşü alınarak (özellikle stratejik paydaşlar) hazırlanmıştır. Mevcut stratejik plan hazırlanırken bir öncekinin ayrıntılı değerlendirilmesi yapılmış ve kullanılmıştır; yıllık gerçekleşme takip edilerek ilgili kurullarda tartışılmakta ve gerekli önlemler alınmaktadır.</w:t>
            </w:r>
            <w:r w:rsidRPr="00CF7711">
              <w:rPr>
                <w:b/>
                <w:sz w:val="22"/>
                <w:szCs w:val="22"/>
              </w:rPr>
              <w:t xml:space="preserve"> </w:t>
            </w:r>
          </w:p>
          <w:p w14:paraId="4526A194" w14:textId="77777777" w:rsidR="00657321" w:rsidRPr="00CF7711" w:rsidRDefault="00657321" w:rsidP="0009720A">
            <w:pPr>
              <w:spacing w:after="19" w:line="259" w:lineRule="auto"/>
              <w:rPr>
                <w:sz w:val="22"/>
                <w:szCs w:val="22"/>
              </w:rPr>
            </w:pPr>
            <w:r w:rsidRPr="00CF7711">
              <w:rPr>
                <w:sz w:val="22"/>
                <w:szCs w:val="22"/>
              </w:rPr>
              <w:t xml:space="preserve"> </w:t>
            </w:r>
          </w:p>
        </w:tc>
        <w:tc>
          <w:tcPr>
            <w:tcW w:w="645" w:type="pct"/>
            <w:tcBorders>
              <w:top w:val="single" w:sz="4" w:space="0" w:color="auto"/>
              <w:left w:val="single" w:sz="4" w:space="0" w:color="000000"/>
              <w:bottom w:val="single" w:sz="4" w:space="0" w:color="000000"/>
              <w:right w:val="single" w:sz="4" w:space="0" w:color="000000"/>
            </w:tcBorders>
            <w:shd w:val="clear" w:color="auto" w:fill="FDDFE8"/>
          </w:tcPr>
          <w:p w14:paraId="76119131" w14:textId="77777777" w:rsidR="00657321" w:rsidRPr="00CF7711" w:rsidRDefault="00657321" w:rsidP="0009720A">
            <w:pPr>
              <w:spacing w:line="259" w:lineRule="auto"/>
              <w:rPr>
                <w:sz w:val="22"/>
                <w:szCs w:val="22"/>
              </w:rPr>
            </w:pPr>
            <w:r w:rsidRPr="00CF7711">
              <w:rPr>
                <w:sz w:val="22"/>
                <w:szCs w:val="22"/>
              </w:rPr>
              <w:t xml:space="preserve">Birimin stratejik planı bulunmamaktadır. </w:t>
            </w:r>
          </w:p>
        </w:tc>
        <w:tc>
          <w:tcPr>
            <w:tcW w:w="601" w:type="pct"/>
            <w:tcBorders>
              <w:top w:val="single" w:sz="4" w:space="0" w:color="auto"/>
              <w:left w:val="single" w:sz="4" w:space="0" w:color="000000"/>
              <w:bottom w:val="single" w:sz="4" w:space="0" w:color="000000"/>
              <w:right w:val="single" w:sz="4" w:space="0" w:color="000000"/>
            </w:tcBorders>
            <w:shd w:val="clear" w:color="auto" w:fill="FECEDD"/>
          </w:tcPr>
          <w:p w14:paraId="1AFBEA42" w14:textId="77777777" w:rsidR="00657321" w:rsidRPr="00CF7711" w:rsidRDefault="00657321" w:rsidP="0009720A">
            <w:pPr>
              <w:spacing w:line="259" w:lineRule="auto"/>
              <w:rPr>
                <w:sz w:val="22"/>
                <w:szCs w:val="22"/>
              </w:rPr>
            </w:pPr>
            <w:r w:rsidRPr="00CF7711">
              <w:rPr>
                <w:sz w:val="22"/>
                <w:szCs w:val="22"/>
              </w:rPr>
              <w:t xml:space="preserve">Birimin ilan edilmiş bir stratejik planı bulunmaktadır. </w:t>
            </w:r>
          </w:p>
        </w:tc>
        <w:tc>
          <w:tcPr>
            <w:tcW w:w="618" w:type="pct"/>
            <w:tcBorders>
              <w:top w:val="single" w:sz="4" w:space="0" w:color="auto"/>
              <w:left w:val="single" w:sz="4" w:space="0" w:color="000000"/>
              <w:bottom w:val="single" w:sz="4" w:space="0" w:color="000000"/>
              <w:right w:val="single" w:sz="4" w:space="0" w:color="000000"/>
            </w:tcBorders>
            <w:shd w:val="clear" w:color="auto" w:fill="E59BB2"/>
          </w:tcPr>
          <w:p w14:paraId="4D56975B" w14:textId="77777777" w:rsidR="00657321" w:rsidRPr="00CF7711" w:rsidRDefault="00657321" w:rsidP="0009720A">
            <w:pPr>
              <w:spacing w:line="259" w:lineRule="auto"/>
              <w:ind w:right="28"/>
              <w:rPr>
                <w:sz w:val="22"/>
                <w:szCs w:val="22"/>
              </w:rPr>
            </w:pPr>
            <w:r w:rsidRPr="00CF7711">
              <w:rPr>
                <w:sz w:val="22"/>
                <w:szCs w:val="22"/>
              </w:rPr>
              <w:t xml:space="preserve">Birimin bütünsel, tüm birimleri tarafından benimsenmiş ve paydaşlarınca bilinen stratejik planı ve bu planıyla uyumlu uygulamaları vardır. </w:t>
            </w:r>
          </w:p>
        </w:tc>
        <w:tc>
          <w:tcPr>
            <w:tcW w:w="748" w:type="pct"/>
            <w:tcBorders>
              <w:top w:val="single" w:sz="4" w:space="0" w:color="auto"/>
              <w:left w:val="single" w:sz="4" w:space="0" w:color="000000"/>
              <w:bottom w:val="single" w:sz="4" w:space="0" w:color="000000"/>
              <w:right w:val="single" w:sz="4" w:space="0" w:color="000000"/>
            </w:tcBorders>
            <w:shd w:val="clear" w:color="auto" w:fill="DE829E"/>
          </w:tcPr>
          <w:p w14:paraId="0DF94C70" w14:textId="77777777" w:rsidR="00657321" w:rsidRPr="00CF7711" w:rsidRDefault="00657321" w:rsidP="0009720A">
            <w:pPr>
              <w:spacing w:line="259" w:lineRule="auto"/>
              <w:rPr>
                <w:sz w:val="22"/>
                <w:szCs w:val="22"/>
              </w:rPr>
            </w:pPr>
            <w:r w:rsidRPr="00CF7711">
              <w:rPr>
                <w:sz w:val="22"/>
                <w:szCs w:val="22"/>
              </w:rPr>
              <w:t xml:space="preserve">Birimin uyguladığı stratejik planı izlemekte ve ilgili paydaşlarla birlikte değerlendirerek gelecek planlarına yansıtılmaktadır. </w:t>
            </w:r>
          </w:p>
        </w:tc>
        <w:tc>
          <w:tcPr>
            <w:tcW w:w="603" w:type="pct"/>
            <w:tcBorders>
              <w:top w:val="single" w:sz="4" w:space="0" w:color="auto"/>
              <w:left w:val="single" w:sz="4" w:space="0" w:color="000000"/>
              <w:bottom w:val="single" w:sz="4" w:space="0" w:color="000000"/>
              <w:right w:val="single" w:sz="4" w:space="0" w:color="000000"/>
            </w:tcBorders>
            <w:shd w:val="clear" w:color="auto" w:fill="D87292"/>
          </w:tcPr>
          <w:p w14:paraId="2FF61804" w14:textId="77777777" w:rsidR="00657321" w:rsidRPr="00CF7711" w:rsidRDefault="00657321" w:rsidP="0009720A">
            <w:pPr>
              <w:spacing w:line="259" w:lineRule="auto"/>
              <w:rPr>
                <w:sz w:val="22"/>
                <w:szCs w:val="22"/>
              </w:rPr>
            </w:pPr>
            <w:r w:rsidRPr="00CF7711">
              <w:rPr>
                <w:sz w:val="22"/>
                <w:szCs w:val="22"/>
              </w:rPr>
              <w:t xml:space="preserve">İçselleştirilmiş, sistematik, sürdürülebilir ve örnek gösterilebilir uygulamalar bulunmaktadır. </w:t>
            </w:r>
          </w:p>
        </w:tc>
      </w:tr>
      <w:tr w:rsidR="00657321" w:rsidRPr="00CF7711" w14:paraId="0E1416AE" w14:textId="77777777" w:rsidTr="0009720A">
        <w:trPr>
          <w:trHeight w:val="3553"/>
        </w:trPr>
        <w:tc>
          <w:tcPr>
            <w:tcW w:w="1785" w:type="pct"/>
            <w:vMerge/>
            <w:tcBorders>
              <w:top w:val="nil"/>
              <w:left w:val="single" w:sz="4" w:space="0" w:color="000000"/>
              <w:bottom w:val="single" w:sz="4" w:space="0" w:color="000000"/>
              <w:right w:val="single" w:sz="4" w:space="0" w:color="000000"/>
            </w:tcBorders>
          </w:tcPr>
          <w:p w14:paraId="2AADB412" w14:textId="77777777" w:rsidR="00657321" w:rsidRPr="00CF7711" w:rsidRDefault="00657321" w:rsidP="0009720A">
            <w:pPr>
              <w:spacing w:after="160" w:line="259" w:lineRule="auto"/>
              <w:rPr>
                <w:sz w:val="22"/>
                <w:szCs w:val="22"/>
              </w:rPr>
            </w:pPr>
          </w:p>
        </w:tc>
        <w:tc>
          <w:tcPr>
            <w:tcW w:w="3215" w:type="pct"/>
            <w:gridSpan w:val="5"/>
            <w:tcBorders>
              <w:top w:val="single" w:sz="4" w:space="0" w:color="000000"/>
              <w:left w:val="single" w:sz="4" w:space="0" w:color="000000"/>
              <w:bottom w:val="single" w:sz="4" w:space="0" w:color="000000"/>
              <w:right w:val="single" w:sz="4" w:space="0" w:color="000000"/>
            </w:tcBorders>
            <w:shd w:val="clear" w:color="auto" w:fill="E5AEC0"/>
          </w:tcPr>
          <w:p w14:paraId="64E1E403" w14:textId="77777777" w:rsidR="00657321" w:rsidRPr="00CF7711" w:rsidRDefault="00657321" w:rsidP="0009720A">
            <w:pPr>
              <w:spacing w:after="19" w:line="259" w:lineRule="auto"/>
              <w:ind w:left="118"/>
              <w:rPr>
                <w:sz w:val="22"/>
                <w:szCs w:val="22"/>
              </w:rPr>
            </w:pPr>
            <w:r w:rsidRPr="00CF7711">
              <w:rPr>
                <w:sz w:val="22"/>
                <w:szCs w:val="22"/>
              </w:rPr>
              <w:t xml:space="preserve"> </w:t>
            </w:r>
          </w:p>
          <w:p w14:paraId="48F54040" w14:textId="77777777" w:rsidR="00657321" w:rsidRPr="00CF7711" w:rsidRDefault="00657321" w:rsidP="0009720A">
            <w:pPr>
              <w:spacing w:after="46" w:line="259" w:lineRule="auto"/>
              <w:ind w:left="118"/>
              <w:rPr>
                <w:sz w:val="22"/>
                <w:szCs w:val="22"/>
              </w:rPr>
            </w:pPr>
            <w:r w:rsidRPr="00CF7711">
              <w:rPr>
                <w:b/>
                <w:i/>
                <w:sz w:val="22"/>
                <w:szCs w:val="22"/>
              </w:rPr>
              <w:t xml:space="preserve">Örnek Kanıtlar </w:t>
            </w:r>
          </w:p>
          <w:p w14:paraId="03AEA614" w14:textId="77777777" w:rsidR="00657321" w:rsidRPr="00CF7711" w:rsidRDefault="00657321" w:rsidP="006C0B07">
            <w:pPr>
              <w:numPr>
                <w:ilvl w:val="0"/>
                <w:numId w:val="11"/>
              </w:numPr>
              <w:spacing w:line="259" w:lineRule="auto"/>
              <w:ind w:hanging="360"/>
              <w:jc w:val="both"/>
              <w:rPr>
                <w:sz w:val="22"/>
                <w:szCs w:val="22"/>
              </w:rPr>
            </w:pPr>
            <w:r w:rsidRPr="00CF7711">
              <w:rPr>
                <w:i/>
                <w:sz w:val="22"/>
                <w:szCs w:val="22"/>
              </w:rPr>
              <w:t xml:space="preserve">Stratejik plan ve geliştirilme süreci </w:t>
            </w:r>
          </w:p>
          <w:p w14:paraId="5E260409" w14:textId="77777777" w:rsidR="00657321" w:rsidRPr="00CF7711" w:rsidRDefault="00657321" w:rsidP="006C0B07">
            <w:pPr>
              <w:numPr>
                <w:ilvl w:val="0"/>
                <w:numId w:val="11"/>
              </w:numPr>
              <w:spacing w:line="259" w:lineRule="auto"/>
              <w:ind w:hanging="360"/>
              <w:jc w:val="both"/>
              <w:rPr>
                <w:sz w:val="22"/>
                <w:szCs w:val="22"/>
              </w:rPr>
            </w:pPr>
            <w:r w:rsidRPr="00CF7711">
              <w:rPr>
                <w:i/>
                <w:sz w:val="22"/>
                <w:szCs w:val="22"/>
              </w:rPr>
              <w:t xml:space="preserve">Performans raporları </w:t>
            </w:r>
          </w:p>
          <w:p w14:paraId="7375C501" w14:textId="77777777" w:rsidR="00657321" w:rsidRPr="00CF7711" w:rsidRDefault="00657321" w:rsidP="006C0B07">
            <w:pPr>
              <w:numPr>
                <w:ilvl w:val="0"/>
                <w:numId w:val="11"/>
              </w:numPr>
              <w:spacing w:after="12"/>
              <w:ind w:hanging="360"/>
              <w:jc w:val="both"/>
              <w:rPr>
                <w:sz w:val="22"/>
                <w:szCs w:val="22"/>
              </w:rPr>
            </w:pPr>
            <w:r w:rsidRPr="00CF7711">
              <w:rPr>
                <w:i/>
                <w:sz w:val="22"/>
                <w:szCs w:val="22"/>
              </w:rPr>
              <w:t xml:space="preserve">Birimin stratejik planına planlama, uygulama, kontrol etme ve önlem alma aşamalarında iç ve dış paydaş katılımını gösteren kanıtlar </w:t>
            </w:r>
          </w:p>
          <w:p w14:paraId="08139B3F" w14:textId="77777777" w:rsidR="00657321" w:rsidRPr="00CF7711" w:rsidRDefault="00657321" w:rsidP="006C0B07">
            <w:pPr>
              <w:numPr>
                <w:ilvl w:val="0"/>
                <w:numId w:val="11"/>
              </w:numPr>
              <w:spacing w:after="10"/>
              <w:ind w:hanging="360"/>
              <w:jc w:val="both"/>
              <w:rPr>
                <w:sz w:val="22"/>
                <w:szCs w:val="22"/>
              </w:rPr>
            </w:pPr>
            <w:r w:rsidRPr="00CF7711">
              <w:rPr>
                <w:i/>
                <w:sz w:val="22"/>
                <w:szCs w:val="22"/>
              </w:rPr>
              <w:t xml:space="preserve">Stratejik plan ve hedeflerin, Birleşmiş Milletler Sürdürülebilir Kalkınma </w:t>
            </w:r>
            <w:proofErr w:type="spellStart"/>
            <w:r w:rsidRPr="00CF7711">
              <w:rPr>
                <w:i/>
                <w:sz w:val="22"/>
                <w:szCs w:val="22"/>
              </w:rPr>
              <w:t>Amaçları’yla</w:t>
            </w:r>
            <w:proofErr w:type="spellEnd"/>
            <w:r w:rsidRPr="00CF7711">
              <w:rPr>
                <w:i/>
                <w:sz w:val="22"/>
                <w:szCs w:val="22"/>
              </w:rPr>
              <w:t xml:space="preserve"> uyumunu gösteren kanıtlar </w:t>
            </w:r>
          </w:p>
          <w:p w14:paraId="7337784E" w14:textId="77777777" w:rsidR="00657321" w:rsidRPr="00CF7711" w:rsidRDefault="00657321" w:rsidP="006C0B07">
            <w:pPr>
              <w:numPr>
                <w:ilvl w:val="0"/>
                <w:numId w:val="11"/>
              </w:numPr>
              <w:ind w:hanging="360"/>
              <w:jc w:val="both"/>
              <w:rPr>
                <w:sz w:val="22"/>
                <w:szCs w:val="22"/>
              </w:rPr>
            </w:pPr>
            <w:r w:rsidRPr="00CF7711">
              <w:rPr>
                <w:i/>
                <w:sz w:val="22"/>
                <w:szCs w:val="22"/>
              </w:rPr>
              <w:t xml:space="preserve">Standart uygulamalar ve mevzuatın yanı sıra; birimin ihtiyaçları doğrultusunda geliştirdiği özgün yaklaşım ve uygulamalarına ilişkin kanıtlar </w:t>
            </w:r>
          </w:p>
          <w:p w14:paraId="320F3FEC" w14:textId="77777777" w:rsidR="00657321" w:rsidRPr="00CF7711" w:rsidRDefault="00657321" w:rsidP="0009720A">
            <w:pPr>
              <w:spacing w:line="259" w:lineRule="auto"/>
              <w:ind w:left="478"/>
              <w:rPr>
                <w:sz w:val="22"/>
                <w:szCs w:val="22"/>
              </w:rPr>
            </w:pPr>
            <w:r w:rsidRPr="00CF7711">
              <w:rPr>
                <w:i/>
                <w:sz w:val="22"/>
                <w:szCs w:val="22"/>
              </w:rPr>
              <w:t xml:space="preserve"> </w:t>
            </w:r>
          </w:p>
        </w:tc>
      </w:tr>
    </w:tbl>
    <w:p w14:paraId="33B6D1CD" w14:textId="77777777" w:rsidR="00657321" w:rsidRPr="00CF7711" w:rsidRDefault="00657321" w:rsidP="00657321">
      <w:pPr>
        <w:spacing w:line="259" w:lineRule="auto"/>
        <w:rPr>
          <w:sz w:val="22"/>
          <w:szCs w:val="22"/>
        </w:rPr>
      </w:pPr>
      <w:r w:rsidRPr="00CF7711">
        <w:rPr>
          <w:sz w:val="22"/>
          <w:szCs w:val="22"/>
        </w:rPr>
        <w:t xml:space="preserve"> </w:t>
      </w:r>
    </w:p>
    <w:p w14:paraId="079B6EFB" w14:textId="77777777" w:rsidR="00657321" w:rsidRPr="00CF7711" w:rsidRDefault="00657321" w:rsidP="00657321">
      <w:pPr>
        <w:spacing w:line="259" w:lineRule="auto"/>
        <w:rPr>
          <w:sz w:val="22"/>
          <w:szCs w:val="22"/>
        </w:rPr>
      </w:pPr>
      <w:r w:rsidRPr="00CF7711">
        <w:rPr>
          <w:sz w:val="22"/>
          <w:szCs w:val="22"/>
        </w:rPr>
        <w:t xml:space="preserve"> </w:t>
      </w:r>
    </w:p>
    <w:p w14:paraId="70FD4DED" w14:textId="77777777" w:rsidR="00657321" w:rsidRPr="00CF7711" w:rsidRDefault="00657321" w:rsidP="00657321">
      <w:pPr>
        <w:spacing w:line="259" w:lineRule="auto"/>
        <w:rPr>
          <w:sz w:val="22"/>
          <w:szCs w:val="22"/>
        </w:rPr>
      </w:pPr>
      <w:r w:rsidRPr="00CF7711">
        <w:rPr>
          <w:sz w:val="22"/>
          <w:szCs w:val="22"/>
        </w:rPr>
        <w:t xml:space="preserve"> </w:t>
      </w:r>
      <w:r w:rsidRPr="00CF7711">
        <w:rPr>
          <w:sz w:val="22"/>
          <w:szCs w:val="22"/>
        </w:rPr>
        <w:tab/>
        <w:t xml:space="preserve"> </w:t>
      </w:r>
    </w:p>
    <w:p w14:paraId="40A36686" w14:textId="77777777" w:rsidR="00657321" w:rsidRPr="00CF7711" w:rsidRDefault="00657321" w:rsidP="00657321">
      <w:pPr>
        <w:rPr>
          <w:sz w:val="22"/>
          <w:szCs w:val="22"/>
        </w:rPr>
      </w:pPr>
      <w:r w:rsidRPr="00CF7711">
        <w:rPr>
          <w:sz w:val="22"/>
          <w:szCs w:val="22"/>
        </w:rPr>
        <w:br w:type="page"/>
      </w:r>
    </w:p>
    <w:tbl>
      <w:tblPr>
        <w:tblStyle w:val="TableGrid"/>
        <w:tblW w:w="5000" w:type="pct"/>
        <w:tblInd w:w="0" w:type="dxa"/>
        <w:tblCellMar>
          <w:left w:w="107" w:type="dxa"/>
          <w:right w:w="56" w:type="dxa"/>
        </w:tblCellMar>
        <w:tblLook w:val="04A0" w:firstRow="1" w:lastRow="0" w:firstColumn="1" w:lastColumn="0" w:noHBand="0" w:noVBand="1"/>
      </w:tblPr>
      <w:tblGrid>
        <w:gridCol w:w="5425"/>
        <w:gridCol w:w="1980"/>
        <w:gridCol w:w="1841"/>
        <w:gridCol w:w="1891"/>
        <w:gridCol w:w="2357"/>
        <w:gridCol w:w="1851"/>
      </w:tblGrid>
      <w:tr w:rsidR="00657321" w:rsidRPr="00CF7711" w14:paraId="3961025B" w14:textId="77777777" w:rsidTr="0009720A">
        <w:trPr>
          <w:trHeight w:val="402"/>
        </w:trPr>
        <w:tc>
          <w:tcPr>
            <w:tcW w:w="1768" w:type="pct"/>
            <w:tcBorders>
              <w:top w:val="single" w:sz="4" w:space="0" w:color="000000"/>
              <w:left w:val="single" w:sz="4" w:space="0" w:color="000000"/>
              <w:bottom w:val="single" w:sz="4" w:space="0" w:color="000000"/>
              <w:right w:val="nil"/>
            </w:tcBorders>
            <w:shd w:val="clear" w:color="auto" w:fill="FFCADE"/>
            <w:vAlign w:val="center"/>
          </w:tcPr>
          <w:p w14:paraId="57A0EC09" w14:textId="77777777" w:rsidR="00657321" w:rsidRPr="00CF7711" w:rsidRDefault="00657321" w:rsidP="0009720A">
            <w:pPr>
              <w:spacing w:line="259" w:lineRule="auto"/>
              <w:ind w:left="199"/>
              <w:rPr>
                <w:sz w:val="22"/>
                <w:szCs w:val="22"/>
              </w:rPr>
            </w:pPr>
            <w:r w:rsidRPr="00CF7711">
              <w:rPr>
                <w:color w:val="4472C4"/>
                <w:sz w:val="22"/>
                <w:szCs w:val="22"/>
              </w:rPr>
              <w:lastRenderedPageBreak/>
              <w:t xml:space="preserve"> </w:t>
            </w:r>
            <w:r w:rsidRPr="00CF7711">
              <w:rPr>
                <w:color w:val="4472C4"/>
                <w:sz w:val="22"/>
                <w:szCs w:val="22"/>
              </w:rPr>
              <w:tab/>
              <w:t xml:space="preserve"> </w:t>
            </w:r>
          </w:p>
        </w:tc>
        <w:tc>
          <w:tcPr>
            <w:tcW w:w="3232" w:type="pct"/>
            <w:gridSpan w:val="5"/>
            <w:tcBorders>
              <w:top w:val="single" w:sz="4" w:space="0" w:color="000000"/>
              <w:left w:val="nil"/>
              <w:bottom w:val="single" w:sz="4" w:space="0" w:color="000000"/>
              <w:right w:val="single" w:sz="4" w:space="0" w:color="000000"/>
            </w:tcBorders>
            <w:shd w:val="clear" w:color="auto" w:fill="FFCADE"/>
            <w:vAlign w:val="center"/>
          </w:tcPr>
          <w:p w14:paraId="538BE870" w14:textId="77777777" w:rsidR="00657321" w:rsidRPr="00CF7711" w:rsidRDefault="00657321" w:rsidP="0009720A">
            <w:pPr>
              <w:tabs>
                <w:tab w:val="center" w:pos="3928"/>
                <w:tab w:val="right" w:pos="10189"/>
              </w:tabs>
              <w:spacing w:line="259" w:lineRule="auto"/>
              <w:rPr>
                <w:sz w:val="22"/>
                <w:szCs w:val="22"/>
              </w:rPr>
            </w:pPr>
            <w:r w:rsidRPr="00CF7711">
              <w:rPr>
                <w:sz w:val="22"/>
                <w:szCs w:val="22"/>
              </w:rPr>
              <w:tab/>
            </w:r>
            <w:r w:rsidRPr="00CF7711">
              <w:rPr>
                <w:sz w:val="22"/>
                <w:szCs w:val="22"/>
                <w:vertAlign w:val="superscript"/>
              </w:rPr>
              <w:t xml:space="preserve"> </w:t>
            </w:r>
            <w:r w:rsidRPr="00CF7711">
              <w:rPr>
                <w:sz w:val="22"/>
                <w:szCs w:val="22"/>
                <w:vertAlign w:val="superscript"/>
              </w:rPr>
              <w:tab/>
            </w:r>
            <w:r w:rsidRPr="00CF7711">
              <w:rPr>
                <w:b/>
                <w:color w:val="7B0B4E"/>
                <w:sz w:val="22"/>
                <w:szCs w:val="22"/>
              </w:rPr>
              <w:t>A. LİDERLİK, YÖNETİM ve KALİTE</w:t>
            </w:r>
            <w:r w:rsidRPr="00CF7711">
              <w:rPr>
                <w:b/>
                <w:sz w:val="22"/>
                <w:szCs w:val="22"/>
              </w:rPr>
              <w:t xml:space="preserve"> </w:t>
            </w:r>
            <w:r w:rsidRPr="00CF7711">
              <w:rPr>
                <w:sz w:val="22"/>
                <w:szCs w:val="22"/>
              </w:rPr>
              <w:t xml:space="preserve"> </w:t>
            </w:r>
          </w:p>
        </w:tc>
      </w:tr>
      <w:tr w:rsidR="00657321" w:rsidRPr="00CF7711" w14:paraId="6EFB9F40" w14:textId="77777777" w:rsidTr="0009720A">
        <w:trPr>
          <w:trHeight w:val="626"/>
        </w:trPr>
        <w:tc>
          <w:tcPr>
            <w:tcW w:w="1768" w:type="pct"/>
            <w:tcBorders>
              <w:top w:val="single" w:sz="4" w:space="0" w:color="000000"/>
              <w:left w:val="single" w:sz="4" w:space="0" w:color="000000"/>
              <w:bottom w:val="single" w:sz="4" w:space="0" w:color="000000"/>
              <w:right w:val="nil"/>
            </w:tcBorders>
            <w:shd w:val="clear" w:color="auto" w:fill="FFCADE"/>
            <w:vAlign w:val="center"/>
          </w:tcPr>
          <w:p w14:paraId="59A42597" w14:textId="77777777" w:rsidR="00657321" w:rsidRPr="00CF7711" w:rsidRDefault="00657321" w:rsidP="0009720A">
            <w:pPr>
              <w:spacing w:after="112" w:line="259" w:lineRule="auto"/>
              <w:rPr>
                <w:sz w:val="22"/>
                <w:szCs w:val="22"/>
              </w:rPr>
            </w:pPr>
            <w:r w:rsidRPr="00CF7711">
              <w:rPr>
                <w:b/>
                <w:sz w:val="22"/>
                <w:szCs w:val="22"/>
              </w:rPr>
              <w:t xml:space="preserve">A.2. Misyon ve Stratejik Amaçlar </w:t>
            </w:r>
          </w:p>
        </w:tc>
        <w:tc>
          <w:tcPr>
            <w:tcW w:w="3232" w:type="pct"/>
            <w:gridSpan w:val="5"/>
            <w:tcBorders>
              <w:top w:val="single" w:sz="4" w:space="0" w:color="000000"/>
              <w:left w:val="nil"/>
              <w:bottom w:val="single" w:sz="4" w:space="0" w:color="000000"/>
              <w:right w:val="single" w:sz="4" w:space="0" w:color="000000"/>
            </w:tcBorders>
            <w:shd w:val="clear" w:color="auto" w:fill="FFCADE"/>
            <w:vAlign w:val="center"/>
          </w:tcPr>
          <w:p w14:paraId="0942E51B" w14:textId="77777777" w:rsidR="00657321" w:rsidRPr="00CF7711" w:rsidRDefault="00657321" w:rsidP="0009720A">
            <w:pPr>
              <w:spacing w:line="259" w:lineRule="auto"/>
              <w:rPr>
                <w:sz w:val="22"/>
                <w:szCs w:val="22"/>
              </w:rPr>
            </w:pPr>
          </w:p>
          <w:p w14:paraId="665BE8B7" w14:textId="77777777" w:rsidR="00657321" w:rsidRPr="00CF7711" w:rsidRDefault="00657321" w:rsidP="0009720A">
            <w:pPr>
              <w:spacing w:line="259" w:lineRule="auto"/>
              <w:ind w:left="2238"/>
              <w:rPr>
                <w:sz w:val="22"/>
                <w:szCs w:val="22"/>
              </w:rPr>
            </w:pPr>
            <w:r w:rsidRPr="00CF7711">
              <w:rPr>
                <w:b/>
                <w:sz w:val="22"/>
                <w:szCs w:val="22"/>
              </w:rPr>
              <w:t xml:space="preserve"> </w:t>
            </w:r>
          </w:p>
        </w:tc>
      </w:tr>
      <w:tr w:rsidR="00657321" w:rsidRPr="00CF7711" w14:paraId="2454D0C1" w14:textId="77777777" w:rsidTr="0009720A">
        <w:trPr>
          <w:trHeight w:val="319"/>
        </w:trPr>
        <w:tc>
          <w:tcPr>
            <w:tcW w:w="1768"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4619543C" w14:textId="77777777" w:rsidR="00657321" w:rsidRPr="00CF7711" w:rsidRDefault="00657321" w:rsidP="0009720A">
            <w:pPr>
              <w:spacing w:line="259" w:lineRule="auto"/>
              <w:rPr>
                <w:sz w:val="22"/>
                <w:szCs w:val="22"/>
              </w:rPr>
            </w:pPr>
            <w:r w:rsidRPr="00CF7711">
              <w:rPr>
                <w:b/>
                <w:sz w:val="22"/>
                <w:szCs w:val="22"/>
              </w:rPr>
              <w:t xml:space="preserve"> </w:t>
            </w:r>
          </w:p>
        </w:tc>
        <w:tc>
          <w:tcPr>
            <w:tcW w:w="645"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54C1508C" w14:textId="77777777" w:rsidR="00657321" w:rsidRPr="00CF7711" w:rsidRDefault="00657321" w:rsidP="0009720A">
            <w:pPr>
              <w:spacing w:line="259" w:lineRule="auto"/>
              <w:ind w:right="50"/>
              <w:jc w:val="center"/>
              <w:rPr>
                <w:sz w:val="22"/>
                <w:szCs w:val="22"/>
              </w:rPr>
            </w:pPr>
            <w:r w:rsidRPr="00CF7711">
              <w:rPr>
                <w:b/>
                <w:sz w:val="22"/>
                <w:szCs w:val="22"/>
              </w:rPr>
              <w:t xml:space="preserve">1 </w:t>
            </w:r>
          </w:p>
        </w:tc>
        <w:tc>
          <w:tcPr>
            <w:tcW w:w="600"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173BE108" w14:textId="77777777" w:rsidR="00657321" w:rsidRPr="00CF7711" w:rsidRDefault="00657321" w:rsidP="0009720A">
            <w:pPr>
              <w:spacing w:line="259" w:lineRule="auto"/>
              <w:ind w:right="52"/>
              <w:jc w:val="center"/>
              <w:rPr>
                <w:sz w:val="22"/>
                <w:szCs w:val="22"/>
              </w:rPr>
            </w:pPr>
            <w:r w:rsidRPr="00CF7711">
              <w:rPr>
                <w:b/>
                <w:sz w:val="22"/>
                <w:szCs w:val="22"/>
              </w:rPr>
              <w:t xml:space="preserve">2 </w:t>
            </w:r>
          </w:p>
        </w:tc>
        <w:tc>
          <w:tcPr>
            <w:tcW w:w="616"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6F349F09" w14:textId="77777777" w:rsidR="00657321" w:rsidRPr="00CF7711" w:rsidRDefault="00657321" w:rsidP="0009720A">
            <w:pPr>
              <w:spacing w:line="259" w:lineRule="auto"/>
              <w:ind w:right="51"/>
              <w:jc w:val="center"/>
              <w:rPr>
                <w:sz w:val="22"/>
                <w:szCs w:val="22"/>
              </w:rPr>
            </w:pPr>
            <w:r w:rsidRPr="00CF7711">
              <w:rPr>
                <w:b/>
                <w:sz w:val="22"/>
                <w:szCs w:val="22"/>
              </w:rPr>
              <w:t xml:space="preserve">3 </w:t>
            </w:r>
          </w:p>
        </w:tc>
        <w:tc>
          <w:tcPr>
            <w:tcW w:w="768"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50C5FFC6" w14:textId="77777777" w:rsidR="00657321" w:rsidRPr="00CF7711" w:rsidRDefault="00657321" w:rsidP="0009720A">
            <w:pPr>
              <w:spacing w:line="259" w:lineRule="auto"/>
              <w:ind w:right="46"/>
              <w:jc w:val="center"/>
              <w:rPr>
                <w:sz w:val="22"/>
                <w:szCs w:val="22"/>
              </w:rPr>
            </w:pPr>
            <w:r w:rsidRPr="00CF7711">
              <w:rPr>
                <w:b/>
                <w:sz w:val="22"/>
                <w:szCs w:val="22"/>
              </w:rPr>
              <w:t xml:space="preserve">4 </w:t>
            </w:r>
          </w:p>
        </w:tc>
        <w:tc>
          <w:tcPr>
            <w:tcW w:w="603"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56F23129" w14:textId="77777777" w:rsidR="00657321" w:rsidRPr="00CF7711" w:rsidRDefault="00657321" w:rsidP="0009720A">
            <w:pPr>
              <w:spacing w:line="259" w:lineRule="auto"/>
              <w:ind w:right="50"/>
              <w:jc w:val="center"/>
              <w:rPr>
                <w:sz w:val="22"/>
                <w:szCs w:val="22"/>
              </w:rPr>
            </w:pPr>
            <w:r w:rsidRPr="00CF7711">
              <w:rPr>
                <w:b/>
                <w:sz w:val="22"/>
                <w:szCs w:val="22"/>
              </w:rPr>
              <w:t xml:space="preserve">5 </w:t>
            </w:r>
          </w:p>
        </w:tc>
      </w:tr>
      <w:tr w:rsidR="00657321" w:rsidRPr="00CF7711" w14:paraId="1F803315" w14:textId="77777777" w:rsidTr="0009720A">
        <w:trPr>
          <w:trHeight w:val="2790"/>
        </w:trPr>
        <w:tc>
          <w:tcPr>
            <w:tcW w:w="1768" w:type="pct"/>
            <w:vMerge w:val="restart"/>
            <w:tcBorders>
              <w:top w:val="single" w:sz="4" w:space="0" w:color="000000"/>
              <w:left w:val="single" w:sz="4" w:space="0" w:color="000000"/>
              <w:bottom w:val="single" w:sz="4" w:space="0" w:color="000000"/>
              <w:right w:val="single" w:sz="4" w:space="0" w:color="000000"/>
            </w:tcBorders>
          </w:tcPr>
          <w:p w14:paraId="64D9544D" w14:textId="77777777" w:rsidR="00657321" w:rsidRPr="00CF7711" w:rsidRDefault="00657321" w:rsidP="0009720A">
            <w:pPr>
              <w:spacing w:after="19" w:line="259" w:lineRule="auto"/>
              <w:rPr>
                <w:sz w:val="22"/>
                <w:szCs w:val="22"/>
              </w:rPr>
            </w:pPr>
            <w:r w:rsidRPr="00CF7711">
              <w:rPr>
                <w:sz w:val="22"/>
                <w:szCs w:val="22"/>
              </w:rPr>
              <w:t xml:space="preserve"> </w:t>
            </w:r>
          </w:p>
          <w:p w14:paraId="00840629" w14:textId="77777777" w:rsidR="00657321" w:rsidRPr="00CF7711" w:rsidRDefault="00657321" w:rsidP="0009720A">
            <w:pPr>
              <w:spacing w:after="19" w:line="259" w:lineRule="auto"/>
              <w:rPr>
                <w:sz w:val="22"/>
                <w:szCs w:val="22"/>
              </w:rPr>
            </w:pPr>
            <w:r w:rsidRPr="00CF7711">
              <w:rPr>
                <w:sz w:val="22"/>
                <w:szCs w:val="22"/>
              </w:rPr>
              <w:t xml:space="preserve"> </w:t>
            </w:r>
          </w:p>
          <w:p w14:paraId="63ED13DB" w14:textId="77777777" w:rsidR="00657321" w:rsidRPr="00CF7711" w:rsidRDefault="00657321" w:rsidP="0009720A">
            <w:pPr>
              <w:spacing w:after="16" w:line="259" w:lineRule="auto"/>
              <w:rPr>
                <w:sz w:val="22"/>
                <w:szCs w:val="22"/>
              </w:rPr>
            </w:pPr>
            <w:r w:rsidRPr="00CF7711">
              <w:rPr>
                <w:b/>
                <w:sz w:val="22"/>
                <w:szCs w:val="22"/>
                <w:u w:val="single" w:color="000000"/>
              </w:rPr>
              <w:t>A.2.3. Performans yönetimi</w:t>
            </w:r>
            <w:r w:rsidRPr="00CF7711">
              <w:rPr>
                <w:b/>
                <w:sz w:val="22"/>
                <w:szCs w:val="22"/>
              </w:rPr>
              <w:t xml:space="preserve"> </w:t>
            </w:r>
          </w:p>
          <w:p w14:paraId="191FA4E9" w14:textId="77777777" w:rsidR="00657321" w:rsidRPr="00CF7711" w:rsidRDefault="00657321" w:rsidP="0009720A">
            <w:pPr>
              <w:spacing w:after="19" w:line="259" w:lineRule="auto"/>
              <w:rPr>
                <w:sz w:val="22"/>
                <w:szCs w:val="22"/>
              </w:rPr>
            </w:pPr>
            <w:r w:rsidRPr="00CF7711">
              <w:rPr>
                <w:b/>
                <w:sz w:val="22"/>
                <w:szCs w:val="22"/>
              </w:rPr>
              <w:t xml:space="preserve"> </w:t>
            </w:r>
          </w:p>
          <w:p w14:paraId="6E06303F" w14:textId="77777777" w:rsidR="00657321" w:rsidRPr="00CF7711" w:rsidRDefault="00657321" w:rsidP="0009720A">
            <w:pPr>
              <w:spacing w:after="1" w:line="275" w:lineRule="auto"/>
              <w:ind w:right="46"/>
              <w:rPr>
                <w:sz w:val="22"/>
                <w:szCs w:val="22"/>
              </w:rPr>
            </w:pPr>
            <w:r w:rsidRPr="00CF7711">
              <w:rPr>
                <w:sz w:val="22"/>
                <w:szCs w:val="22"/>
              </w:rPr>
              <w:t xml:space="preserve">Birimde performans yönetim sistemleri bütünsel bir yaklaşımla ele alınmaktadır. Bu sistemler birimin stratejik amaçları doğrultusunda sürekli iyileşmesine ve geleceğe hazırlanmasına yardımcı olur. Bilişim sistemleriyle desteklenerek performans yönetiminin doğru ve güvenilir olması sağlanmaktadır. Birimin stratejik bakış açısını yansıtan performans yönetimi süreç odaklı ve paydaş katılımıyla sürdürülmektedir. </w:t>
            </w:r>
          </w:p>
          <w:p w14:paraId="7E75C42A" w14:textId="77777777" w:rsidR="00657321" w:rsidRPr="00CF7711" w:rsidRDefault="00657321" w:rsidP="0009720A">
            <w:pPr>
              <w:spacing w:after="1" w:line="275" w:lineRule="auto"/>
              <w:ind w:right="46"/>
              <w:rPr>
                <w:sz w:val="22"/>
                <w:szCs w:val="22"/>
              </w:rPr>
            </w:pPr>
            <w:r w:rsidRPr="00CF7711">
              <w:rPr>
                <w:sz w:val="22"/>
                <w:szCs w:val="22"/>
              </w:rPr>
              <w:t xml:space="preserve">Tüm temel etkinlikleri kapsayan kurumsal (genel, anahtar, uzaktan eğitim vb.) performans göstergeleri tanımlanmış ve paylaşılmıştır.  </w:t>
            </w:r>
          </w:p>
          <w:p w14:paraId="06F37307" w14:textId="77777777" w:rsidR="00657321" w:rsidRPr="00CF7711" w:rsidRDefault="00657321" w:rsidP="0009720A">
            <w:pPr>
              <w:spacing w:after="1" w:line="275" w:lineRule="auto"/>
              <w:ind w:right="47"/>
              <w:rPr>
                <w:sz w:val="22"/>
                <w:szCs w:val="22"/>
              </w:rPr>
            </w:pPr>
            <w:r w:rsidRPr="00CF7711">
              <w:rPr>
                <w:sz w:val="22"/>
                <w:szCs w:val="22"/>
              </w:rPr>
              <w:t xml:space="preserve">Performans göstergelerinin iç kalite güvencesi sistemi ile nasıl ilişkilendirildiği tanımlanmış ve yazılıdır. Kararlara yansıma örnekleri mevcuttur.  </w:t>
            </w:r>
          </w:p>
          <w:p w14:paraId="44907915" w14:textId="77777777" w:rsidR="00657321" w:rsidRPr="00CF7711" w:rsidRDefault="00657321" w:rsidP="0009720A">
            <w:pPr>
              <w:spacing w:after="1" w:line="275" w:lineRule="auto"/>
              <w:ind w:right="50"/>
              <w:rPr>
                <w:sz w:val="22"/>
                <w:szCs w:val="22"/>
              </w:rPr>
            </w:pPr>
            <w:r w:rsidRPr="00CF7711">
              <w:rPr>
                <w:sz w:val="22"/>
                <w:szCs w:val="22"/>
              </w:rPr>
              <w:t xml:space="preserve">Yıllar içinde nasıl değiştiği takip edilmektedir, bu izlemenin sonuçları yazılıdır ve gerektiği şekilde kullanıldığına dair kanıtlar mevcuttur.  </w:t>
            </w:r>
          </w:p>
          <w:p w14:paraId="7581F48A" w14:textId="77777777" w:rsidR="00657321" w:rsidRPr="00CF7711" w:rsidRDefault="00657321" w:rsidP="0009720A">
            <w:pPr>
              <w:spacing w:line="259" w:lineRule="auto"/>
              <w:rPr>
                <w:sz w:val="22"/>
                <w:szCs w:val="22"/>
              </w:rPr>
            </w:pPr>
            <w:r w:rsidRPr="00CF7711">
              <w:rPr>
                <w:sz w:val="22"/>
                <w:szCs w:val="22"/>
              </w:rPr>
              <w:t xml:space="preserve">  </w:t>
            </w:r>
          </w:p>
        </w:tc>
        <w:tc>
          <w:tcPr>
            <w:tcW w:w="645" w:type="pct"/>
            <w:tcBorders>
              <w:top w:val="single" w:sz="4" w:space="0" w:color="000000"/>
              <w:left w:val="single" w:sz="4" w:space="0" w:color="000000"/>
              <w:bottom w:val="single" w:sz="4" w:space="0" w:color="000000"/>
              <w:right w:val="single" w:sz="4" w:space="0" w:color="000000"/>
            </w:tcBorders>
            <w:shd w:val="clear" w:color="auto" w:fill="FDDFE8"/>
          </w:tcPr>
          <w:p w14:paraId="158F5124" w14:textId="77777777" w:rsidR="00657321" w:rsidRPr="00CF7711" w:rsidRDefault="00657321" w:rsidP="0009720A">
            <w:pPr>
              <w:spacing w:line="259" w:lineRule="auto"/>
              <w:ind w:left="1" w:right="10"/>
              <w:rPr>
                <w:sz w:val="22"/>
                <w:szCs w:val="22"/>
              </w:rPr>
            </w:pPr>
            <w:r w:rsidRPr="00CF7711">
              <w:rPr>
                <w:sz w:val="22"/>
                <w:szCs w:val="22"/>
              </w:rPr>
              <w:t xml:space="preserve">Birimde performans yönetimi bulunmamaktadır. </w:t>
            </w:r>
          </w:p>
        </w:tc>
        <w:tc>
          <w:tcPr>
            <w:tcW w:w="600" w:type="pct"/>
            <w:tcBorders>
              <w:top w:val="single" w:sz="4" w:space="0" w:color="000000"/>
              <w:left w:val="single" w:sz="4" w:space="0" w:color="000000"/>
              <w:bottom w:val="single" w:sz="4" w:space="0" w:color="000000"/>
              <w:right w:val="single" w:sz="4" w:space="0" w:color="000000"/>
            </w:tcBorders>
            <w:shd w:val="clear" w:color="auto" w:fill="FECEDD"/>
          </w:tcPr>
          <w:p w14:paraId="3628810F" w14:textId="77777777" w:rsidR="00657321" w:rsidRPr="00CF7711" w:rsidRDefault="00657321" w:rsidP="0009720A">
            <w:pPr>
              <w:spacing w:line="259" w:lineRule="auto"/>
              <w:ind w:left="1"/>
              <w:rPr>
                <w:sz w:val="22"/>
                <w:szCs w:val="22"/>
              </w:rPr>
            </w:pPr>
            <w:r w:rsidRPr="00CF7711">
              <w:rPr>
                <w:sz w:val="22"/>
                <w:szCs w:val="22"/>
              </w:rPr>
              <w:t xml:space="preserve">Birimde performans göstergeleri ve performans yönetimi mekanizmaları tanımlanmıştır. </w:t>
            </w:r>
          </w:p>
        </w:tc>
        <w:tc>
          <w:tcPr>
            <w:tcW w:w="616" w:type="pct"/>
            <w:tcBorders>
              <w:top w:val="single" w:sz="4" w:space="0" w:color="000000"/>
              <w:left w:val="single" w:sz="4" w:space="0" w:color="000000"/>
              <w:bottom w:val="single" w:sz="4" w:space="0" w:color="000000"/>
              <w:right w:val="single" w:sz="4" w:space="0" w:color="000000"/>
            </w:tcBorders>
            <w:shd w:val="clear" w:color="auto" w:fill="E59BB2"/>
          </w:tcPr>
          <w:p w14:paraId="4AEBF204" w14:textId="77777777" w:rsidR="00657321" w:rsidRPr="00CF7711" w:rsidRDefault="00657321" w:rsidP="0009720A">
            <w:pPr>
              <w:spacing w:line="259" w:lineRule="auto"/>
              <w:ind w:left="1"/>
              <w:rPr>
                <w:sz w:val="22"/>
                <w:szCs w:val="22"/>
              </w:rPr>
            </w:pPr>
            <w:r w:rsidRPr="00CF7711">
              <w:rPr>
                <w:sz w:val="22"/>
                <w:szCs w:val="22"/>
              </w:rPr>
              <w:t xml:space="preserve">Birimin geneline yayılmış performans yönetimi uygulamaları bulunmaktadır. </w:t>
            </w:r>
          </w:p>
        </w:tc>
        <w:tc>
          <w:tcPr>
            <w:tcW w:w="768" w:type="pct"/>
            <w:tcBorders>
              <w:top w:val="single" w:sz="4" w:space="0" w:color="000000"/>
              <w:left w:val="single" w:sz="4" w:space="0" w:color="000000"/>
              <w:bottom w:val="single" w:sz="4" w:space="0" w:color="000000"/>
              <w:right w:val="single" w:sz="4" w:space="0" w:color="000000"/>
            </w:tcBorders>
            <w:shd w:val="clear" w:color="auto" w:fill="DE829E"/>
          </w:tcPr>
          <w:p w14:paraId="58B06DED" w14:textId="77777777" w:rsidR="00657321" w:rsidRPr="00CF7711" w:rsidRDefault="00657321" w:rsidP="0009720A">
            <w:pPr>
              <w:spacing w:after="19" w:line="259" w:lineRule="auto"/>
              <w:ind w:left="2"/>
              <w:rPr>
                <w:sz w:val="22"/>
                <w:szCs w:val="22"/>
              </w:rPr>
            </w:pPr>
            <w:r w:rsidRPr="00CF7711">
              <w:rPr>
                <w:sz w:val="22"/>
                <w:szCs w:val="22"/>
              </w:rPr>
              <w:t xml:space="preserve">Birimde performans göstergelerinin işlerliği ve performans yönetimi mekanizmaları izlenmekte ve izlem sonuçlarına göre iyileştirmeler gerçekleştirilmektedir. </w:t>
            </w:r>
          </w:p>
          <w:p w14:paraId="0375FB36" w14:textId="77777777" w:rsidR="00657321" w:rsidRPr="00CF7711" w:rsidRDefault="00657321" w:rsidP="0009720A">
            <w:pPr>
              <w:spacing w:line="259" w:lineRule="auto"/>
              <w:ind w:left="2"/>
              <w:rPr>
                <w:sz w:val="22"/>
                <w:szCs w:val="22"/>
              </w:rPr>
            </w:pPr>
            <w:r w:rsidRPr="00CF7711">
              <w:rPr>
                <w:sz w:val="22"/>
                <w:szCs w:val="22"/>
              </w:rPr>
              <w:t xml:space="preserve"> </w:t>
            </w:r>
          </w:p>
        </w:tc>
        <w:tc>
          <w:tcPr>
            <w:tcW w:w="603" w:type="pct"/>
            <w:tcBorders>
              <w:top w:val="single" w:sz="4" w:space="0" w:color="000000"/>
              <w:left w:val="single" w:sz="4" w:space="0" w:color="000000"/>
              <w:bottom w:val="single" w:sz="4" w:space="0" w:color="000000"/>
              <w:right w:val="single" w:sz="4" w:space="0" w:color="000000"/>
            </w:tcBorders>
            <w:shd w:val="clear" w:color="auto" w:fill="D87292"/>
          </w:tcPr>
          <w:p w14:paraId="6032FF7C" w14:textId="77777777" w:rsidR="00657321" w:rsidRPr="00CF7711" w:rsidRDefault="00657321" w:rsidP="0009720A">
            <w:pPr>
              <w:spacing w:line="259" w:lineRule="auto"/>
              <w:ind w:left="1"/>
              <w:rPr>
                <w:sz w:val="22"/>
                <w:szCs w:val="22"/>
              </w:rPr>
            </w:pPr>
            <w:r w:rsidRPr="00CF7711">
              <w:rPr>
                <w:sz w:val="22"/>
                <w:szCs w:val="22"/>
              </w:rPr>
              <w:t xml:space="preserve">İçselleştirilmiş, sistematik, sürdürülebilir ve örnek gösterilebilir uygulamalar bulunmaktadır. </w:t>
            </w:r>
          </w:p>
        </w:tc>
      </w:tr>
      <w:tr w:rsidR="00657321" w:rsidRPr="00CF7711" w14:paraId="61A48EFE" w14:textId="77777777" w:rsidTr="0009720A">
        <w:trPr>
          <w:trHeight w:val="3948"/>
        </w:trPr>
        <w:tc>
          <w:tcPr>
            <w:tcW w:w="1768" w:type="pct"/>
            <w:vMerge/>
            <w:tcBorders>
              <w:top w:val="nil"/>
              <w:left w:val="single" w:sz="4" w:space="0" w:color="000000"/>
              <w:bottom w:val="single" w:sz="4" w:space="0" w:color="000000"/>
              <w:right w:val="single" w:sz="4" w:space="0" w:color="000000"/>
            </w:tcBorders>
          </w:tcPr>
          <w:p w14:paraId="143469D9" w14:textId="77777777" w:rsidR="00657321" w:rsidRPr="00CF7711" w:rsidRDefault="00657321" w:rsidP="0009720A">
            <w:pPr>
              <w:spacing w:after="160" w:line="259" w:lineRule="auto"/>
              <w:rPr>
                <w:sz w:val="22"/>
                <w:szCs w:val="22"/>
              </w:rPr>
            </w:pPr>
          </w:p>
        </w:tc>
        <w:tc>
          <w:tcPr>
            <w:tcW w:w="3232" w:type="pct"/>
            <w:gridSpan w:val="5"/>
            <w:tcBorders>
              <w:top w:val="single" w:sz="4" w:space="0" w:color="000000"/>
              <w:left w:val="single" w:sz="4" w:space="0" w:color="000000"/>
              <w:bottom w:val="single" w:sz="4" w:space="0" w:color="000000"/>
              <w:right w:val="single" w:sz="4" w:space="0" w:color="000000"/>
            </w:tcBorders>
            <w:shd w:val="clear" w:color="auto" w:fill="E5AEC0"/>
          </w:tcPr>
          <w:p w14:paraId="39CD6CAB" w14:textId="77777777" w:rsidR="00657321" w:rsidRPr="00CF7711" w:rsidRDefault="00657321" w:rsidP="0009720A">
            <w:pPr>
              <w:spacing w:after="16" w:line="259" w:lineRule="auto"/>
              <w:ind w:left="119"/>
              <w:rPr>
                <w:sz w:val="22"/>
                <w:szCs w:val="22"/>
              </w:rPr>
            </w:pPr>
            <w:r w:rsidRPr="00CF7711">
              <w:rPr>
                <w:sz w:val="22"/>
                <w:szCs w:val="22"/>
              </w:rPr>
              <w:t xml:space="preserve"> </w:t>
            </w:r>
          </w:p>
          <w:p w14:paraId="18CEB6DD" w14:textId="77777777" w:rsidR="00657321" w:rsidRPr="00CF7711" w:rsidRDefault="00657321" w:rsidP="0009720A">
            <w:pPr>
              <w:spacing w:after="45" w:line="259" w:lineRule="auto"/>
              <w:ind w:left="119"/>
              <w:rPr>
                <w:sz w:val="22"/>
                <w:szCs w:val="22"/>
              </w:rPr>
            </w:pPr>
            <w:r w:rsidRPr="00CF7711">
              <w:rPr>
                <w:b/>
                <w:i/>
                <w:sz w:val="22"/>
                <w:szCs w:val="22"/>
              </w:rPr>
              <w:t xml:space="preserve">Örnek Kanıtlar </w:t>
            </w:r>
          </w:p>
          <w:p w14:paraId="4D49EE7D" w14:textId="77777777" w:rsidR="00657321" w:rsidRPr="00CF7711" w:rsidRDefault="00657321" w:rsidP="006C0B07">
            <w:pPr>
              <w:numPr>
                <w:ilvl w:val="0"/>
                <w:numId w:val="12"/>
              </w:numPr>
              <w:spacing w:after="20" w:line="259" w:lineRule="auto"/>
              <w:ind w:hanging="360"/>
              <w:rPr>
                <w:sz w:val="22"/>
                <w:szCs w:val="22"/>
              </w:rPr>
            </w:pPr>
            <w:r w:rsidRPr="00CF7711">
              <w:rPr>
                <w:i/>
                <w:sz w:val="22"/>
                <w:szCs w:val="22"/>
              </w:rPr>
              <w:t xml:space="preserve">Performans göstergeleri ve anahtar performans göstergeleri </w:t>
            </w:r>
          </w:p>
          <w:p w14:paraId="284EFFB6" w14:textId="77777777" w:rsidR="00657321" w:rsidRPr="00CF7711" w:rsidRDefault="00657321" w:rsidP="006C0B07">
            <w:pPr>
              <w:numPr>
                <w:ilvl w:val="0"/>
                <w:numId w:val="12"/>
              </w:numPr>
              <w:spacing w:after="18" w:line="259" w:lineRule="auto"/>
              <w:ind w:hanging="360"/>
              <w:rPr>
                <w:sz w:val="22"/>
                <w:szCs w:val="22"/>
              </w:rPr>
            </w:pPr>
            <w:r w:rsidRPr="00CF7711">
              <w:rPr>
                <w:i/>
                <w:sz w:val="22"/>
                <w:szCs w:val="22"/>
              </w:rPr>
              <w:t xml:space="preserve">Performans yönetiminde kullanılan mekanizmalar </w:t>
            </w:r>
          </w:p>
          <w:p w14:paraId="79B4BBD6" w14:textId="77777777" w:rsidR="00657321" w:rsidRPr="00CF7711" w:rsidRDefault="00657321" w:rsidP="006C0B07">
            <w:pPr>
              <w:numPr>
                <w:ilvl w:val="0"/>
                <w:numId w:val="12"/>
              </w:numPr>
              <w:spacing w:after="20" w:line="259" w:lineRule="auto"/>
              <w:ind w:hanging="360"/>
              <w:rPr>
                <w:sz w:val="22"/>
                <w:szCs w:val="22"/>
              </w:rPr>
            </w:pPr>
            <w:r w:rsidRPr="00CF7711">
              <w:rPr>
                <w:i/>
                <w:sz w:val="22"/>
                <w:szCs w:val="22"/>
              </w:rPr>
              <w:t xml:space="preserve">Performans programı raporu </w:t>
            </w:r>
          </w:p>
          <w:p w14:paraId="2596EEF7" w14:textId="77777777" w:rsidR="00657321" w:rsidRPr="00CF7711" w:rsidRDefault="00657321" w:rsidP="006C0B07">
            <w:pPr>
              <w:numPr>
                <w:ilvl w:val="0"/>
                <w:numId w:val="12"/>
              </w:numPr>
              <w:spacing w:after="2" w:line="259" w:lineRule="auto"/>
              <w:ind w:hanging="360"/>
              <w:rPr>
                <w:sz w:val="22"/>
                <w:szCs w:val="22"/>
              </w:rPr>
            </w:pPr>
            <w:r w:rsidRPr="00CF7711">
              <w:rPr>
                <w:i/>
                <w:sz w:val="22"/>
                <w:szCs w:val="22"/>
              </w:rPr>
              <w:t xml:space="preserve">Performans yönetimi mekanizmalarının iyileştirildiğine dair kanıtlar </w:t>
            </w:r>
          </w:p>
          <w:p w14:paraId="2A5A34B3" w14:textId="77777777" w:rsidR="00657321" w:rsidRPr="00CF7711" w:rsidRDefault="00657321" w:rsidP="006C0B07">
            <w:pPr>
              <w:numPr>
                <w:ilvl w:val="0"/>
                <w:numId w:val="12"/>
              </w:numPr>
              <w:spacing w:line="259" w:lineRule="auto"/>
              <w:ind w:hanging="360"/>
              <w:rPr>
                <w:sz w:val="22"/>
                <w:szCs w:val="22"/>
              </w:rPr>
            </w:pPr>
            <w:r w:rsidRPr="00CF7711">
              <w:rPr>
                <w:i/>
                <w:sz w:val="22"/>
                <w:szCs w:val="22"/>
              </w:rPr>
              <w:t xml:space="preserve">Standart uygulamalar ve mevzuatın yanı sıra; birimin ihtiyaçları doğrultusunda geliştirdiği özgün yaklaşım ve uygulamalarına ilişkin kanıtlar </w:t>
            </w:r>
          </w:p>
        </w:tc>
      </w:tr>
    </w:tbl>
    <w:p w14:paraId="010E898F" w14:textId="77777777" w:rsidR="00657321" w:rsidRPr="00CF7711" w:rsidRDefault="00657321" w:rsidP="00657321">
      <w:pPr>
        <w:spacing w:line="259" w:lineRule="auto"/>
        <w:rPr>
          <w:sz w:val="22"/>
          <w:szCs w:val="22"/>
        </w:rPr>
      </w:pPr>
      <w:r w:rsidRPr="00CF7711">
        <w:rPr>
          <w:sz w:val="22"/>
          <w:szCs w:val="22"/>
        </w:rPr>
        <w:t xml:space="preserve"> </w:t>
      </w:r>
    </w:p>
    <w:p w14:paraId="25BFD9EA" w14:textId="77777777" w:rsidR="00657321" w:rsidRPr="00CF7711" w:rsidRDefault="00657321" w:rsidP="00657321">
      <w:pPr>
        <w:spacing w:after="160" w:line="259" w:lineRule="auto"/>
        <w:rPr>
          <w:sz w:val="22"/>
          <w:szCs w:val="22"/>
        </w:rPr>
      </w:pPr>
      <w:r w:rsidRPr="00CF7711">
        <w:rPr>
          <w:sz w:val="22"/>
          <w:szCs w:val="22"/>
        </w:rPr>
        <w:br w:type="page"/>
      </w:r>
    </w:p>
    <w:tbl>
      <w:tblPr>
        <w:tblStyle w:val="TableGrid"/>
        <w:tblW w:w="5000" w:type="pct"/>
        <w:tblInd w:w="0" w:type="dxa"/>
        <w:tblCellMar>
          <w:top w:w="40" w:type="dxa"/>
          <w:left w:w="107" w:type="dxa"/>
          <w:right w:w="57" w:type="dxa"/>
        </w:tblCellMar>
        <w:tblLook w:val="04A0" w:firstRow="1" w:lastRow="0" w:firstColumn="1" w:lastColumn="0" w:noHBand="0" w:noVBand="1"/>
      </w:tblPr>
      <w:tblGrid>
        <w:gridCol w:w="5593"/>
        <w:gridCol w:w="1772"/>
        <w:gridCol w:w="1947"/>
        <w:gridCol w:w="1908"/>
        <w:gridCol w:w="2288"/>
        <w:gridCol w:w="1837"/>
      </w:tblGrid>
      <w:tr w:rsidR="00657321" w:rsidRPr="00CF7711" w14:paraId="4302E937" w14:textId="77777777" w:rsidTr="0009720A">
        <w:trPr>
          <w:trHeight w:val="402"/>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CADE"/>
          </w:tcPr>
          <w:p w14:paraId="4C17AADE" w14:textId="77777777" w:rsidR="00657321" w:rsidRPr="00CF7711" w:rsidRDefault="00657321" w:rsidP="0009720A">
            <w:pPr>
              <w:tabs>
                <w:tab w:val="center" w:pos="9492"/>
                <w:tab w:val="right" w:pos="15655"/>
              </w:tabs>
              <w:spacing w:line="259" w:lineRule="auto"/>
              <w:rPr>
                <w:sz w:val="22"/>
                <w:szCs w:val="22"/>
              </w:rPr>
            </w:pPr>
            <w:r w:rsidRPr="00CF7711">
              <w:rPr>
                <w:sz w:val="22"/>
                <w:szCs w:val="22"/>
              </w:rPr>
              <w:lastRenderedPageBreak/>
              <w:tab/>
              <w:t xml:space="preserve"> </w:t>
            </w:r>
            <w:r w:rsidRPr="00CF7711">
              <w:rPr>
                <w:sz w:val="22"/>
                <w:szCs w:val="22"/>
              </w:rPr>
              <w:tab/>
            </w:r>
            <w:r w:rsidRPr="00CF7711">
              <w:rPr>
                <w:b/>
                <w:color w:val="7B0B4E"/>
                <w:sz w:val="22"/>
                <w:szCs w:val="22"/>
              </w:rPr>
              <w:t>A. LİDERLİK, YÖNETİM ve KALİTE</w:t>
            </w:r>
            <w:r w:rsidRPr="00CF7711">
              <w:rPr>
                <w:b/>
                <w:sz w:val="22"/>
                <w:szCs w:val="22"/>
              </w:rPr>
              <w:t xml:space="preserve"> </w:t>
            </w:r>
          </w:p>
        </w:tc>
      </w:tr>
      <w:tr w:rsidR="00657321" w:rsidRPr="00CF7711" w14:paraId="50BB90B8" w14:textId="77777777" w:rsidTr="0009720A">
        <w:trPr>
          <w:trHeight w:val="937"/>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CADE"/>
          </w:tcPr>
          <w:p w14:paraId="61B9CDFA" w14:textId="77777777" w:rsidR="00657321" w:rsidRPr="00CF7711" w:rsidRDefault="00657321" w:rsidP="0009720A">
            <w:pPr>
              <w:tabs>
                <w:tab w:val="center" w:pos="9344"/>
              </w:tabs>
              <w:spacing w:after="59" w:line="259" w:lineRule="auto"/>
              <w:rPr>
                <w:sz w:val="22"/>
                <w:szCs w:val="22"/>
              </w:rPr>
            </w:pPr>
            <w:r w:rsidRPr="00CF7711">
              <w:rPr>
                <w:b/>
                <w:sz w:val="22"/>
                <w:szCs w:val="22"/>
              </w:rPr>
              <w:t xml:space="preserve">A.3. Yönetim Sistemleri </w:t>
            </w:r>
            <w:r w:rsidRPr="00CF7711">
              <w:rPr>
                <w:sz w:val="22"/>
                <w:szCs w:val="22"/>
              </w:rPr>
              <w:t xml:space="preserve"> </w:t>
            </w:r>
          </w:p>
          <w:p w14:paraId="301FD859" w14:textId="77777777" w:rsidR="00657321" w:rsidRPr="00CF7711" w:rsidRDefault="00657321" w:rsidP="0009720A">
            <w:pPr>
              <w:spacing w:line="259" w:lineRule="auto"/>
              <w:rPr>
                <w:sz w:val="22"/>
                <w:szCs w:val="22"/>
              </w:rPr>
            </w:pPr>
            <w:r w:rsidRPr="00CF7711">
              <w:rPr>
                <w:sz w:val="22"/>
                <w:szCs w:val="22"/>
              </w:rPr>
              <w:t xml:space="preserve">Birim, stratejik hedeflerine ulaşmayı nitelik ve nicelik olarak güvence altına almak amacıyla mali, beşerî ve bilgi kaynakları ile süreçlerini yönetmek üzere bir sisteme sahip olmalıdır. </w:t>
            </w:r>
          </w:p>
        </w:tc>
      </w:tr>
      <w:tr w:rsidR="00657321" w:rsidRPr="00CF7711" w14:paraId="3E102016" w14:textId="77777777" w:rsidTr="0009720A">
        <w:trPr>
          <w:trHeight w:val="319"/>
        </w:trPr>
        <w:tc>
          <w:tcPr>
            <w:tcW w:w="1823" w:type="pct"/>
            <w:tcBorders>
              <w:top w:val="single" w:sz="4" w:space="0" w:color="000000"/>
              <w:left w:val="single" w:sz="4" w:space="0" w:color="000000"/>
              <w:bottom w:val="single" w:sz="4" w:space="0" w:color="000000"/>
              <w:right w:val="single" w:sz="4" w:space="0" w:color="000000"/>
            </w:tcBorders>
            <w:shd w:val="clear" w:color="auto" w:fill="FFCADE"/>
          </w:tcPr>
          <w:p w14:paraId="46ABBA23" w14:textId="77777777" w:rsidR="00657321" w:rsidRPr="00CF7711" w:rsidRDefault="00657321" w:rsidP="0009720A">
            <w:pPr>
              <w:spacing w:line="259" w:lineRule="auto"/>
              <w:rPr>
                <w:sz w:val="22"/>
                <w:szCs w:val="22"/>
              </w:rPr>
            </w:pPr>
            <w:r w:rsidRPr="00CF7711">
              <w:rPr>
                <w:sz w:val="22"/>
                <w:szCs w:val="22"/>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FFCADE"/>
          </w:tcPr>
          <w:p w14:paraId="45109BA5" w14:textId="77777777" w:rsidR="00657321" w:rsidRPr="00CF7711" w:rsidRDefault="00657321" w:rsidP="0009720A">
            <w:pPr>
              <w:spacing w:line="259" w:lineRule="auto"/>
              <w:ind w:right="50"/>
              <w:jc w:val="center"/>
              <w:rPr>
                <w:sz w:val="22"/>
                <w:szCs w:val="22"/>
              </w:rPr>
            </w:pPr>
            <w:r w:rsidRPr="00CF7711">
              <w:rPr>
                <w:b/>
                <w:sz w:val="22"/>
                <w:szCs w:val="22"/>
              </w:rPr>
              <w:t xml:space="preserve">1 </w:t>
            </w:r>
          </w:p>
        </w:tc>
        <w:tc>
          <w:tcPr>
            <w:tcW w:w="635" w:type="pct"/>
            <w:tcBorders>
              <w:top w:val="single" w:sz="4" w:space="0" w:color="000000"/>
              <w:left w:val="single" w:sz="4" w:space="0" w:color="000000"/>
              <w:bottom w:val="single" w:sz="4" w:space="0" w:color="000000"/>
              <w:right w:val="single" w:sz="4" w:space="0" w:color="000000"/>
            </w:tcBorders>
            <w:shd w:val="clear" w:color="auto" w:fill="FFCADE"/>
          </w:tcPr>
          <w:p w14:paraId="292FD4FF" w14:textId="77777777" w:rsidR="00657321" w:rsidRPr="00CF7711" w:rsidRDefault="00657321" w:rsidP="0009720A">
            <w:pPr>
              <w:spacing w:line="259" w:lineRule="auto"/>
              <w:ind w:right="52"/>
              <w:jc w:val="center"/>
              <w:rPr>
                <w:sz w:val="22"/>
                <w:szCs w:val="22"/>
              </w:rPr>
            </w:pPr>
            <w:r w:rsidRPr="00CF7711">
              <w:rPr>
                <w:b/>
                <w:sz w:val="22"/>
                <w:szCs w:val="22"/>
              </w:rPr>
              <w:t xml:space="preserve">2 </w:t>
            </w:r>
          </w:p>
        </w:tc>
        <w:tc>
          <w:tcPr>
            <w:tcW w:w="622" w:type="pct"/>
            <w:tcBorders>
              <w:top w:val="single" w:sz="4" w:space="0" w:color="000000"/>
              <w:left w:val="single" w:sz="4" w:space="0" w:color="000000"/>
              <w:bottom w:val="single" w:sz="4" w:space="0" w:color="000000"/>
              <w:right w:val="single" w:sz="4" w:space="0" w:color="000000"/>
            </w:tcBorders>
            <w:shd w:val="clear" w:color="auto" w:fill="FFCADE"/>
          </w:tcPr>
          <w:p w14:paraId="2B0AFC20" w14:textId="77777777" w:rsidR="00657321" w:rsidRPr="00CF7711" w:rsidRDefault="00657321" w:rsidP="0009720A">
            <w:pPr>
              <w:spacing w:line="259" w:lineRule="auto"/>
              <w:ind w:right="53"/>
              <w:jc w:val="center"/>
              <w:rPr>
                <w:sz w:val="22"/>
                <w:szCs w:val="22"/>
              </w:rPr>
            </w:pPr>
            <w:r w:rsidRPr="00CF7711">
              <w:rPr>
                <w:b/>
                <w:sz w:val="22"/>
                <w:szCs w:val="22"/>
              </w:rPr>
              <w:t xml:space="preserve">3 </w:t>
            </w:r>
          </w:p>
        </w:tc>
        <w:tc>
          <w:tcPr>
            <w:tcW w:w="746" w:type="pct"/>
            <w:tcBorders>
              <w:top w:val="single" w:sz="4" w:space="0" w:color="000000"/>
              <w:left w:val="single" w:sz="4" w:space="0" w:color="000000"/>
              <w:bottom w:val="single" w:sz="4" w:space="0" w:color="000000"/>
              <w:right w:val="single" w:sz="4" w:space="0" w:color="000000"/>
            </w:tcBorders>
            <w:shd w:val="clear" w:color="auto" w:fill="FFCADE"/>
          </w:tcPr>
          <w:p w14:paraId="5F772805" w14:textId="77777777" w:rsidR="00657321" w:rsidRPr="00CF7711" w:rsidRDefault="00657321" w:rsidP="0009720A">
            <w:pPr>
              <w:spacing w:line="259" w:lineRule="auto"/>
              <w:ind w:right="47"/>
              <w:jc w:val="center"/>
              <w:rPr>
                <w:sz w:val="22"/>
                <w:szCs w:val="22"/>
              </w:rPr>
            </w:pPr>
            <w:r w:rsidRPr="00CF7711">
              <w:rPr>
                <w:b/>
                <w:sz w:val="22"/>
                <w:szCs w:val="22"/>
              </w:rPr>
              <w:t xml:space="preserve">4 </w:t>
            </w:r>
          </w:p>
        </w:tc>
        <w:tc>
          <w:tcPr>
            <w:tcW w:w="599" w:type="pct"/>
            <w:tcBorders>
              <w:top w:val="single" w:sz="4" w:space="0" w:color="000000"/>
              <w:left w:val="single" w:sz="4" w:space="0" w:color="000000"/>
              <w:bottom w:val="single" w:sz="4" w:space="0" w:color="000000"/>
              <w:right w:val="single" w:sz="4" w:space="0" w:color="000000"/>
            </w:tcBorders>
            <w:shd w:val="clear" w:color="auto" w:fill="FFCADE"/>
          </w:tcPr>
          <w:p w14:paraId="79474432" w14:textId="77777777" w:rsidR="00657321" w:rsidRPr="00CF7711" w:rsidRDefault="00657321" w:rsidP="0009720A">
            <w:pPr>
              <w:spacing w:line="259" w:lineRule="auto"/>
              <w:ind w:right="46"/>
              <w:jc w:val="center"/>
              <w:rPr>
                <w:sz w:val="22"/>
                <w:szCs w:val="22"/>
              </w:rPr>
            </w:pPr>
            <w:r w:rsidRPr="00CF7711">
              <w:rPr>
                <w:b/>
                <w:sz w:val="22"/>
                <w:szCs w:val="22"/>
              </w:rPr>
              <w:t xml:space="preserve">5 </w:t>
            </w:r>
          </w:p>
        </w:tc>
      </w:tr>
      <w:tr w:rsidR="00657321" w:rsidRPr="00CF7711" w14:paraId="49165CBB" w14:textId="77777777" w:rsidTr="0009720A">
        <w:trPr>
          <w:trHeight w:val="3728"/>
        </w:trPr>
        <w:tc>
          <w:tcPr>
            <w:tcW w:w="1823" w:type="pct"/>
            <w:vMerge w:val="restart"/>
            <w:tcBorders>
              <w:top w:val="single" w:sz="4" w:space="0" w:color="000000"/>
              <w:left w:val="single" w:sz="4" w:space="0" w:color="000000"/>
              <w:bottom w:val="single" w:sz="4" w:space="0" w:color="000000"/>
              <w:right w:val="single" w:sz="4" w:space="0" w:color="000000"/>
            </w:tcBorders>
          </w:tcPr>
          <w:p w14:paraId="0BABB174" w14:textId="77777777" w:rsidR="00657321" w:rsidRPr="00CF7711" w:rsidRDefault="00657321" w:rsidP="0009720A">
            <w:pPr>
              <w:spacing w:after="16" w:line="259" w:lineRule="auto"/>
              <w:rPr>
                <w:sz w:val="22"/>
                <w:szCs w:val="22"/>
              </w:rPr>
            </w:pPr>
            <w:r w:rsidRPr="00CF7711">
              <w:rPr>
                <w:sz w:val="22"/>
                <w:szCs w:val="22"/>
              </w:rPr>
              <w:t xml:space="preserve"> </w:t>
            </w:r>
          </w:p>
          <w:p w14:paraId="54C3713A" w14:textId="77777777" w:rsidR="00657321" w:rsidRPr="00CF7711" w:rsidRDefault="00657321" w:rsidP="0009720A">
            <w:pPr>
              <w:spacing w:after="19" w:line="259" w:lineRule="auto"/>
              <w:rPr>
                <w:sz w:val="22"/>
                <w:szCs w:val="22"/>
              </w:rPr>
            </w:pPr>
            <w:r w:rsidRPr="00CF7711">
              <w:rPr>
                <w:sz w:val="22"/>
                <w:szCs w:val="22"/>
              </w:rPr>
              <w:t xml:space="preserve"> </w:t>
            </w:r>
          </w:p>
          <w:p w14:paraId="68DB9FD9" w14:textId="77777777" w:rsidR="00657321" w:rsidRPr="00CF7711" w:rsidRDefault="00657321" w:rsidP="0009720A">
            <w:pPr>
              <w:spacing w:after="19" w:line="259" w:lineRule="auto"/>
              <w:rPr>
                <w:sz w:val="22"/>
                <w:szCs w:val="22"/>
              </w:rPr>
            </w:pPr>
            <w:r w:rsidRPr="00CF7711">
              <w:rPr>
                <w:b/>
                <w:sz w:val="22"/>
                <w:szCs w:val="22"/>
                <w:u w:val="single" w:color="000000"/>
              </w:rPr>
              <w:t>A.3.1. Bilgi yönetim sistemi</w:t>
            </w:r>
            <w:r w:rsidRPr="00CF7711">
              <w:rPr>
                <w:b/>
                <w:sz w:val="22"/>
                <w:szCs w:val="22"/>
              </w:rPr>
              <w:t xml:space="preserve"> </w:t>
            </w:r>
          </w:p>
          <w:p w14:paraId="4C90499B" w14:textId="77777777" w:rsidR="00657321" w:rsidRPr="00CF7711" w:rsidRDefault="00657321" w:rsidP="0009720A">
            <w:pPr>
              <w:spacing w:after="16" w:line="259" w:lineRule="auto"/>
              <w:rPr>
                <w:sz w:val="22"/>
                <w:szCs w:val="22"/>
              </w:rPr>
            </w:pPr>
            <w:r w:rsidRPr="00CF7711">
              <w:rPr>
                <w:b/>
                <w:sz w:val="22"/>
                <w:szCs w:val="22"/>
              </w:rPr>
              <w:t xml:space="preserve"> </w:t>
            </w:r>
          </w:p>
          <w:p w14:paraId="5664B039" w14:textId="77777777" w:rsidR="00657321" w:rsidRPr="00CF7711" w:rsidRDefault="00657321" w:rsidP="0009720A">
            <w:pPr>
              <w:spacing w:line="259" w:lineRule="auto"/>
              <w:ind w:right="48"/>
              <w:rPr>
                <w:sz w:val="22"/>
                <w:szCs w:val="22"/>
              </w:rPr>
            </w:pPr>
            <w:r w:rsidRPr="00CF7711">
              <w:rPr>
                <w:sz w:val="22"/>
                <w:szCs w:val="22"/>
              </w:rPr>
              <w:t xml:space="preserve">Birimin önemli etkinlikleri ve süreçlerine ilişkin veriler toplanmakta, analiz edilmekte, raporlanmakta ve stratejik yönetim için kullanılmaktadır. Akademik ve idari birimlerin kullandıkları Bilgi Yönetim Sistemi </w:t>
            </w:r>
            <w:proofErr w:type="gramStart"/>
            <w:r w:rsidRPr="00CF7711">
              <w:rPr>
                <w:sz w:val="22"/>
                <w:szCs w:val="22"/>
              </w:rPr>
              <w:t>entegredir</w:t>
            </w:r>
            <w:proofErr w:type="gramEnd"/>
            <w:r w:rsidRPr="00CF7711">
              <w:rPr>
                <w:sz w:val="22"/>
                <w:szCs w:val="22"/>
              </w:rPr>
              <w:t xml:space="preserve"> ve kalite yönetim süreçlerini beslemektedir. </w:t>
            </w:r>
          </w:p>
        </w:tc>
        <w:tc>
          <w:tcPr>
            <w:tcW w:w="575" w:type="pct"/>
            <w:tcBorders>
              <w:top w:val="single" w:sz="4" w:space="0" w:color="000000"/>
              <w:left w:val="single" w:sz="4" w:space="0" w:color="000000"/>
              <w:bottom w:val="single" w:sz="4" w:space="0" w:color="000000"/>
              <w:right w:val="single" w:sz="4" w:space="0" w:color="000000"/>
            </w:tcBorders>
            <w:shd w:val="clear" w:color="auto" w:fill="FDDFE8"/>
          </w:tcPr>
          <w:p w14:paraId="6FC970A4" w14:textId="77777777" w:rsidR="00657321" w:rsidRPr="00CF7711" w:rsidRDefault="00657321" w:rsidP="0009720A">
            <w:pPr>
              <w:spacing w:line="259" w:lineRule="auto"/>
              <w:ind w:left="1"/>
              <w:rPr>
                <w:sz w:val="22"/>
                <w:szCs w:val="22"/>
              </w:rPr>
            </w:pPr>
            <w:r w:rsidRPr="00CF7711">
              <w:rPr>
                <w:sz w:val="22"/>
                <w:szCs w:val="22"/>
              </w:rPr>
              <w:t xml:space="preserve">Birimde bilgi yönetim sistemi bulunmamaktadır. </w:t>
            </w:r>
          </w:p>
        </w:tc>
        <w:tc>
          <w:tcPr>
            <w:tcW w:w="635" w:type="pct"/>
            <w:tcBorders>
              <w:top w:val="single" w:sz="4" w:space="0" w:color="000000"/>
              <w:left w:val="single" w:sz="4" w:space="0" w:color="000000"/>
              <w:bottom w:val="single" w:sz="4" w:space="0" w:color="000000"/>
              <w:right w:val="single" w:sz="4" w:space="0" w:color="000000"/>
            </w:tcBorders>
            <w:shd w:val="clear" w:color="auto" w:fill="FECEDD"/>
          </w:tcPr>
          <w:p w14:paraId="1DF34009" w14:textId="77777777" w:rsidR="00657321" w:rsidRPr="00CF7711" w:rsidRDefault="00657321" w:rsidP="0009720A">
            <w:pPr>
              <w:spacing w:line="259" w:lineRule="auto"/>
              <w:rPr>
                <w:sz w:val="22"/>
                <w:szCs w:val="22"/>
              </w:rPr>
            </w:pPr>
            <w:r w:rsidRPr="00CF7711">
              <w:rPr>
                <w:sz w:val="22"/>
                <w:szCs w:val="22"/>
              </w:rPr>
              <w:t xml:space="preserve">Birimde kurumsal bilginin edinimi, saklanması, kullanılması, işlenmesi ve değerlendirilmesine destek olacak bilgi yönetim sistemleri oluşturulmuştur.   </w:t>
            </w:r>
          </w:p>
        </w:tc>
        <w:tc>
          <w:tcPr>
            <w:tcW w:w="622" w:type="pct"/>
            <w:tcBorders>
              <w:top w:val="single" w:sz="4" w:space="0" w:color="000000"/>
              <w:left w:val="single" w:sz="4" w:space="0" w:color="000000"/>
              <w:bottom w:val="single" w:sz="4" w:space="0" w:color="000000"/>
              <w:right w:val="single" w:sz="4" w:space="0" w:color="000000"/>
            </w:tcBorders>
            <w:shd w:val="clear" w:color="auto" w:fill="E59BB2"/>
          </w:tcPr>
          <w:p w14:paraId="17EC67DF" w14:textId="77777777" w:rsidR="00657321" w:rsidRPr="00CF7711" w:rsidRDefault="00657321" w:rsidP="0009720A">
            <w:pPr>
              <w:spacing w:line="259" w:lineRule="auto"/>
              <w:ind w:left="1" w:right="109"/>
              <w:rPr>
                <w:sz w:val="22"/>
                <w:szCs w:val="22"/>
              </w:rPr>
            </w:pPr>
            <w:r w:rsidRPr="00CF7711">
              <w:rPr>
                <w:sz w:val="22"/>
                <w:szCs w:val="22"/>
              </w:rPr>
              <w:t xml:space="preserve">Birim genelinde temel süreçleri (eğitim ve öğretim, araştırma ve geliştirme, toplumsal katkı, kalite güvencesi) destekleyen </w:t>
            </w:r>
            <w:proofErr w:type="gramStart"/>
            <w:r w:rsidRPr="00CF7711">
              <w:rPr>
                <w:sz w:val="22"/>
                <w:szCs w:val="22"/>
              </w:rPr>
              <w:t>entegre</w:t>
            </w:r>
            <w:proofErr w:type="gramEnd"/>
            <w:r w:rsidRPr="00CF7711">
              <w:rPr>
                <w:sz w:val="22"/>
                <w:szCs w:val="22"/>
              </w:rPr>
              <w:t xml:space="preserve"> bilgi yönetim sistemi işletilmektedir. </w:t>
            </w:r>
            <w:r w:rsidRPr="00CF7711">
              <w:rPr>
                <w:b/>
                <w:i/>
                <w:sz w:val="22"/>
                <w:szCs w:val="22"/>
              </w:rPr>
              <w:t xml:space="preserve"> </w:t>
            </w:r>
          </w:p>
        </w:tc>
        <w:tc>
          <w:tcPr>
            <w:tcW w:w="746" w:type="pct"/>
            <w:tcBorders>
              <w:top w:val="single" w:sz="4" w:space="0" w:color="000000"/>
              <w:left w:val="single" w:sz="4" w:space="0" w:color="000000"/>
              <w:bottom w:val="single" w:sz="4" w:space="0" w:color="000000"/>
              <w:right w:val="single" w:sz="4" w:space="0" w:color="000000"/>
            </w:tcBorders>
            <w:shd w:val="clear" w:color="auto" w:fill="DE829E"/>
          </w:tcPr>
          <w:p w14:paraId="63599E3E" w14:textId="77777777" w:rsidR="00657321" w:rsidRPr="00CF7711" w:rsidRDefault="00657321" w:rsidP="0009720A">
            <w:pPr>
              <w:spacing w:line="259" w:lineRule="auto"/>
              <w:ind w:left="1"/>
              <w:rPr>
                <w:sz w:val="22"/>
                <w:szCs w:val="22"/>
              </w:rPr>
            </w:pPr>
            <w:r w:rsidRPr="00CF7711">
              <w:rPr>
                <w:sz w:val="22"/>
                <w:szCs w:val="22"/>
              </w:rPr>
              <w:t xml:space="preserve">Birimde </w:t>
            </w:r>
            <w:proofErr w:type="gramStart"/>
            <w:r w:rsidRPr="00CF7711">
              <w:rPr>
                <w:sz w:val="22"/>
                <w:szCs w:val="22"/>
              </w:rPr>
              <w:t>entegre</w:t>
            </w:r>
            <w:proofErr w:type="gramEnd"/>
            <w:r w:rsidRPr="00CF7711">
              <w:rPr>
                <w:sz w:val="22"/>
                <w:szCs w:val="22"/>
              </w:rPr>
              <w:t xml:space="preserve"> bilgi yönetim sistemi izlenmekte ve iyileştirilmektedir.</w:t>
            </w:r>
            <w:r w:rsidRPr="00CF7711">
              <w:rPr>
                <w:b/>
                <w:i/>
                <w:color w:val="1F3763"/>
                <w:sz w:val="22"/>
                <w:szCs w:val="22"/>
              </w:rPr>
              <w:t xml:space="preserve"> </w:t>
            </w:r>
          </w:p>
        </w:tc>
        <w:tc>
          <w:tcPr>
            <w:tcW w:w="599" w:type="pct"/>
            <w:tcBorders>
              <w:top w:val="single" w:sz="4" w:space="0" w:color="000000"/>
              <w:left w:val="single" w:sz="4" w:space="0" w:color="000000"/>
              <w:bottom w:val="single" w:sz="4" w:space="0" w:color="000000"/>
              <w:right w:val="single" w:sz="4" w:space="0" w:color="000000"/>
            </w:tcBorders>
            <w:shd w:val="clear" w:color="auto" w:fill="D87292"/>
          </w:tcPr>
          <w:p w14:paraId="00188E43" w14:textId="77777777" w:rsidR="00657321" w:rsidRPr="00CF7711" w:rsidRDefault="00657321" w:rsidP="0009720A">
            <w:pPr>
              <w:spacing w:line="259" w:lineRule="auto"/>
              <w:ind w:left="2"/>
              <w:rPr>
                <w:sz w:val="22"/>
                <w:szCs w:val="22"/>
              </w:rPr>
            </w:pPr>
            <w:r w:rsidRPr="00CF7711">
              <w:rPr>
                <w:sz w:val="22"/>
                <w:szCs w:val="22"/>
              </w:rPr>
              <w:t xml:space="preserve">İçselleştirilmiş, sistematik, sürdürülebilir ve örnek gösterilebilir uygulamalar bulunmaktadır. </w:t>
            </w:r>
          </w:p>
        </w:tc>
      </w:tr>
      <w:tr w:rsidR="00657321" w:rsidRPr="00CF7711" w14:paraId="1E01B67D" w14:textId="77777777" w:rsidTr="0009720A">
        <w:trPr>
          <w:trHeight w:val="3278"/>
        </w:trPr>
        <w:tc>
          <w:tcPr>
            <w:tcW w:w="1823" w:type="pct"/>
            <w:vMerge/>
            <w:tcBorders>
              <w:top w:val="nil"/>
              <w:left w:val="single" w:sz="4" w:space="0" w:color="000000"/>
              <w:bottom w:val="single" w:sz="4" w:space="0" w:color="000000"/>
              <w:right w:val="single" w:sz="4" w:space="0" w:color="000000"/>
            </w:tcBorders>
          </w:tcPr>
          <w:p w14:paraId="79F05B35" w14:textId="77777777" w:rsidR="00657321" w:rsidRPr="00CF7711" w:rsidRDefault="00657321" w:rsidP="0009720A">
            <w:pPr>
              <w:spacing w:after="160" w:line="259" w:lineRule="auto"/>
              <w:rPr>
                <w:sz w:val="22"/>
                <w:szCs w:val="22"/>
              </w:rPr>
            </w:pPr>
          </w:p>
        </w:tc>
        <w:tc>
          <w:tcPr>
            <w:tcW w:w="3177" w:type="pct"/>
            <w:gridSpan w:val="5"/>
            <w:tcBorders>
              <w:top w:val="single" w:sz="4" w:space="0" w:color="000000"/>
              <w:left w:val="single" w:sz="4" w:space="0" w:color="000000"/>
              <w:bottom w:val="single" w:sz="4" w:space="0" w:color="000000"/>
              <w:right w:val="single" w:sz="4" w:space="0" w:color="000000"/>
            </w:tcBorders>
            <w:shd w:val="clear" w:color="auto" w:fill="E5AEC0"/>
          </w:tcPr>
          <w:p w14:paraId="14E7EF9A" w14:textId="77777777" w:rsidR="00657321" w:rsidRPr="00CF7711" w:rsidRDefault="00657321" w:rsidP="0009720A">
            <w:pPr>
              <w:spacing w:after="19" w:line="259" w:lineRule="auto"/>
              <w:ind w:left="1"/>
              <w:rPr>
                <w:sz w:val="22"/>
                <w:szCs w:val="22"/>
              </w:rPr>
            </w:pPr>
            <w:r w:rsidRPr="00CF7711">
              <w:rPr>
                <w:sz w:val="22"/>
                <w:szCs w:val="22"/>
              </w:rPr>
              <w:t xml:space="preserve"> </w:t>
            </w:r>
          </w:p>
          <w:p w14:paraId="20DF976D" w14:textId="77777777" w:rsidR="00657321" w:rsidRPr="00CF7711" w:rsidRDefault="00657321" w:rsidP="0009720A">
            <w:pPr>
              <w:spacing w:after="43" w:line="259" w:lineRule="auto"/>
              <w:ind w:left="1"/>
              <w:rPr>
                <w:sz w:val="22"/>
                <w:szCs w:val="22"/>
              </w:rPr>
            </w:pPr>
            <w:r w:rsidRPr="00CF7711">
              <w:rPr>
                <w:b/>
                <w:i/>
                <w:sz w:val="22"/>
                <w:szCs w:val="22"/>
              </w:rPr>
              <w:t xml:space="preserve">Örnek Kanıtlar </w:t>
            </w:r>
          </w:p>
          <w:p w14:paraId="3CC0F814" w14:textId="77777777" w:rsidR="00657321" w:rsidRPr="00CF7711" w:rsidRDefault="00657321" w:rsidP="006C0B07">
            <w:pPr>
              <w:numPr>
                <w:ilvl w:val="0"/>
                <w:numId w:val="13"/>
              </w:numPr>
              <w:spacing w:line="259" w:lineRule="auto"/>
              <w:ind w:hanging="360"/>
              <w:rPr>
                <w:sz w:val="22"/>
                <w:szCs w:val="22"/>
              </w:rPr>
            </w:pPr>
            <w:r w:rsidRPr="00CF7711">
              <w:rPr>
                <w:i/>
                <w:sz w:val="22"/>
                <w:szCs w:val="22"/>
              </w:rPr>
              <w:t xml:space="preserve">Bilgi Yönetim Sistemi ve bu sistemin fonksiyonları </w:t>
            </w:r>
          </w:p>
          <w:p w14:paraId="51F9FC0B" w14:textId="77777777" w:rsidR="00657321" w:rsidRPr="00CF7711" w:rsidRDefault="00657321" w:rsidP="006C0B07">
            <w:pPr>
              <w:numPr>
                <w:ilvl w:val="0"/>
                <w:numId w:val="13"/>
              </w:numPr>
              <w:spacing w:after="27"/>
              <w:ind w:hanging="360"/>
              <w:rPr>
                <w:sz w:val="22"/>
                <w:szCs w:val="22"/>
              </w:rPr>
            </w:pPr>
            <w:r w:rsidRPr="00CF7711">
              <w:rPr>
                <w:i/>
                <w:sz w:val="22"/>
                <w:szCs w:val="22"/>
              </w:rPr>
              <w:t xml:space="preserve">Bilginin elde edilmesi, kayıt edilmesi, güncellenmesi, işlenmesi, değerlendirilmesi ve paylaşılmasına ilişkin tanımlı süreçler </w:t>
            </w:r>
          </w:p>
          <w:p w14:paraId="7E471798" w14:textId="77777777" w:rsidR="00657321" w:rsidRPr="00CF7711" w:rsidRDefault="00657321" w:rsidP="006C0B07">
            <w:pPr>
              <w:numPr>
                <w:ilvl w:val="0"/>
                <w:numId w:val="13"/>
              </w:numPr>
              <w:spacing w:line="259" w:lineRule="auto"/>
              <w:ind w:hanging="360"/>
              <w:rPr>
                <w:sz w:val="22"/>
                <w:szCs w:val="22"/>
              </w:rPr>
            </w:pPr>
            <w:r w:rsidRPr="00CF7711">
              <w:rPr>
                <w:i/>
                <w:sz w:val="22"/>
                <w:szCs w:val="22"/>
              </w:rPr>
              <w:t xml:space="preserve">Bilgi Yönetim Sistemi’nin izlenmesi ve iyileştirilmesine ilişkin kanıtlar </w:t>
            </w:r>
          </w:p>
          <w:p w14:paraId="08612E1D" w14:textId="77777777" w:rsidR="00657321" w:rsidRPr="00CF7711" w:rsidRDefault="00657321" w:rsidP="006C0B07">
            <w:pPr>
              <w:numPr>
                <w:ilvl w:val="0"/>
                <w:numId w:val="13"/>
              </w:numPr>
              <w:ind w:hanging="360"/>
              <w:rPr>
                <w:sz w:val="22"/>
                <w:szCs w:val="22"/>
              </w:rPr>
            </w:pPr>
            <w:r w:rsidRPr="00CF7711">
              <w:rPr>
                <w:i/>
                <w:sz w:val="22"/>
                <w:szCs w:val="22"/>
              </w:rPr>
              <w:t xml:space="preserve">Standart uygulamalar ve mevzuatın yanı sıra; birimin ihtiyaçları doğrultusunda geliştirdiği özgün yaklaşım ve uygulamalarına ilişkin kanıtlar </w:t>
            </w:r>
          </w:p>
          <w:p w14:paraId="1332C6CF" w14:textId="77777777" w:rsidR="00657321" w:rsidRPr="00CF7711" w:rsidRDefault="00657321" w:rsidP="0009720A">
            <w:pPr>
              <w:spacing w:line="259" w:lineRule="auto"/>
              <w:ind w:left="928"/>
              <w:rPr>
                <w:sz w:val="22"/>
                <w:szCs w:val="22"/>
              </w:rPr>
            </w:pPr>
            <w:r w:rsidRPr="00CF7711">
              <w:rPr>
                <w:i/>
                <w:sz w:val="22"/>
                <w:szCs w:val="22"/>
              </w:rPr>
              <w:t xml:space="preserve"> </w:t>
            </w:r>
          </w:p>
        </w:tc>
      </w:tr>
    </w:tbl>
    <w:p w14:paraId="42C2913B" w14:textId="77777777" w:rsidR="00657321" w:rsidRPr="00CF7711" w:rsidRDefault="00657321" w:rsidP="00657321">
      <w:pPr>
        <w:spacing w:line="259" w:lineRule="auto"/>
        <w:rPr>
          <w:sz w:val="22"/>
          <w:szCs w:val="22"/>
        </w:rPr>
      </w:pPr>
      <w:r w:rsidRPr="00CF7711">
        <w:rPr>
          <w:sz w:val="22"/>
          <w:szCs w:val="22"/>
        </w:rPr>
        <w:t xml:space="preserve"> </w:t>
      </w:r>
    </w:p>
    <w:p w14:paraId="3D4A6AA3" w14:textId="77777777" w:rsidR="00657321" w:rsidRPr="00CF7711" w:rsidRDefault="00657321" w:rsidP="00657321">
      <w:pPr>
        <w:spacing w:line="259" w:lineRule="auto"/>
        <w:rPr>
          <w:sz w:val="22"/>
          <w:szCs w:val="22"/>
        </w:rPr>
      </w:pPr>
      <w:r w:rsidRPr="00CF7711">
        <w:rPr>
          <w:sz w:val="22"/>
          <w:szCs w:val="22"/>
        </w:rPr>
        <w:t xml:space="preserve"> </w:t>
      </w:r>
    </w:p>
    <w:tbl>
      <w:tblPr>
        <w:tblStyle w:val="TableGrid"/>
        <w:tblW w:w="5000" w:type="pct"/>
        <w:tblInd w:w="0" w:type="dxa"/>
        <w:tblCellMar>
          <w:left w:w="107" w:type="dxa"/>
          <w:right w:w="57" w:type="dxa"/>
        </w:tblCellMar>
        <w:tblLook w:val="04A0" w:firstRow="1" w:lastRow="0" w:firstColumn="1" w:lastColumn="0" w:noHBand="0" w:noVBand="1"/>
      </w:tblPr>
      <w:tblGrid>
        <w:gridCol w:w="5698"/>
        <w:gridCol w:w="2029"/>
        <w:gridCol w:w="1630"/>
        <w:gridCol w:w="1832"/>
        <w:gridCol w:w="2308"/>
        <w:gridCol w:w="1848"/>
      </w:tblGrid>
      <w:tr w:rsidR="00657321" w:rsidRPr="00CF7711" w14:paraId="3E297493" w14:textId="77777777" w:rsidTr="0009720A">
        <w:trPr>
          <w:trHeight w:val="402"/>
        </w:trPr>
        <w:tc>
          <w:tcPr>
            <w:tcW w:w="1857" w:type="pct"/>
            <w:tcBorders>
              <w:top w:val="single" w:sz="4" w:space="0" w:color="000000"/>
              <w:left w:val="single" w:sz="4" w:space="0" w:color="000000"/>
              <w:bottom w:val="single" w:sz="4" w:space="0" w:color="000000"/>
              <w:right w:val="nil"/>
            </w:tcBorders>
            <w:shd w:val="clear" w:color="auto" w:fill="FFCADE"/>
            <w:vAlign w:val="center"/>
          </w:tcPr>
          <w:p w14:paraId="6AE9BFC3" w14:textId="77777777" w:rsidR="00657321" w:rsidRPr="00CF7711" w:rsidRDefault="00657321" w:rsidP="0009720A">
            <w:pPr>
              <w:spacing w:after="160" w:line="259" w:lineRule="auto"/>
              <w:rPr>
                <w:sz w:val="22"/>
                <w:szCs w:val="22"/>
              </w:rPr>
            </w:pPr>
          </w:p>
        </w:tc>
        <w:tc>
          <w:tcPr>
            <w:tcW w:w="3143" w:type="pct"/>
            <w:gridSpan w:val="5"/>
            <w:tcBorders>
              <w:top w:val="single" w:sz="4" w:space="0" w:color="000000"/>
              <w:left w:val="nil"/>
              <w:bottom w:val="single" w:sz="4" w:space="0" w:color="000000"/>
              <w:right w:val="single" w:sz="4" w:space="0" w:color="000000"/>
            </w:tcBorders>
            <w:shd w:val="clear" w:color="auto" w:fill="FFCADE"/>
            <w:vAlign w:val="center"/>
          </w:tcPr>
          <w:p w14:paraId="246E7FCC" w14:textId="77777777" w:rsidR="00657321" w:rsidRPr="00CF7711" w:rsidRDefault="00657321" w:rsidP="0009720A">
            <w:pPr>
              <w:tabs>
                <w:tab w:val="center" w:pos="3643"/>
                <w:tab w:val="right" w:pos="9909"/>
              </w:tabs>
              <w:spacing w:line="259" w:lineRule="auto"/>
              <w:rPr>
                <w:sz w:val="22"/>
                <w:szCs w:val="22"/>
              </w:rPr>
            </w:pPr>
            <w:r w:rsidRPr="00CF7711">
              <w:rPr>
                <w:sz w:val="22"/>
                <w:szCs w:val="22"/>
              </w:rPr>
              <w:tab/>
              <w:t xml:space="preserve"> </w:t>
            </w:r>
            <w:r w:rsidRPr="00CF7711">
              <w:rPr>
                <w:sz w:val="22"/>
                <w:szCs w:val="22"/>
              </w:rPr>
              <w:tab/>
            </w:r>
            <w:r w:rsidRPr="00CF7711">
              <w:rPr>
                <w:b/>
                <w:color w:val="7B0B4E"/>
                <w:sz w:val="22"/>
                <w:szCs w:val="22"/>
              </w:rPr>
              <w:t>A. LİDERLİK, YÖNETİM ve KALİTE</w:t>
            </w:r>
            <w:r w:rsidRPr="00CF7711">
              <w:rPr>
                <w:b/>
                <w:sz w:val="22"/>
                <w:szCs w:val="22"/>
              </w:rPr>
              <w:t xml:space="preserve"> </w:t>
            </w:r>
          </w:p>
        </w:tc>
      </w:tr>
      <w:tr w:rsidR="00657321" w:rsidRPr="00CF7711" w14:paraId="320596F9" w14:textId="77777777" w:rsidTr="0009720A">
        <w:trPr>
          <w:trHeight w:val="629"/>
        </w:trPr>
        <w:tc>
          <w:tcPr>
            <w:tcW w:w="1857" w:type="pct"/>
            <w:tcBorders>
              <w:top w:val="single" w:sz="4" w:space="0" w:color="000000"/>
              <w:left w:val="single" w:sz="4" w:space="0" w:color="000000"/>
              <w:bottom w:val="single" w:sz="4" w:space="0" w:color="000000"/>
              <w:right w:val="nil"/>
            </w:tcBorders>
            <w:shd w:val="clear" w:color="auto" w:fill="FFCADE"/>
            <w:vAlign w:val="center"/>
          </w:tcPr>
          <w:p w14:paraId="5769FF79" w14:textId="77777777" w:rsidR="00657321" w:rsidRPr="00CF7711" w:rsidRDefault="00657321" w:rsidP="0009720A">
            <w:pPr>
              <w:spacing w:after="32" w:line="259" w:lineRule="auto"/>
              <w:rPr>
                <w:sz w:val="22"/>
                <w:szCs w:val="22"/>
              </w:rPr>
            </w:pPr>
            <w:r w:rsidRPr="00CF7711">
              <w:rPr>
                <w:b/>
                <w:sz w:val="22"/>
                <w:szCs w:val="22"/>
              </w:rPr>
              <w:t xml:space="preserve">A.3. Yönetim Sistemleri </w:t>
            </w:r>
          </w:p>
        </w:tc>
        <w:tc>
          <w:tcPr>
            <w:tcW w:w="3143" w:type="pct"/>
            <w:gridSpan w:val="5"/>
            <w:tcBorders>
              <w:top w:val="single" w:sz="4" w:space="0" w:color="000000"/>
              <w:left w:val="nil"/>
              <w:bottom w:val="single" w:sz="4" w:space="0" w:color="000000"/>
              <w:right w:val="single" w:sz="4" w:space="0" w:color="000000"/>
            </w:tcBorders>
            <w:shd w:val="clear" w:color="auto" w:fill="FFCADE"/>
            <w:vAlign w:val="center"/>
          </w:tcPr>
          <w:p w14:paraId="187A9728" w14:textId="77777777" w:rsidR="00657321" w:rsidRPr="00CF7711" w:rsidRDefault="00657321" w:rsidP="0009720A">
            <w:pPr>
              <w:spacing w:line="259" w:lineRule="auto"/>
              <w:rPr>
                <w:sz w:val="22"/>
                <w:szCs w:val="22"/>
              </w:rPr>
            </w:pPr>
          </w:p>
        </w:tc>
      </w:tr>
      <w:tr w:rsidR="00657321" w:rsidRPr="00CF7711" w14:paraId="7D101336" w14:textId="77777777" w:rsidTr="0009720A">
        <w:trPr>
          <w:trHeight w:val="319"/>
        </w:trPr>
        <w:tc>
          <w:tcPr>
            <w:tcW w:w="1857"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1B7DA633" w14:textId="77777777" w:rsidR="00657321" w:rsidRPr="00CF7711" w:rsidRDefault="00657321" w:rsidP="0009720A">
            <w:pPr>
              <w:spacing w:line="259" w:lineRule="auto"/>
              <w:rPr>
                <w:sz w:val="22"/>
                <w:szCs w:val="22"/>
              </w:rPr>
            </w:pPr>
            <w:r w:rsidRPr="00CF7711">
              <w:rPr>
                <w:sz w:val="22"/>
                <w:szCs w:val="22"/>
              </w:rPr>
              <w:t xml:space="preserve"> </w:t>
            </w:r>
          </w:p>
        </w:tc>
        <w:tc>
          <w:tcPr>
            <w:tcW w:w="661"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3E5DC0E7" w14:textId="77777777" w:rsidR="00657321" w:rsidRPr="00CF7711" w:rsidRDefault="00657321" w:rsidP="0009720A">
            <w:pPr>
              <w:spacing w:line="259" w:lineRule="auto"/>
              <w:ind w:right="50"/>
              <w:jc w:val="center"/>
              <w:rPr>
                <w:sz w:val="22"/>
                <w:szCs w:val="22"/>
              </w:rPr>
            </w:pPr>
            <w:r w:rsidRPr="00CF7711">
              <w:rPr>
                <w:b/>
                <w:sz w:val="22"/>
                <w:szCs w:val="22"/>
              </w:rPr>
              <w:t xml:space="preserve">1 </w:t>
            </w:r>
          </w:p>
        </w:tc>
        <w:tc>
          <w:tcPr>
            <w:tcW w:w="531"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2DBE379C" w14:textId="77777777" w:rsidR="00657321" w:rsidRPr="00CF7711" w:rsidRDefault="00657321" w:rsidP="0009720A">
            <w:pPr>
              <w:spacing w:line="259" w:lineRule="auto"/>
              <w:ind w:right="51"/>
              <w:jc w:val="center"/>
              <w:rPr>
                <w:sz w:val="22"/>
                <w:szCs w:val="22"/>
              </w:rPr>
            </w:pPr>
            <w:r w:rsidRPr="00CF7711">
              <w:rPr>
                <w:b/>
                <w:sz w:val="22"/>
                <w:szCs w:val="22"/>
              </w:rPr>
              <w:t xml:space="preserve">2 </w:t>
            </w:r>
          </w:p>
        </w:tc>
        <w:tc>
          <w:tcPr>
            <w:tcW w:w="597"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75681F67" w14:textId="77777777" w:rsidR="00657321" w:rsidRPr="00CF7711" w:rsidRDefault="00657321" w:rsidP="0009720A">
            <w:pPr>
              <w:spacing w:line="259" w:lineRule="auto"/>
              <w:ind w:right="48"/>
              <w:jc w:val="center"/>
              <w:rPr>
                <w:sz w:val="22"/>
                <w:szCs w:val="22"/>
              </w:rPr>
            </w:pPr>
            <w:r w:rsidRPr="00CF7711">
              <w:rPr>
                <w:b/>
                <w:sz w:val="22"/>
                <w:szCs w:val="22"/>
              </w:rPr>
              <w:t xml:space="preserve">3 </w:t>
            </w:r>
          </w:p>
        </w:tc>
        <w:tc>
          <w:tcPr>
            <w:tcW w:w="752"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3689BA6A" w14:textId="77777777" w:rsidR="00657321" w:rsidRPr="00CF7711" w:rsidRDefault="00657321" w:rsidP="0009720A">
            <w:pPr>
              <w:spacing w:line="259" w:lineRule="auto"/>
              <w:ind w:right="53"/>
              <w:jc w:val="center"/>
              <w:rPr>
                <w:sz w:val="22"/>
                <w:szCs w:val="22"/>
              </w:rPr>
            </w:pPr>
            <w:r w:rsidRPr="00CF7711">
              <w:rPr>
                <w:b/>
                <w:sz w:val="22"/>
                <w:szCs w:val="22"/>
              </w:rPr>
              <w:t xml:space="preserve">4 </w:t>
            </w:r>
          </w:p>
        </w:tc>
        <w:tc>
          <w:tcPr>
            <w:tcW w:w="601"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5CC1420F" w14:textId="77777777" w:rsidR="00657321" w:rsidRPr="00CF7711" w:rsidRDefault="00657321" w:rsidP="0009720A">
            <w:pPr>
              <w:spacing w:line="259" w:lineRule="auto"/>
              <w:ind w:right="45"/>
              <w:jc w:val="center"/>
              <w:rPr>
                <w:sz w:val="22"/>
                <w:szCs w:val="22"/>
              </w:rPr>
            </w:pPr>
            <w:r w:rsidRPr="00CF7711">
              <w:rPr>
                <w:b/>
                <w:sz w:val="22"/>
                <w:szCs w:val="22"/>
              </w:rPr>
              <w:t xml:space="preserve">5 </w:t>
            </w:r>
          </w:p>
        </w:tc>
      </w:tr>
      <w:tr w:rsidR="00657321" w:rsidRPr="00CF7711" w14:paraId="1E9AB329" w14:textId="77777777" w:rsidTr="0009720A">
        <w:trPr>
          <w:trHeight w:val="3869"/>
        </w:trPr>
        <w:tc>
          <w:tcPr>
            <w:tcW w:w="1857" w:type="pct"/>
            <w:vMerge w:val="restart"/>
            <w:tcBorders>
              <w:top w:val="single" w:sz="4" w:space="0" w:color="000000"/>
              <w:left w:val="single" w:sz="4" w:space="0" w:color="000000"/>
              <w:bottom w:val="single" w:sz="4" w:space="0" w:color="000000"/>
              <w:right w:val="single" w:sz="4" w:space="0" w:color="000000"/>
            </w:tcBorders>
          </w:tcPr>
          <w:p w14:paraId="6CBDEFAE" w14:textId="77777777" w:rsidR="00657321" w:rsidRPr="00CF7711" w:rsidRDefault="00657321" w:rsidP="0009720A">
            <w:pPr>
              <w:spacing w:after="19" w:line="259" w:lineRule="auto"/>
              <w:rPr>
                <w:sz w:val="22"/>
                <w:szCs w:val="22"/>
              </w:rPr>
            </w:pPr>
            <w:r w:rsidRPr="00CF7711">
              <w:rPr>
                <w:sz w:val="22"/>
                <w:szCs w:val="22"/>
              </w:rPr>
              <w:t xml:space="preserve"> </w:t>
            </w:r>
          </w:p>
          <w:p w14:paraId="4DA0EA29" w14:textId="77777777" w:rsidR="00657321" w:rsidRPr="00CF7711" w:rsidRDefault="00657321" w:rsidP="0009720A">
            <w:pPr>
              <w:spacing w:after="16" w:line="259" w:lineRule="auto"/>
              <w:rPr>
                <w:sz w:val="22"/>
                <w:szCs w:val="22"/>
              </w:rPr>
            </w:pPr>
            <w:r w:rsidRPr="00CF7711">
              <w:rPr>
                <w:sz w:val="22"/>
                <w:szCs w:val="22"/>
              </w:rPr>
              <w:t xml:space="preserve"> </w:t>
            </w:r>
          </w:p>
          <w:p w14:paraId="3143FBCA" w14:textId="77777777" w:rsidR="00657321" w:rsidRPr="00CF7711" w:rsidRDefault="00657321" w:rsidP="0009720A">
            <w:pPr>
              <w:spacing w:after="19" w:line="259" w:lineRule="auto"/>
              <w:rPr>
                <w:sz w:val="22"/>
                <w:szCs w:val="22"/>
              </w:rPr>
            </w:pPr>
            <w:r w:rsidRPr="00CF7711">
              <w:rPr>
                <w:b/>
                <w:sz w:val="22"/>
                <w:szCs w:val="22"/>
                <w:u w:val="single" w:color="000000"/>
              </w:rPr>
              <w:t>A.3.2. İnsan kaynakları yönetimi</w:t>
            </w:r>
            <w:r w:rsidRPr="00CF7711">
              <w:rPr>
                <w:b/>
                <w:sz w:val="22"/>
                <w:szCs w:val="22"/>
              </w:rPr>
              <w:t xml:space="preserve"> </w:t>
            </w:r>
          </w:p>
          <w:p w14:paraId="181F4682" w14:textId="77777777" w:rsidR="00657321" w:rsidRPr="00CF7711" w:rsidRDefault="00657321" w:rsidP="0009720A">
            <w:pPr>
              <w:spacing w:after="19" w:line="259" w:lineRule="auto"/>
              <w:rPr>
                <w:sz w:val="22"/>
                <w:szCs w:val="22"/>
              </w:rPr>
            </w:pPr>
            <w:r w:rsidRPr="00CF7711">
              <w:rPr>
                <w:b/>
                <w:sz w:val="22"/>
                <w:szCs w:val="22"/>
              </w:rPr>
              <w:t xml:space="preserve"> </w:t>
            </w:r>
          </w:p>
          <w:p w14:paraId="02E09FB4" w14:textId="77777777" w:rsidR="00657321" w:rsidRPr="00CF7711" w:rsidRDefault="00657321" w:rsidP="0009720A">
            <w:pPr>
              <w:spacing w:line="275" w:lineRule="auto"/>
              <w:ind w:right="48"/>
              <w:rPr>
                <w:sz w:val="22"/>
                <w:szCs w:val="22"/>
              </w:rPr>
            </w:pPr>
            <w:r w:rsidRPr="00CF7711">
              <w:rPr>
                <w:sz w:val="22"/>
                <w:szCs w:val="22"/>
              </w:rPr>
              <w:t xml:space="preserve">İnsan kaynakları yönetimine ilişkin kurallar ve süreçler bulunmaktadır. Şeffaf şekilde yürütülen bu süreçler birimde herkes tarafından bilinmektedir. Eğitim ve liyakat öncelikli </w:t>
            </w:r>
            <w:proofErr w:type="gramStart"/>
            <w:r w:rsidRPr="00CF7711">
              <w:rPr>
                <w:sz w:val="22"/>
                <w:szCs w:val="22"/>
              </w:rPr>
              <w:t>kriter</w:t>
            </w:r>
            <w:proofErr w:type="gramEnd"/>
            <w:r w:rsidRPr="00CF7711">
              <w:rPr>
                <w:sz w:val="22"/>
                <w:szCs w:val="22"/>
              </w:rPr>
              <w:t xml:space="preserve"> olup yetkinliklerin arttırılması temel hedeftir.   </w:t>
            </w:r>
          </w:p>
          <w:p w14:paraId="7E5B71E3" w14:textId="77777777" w:rsidR="00657321" w:rsidRPr="00CF7711" w:rsidRDefault="00657321" w:rsidP="0009720A">
            <w:pPr>
              <w:spacing w:line="259" w:lineRule="auto"/>
              <w:rPr>
                <w:sz w:val="22"/>
                <w:szCs w:val="22"/>
              </w:rPr>
            </w:pPr>
            <w:r w:rsidRPr="00CF7711">
              <w:rPr>
                <w:sz w:val="22"/>
                <w:szCs w:val="22"/>
              </w:rPr>
              <w:t xml:space="preserve">Çalışan (akademik-idari) memnuniyet, </w:t>
            </w:r>
            <w:proofErr w:type="gramStart"/>
            <w:r w:rsidRPr="00CF7711">
              <w:rPr>
                <w:sz w:val="22"/>
                <w:szCs w:val="22"/>
              </w:rPr>
              <w:t>şikayet</w:t>
            </w:r>
            <w:proofErr w:type="gramEnd"/>
            <w:r w:rsidRPr="00CF7711">
              <w:rPr>
                <w:sz w:val="22"/>
                <w:szCs w:val="22"/>
              </w:rPr>
              <w:t xml:space="preserve"> ve önerilerini belirlemek ve izlemek amacıyla geliştirilmiş olan yöntem ve mekanizmalar uygulanmakta ve sonuçları değerlendirilerek iyileştirilmektedir. </w:t>
            </w:r>
          </w:p>
        </w:tc>
        <w:tc>
          <w:tcPr>
            <w:tcW w:w="661" w:type="pct"/>
            <w:tcBorders>
              <w:top w:val="single" w:sz="4" w:space="0" w:color="000000"/>
              <w:left w:val="single" w:sz="4" w:space="0" w:color="000000"/>
              <w:bottom w:val="single" w:sz="4" w:space="0" w:color="000000"/>
              <w:right w:val="single" w:sz="4" w:space="0" w:color="000000"/>
            </w:tcBorders>
            <w:shd w:val="clear" w:color="auto" w:fill="FDDFE8"/>
          </w:tcPr>
          <w:p w14:paraId="152D05D5" w14:textId="77777777" w:rsidR="00657321" w:rsidRPr="00CF7711" w:rsidRDefault="00657321" w:rsidP="0009720A">
            <w:pPr>
              <w:spacing w:line="259" w:lineRule="auto"/>
              <w:ind w:left="2"/>
              <w:rPr>
                <w:sz w:val="22"/>
                <w:szCs w:val="22"/>
              </w:rPr>
            </w:pPr>
            <w:r w:rsidRPr="00CF7711">
              <w:rPr>
                <w:sz w:val="22"/>
                <w:szCs w:val="22"/>
              </w:rPr>
              <w:t xml:space="preserve">Birimde insan kaynakları yönetimine ilişkin tanımlı süreçler bulunmamaktadır. </w:t>
            </w:r>
          </w:p>
        </w:tc>
        <w:tc>
          <w:tcPr>
            <w:tcW w:w="531" w:type="pct"/>
            <w:tcBorders>
              <w:top w:val="single" w:sz="4" w:space="0" w:color="000000"/>
              <w:left w:val="single" w:sz="4" w:space="0" w:color="000000"/>
              <w:bottom w:val="single" w:sz="4" w:space="0" w:color="000000"/>
              <w:right w:val="single" w:sz="4" w:space="0" w:color="000000"/>
            </w:tcBorders>
            <w:shd w:val="clear" w:color="auto" w:fill="FECEDD"/>
          </w:tcPr>
          <w:p w14:paraId="7B458A3A" w14:textId="77777777" w:rsidR="00657321" w:rsidRPr="00CF7711" w:rsidRDefault="00657321" w:rsidP="0009720A">
            <w:pPr>
              <w:spacing w:after="1" w:line="275" w:lineRule="auto"/>
              <w:ind w:left="1"/>
              <w:rPr>
                <w:sz w:val="22"/>
                <w:szCs w:val="22"/>
              </w:rPr>
            </w:pPr>
            <w:r w:rsidRPr="00CF7711">
              <w:rPr>
                <w:sz w:val="22"/>
                <w:szCs w:val="22"/>
              </w:rPr>
              <w:t xml:space="preserve">Birimde stratejik hedefleriyle uyumlu insan kaynakları yönetimine ilişkin tanımlı süreçler bulunmaktadır.  </w:t>
            </w:r>
          </w:p>
        </w:tc>
        <w:tc>
          <w:tcPr>
            <w:tcW w:w="597" w:type="pct"/>
            <w:tcBorders>
              <w:top w:val="single" w:sz="4" w:space="0" w:color="000000"/>
              <w:left w:val="single" w:sz="4" w:space="0" w:color="000000"/>
              <w:bottom w:val="single" w:sz="4" w:space="0" w:color="000000"/>
              <w:right w:val="single" w:sz="4" w:space="0" w:color="000000"/>
            </w:tcBorders>
            <w:shd w:val="clear" w:color="auto" w:fill="E59BB2"/>
          </w:tcPr>
          <w:p w14:paraId="35D4C8B5" w14:textId="77777777" w:rsidR="00657321" w:rsidRPr="00CF7711" w:rsidRDefault="00657321" w:rsidP="0009720A">
            <w:pPr>
              <w:spacing w:line="259" w:lineRule="auto"/>
              <w:ind w:left="1"/>
              <w:rPr>
                <w:sz w:val="22"/>
                <w:szCs w:val="22"/>
              </w:rPr>
            </w:pPr>
            <w:r w:rsidRPr="00CF7711">
              <w:rPr>
                <w:sz w:val="22"/>
                <w:szCs w:val="22"/>
              </w:rPr>
              <w:t xml:space="preserve">Birimin genelinde insan kaynakları yönetimi doğrultusunda uygulamalar tanımlı süreçlere uygun bir biçimde yürütülmektedir. </w:t>
            </w:r>
            <w:r w:rsidRPr="00CF7711">
              <w:rPr>
                <w:b/>
                <w:i/>
                <w:sz w:val="22"/>
                <w:szCs w:val="22"/>
              </w:rPr>
              <w:t xml:space="preserve"> </w:t>
            </w:r>
          </w:p>
        </w:tc>
        <w:tc>
          <w:tcPr>
            <w:tcW w:w="752" w:type="pct"/>
            <w:tcBorders>
              <w:top w:val="single" w:sz="4" w:space="0" w:color="000000"/>
              <w:left w:val="single" w:sz="4" w:space="0" w:color="000000"/>
              <w:bottom w:val="single" w:sz="4" w:space="0" w:color="000000"/>
              <w:right w:val="single" w:sz="4" w:space="0" w:color="000000"/>
            </w:tcBorders>
            <w:shd w:val="clear" w:color="auto" w:fill="DE829E"/>
          </w:tcPr>
          <w:p w14:paraId="3F24A87D" w14:textId="77777777" w:rsidR="00657321" w:rsidRPr="00CF7711" w:rsidRDefault="00657321" w:rsidP="0009720A">
            <w:pPr>
              <w:spacing w:line="259" w:lineRule="auto"/>
              <w:ind w:left="1"/>
              <w:rPr>
                <w:sz w:val="22"/>
                <w:szCs w:val="22"/>
              </w:rPr>
            </w:pPr>
            <w:r w:rsidRPr="00CF7711">
              <w:rPr>
                <w:sz w:val="22"/>
                <w:szCs w:val="22"/>
              </w:rPr>
              <w:t xml:space="preserve">Birimde insan kaynakları yönetimi uygulamaları izlenmekte ve ilgili iç paydaşlarla değerlendirilerek iyileştirilmektedir. </w:t>
            </w:r>
            <w:r w:rsidRPr="00CF7711">
              <w:rPr>
                <w:b/>
                <w:i/>
                <w:color w:val="1F3763"/>
                <w:sz w:val="22"/>
                <w:szCs w:val="22"/>
              </w:rPr>
              <w:t xml:space="preserve"> </w:t>
            </w:r>
          </w:p>
        </w:tc>
        <w:tc>
          <w:tcPr>
            <w:tcW w:w="601" w:type="pct"/>
            <w:tcBorders>
              <w:top w:val="single" w:sz="4" w:space="0" w:color="000000"/>
              <w:left w:val="single" w:sz="4" w:space="0" w:color="000000"/>
              <w:bottom w:val="single" w:sz="4" w:space="0" w:color="000000"/>
              <w:right w:val="single" w:sz="4" w:space="0" w:color="000000"/>
            </w:tcBorders>
            <w:shd w:val="clear" w:color="auto" w:fill="D87292"/>
          </w:tcPr>
          <w:p w14:paraId="7C6089FD" w14:textId="77777777" w:rsidR="00657321" w:rsidRPr="00CF7711" w:rsidRDefault="00657321" w:rsidP="0009720A">
            <w:pPr>
              <w:spacing w:line="259" w:lineRule="auto"/>
              <w:ind w:left="1"/>
              <w:rPr>
                <w:sz w:val="22"/>
                <w:szCs w:val="22"/>
              </w:rPr>
            </w:pPr>
            <w:r w:rsidRPr="00CF7711">
              <w:rPr>
                <w:sz w:val="22"/>
                <w:szCs w:val="22"/>
              </w:rPr>
              <w:t xml:space="preserve">İçselleştirilmiş, sistematik, sürdürülebilir ve örnek gösterilebilir uygulamalar bulunmaktadır. </w:t>
            </w:r>
          </w:p>
        </w:tc>
      </w:tr>
      <w:tr w:rsidR="00657321" w:rsidRPr="00CF7711" w14:paraId="62EACF66" w14:textId="77777777" w:rsidTr="0009720A">
        <w:trPr>
          <w:trHeight w:val="3400"/>
        </w:trPr>
        <w:tc>
          <w:tcPr>
            <w:tcW w:w="1857" w:type="pct"/>
            <w:vMerge/>
            <w:tcBorders>
              <w:top w:val="nil"/>
              <w:left w:val="single" w:sz="4" w:space="0" w:color="000000"/>
              <w:bottom w:val="single" w:sz="4" w:space="0" w:color="000000"/>
              <w:right w:val="single" w:sz="4" w:space="0" w:color="000000"/>
            </w:tcBorders>
          </w:tcPr>
          <w:p w14:paraId="2FD7F64D" w14:textId="77777777" w:rsidR="00657321" w:rsidRPr="00CF7711" w:rsidRDefault="00657321" w:rsidP="0009720A">
            <w:pPr>
              <w:spacing w:after="160" w:line="259" w:lineRule="auto"/>
              <w:rPr>
                <w:sz w:val="22"/>
                <w:szCs w:val="22"/>
              </w:rPr>
            </w:pPr>
          </w:p>
        </w:tc>
        <w:tc>
          <w:tcPr>
            <w:tcW w:w="3143" w:type="pct"/>
            <w:gridSpan w:val="5"/>
            <w:tcBorders>
              <w:top w:val="single" w:sz="4" w:space="0" w:color="000000"/>
              <w:left w:val="single" w:sz="4" w:space="0" w:color="000000"/>
              <w:bottom w:val="single" w:sz="4" w:space="0" w:color="000000"/>
              <w:right w:val="single" w:sz="4" w:space="0" w:color="000000"/>
            </w:tcBorders>
            <w:shd w:val="clear" w:color="auto" w:fill="E5AEC0"/>
          </w:tcPr>
          <w:p w14:paraId="0B10A99D" w14:textId="77777777" w:rsidR="00657321" w:rsidRPr="00CF7711" w:rsidRDefault="00657321" w:rsidP="0009720A">
            <w:pPr>
              <w:spacing w:after="19" w:line="259" w:lineRule="auto"/>
              <w:ind w:left="2"/>
              <w:rPr>
                <w:sz w:val="22"/>
                <w:szCs w:val="22"/>
              </w:rPr>
            </w:pPr>
            <w:r w:rsidRPr="00CF7711">
              <w:rPr>
                <w:sz w:val="22"/>
                <w:szCs w:val="22"/>
              </w:rPr>
              <w:t xml:space="preserve"> </w:t>
            </w:r>
          </w:p>
          <w:p w14:paraId="1947A402" w14:textId="77777777" w:rsidR="00657321" w:rsidRPr="00CF7711" w:rsidRDefault="00657321" w:rsidP="0009720A">
            <w:pPr>
              <w:spacing w:after="43" w:line="259" w:lineRule="auto"/>
              <w:ind w:left="120"/>
              <w:rPr>
                <w:sz w:val="22"/>
                <w:szCs w:val="22"/>
              </w:rPr>
            </w:pPr>
            <w:r w:rsidRPr="00CF7711">
              <w:rPr>
                <w:b/>
                <w:i/>
                <w:sz w:val="22"/>
                <w:szCs w:val="22"/>
              </w:rPr>
              <w:t xml:space="preserve">Örnek Kanıtlar </w:t>
            </w:r>
          </w:p>
          <w:p w14:paraId="6C6BAE80" w14:textId="77777777" w:rsidR="00657321" w:rsidRPr="00CF7711" w:rsidRDefault="00657321" w:rsidP="006C0B07">
            <w:pPr>
              <w:numPr>
                <w:ilvl w:val="0"/>
                <w:numId w:val="14"/>
              </w:numPr>
              <w:spacing w:after="27"/>
              <w:ind w:hanging="360"/>
              <w:rPr>
                <w:sz w:val="22"/>
                <w:szCs w:val="22"/>
              </w:rPr>
            </w:pPr>
            <w:r w:rsidRPr="00CF7711">
              <w:rPr>
                <w:i/>
                <w:sz w:val="22"/>
                <w:szCs w:val="22"/>
              </w:rPr>
              <w:t xml:space="preserve">İnsan kaynakları politikası ve hedefleri ve bunlara ilişkin uygulamalar (Yetkinlik, işe alınma, hizmet içi eğitim, teşvik ve ödüllendirme vb.) </w:t>
            </w:r>
          </w:p>
          <w:p w14:paraId="7A12532A" w14:textId="77777777" w:rsidR="00657321" w:rsidRPr="00CF7711" w:rsidRDefault="00657321" w:rsidP="006C0B07">
            <w:pPr>
              <w:numPr>
                <w:ilvl w:val="0"/>
                <w:numId w:val="14"/>
              </w:numPr>
              <w:spacing w:line="259" w:lineRule="auto"/>
              <w:ind w:hanging="360"/>
              <w:rPr>
                <w:sz w:val="22"/>
                <w:szCs w:val="22"/>
              </w:rPr>
            </w:pPr>
            <w:r w:rsidRPr="00CF7711">
              <w:rPr>
                <w:i/>
                <w:sz w:val="22"/>
                <w:szCs w:val="22"/>
              </w:rPr>
              <w:t xml:space="preserve">Çalışan (akademik ve idari) memnuniyeti anketleri, uygulama sistematiği ve anket sonuçları  </w:t>
            </w:r>
          </w:p>
          <w:p w14:paraId="2C0D7D67" w14:textId="77777777" w:rsidR="00657321" w:rsidRPr="00CF7711" w:rsidRDefault="00657321" w:rsidP="006C0B07">
            <w:pPr>
              <w:numPr>
                <w:ilvl w:val="0"/>
                <w:numId w:val="14"/>
              </w:numPr>
              <w:spacing w:line="259" w:lineRule="auto"/>
              <w:ind w:hanging="360"/>
              <w:rPr>
                <w:sz w:val="22"/>
                <w:szCs w:val="22"/>
              </w:rPr>
            </w:pPr>
            <w:r w:rsidRPr="00CF7711">
              <w:rPr>
                <w:i/>
                <w:sz w:val="22"/>
                <w:szCs w:val="22"/>
              </w:rPr>
              <w:t xml:space="preserve">İnsan kaynakları yönetimi uygulamalarına ilişkin izleme ve iyileştirme kanıtları </w:t>
            </w:r>
          </w:p>
          <w:p w14:paraId="1C9097BC" w14:textId="77777777" w:rsidR="00657321" w:rsidRPr="00CF7711" w:rsidRDefault="00657321" w:rsidP="006C0B07">
            <w:pPr>
              <w:numPr>
                <w:ilvl w:val="0"/>
                <w:numId w:val="14"/>
              </w:numPr>
              <w:ind w:hanging="360"/>
              <w:rPr>
                <w:sz w:val="22"/>
                <w:szCs w:val="22"/>
              </w:rPr>
            </w:pPr>
            <w:r w:rsidRPr="00CF7711">
              <w:rPr>
                <w:i/>
                <w:sz w:val="22"/>
                <w:szCs w:val="22"/>
              </w:rPr>
              <w:t xml:space="preserve">Standart uygulamalar ve mevzuatın yanı sıra; birimin ihtiyaçları doğrultusunda geliştirdiği özgün yaklaşım ve uygulamalarına ilişkin kanıtlar </w:t>
            </w:r>
          </w:p>
          <w:p w14:paraId="7219CD6D" w14:textId="77777777" w:rsidR="00657321" w:rsidRPr="00CF7711" w:rsidRDefault="00657321" w:rsidP="0009720A">
            <w:pPr>
              <w:spacing w:line="259" w:lineRule="auto"/>
              <w:ind w:left="929"/>
              <w:rPr>
                <w:sz w:val="22"/>
                <w:szCs w:val="22"/>
              </w:rPr>
            </w:pPr>
            <w:r w:rsidRPr="00CF7711">
              <w:rPr>
                <w:i/>
                <w:sz w:val="22"/>
                <w:szCs w:val="22"/>
              </w:rPr>
              <w:t xml:space="preserve"> </w:t>
            </w:r>
          </w:p>
        </w:tc>
      </w:tr>
    </w:tbl>
    <w:p w14:paraId="65235F2F" w14:textId="77777777" w:rsidR="00657321" w:rsidRPr="00CF7711" w:rsidRDefault="00657321" w:rsidP="00657321">
      <w:pPr>
        <w:spacing w:line="259" w:lineRule="auto"/>
        <w:rPr>
          <w:sz w:val="22"/>
          <w:szCs w:val="22"/>
        </w:rPr>
      </w:pPr>
      <w:r w:rsidRPr="00CF7711">
        <w:rPr>
          <w:sz w:val="22"/>
          <w:szCs w:val="22"/>
        </w:rPr>
        <w:t xml:space="preserve"> </w:t>
      </w:r>
      <w:r w:rsidRPr="00CF7711">
        <w:rPr>
          <w:sz w:val="22"/>
          <w:szCs w:val="22"/>
        </w:rPr>
        <w:tab/>
        <w:t xml:space="preserve"> </w:t>
      </w:r>
    </w:p>
    <w:p w14:paraId="190773D4" w14:textId="77777777" w:rsidR="00657321" w:rsidRPr="00CF7711" w:rsidRDefault="00657321" w:rsidP="00657321">
      <w:pPr>
        <w:spacing w:after="160" w:line="259" w:lineRule="auto"/>
        <w:rPr>
          <w:sz w:val="22"/>
          <w:szCs w:val="22"/>
        </w:rPr>
      </w:pPr>
      <w:r w:rsidRPr="00CF7711">
        <w:rPr>
          <w:sz w:val="22"/>
          <w:szCs w:val="22"/>
        </w:rPr>
        <w:br w:type="page"/>
      </w:r>
    </w:p>
    <w:tbl>
      <w:tblPr>
        <w:tblStyle w:val="TableGrid"/>
        <w:tblW w:w="5000" w:type="pct"/>
        <w:tblInd w:w="0" w:type="dxa"/>
        <w:tblCellMar>
          <w:left w:w="107" w:type="dxa"/>
          <w:right w:w="43" w:type="dxa"/>
        </w:tblCellMar>
        <w:tblLook w:val="04A0" w:firstRow="1" w:lastRow="0" w:firstColumn="1" w:lastColumn="0" w:noHBand="0" w:noVBand="1"/>
      </w:tblPr>
      <w:tblGrid>
        <w:gridCol w:w="5699"/>
        <w:gridCol w:w="1903"/>
        <w:gridCol w:w="1676"/>
        <w:gridCol w:w="1918"/>
        <w:gridCol w:w="2308"/>
        <w:gridCol w:w="1841"/>
      </w:tblGrid>
      <w:tr w:rsidR="00657321" w:rsidRPr="00CF7711" w14:paraId="46C4E369" w14:textId="77777777" w:rsidTr="0009720A">
        <w:trPr>
          <w:trHeight w:val="402"/>
        </w:trPr>
        <w:tc>
          <w:tcPr>
            <w:tcW w:w="1857" w:type="pct"/>
            <w:tcBorders>
              <w:top w:val="single" w:sz="4" w:space="0" w:color="000000"/>
              <w:left w:val="single" w:sz="4" w:space="0" w:color="000000"/>
              <w:bottom w:val="single" w:sz="4" w:space="0" w:color="000000"/>
              <w:right w:val="nil"/>
            </w:tcBorders>
            <w:shd w:val="clear" w:color="auto" w:fill="FFCADE"/>
          </w:tcPr>
          <w:p w14:paraId="4DF3591E" w14:textId="77777777" w:rsidR="00657321" w:rsidRPr="00CF7711" w:rsidRDefault="00657321" w:rsidP="0009720A">
            <w:pPr>
              <w:spacing w:after="160" w:line="259" w:lineRule="auto"/>
              <w:rPr>
                <w:sz w:val="22"/>
                <w:szCs w:val="22"/>
              </w:rPr>
            </w:pPr>
          </w:p>
        </w:tc>
        <w:tc>
          <w:tcPr>
            <w:tcW w:w="3143" w:type="pct"/>
            <w:gridSpan w:val="5"/>
            <w:tcBorders>
              <w:top w:val="single" w:sz="4" w:space="0" w:color="000000"/>
              <w:left w:val="nil"/>
              <w:bottom w:val="single" w:sz="4" w:space="0" w:color="000000"/>
              <w:right w:val="single" w:sz="4" w:space="0" w:color="000000"/>
            </w:tcBorders>
            <w:shd w:val="clear" w:color="auto" w:fill="FFCADE"/>
          </w:tcPr>
          <w:p w14:paraId="0BAEAA38" w14:textId="77777777" w:rsidR="00657321" w:rsidRPr="00CF7711" w:rsidRDefault="00657321" w:rsidP="0009720A">
            <w:pPr>
              <w:tabs>
                <w:tab w:val="center" w:pos="3643"/>
                <w:tab w:val="right" w:pos="9923"/>
              </w:tabs>
              <w:spacing w:line="259" w:lineRule="auto"/>
              <w:rPr>
                <w:sz w:val="22"/>
                <w:szCs w:val="22"/>
              </w:rPr>
            </w:pPr>
            <w:r w:rsidRPr="00CF7711">
              <w:rPr>
                <w:sz w:val="22"/>
                <w:szCs w:val="22"/>
              </w:rPr>
              <w:tab/>
              <w:t xml:space="preserve"> </w:t>
            </w:r>
            <w:r w:rsidRPr="00CF7711">
              <w:rPr>
                <w:sz w:val="22"/>
                <w:szCs w:val="22"/>
              </w:rPr>
              <w:tab/>
            </w:r>
            <w:r w:rsidRPr="00CF7711">
              <w:rPr>
                <w:b/>
                <w:color w:val="7B0B4E"/>
                <w:sz w:val="22"/>
                <w:szCs w:val="22"/>
              </w:rPr>
              <w:t>A. LİDERLİK, YÖNETİM ve KALİTE</w:t>
            </w:r>
            <w:r w:rsidRPr="00CF7711">
              <w:rPr>
                <w:b/>
                <w:sz w:val="22"/>
                <w:szCs w:val="22"/>
              </w:rPr>
              <w:t xml:space="preserve"> </w:t>
            </w:r>
          </w:p>
        </w:tc>
      </w:tr>
      <w:tr w:rsidR="00657321" w:rsidRPr="00CF7711" w14:paraId="086FA6A9" w14:textId="77777777" w:rsidTr="0009720A">
        <w:trPr>
          <w:trHeight w:val="629"/>
        </w:trPr>
        <w:tc>
          <w:tcPr>
            <w:tcW w:w="1857" w:type="pct"/>
            <w:tcBorders>
              <w:top w:val="single" w:sz="4" w:space="0" w:color="000000"/>
              <w:left w:val="single" w:sz="4" w:space="0" w:color="000000"/>
              <w:bottom w:val="single" w:sz="4" w:space="0" w:color="000000"/>
              <w:right w:val="nil"/>
            </w:tcBorders>
            <w:shd w:val="clear" w:color="auto" w:fill="FFCADE"/>
            <w:vAlign w:val="center"/>
          </w:tcPr>
          <w:p w14:paraId="0A550E69" w14:textId="77777777" w:rsidR="00657321" w:rsidRPr="00CF7711" w:rsidRDefault="00657321" w:rsidP="0009720A">
            <w:pPr>
              <w:spacing w:after="32" w:line="259" w:lineRule="auto"/>
              <w:rPr>
                <w:sz w:val="22"/>
                <w:szCs w:val="22"/>
              </w:rPr>
            </w:pPr>
            <w:r w:rsidRPr="00CF7711">
              <w:rPr>
                <w:b/>
                <w:sz w:val="22"/>
                <w:szCs w:val="22"/>
              </w:rPr>
              <w:t xml:space="preserve">A.3. Yönetim Sistemleri </w:t>
            </w:r>
          </w:p>
        </w:tc>
        <w:tc>
          <w:tcPr>
            <w:tcW w:w="3143" w:type="pct"/>
            <w:gridSpan w:val="5"/>
            <w:tcBorders>
              <w:top w:val="single" w:sz="4" w:space="0" w:color="000000"/>
              <w:left w:val="nil"/>
              <w:bottom w:val="single" w:sz="4" w:space="0" w:color="000000"/>
              <w:right w:val="single" w:sz="4" w:space="0" w:color="000000"/>
            </w:tcBorders>
            <w:shd w:val="clear" w:color="auto" w:fill="FFCADE"/>
          </w:tcPr>
          <w:p w14:paraId="7C168EC2" w14:textId="77777777" w:rsidR="00657321" w:rsidRPr="00CF7711" w:rsidRDefault="00657321" w:rsidP="0009720A">
            <w:pPr>
              <w:spacing w:line="259" w:lineRule="auto"/>
              <w:rPr>
                <w:sz w:val="22"/>
                <w:szCs w:val="22"/>
              </w:rPr>
            </w:pPr>
          </w:p>
        </w:tc>
      </w:tr>
      <w:tr w:rsidR="00657321" w:rsidRPr="00CF7711" w14:paraId="4A8258A0" w14:textId="77777777" w:rsidTr="0009720A">
        <w:trPr>
          <w:trHeight w:val="319"/>
        </w:trPr>
        <w:tc>
          <w:tcPr>
            <w:tcW w:w="1857" w:type="pct"/>
            <w:tcBorders>
              <w:top w:val="single" w:sz="4" w:space="0" w:color="000000"/>
              <w:left w:val="single" w:sz="4" w:space="0" w:color="000000"/>
              <w:bottom w:val="single" w:sz="4" w:space="0" w:color="000000"/>
              <w:right w:val="single" w:sz="4" w:space="0" w:color="000000"/>
            </w:tcBorders>
            <w:shd w:val="clear" w:color="auto" w:fill="FFCADE"/>
          </w:tcPr>
          <w:p w14:paraId="3E595060" w14:textId="77777777" w:rsidR="00657321" w:rsidRPr="00CF7711" w:rsidRDefault="00657321" w:rsidP="0009720A">
            <w:pPr>
              <w:spacing w:line="259" w:lineRule="auto"/>
              <w:rPr>
                <w:sz w:val="22"/>
                <w:szCs w:val="22"/>
              </w:rPr>
            </w:pPr>
            <w:r w:rsidRPr="00CF7711">
              <w:rPr>
                <w:sz w:val="22"/>
                <w:szCs w:val="22"/>
              </w:rPr>
              <w:t xml:space="preserve"> </w:t>
            </w:r>
          </w:p>
        </w:tc>
        <w:tc>
          <w:tcPr>
            <w:tcW w:w="620" w:type="pct"/>
            <w:tcBorders>
              <w:top w:val="single" w:sz="4" w:space="0" w:color="000000"/>
              <w:left w:val="single" w:sz="4" w:space="0" w:color="000000"/>
              <w:bottom w:val="single" w:sz="4" w:space="0" w:color="000000"/>
              <w:right w:val="single" w:sz="4" w:space="0" w:color="000000"/>
            </w:tcBorders>
            <w:shd w:val="clear" w:color="auto" w:fill="FFCADE"/>
          </w:tcPr>
          <w:p w14:paraId="036D4872" w14:textId="77777777" w:rsidR="00657321" w:rsidRPr="00CF7711" w:rsidRDefault="00657321" w:rsidP="0009720A">
            <w:pPr>
              <w:spacing w:line="259" w:lineRule="auto"/>
              <w:ind w:right="58"/>
              <w:jc w:val="center"/>
              <w:rPr>
                <w:sz w:val="22"/>
                <w:szCs w:val="22"/>
              </w:rPr>
            </w:pPr>
            <w:r w:rsidRPr="00CF7711">
              <w:rPr>
                <w:b/>
                <w:sz w:val="22"/>
                <w:szCs w:val="22"/>
              </w:rPr>
              <w:t xml:space="preserve">1 </w:t>
            </w:r>
          </w:p>
        </w:tc>
        <w:tc>
          <w:tcPr>
            <w:tcW w:w="546" w:type="pct"/>
            <w:tcBorders>
              <w:top w:val="single" w:sz="4" w:space="0" w:color="000000"/>
              <w:left w:val="single" w:sz="4" w:space="0" w:color="000000"/>
              <w:bottom w:val="single" w:sz="4" w:space="0" w:color="000000"/>
              <w:right w:val="single" w:sz="4" w:space="0" w:color="000000"/>
            </w:tcBorders>
            <w:shd w:val="clear" w:color="auto" w:fill="FFCADE"/>
          </w:tcPr>
          <w:p w14:paraId="12810187" w14:textId="77777777" w:rsidR="00657321" w:rsidRPr="00CF7711" w:rsidRDefault="00657321" w:rsidP="0009720A">
            <w:pPr>
              <w:spacing w:line="259" w:lineRule="auto"/>
              <w:ind w:right="64"/>
              <w:jc w:val="center"/>
              <w:rPr>
                <w:sz w:val="22"/>
                <w:szCs w:val="22"/>
              </w:rPr>
            </w:pPr>
            <w:r w:rsidRPr="00CF7711">
              <w:rPr>
                <w:b/>
                <w:sz w:val="22"/>
                <w:szCs w:val="22"/>
              </w:rPr>
              <w:t xml:space="preserve">2 </w:t>
            </w:r>
          </w:p>
        </w:tc>
        <w:tc>
          <w:tcPr>
            <w:tcW w:w="625" w:type="pct"/>
            <w:tcBorders>
              <w:top w:val="single" w:sz="4" w:space="0" w:color="000000"/>
              <w:left w:val="single" w:sz="4" w:space="0" w:color="000000"/>
              <w:bottom w:val="single" w:sz="4" w:space="0" w:color="000000"/>
              <w:right w:val="single" w:sz="4" w:space="0" w:color="000000"/>
            </w:tcBorders>
            <w:shd w:val="clear" w:color="auto" w:fill="FFCADE"/>
          </w:tcPr>
          <w:p w14:paraId="7A244FC9" w14:textId="77777777" w:rsidR="00657321" w:rsidRPr="00CF7711" w:rsidRDefault="00657321" w:rsidP="0009720A">
            <w:pPr>
              <w:spacing w:line="259" w:lineRule="auto"/>
              <w:ind w:right="62"/>
              <w:jc w:val="center"/>
              <w:rPr>
                <w:sz w:val="22"/>
                <w:szCs w:val="22"/>
              </w:rPr>
            </w:pPr>
            <w:r w:rsidRPr="00CF7711">
              <w:rPr>
                <w:b/>
                <w:sz w:val="22"/>
                <w:szCs w:val="22"/>
              </w:rPr>
              <w:t xml:space="preserve">3 </w:t>
            </w:r>
          </w:p>
        </w:tc>
        <w:tc>
          <w:tcPr>
            <w:tcW w:w="752" w:type="pct"/>
            <w:tcBorders>
              <w:top w:val="single" w:sz="4" w:space="0" w:color="000000"/>
              <w:left w:val="single" w:sz="4" w:space="0" w:color="000000"/>
              <w:bottom w:val="single" w:sz="4" w:space="0" w:color="000000"/>
              <w:right w:val="single" w:sz="4" w:space="0" w:color="000000"/>
            </w:tcBorders>
            <w:shd w:val="clear" w:color="auto" w:fill="FFCADE"/>
          </w:tcPr>
          <w:p w14:paraId="5E15D79D" w14:textId="77777777" w:rsidR="00657321" w:rsidRPr="00CF7711" w:rsidRDefault="00657321" w:rsidP="0009720A">
            <w:pPr>
              <w:spacing w:line="259" w:lineRule="auto"/>
              <w:ind w:right="67"/>
              <w:jc w:val="center"/>
              <w:rPr>
                <w:sz w:val="22"/>
                <w:szCs w:val="22"/>
              </w:rPr>
            </w:pPr>
            <w:r w:rsidRPr="00CF7711">
              <w:rPr>
                <w:b/>
                <w:sz w:val="22"/>
                <w:szCs w:val="22"/>
              </w:rPr>
              <w:t xml:space="preserve">4 </w:t>
            </w:r>
          </w:p>
        </w:tc>
        <w:tc>
          <w:tcPr>
            <w:tcW w:w="601" w:type="pct"/>
            <w:tcBorders>
              <w:top w:val="single" w:sz="4" w:space="0" w:color="000000"/>
              <w:left w:val="single" w:sz="4" w:space="0" w:color="000000"/>
              <w:bottom w:val="single" w:sz="4" w:space="0" w:color="000000"/>
              <w:right w:val="single" w:sz="4" w:space="0" w:color="000000"/>
            </w:tcBorders>
            <w:shd w:val="clear" w:color="auto" w:fill="FFCADE"/>
          </w:tcPr>
          <w:p w14:paraId="06FD9D25" w14:textId="77777777" w:rsidR="00657321" w:rsidRPr="00CF7711" w:rsidRDefault="00657321" w:rsidP="0009720A">
            <w:pPr>
              <w:spacing w:line="259" w:lineRule="auto"/>
              <w:ind w:right="58"/>
              <w:jc w:val="center"/>
              <w:rPr>
                <w:sz w:val="22"/>
                <w:szCs w:val="22"/>
              </w:rPr>
            </w:pPr>
            <w:r w:rsidRPr="00CF7711">
              <w:rPr>
                <w:b/>
                <w:sz w:val="22"/>
                <w:szCs w:val="22"/>
              </w:rPr>
              <w:t xml:space="preserve">5 </w:t>
            </w:r>
          </w:p>
        </w:tc>
      </w:tr>
      <w:tr w:rsidR="00657321" w:rsidRPr="00CF7711" w14:paraId="6C996397" w14:textId="77777777" w:rsidTr="0009720A">
        <w:trPr>
          <w:trHeight w:val="3869"/>
        </w:trPr>
        <w:tc>
          <w:tcPr>
            <w:tcW w:w="1857" w:type="pct"/>
            <w:vMerge w:val="restart"/>
            <w:tcBorders>
              <w:top w:val="single" w:sz="4" w:space="0" w:color="000000"/>
              <w:left w:val="single" w:sz="4" w:space="0" w:color="000000"/>
              <w:bottom w:val="single" w:sz="4" w:space="0" w:color="000000"/>
              <w:right w:val="single" w:sz="4" w:space="0" w:color="000000"/>
            </w:tcBorders>
          </w:tcPr>
          <w:p w14:paraId="058ED735" w14:textId="77777777" w:rsidR="00657321" w:rsidRPr="00CF7711" w:rsidRDefault="00657321" w:rsidP="0009720A">
            <w:pPr>
              <w:spacing w:after="19" w:line="259" w:lineRule="auto"/>
              <w:rPr>
                <w:sz w:val="22"/>
                <w:szCs w:val="22"/>
              </w:rPr>
            </w:pPr>
            <w:r w:rsidRPr="00CF7711">
              <w:rPr>
                <w:sz w:val="22"/>
                <w:szCs w:val="22"/>
              </w:rPr>
              <w:t xml:space="preserve"> </w:t>
            </w:r>
          </w:p>
          <w:p w14:paraId="53E2C101" w14:textId="77777777" w:rsidR="00657321" w:rsidRPr="00CF7711" w:rsidRDefault="00657321" w:rsidP="0009720A">
            <w:pPr>
              <w:spacing w:after="16" w:line="259" w:lineRule="auto"/>
              <w:rPr>
                <w:sz w:val="22"/>
                <w:szCs w:val="22"/>
              </w:rPr>
            </w:pPr>
            <w:r w:rsidRPr="00CF7711">
              <w:rPr>
                <w:b/>
                <w:sz w:val="22"/>
                <w:szCs w:val="22"/>
                <w:u w:val="single" w:color="000000"/>
              </w:rPr>
              <w:t>A.3.3. Finansal yönetim</w:t>
            </w:r>
            <w:r w:rsidRPr="00CF7711">
              <w:rPr>
                <w:b/>
                <w:sz w:val="22"/>
                <w:szCs w:val="22"/>
              </w:rPr>
              <w:t xml:space="preserve"> </w:t>
            </w:r>
          </w:p>
          <w:p w14:paraId="3D131868" w14:textId="77777777" w:rsidR="00657321" w:rsidRPr="00CF7711" w:rsidRDefault="00657321" w:rsidP="0009720A">
            <w:pPr>
              <w:spacing w:line="276" w:lineRule="auto"/>
              <w:rPr>
                <w:sz w:val="22"/>
                <w:szCs w:val="22"/>
              </w:rPr>
            </w:pPr>
            <w:r w:rsidRPr="00CF7711">
              <w:rPr>
                <w:sz w:val="22"/>
                <w:szCs w:val="22"/>
              </w:rPr>
              <w:t xml:space="preserve">Temel gelir ve gider kalemleri tanımlanmıştır ve yıllar içinde izlenmektedir.  </w:t>
            </w:r>
          </w:p>
          <w:p w14:paraId="209C2DD7" w14:textId="77777777" w:rsidR="00657321" w:rsidRPr="00CF7711" w:rsidRDefault="00657321" w:rsidP="0009720A">
            <w:pPr>
              <w:spacing w:line="259" w:lineRule="auto"/>
              <w:ind w:right="61"/>
              <w:rPr>
                <w:strike/>
                <w:sz w:val="22"/>
                <w:szCs w:val="22"/>
              </w:rPr>
            </w:pPr>
            <w:r w:rsidRPr="00CF7711">
              <w:rPr>
                <w:strike/>
                <w:sz w:val="22"/>
                <w:szCs w:val="22"/>
              </w:rPr>
              <w:t xml:space="preserve"> </w:t>
            </w:r>
          </w:p>
        </w:tc>
        <w:tc>
          <w:tcPr>
            <w:tcW w:w="620" w:type="pct"/>
            <w:tcBorders>
              <w:top w:val="single" w:sz="4" w:space="0" w:color="000000"/>
              <w:left w:val="single" w:sz="4" w:space="0" w:color="000000"/>
              <w:bottom w:val="single" w:sz="4" w:space="0" w:color="000000"/>
              <w:right w:val="single" w:sz="4" w:space="0" w:color="000000"/>
            </w:tcBorders>
            <w:shd w:val="clear" w:color="auto" w:fill="FDDFE8"/>
          </w:tcPr>
          <w:p w14:paraId="229765B4" w14:textId="77777777" w:rsidR="00657321" w:rsidRPr="00CF7711" w:rsidRDefault="00657321" w:rsidP="0009720A">
            <w:pPr>
              <w:spacing w:line="259" w:lineRule="auto"/>
              <w:ind w:left="2"/>
              <w:rPr>
                <w:sz w:val="22"/>
                <w:szCs w:val="22"/>
              </w:rPr>
            </w:pPr>
            <w:r w:rsidRPr="00CF7711">
              <w:rPr>
                <w:sz w:val="22"/>
                <w:szCs w:val="22"/>
              </w:rPr>
              <w:t xml:space="preserve">Birimde finansal kaynakların yönetimine ilişkin tanımlı süreçler bulunmamaktadır. </w:t>
            </w:r>
          </w:p>
        </w:tc>
        <w:tc>
          <w:tcPr>
            <w:tcW w:w="546" w:type="pct"/>
            <w:tcBorders>
              <w:top w:val="single" w:sz="4" w:space="0" w:color="000000"/>
              <w:left w:val="single" w:sz="4" w:space="0" w:color="000000"/>
              <w:bottom w:val="single" w:sz="4" w:space="0" w:color="000000"/>
              <w:right w:val="single" w:sz="4" w:space="0" w:color="000000"/>
            </w:tcBorders>
            <w:shd w:val="clear" w:color="auto" w:fill="FECEDD"/>
          </w:tcPr>
          <w:p w14:paraId="252560A4" w14:textId="77777777" w:rsidR="00657321" w:rsidRPr="00CF7711" w:rsidRDefault="00657321" w:rsidP="0009720A">
            <w:pPr>
              <w:spacing w:after="19" w:line="259" w:lineRule="auto"/>
              <w:ind w:left="1"/>
              <w:rPr>
                <w:sz w:val="22"/>
                <w:szCs w:val="22"/>
              </w:rPr>
            </w:pPr>
            <w:r w:rsidRPr="00CF7711">
              <w:rPr>
                <w:sz w:val="22"/>
                <w:szCs w:val="22"/>
              </w:rPr>
              <w:t xml:space="preserve">Birimde finansal kaynakların yönetimine ilişkin olarak stratejik hedefler ile uyumlu tanımlı süreçler bulunmaktadır.  </w:t>
            </w:r>
          </w:p>
        </w:tc>
        <w:tc>
          <w:tcPr>
            <w:tcW w:w="625" w:type="pct"/>
            <w:tcBorders>
              <w:top w:val="single" w:sz="4" w:space="0" w:color="000000"/>
              <w:left w:val="single" w:sz="4" w:space="0" w:color="000000"/>
              <w:bottom w:val="single" w:sz="4" w:space="0" w:color="000000"/>
              <w:right w:val="single" w:sz="4" w:space="0" w:color="000000"/>
            </w:tcBorders>
            <w:shd w:val="clear" w:color="auto" w:fill="E59BB2"/>
          </w:tcPr>
          <w:p w14:paraId="25F93A8A" w14:textId="77777777" w:rsidR="00657321" w:rsidRPr="00CF7711" w:rsidRDefault="00657321" w:rsidP="0009720A">
            <w:pPr>
              <w:spacing w:line="259" w:lineRule="auto"/>
              <w:ind w:left="1"/>
              <w:rPr>
                <w:sz w:val="22"/>
                <w:szCs w:val="22"/>
              </w:rPr>
            </w:pPr>
            <w:r w:rsidRPr="00CF7711">
              <w:rPr>
                <w:sz w:val="22"/>
                <w:szCs w:val="22"/>
              </w:rPr>
              <w:t>Birimin genelinde finansal kaynakların yönetime ilişkin uygulamalar tanımlı süreçlere uygun biçimde yürütülmektedir.</w:t>
            </w:r>
            <w:r w:rsidRPr="00CF7711">
              <w:rPr>
                <w:b/>
                <w:i/>
                <w:sz w:val="22"/>
                <w:szCs w:val="22"/>
              </w:rPr>
              <w:t xml:space="preserve"> </w:t>
            </w:r>
          </w:p>
        </w:tc>
        <w:tc>
          <w:tcPr>
            <w:tcW w:w="752" w:type="pct"/>
            <w:tcBorders>
              <w:top w:val="single" w:sz="4" w:space="0" w:color="000000"/>
              <w:left w:val="single" w:sz="4" w:space="0" w:color="000000"/>
              <w:bottom w:val="single" w:sz="4" w:space="0" w:color="000000"/>
              <w:right w:val="single" w:sz="4" w:space="0" w:color="000000"/>
            </w:tcBorders>
            <w:shd w:val="clear" w:color="auto" w:fill="DE829E"/>
          </w:tcPr>
          <w:p w14:paraId="65477422" w14:textId="77777777" w:rsidR="00657321" w:rsidRPr="00CF7711" w:rsidRDefault="00657321" w:rsidP="0009720A">
            <w:pPr>
              <w:spacing w:line="259" w:lineRule="auto"/>
              <w:ind w:left="1"/>
              <w:rPr>
                <w:sz w:val="22"/>
                <w:szCs w:val="22"/>
              </w:rPr>
            </w:pPr>
            <w:r w:rsidRPr="00CF7711">
              <w:rPr>
                <w:sz w:val="22"/>
                <w:szCs w:val="22"/>
              </w:rPr>
              <w:t xml:space="preserve">Birimde finansal kaynakların yönetim süreçleri izlenmekte ve iyileştirilmektedir. </w:t>
            </w:r>
            <w:r w:rsidRPr="00CF7711">
              <w:rPr>
                <w:b/>
                <w:i/>
                <w:color w:val="1F3763"/>
                <w:sz w:val="22"/>
                <w:szCs w:val="22"/>
              </w:rPr>
              <w:t xml:space="preserve"> </w:t>
            </w:r>
          </w:p>
        </w:tc>
        <w:tc>
          <w:tcPr>
            <w:tcW w:w="601" w:type="pct"/>
            <w:tcBorders>
              <w:top w:val="single" w:sz="4" w:space="0" w:color="000000"/>
              <w:left w:val="single" w:sz="4" w:space="0" w:color="000000"/>
              <w:bottom w:val="single" w:sz="4" w:space="0" w:color="000000"/>
              <w:right w:val="single" w:sz="4" w:space="0" w:color="000000"/>
            </w:tcBorders>
            <w:shd w:val="clear" w:color="auto" w:fill="D87292"/>
          </w:tcPr>
          <w:p w14:paraId="013F1871" w14:textId="77777777" w:rsidR="00657321" w:rsidRPr="00CF7711" w:rsidRDefault="00657321" w:rsidP="0009720A">
            <w:pPr>
              <w:spacing w:line="259" w:lineRule="auto"/>
              <w:ind w:left="1"/>
              <w:rPr>
                <w:sz w:val="22"/>
                <w:szCs w:val="22"/>
              </w:rPr>
            </w:pPr>
            <w:r w:rsidRPr="00CF7711">
              <w:rPr>
                <w:sz w:val="22"/>
                <w:szCs w:val="22"/>
              </w:rPr>
              <w:t xml:space="preserve">İçselleştirilmiş, sistematik, sürdürülebilir ve örnek gösterilebilir uygulamalar bulunmaktadır. </w:t>
            </w:r>
          </w:p>
        </w:tc>
      </w:tr>
      <w:tr w:rsidR="00657321" w:rsidRPr="00CF7711" w14:paraId="002E0934" w14:textId="77777777" w:rsidTr="0009720A">
        <w:trPr>
          <w:trHeight w:val="3551"/>
        </w:trPr>
        <w:tc>
          <w:tcPr>
            <w:tcW w:w="1857" w:type="pct"/>
            <w:vMerge/>
            <w:tcBorders>
              <w:top w:val="nil"/>
              <w:left w:val="single" w:sz="4" w:space="0" w:color="000000"/>
              <w:bottom w:val="single" w:sz="4" w:space="0" w:color="000000"/>
              <w:right w:val="single" w:sz="4" w:space="0" w:color="000000"/>
            </w:tcBorders>
          </w:tcPr>
          <w:p w14:paraId="538E8F11" w14:textId="77777777" w:rsidR="00657321" w:rsidRPr="00CF7711" w:rsidRDefault="00657321" w:rsidP="0009720A">
            <w:pPr>
              <w:spacing w:after="160" w:line="259" w:lineRule="auto"/>
              <w:rPr>
                <w:sz w:val="22"/>
                <w:szCs w:val="22"/>
              </w:rPr>
            </w:pPr>
          </w:p>
        </w:tc>
        <w:tc>
          <w:tcPr>
            <w:tcW w:w="3143" w:type="pct"/>
            <w:gridSpan w:val="5"/>
            <w:tcBorders>
              <w:top w:val="single" w:sz="4" w:space="0" w:color="000000"/>
              <w:left w:val="single" w:sz="4" w:space="0" w:color="000000"/>
              <w:bottom w:val="single" w:sz="4" w:space="0" w:color="000000"/>
              <w:right w:val="single" w:sz="4" w:space="0" w:color="000000"/>
            </w:tcBorders>
            <w:shd w:val="clear" w:color="auto" w:fill="E5AEC0"/>
          </w:tcPr>
          <w:p w14:paraId="1F136442" w14:textId="77777777" w:rsidR="00657321" w:rsidRPr="00CF7711" w:rsidRDefault="00657321" w:rsidP="0009720A">
            <w:pPr>
              <w:spacing w:after="19" w:line="259" w:lineRule="auto"/>
              <w:ind w:left="2"/>
              <w:rPr>
                <w:sz w:val="22"/>
                <w:szCs w:val="22"/>
              </w:rPr>
            </w:pPr>
            <w:r w:rsidRPr="00CF7711">
              <w:rPr>
                <w:sz w:val="22"/>
                <w:szCs w:val="22"/>
              </w:rPr>
              <w:t xml:space="preserve"> </w:t>
            </w:r>
          </w:p>
          <w:p w14:paraId="45F9ECBA" w14:textId="77777777" w:rsidR="00657321" w:rsidRPr="00CF7711" w:rsidRDefault="00657321" w:rsidP="0009720A">
            <w:pPr>
              <w:spacing w:after="28" w:line="259" w:lineRule="auto"/>
              <w:ind w:left="120"/>
              <w:rPr>
                <w:sz w:val="22"/>
                <w:szCs w:val="22"/>
              </w:rPr>
            </w:pPr>
            <w:r w:rsidRPr="00CF7711">
              <w:rPr>
                <w:b/>
                <w:i/>
                <w:sz w:val="22"/>
                <w:szCs w:val="22"/>
              </w:rPr>
              <w:t xml:space="preserve">Örnek Kanıtlar </w:t>
            </w:r>
          </w:p>
          <w:p w14:paraId="1FFB709E" w14:textId="77777777" w:rsidR="00657321" w:rsidRPr="00CF7711" w:rsidRDefault="00657321" w:rsidP="006C0B07">
            <w:pPr>
              <w:numPr>
                <w:ilvl w:val="0"/>
                <w:numId w:val="15"/>
              </w:numPr>
              <w:spacing w:after="27"/>
              <w:ind w:hanging="360"/>
              <w:rPr>
                <w:sz w:val="22"/>
                <w:szCs w:val="22"/>
              </w:rPr>
            </w:pPr>
            <w:r w:rsidRPr="00CF7711">
              <w:rPr>
                <w:i/>
                <w:sz w:val="22"/>
                <w:szCs w:val="22"/>
              </w:rPr>
              <w:t xml:space="preserve">Finansal kaynakların yönetimine ilişkin tanımlı süreçler ve uygulamalar (Kaynak dağılımı, kaynakların etkin ve verimli kullanılması, kaynak çeşitliliği) </w:t>
            </w:r>
          </w:p>
          <w:p w14:paraId="0C1C1719" w14:textId="77777777" w:rsidR="00657321" w:rsidRPr="00CF7711" w:rsidRDefault="00657321" w:rsidP="006C0B07">
            <w:pPr>
              <w:numPr>
                <w:ilvl w:val="0"/>
                <w:numId w:val="15"/>
              </w:numPr>
              <w:spacing w:line="259" w:lineRule="auto"/>
              <w:ind w:hanging="360"/>
              <w:rPr>
                <w:sz w:val="22"/>
                <w:szCs w:val="22"/>
              </w:rPr>
            </w:pPr>
            <w:r w:rsidRPr="00CF7711">
              <w:rPr>
                <w:i/>
                <w:sz w:val="22"/>
                <w:szCs w:val="22"/>
              </w:rPr>
              <w:t xml:space="preserve">Finansal kaynakların planlama, kullanım ve izleme uygulamalarının kurumun stratejik planı ile uyumu </w:t>
            </w:r>
          </w:p>
          <w:p w14:paraId="2CAEC850" w14:textId="77777777" w:rsidR="00657321" w:rsidRPr="00CF7711" w:rsidRDefault="00657321" w:rsidP="006C0B07">
            <w:pPr>
              <w:numPr>
                <w:ilvl w:val="0"/>
                <w:numId w:val="15"/>
              </w:numPr>
              <w:spacing w:line="259" w:lineRule="auto"/>
              <w:ind w:hanging="360"/>
              <w:rPr>
                <w:sz w:val="22"/>
                <w:szCs w:val="22"/>
              </w:rPr>
            </w:pPr>
            <w:r w:rsidRPr="00CF7711">
              <w:rPr>
                <w:i/>
                <w:sz w:val="22"/>
                <w:szCs w:val="22"/>
              </w:rPr>
              <w:t xml:space="preserve">Finansal kaynakların yönetimi süreçlerine ilişkin izleme ve iyileştirme kanıtları </w:t>
            </w:r>
          </w:p>
          <w:p w14:paraId="484781AC" w14:textId="77777777" w:rsidR="00657321" w:rsidRPr="00CF7711" w:rsidRDefault="00657321" w:rsidP="006C0B07">
            <w:pPr>
              <w:numPr>
                <w:ilvl w:val="0"/>
                <w:numId w:val="15"/>
              </w:numPr>
              <w:ind w:hanging="360"/>
              <w:rPr>
                <w:sz w:val="22"/>
                <w:szCs w:val="22"/>
              </w:rPr>
            </w:pPr>
            <w:r w:rsidRPr="00CF7711">
              <w:rPr>
                <w:i/>
                <w:sz w:val="22"/>
                <w:szCs w:val="22"/>
              </w:rPr>
              <w:t xml:space="preserve">Standart uygulamalar ve mevzuatın yanı sıra; birimin ihtiyaçları doğrultusunda geliştirdiği özgün yaklaşım ve uygulamalarına ilişkin kanıtlar </w:t>
            </w:r>
          </w:p>
          <w:p w14:paraId="7A4690CD" w14:textId="77777777" w:rsidR="00657321" w:rsidRPr="00CF7711" w:rsidRDefault="00657321" w:rsidP="0009720A">
            <w:pPr>
              <w:spacing w:line="259" w:lineRule="auto"/>
              <w:ind w:left="929"/>
              <w:rPr>
                <w:sz w:val="22"/>
                <w:szCs w:val="22"/>
              </w:rPr>
            </w:pPr>
            <w:r w:rsidRPr="00CF7711">
              <w:rPr>
                <w:i/>
                <w:sz w:val="22"/>
                <w:szCs w:val="22"/>
              </w:rPr>
              <w:t xml:space="preserve"> </w:t>
            </w:r>
          </w:p>
        </w:tc>
      </w:tr>
    </w:tbl>
    <w:p w14:paraId="0123C5C5" w14:textId="77777777" w:rsidR="00657321" w:rsidRPr="00CF7711" w:rsidRDefault="00657321" w:rsidP="00657321">
      <w:pPr>
        <w:spacing w:line="259" w:lineRule="auto"/>
        <w:rPr>
          <w:sz w:val="22"/>
          <w:szCs w:val="22"/>
        </w:rPr>
      </w:pPr>
      <w:r w:rsidRPr="00CF7711">
        <w:rPr>
          <w:sz w:val="22"/>
          <w:szCs w:val="22"/>
        </w:rPr>
        <w:t xml:space="preserve"> </w:t>
      </w:r>
    </w:p>
    <w:p w14:paraId="5466BAAF" w14:textId="77777777" w:rsidR="00657321" w:rsidRPr="00CF7711" w:rsidRDefault="00657321" w:rsidP="00657321">
      <w:pPr>
        <w:spacing w:line="259" w:lineRule="auto"/>
        <w:rPr>
          <w:sz w:val="22"/>
          <w:szCs w:val="22"/>
        </w:rPr>
      </w:pPr>
      <w:r w:rsidRPr="00CF7711">
        <w:rPr>
          <w:sz w:val="22"/>
          <w:szCs w:val="22"/>
        </w:rPr>
        <w:t xml:space="preserve"> </w:t>
      </w:r>
    </w:p>
    <w:tbl>
      <w:tblPr>
        <w:tblStyle w:val="TableGrid"/>
        <w:tblW w:w="5000" w:type="pct"/>
        <w:tblInd w:w="0" w:type="dxa"/>
        <w:tblCellMar>
          <w:left w:w="107" w:type="dxa"/>
          <w:right w:w="57" w:type="dxa"/>
        </w:tblCellMar>
        <w:tblLook w:val="04A0" w:firstRow="1" w:lastRow="0" w:firstColumn="1" w:lastColumn="0" w:noHBand="0" w:noVBand="1"/>
      </w:tblPr>
      <w:tblGrid>
        <w:gridCol w:w="5699"/>
        <w:gridCol w:w="1903"/>
        <w:gridCol w:w="1676"/>
        <w:gridCol w:w="1918"/>
        <w:gridCol w:w="2308"/>
        <w:gridCol w:w="1841"/>
      </w:tblGrid>
      <w:tr w:rsidR="00657321" w:rsidRPr="00CF7711" w14:paraId="52D7D18E" w14:textId="77777777" w:rsidTr="0009720A">
        <w:trPr>
          <w:trHeight w:val="402"/>
        </w:trPr>
        <w:tc>
          <w:tcPr>
            <w:tcW w:w="1857" w:type="pct"/>
            <w:tcBorders>
              <w:top w:val="single" w:sz="4" w:space="0" w:color="000000"/>
              <w:left w:val="single" w:sz="4" w:space="0" w:color="000000"/>
              <w:bottom w:val="single" w:sz="4" w:space="0" w:color="000000"/>
              <w:right w:val="nil"/>
            </w:tcBorders>
            <w:shd w:val="clear" w:color="auto" w:fill="FFCADE"/>
            <w:vAlign w:val="center"/>
          </w:tcPr>
          <w:p w14:paraId="0414A28F" w14:textId="77777777" w:rsidR="00657321" w:rsidRPr="00CF7711" w:rsidRDefault="00657321" w:rsidP="0009720A">
            <w:pPr>
              <w:spacing w:after="160" w:line="259" w:lineRule="auto"/>
              <w:rPr>
                <w:sz w:val="22"/>
                <w:szCs w:val="22"/>
              </w:rPr>
            </w:pPr>
            <w:r w:rsidRPr="00CF7711">
              <w:rPr>
                <w:sz w:val="22"/>
                <w:szCs w:val="22"/>
              </w:rPr>
              <w:lastRenderedPageBreak/>
              <w:t xml:space="preserve"> </w:t>
            </w:r>
          </w:p>
        </w:tc>
        <w:tc>
          <w:tcPr>
            <w:tcW w:w="3143" w:type="pct"/>
            <w:gridSpan w:val="5"/>
            <w:tcBorders>
              <w:top w:val="single" w:sz="4" w:space="0" w:color="000000"/>
              <w:left w:val="nil"/>
              <w:bottom w:val="single" w:sz="4" w:space="0" w:color="000000"/>
              <w:right w:val="single" w:sz="4" w:space="0" w:color="000000"/>
            </w:tcBorders>
            <w:shd w:val="clear" w:color="auto" w:fill="FFCADE"/>
            <w:vAlign w:val="center"/>
          </w:tcPr>
          <w:p w14:paraId="26ACEB9E" w14:textId="77777777" w:rsidR="00657321" w:rsidRPr="00CF7711" w:rsidRDefault="00657321" w:rsidP="0009720A">
            <w:pPr>
              <w:tabs>
                <w:tab w:val="center" w:pos="3643"/>
                <w:tab w:val="right" w:pos="9909"/>
              </w:tabs>
              <w:spacing w:line="259" w:lineRule="auto"/>
              <w:rPr>
                <w:sz w:val="22"/>
                <w:szCs w:val="22"/>
              </w:rPr>
            </w:pPr>
            <w:r w:rsidRPr="00CF7711">
              <w:rPr>
                <w:sz w:val="22"/>
                <w:szCs w:val="22"/>
              </w:rPr>
              <w:tab/>
              <w:t xml:space="preserve"> </w:t>
            </w:r>
            <w:r w:rsidRPr="00CF7711">
              <w:rPr>
                <w:sz w:val="22"/>
                <w:szCs w:val="22"/>
              </w:rPr>
              <w:tab/>
            </w:r>
            <w:r w:rsidRPr="00CF7711">
              <w:rPr>
                <w:b/>
                <w:color w:val="7B0B4E"/>
                <w:sz w:val="22"/>
                <w:szCs w:val="22"/>
              </w:rPr>
              <w:t>A. LİDERLİK, YÖNETİM ve KALİTE</w:t>
            </w:r>
            <w:r w:rsidRPr="00CF7711">
              <w:rPr>
                <w:b/>
                <w:sz w:val="22"/>
                <w:szCs w:val="22"/>
              </w:rPr>
              <w:t xml:space="preserve"> </w:t>
            </w:r>
          </w:p>
        </w:tc>
      </w:tr>
      <w:tr w:rsidR="00657321" w:rsidRPr="00CF7711" w14:paraId="3244EAD4" w14:textId="77777777" w:rsidTr="0009720A">
        <w:trPr>
          <w:trHeight w:val="629"/>
        </w:trPr>
        <w:tc>
          <w:tcPr>
            <w:tcW w:w="1857" w:type="pct"/>
            <w:tcBorders>
              <w:top w:val="single" w:sz="4" w:space="0" w:color="000000"/>
              <w:left w:val="single" w:sz="4" w:space="0" w:color="000000"/>
              <w:bottom w:val="single" w:sz="4" w:space="0" w:color="000000"/>
              <w:right w:val="nil"/>
            </w:tcBorders>
            <w:shd w:val="clear" w:color="auto" w:fill="FFCADE"/>
            <w:vAlign w:val="center"/>
          </w:tcPr>
          <w:p w14:paraId="3C8F2787" w14:textId="77777777" w:rsidR="00657321" w:rsidRPr="00CF7711" w:rsidRDefault="00657321" w:rsidP="0009720A">
            <w:pPr>
              <w:spacing w:after="32" w:line="259" w:lineRule="auto"/>
              <w:rPr>
                <w:sz w:val="22"/>
                <w:szCs w:val="22"/>
              </w:rPr>
            </w:pPr>
            <w:r w:rsidRPr="00CF7711">
              <w:rPr>
                <w:b/>
                <w:sz w:val="22"/>
                <w:szCs w:val="22"/>
              </w:rPr>
              <w:t xml:space="preserve">A.3. Yönetim Sistemleri </w:t>
            </w:r>
          </w:p>
        </w:tc>
        <w:tc>
          <w:tcPr>
            <w:tcW w:w="3143" w:type="pct"/>
            <w:gridSpan w:val="5"/>
            <w:tcBorders>
              <w:top w:val="single" w:sz="4" w:space="0" w:color="000000"/>
              <w:left w:val="nil"/>
              <w:bottom w:val="single" w:sz="4" w:space="0" w:color="000000"/>
              <w:right w:val="single" w:sz="4" w:space="0" w:color="000000"/>
            </w:tcBorders>
            <w:shd w:val="clear" w:color="auto" w:fill="FFCADE"/>
            <w:vAlign w:val="center"/>
          </w:tcPr>
          <w:p w14:paraId="5AEC31F2" w14:textId="77777777" w:rsidR="00657321" w:rsidRPr="00CF7711" w:rsidRDefault="00657321" w:rsidP="0009720A">
            <w:pPr>
              <w:spacing w:line="259" w:lineRule="auto"/>
              <w:rPr>
                <w:sz w:val="22"/>
                <w:szCs w:val="22"/>
              </w:rPr>
            </w:pPr>
          </w:p>
        </w:tc>
      </w:tr>
      <w:tr w:rsidR="00657321" w:rsidRPr="00CF7711" w14:paraId="5298AB29" w14:textId="77777777" w:rsidTr="0009720A">
        <w:trPr>
          <w:trHeight w:val="319"/>
        </w:trPr>
        <w:tc>
          <w:tcPr>
            <w:tcW w:w="1857"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18F19FA9" w14:textId="77777777" w:rsidR="00657321" w:rsidRPr="00CF7711" w:rsidRDefault="00657321" w:rsidP="0009720A">
            <w:pPr>
              <w:spacing w:line="259" w:lineRule="auto"/>
              <w:rPr>
                <w:sz w:val="22"/>
                <w:szCs w:val="22"/>
              </w:rPr>
            </w:pPr>
            <w:r w:rsidRPr="00CF7711">
              <w:rPr>
                <w:sz w:val="22"/>
                <w:szCs w:val="22"/>
              </w:rPr>
              <w:t xml:space="preserve"> </w:t>
            </w:r>
          </w:p>
        </w:tc>
        <w:tc>
          <w:tcPr>
            <w:tcW w:w="620"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0886C54E" w14:textId="77777777" w:rsidR="00657321" w:rsidRPr="00CF7711" w:rsidRDefault="00657321" w:rsidP="0009720A">
            <w:pPr>
              <w:spacing w:line="259" w:lineRule="auto"/>
              <w:ind w:right="45"/>
              <w:jc w:val="center"/>
              <w:rPr>
                <w:sz w:val="22"/>
                <w:szCs w:val="22"/>
              </w:rPr>
            </w:pPr>
            <w:r w:rsidRPr="00CF7711">
              <w:rPr>
                <w:b/>
                <w:sz w:val="22"/>
                <w:szCs w:val="22"/>
              </w:rPr>
              <w:t xml:space="preserve">1 </w:t>
            </w:r>
          </w:p>
        </w:tc>
        <w:tc>
          <w:tcPr>
            <w:tcW w:w="546"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354BE993" w14:textId="77777777" w:rsidR="00657321" w:rsidRPr="00CF7711" w:rsidRDefault="00657321" w:rsidP="0009720A">
            <w:pPr>
              <w:spacing w:line="259" w:lineRule="auto"/>
              <w:ind w:right="51"/>
              <w:jc w:val="center"/>
              <w:rPr>
                <w:sz w:val="22"/>
                <w:szCs w:val="22"/>
              </w:rPr>
            </w:pPr>
            <w:r w:rsidRPr="00CF7711">
              <w:rPr>
                <w:b/>
                <w:sz w:val="22"/>
                <w:szCs w:val="22"/>
              </w:rPr>
              <w:t xml:space="preserve">2 </w:t>
            </w:r>
          </w:p>
        </w:tc>
        <w:tc>
          <w:tcPr>
            <w:tcW w:w="625"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3C4C74A2" w14:textId="77777777" w:rsidR="00657321" w:rsidRPr="00CF7711" w:rsidRDefault="00657321" w:rsidP="0009720A">
            <w:pPr>
              <w:spacing w:line="259" w:lineRule="auto"/>
              <w:ind w:right="48"/>
              <w:jc w:val="center"/>
              <w:rPr>
                <w:sz w:val="22"/>
                <w:szCs w:val="22"/>
              </w:rPr>
            </w:pPr>
            <w:r w:rsidRPr="00CF7711">
              <w:rPr>
                <w:b/>
                <w:sz w:val="22"/>
                <w:szCs w:val="22"/>
              </w:rPr>
              <w:t xml:space="preserve">3 </w:t>
            </w:r>
          </w:p>
        </w:tc>
        <w:tc>
          <w:tcPr>
            <w:tcW w:w="752"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5C234896" w14:textId="77777777" w:rsidR="00657321" w:rsidRPr="00CF7711" w:rsidRDefault="00657321" w:rsidP="0009720A">
            <w:pPr>
              <w:spacing w:line="259" w:lineRule="auto"/>
              <w:ind w:right="53"/>
              <w:jc w:val="center"/>
              <w:rPr>
                <w:sz w:val="22"/>
                <w:szCs w:val="22"/>
              </w:rPr>
            </w:pPr>
            <w:r w:rsidRPr="00CF7711">
              <w:rPr>
                <w:b/>
                <w:sz w:val="22"/>
                <w:szCs w:val="22"/>
              </w:rPr>
              <w:t xml:space="preserve">4 </w:t>
            </w:r>
          </w:p>
        </w:tc>
        <w:tc>
          <w:tcPr>
            <w:tcW w:w="601"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50A4853F" w14:textId="77777777" w:rsidR="00657321" w:rsidRPr="00CF7711" w:rsidRDefault="00657321" w:rsidP="0009720A">
            <w:pPr>
              <w:spacing w:line="259" w:lineRule="auto"/>
              <w:ind w:right="45"/>
              <w:jc w:val="center"/>
              <w:rPr>
                <w:sz w:val="22"/>
                <w:szCs w:val="22"/>
              </w:rPr>
            </w:pPr>
            <w:r w:rsidRPr="00CF7711">
              <w:rPr>
                <w:b/>
                <w:sz w:val="22"/>
                <w:szCs w:val="22"/>
              </w:rPr>
              <w:t xml:space="preserve">5 </w:t>
            </w:r>
          </w:p>
        </w:tc>
      </w:tr>
      <w:tr w:rsidR="00657321" w:rsidRPr="00CF7711" w14:paraId="10CE5765" w14:textId="77777777" w:rsidTr="0009720A">
        <w:trPr>
          <w:trHeight w:val="3869"/>
        </w:trPr>
        <w:tc>
          <w:tcPr>
            <w:tcW w:w="1857" w:type="pct"/>
            <w:vMerge w:val="restart"/>
            <w:tcBorders>
              <w:top w:val="single" w:sz="4" w:space="0" w:color="000000"/>
              <w:left w:val="single" w:sz="4" w:space="0" w:color="000000"/>
              <w:bottom w:val="single" w:sz="4" w:space="0" w:color="000000"/>
              <w:right w:val="single" w:sz="4" w:space="0" w:color="000000"/>
            </w:tcBorders>
          </w:tcPr>
          <w:p w14:paraId="45EB259A" w14:textId="77777777" w:rsidR="00657321" w:rsidRPr="00CF7711" w:rsidRDefault="00657321" w:rsidP="0009720A">
            <w:pPr>
              <w:spacing w:after="19" w:line="259" w:lineRule="auto"/>
              <w:rPr>
                <w:sz w:val="22"/>
                <w:szCs w:val="22"/>
              </w:rPr>
            </w:pPr>
            <w:r w:rsidRPr="00CF7711">
              <w:rPr>
                <w:sz w:val="22"/>
                <w:szCs w:val="22"/>
              </w:rPr>
              <w:t xml:space="preserve"> </w:t>
            </w:r>
          </w:p>
          <w:p w14:paraId="690E5963" w14:textId="77777777" w:rsidR="00657321" w:rsidRPr="00CF7711" w:rsidRDefault="00657321" w:rsidP="0009720A">
            <w:pPr>
              <w:spacing w:after="16" w:line="259" w:lineRule="auto"/>
              <w:rPr>
                <w:sz w:val="22"/>
                <w:szCs w:val="22"/>
              </w:rPr>
            </w:pPr>
            <w:r w:rsidRPr="00CF7711">
              <w:rPr>
                <w:b/>
                <w:sz w:val="22"/>
                <w:szCs w:val="22"/>
                <w:u w:val="single" w:color="000000"/>
              </w:rPr>
              <w:t>A.3.4. Süreç yönetimi</w:t>
            </w:r>
            <w:r w:rsidRPr="00CF7711">
              <w:rPr>
                <w:b/>
                <w:sz w:val="22"/>
                <w:szCs w:val="22"/>
              </w:rPr>
              <w:t xml:space="preserve"> </w:t>
            </w:r>
          </w:p>
          <w:p w14:paraId="66882000" w14:textId="77777777" w:rsidR="00657321" w:rsidRPr="00CF7711" w:rsidRDefault="00657321" w:rsidP="0009720A">
            <w:pPr>
              <w:spacing w:after="1" w:line="275" w:lineRule="auto"/>
              <w:ind w:right="49"/>
              <w:rPr>
                <w:sz w:val="22"/>
                <w:szCs w:val="22"/>
              </w:rPr>
            </w:pPr>
            <w:r w:rsidRPr="00CF7711">
              <w:rPr>
                <w:sz w:val="22"/>
                <w:szCs w:val="22"/>
              </w:rPr>
              <w:t xml:space="preserve">Tüm etkinliklere ait süreçler ve alt süreçler (uzaktan eğitim </w:t>
            </w:r>
            <w:proofErr w:type="gramStart"/>
            <w:r w:rsidRPr="00CF7711">
              <w:rPr>
                <w:sz w:val="22"/>
                <w:szCs w:val="22"/>
              </w:rPr>
              <w:t>dahil</w:t>
            </w:r>
            <w:proofErr w:type="gramEnd"/>
            <w:r w:rsidRPr="00CF7711">
              <w:rPr>
                <w:sz w:val="22"/>
                <w:szCs w:val="22"/>
              </w:rPr>
              <w:t xml:space="preserve">) tanımlıdır. Süreçlerdeki sorumlular, iş akışı, yönetim, sahiplenme yazılıdır ve birimce içselleştirilmiştir. Süreç yönetiminin başarılı olduğunun kanıtları vardır. Sürekli süreç iyileştirme döngüsü kurulmuştur.  </w:t>
            </w:r>
          </w:p>
          <w:p w14:paraId="0F409591" w14:textId="77777777" w:rsidR="00657321" w:rsidRPr="00CF7711" w:rsidRDefault="00657321" w:rsidP="0009720A">
            <w:pPr>
              <w:spacing w:line="259" w:lineRule="auto"/>
              <w:rPr>
                <w:sz w:val="22"/>
                <w:szCs w:val="22"/>
              </w:rPr>
            </w:pPr>
            <w:r w:rsidRPr="00CF7711">
              <w:rPr>
                <w:sz w:val="22"/>
                <w:szCs w:val="22"/>
              </w:rPr>
              <w:t xml:space="preserve"> </w:t>
            </w:r>
          </w:p>
        </w:tc>
        <w:tc>
          <w:tcPr>
            <w:tcW w:w="620" w:type="pct"/>
            <w:tcBorders>
              <w:top w:val="single" w:sz="4" w:space="0" w:color="000000"/>
              <w:left w:val="single" w:sz="4" w:space="0" w:color="000000"/>
              <w:bottom w:val="single" w:sz="4" w:space="0" w:color="000000"/>
              <w:right w:val="single" w:sz="4" w:space="0" w:color="000000"/>
            </w:tcBorders>
            <w:shd w:val="clear" w:color="auto" w:fill="FDDFE8"/>
          </w:tcPr>
          <w:p w14:paraId="3BB68EED" w14:textId="77777777" w:rsidR="00657321" w:rsidRPr="00CF7711" w:rsidRDefault="00657321" w:rsidP="0009720A">
            <w:pPr>
              <w:spacing w:line="259" w:lineRule="auto"/>
              <w:ind w:left="2"/>
              <w:rPr>
                <w:sz w:val="22"/>
                <w:szCs w:val="22"/>
              </w:rPr>
            </w:pPr>
            <w:r w:rsidRPr="00CF7711">
              <w:rPr>
                <w:sz w:val="22"/>
                <w:szCs w:val="22"/>
              </w:rPr>
              <w:t xml:space="preserve">Birimde eğitim ve öğretim, araştırma ve geliştirme, toplumsal katkı ve yönetim sistemine ilişkin süreçler tanımlanmamıştır. </w:t>
            </w:r>
          </w:p>
        </w:tc>
        <w:tc>
          <w:tcPr>
            <w:tcW w:w="546" w:type="pct"/>
            <w:tcBorders>
              <w:top w:val="single" w:sz="4" w:space="0" w:color="000000"/>
              <w:left w:val="single" w:sz="4" w:space="0" w:color="000000"/>
              <w:bottom w:val="single" w:sz="4" w:space="0" w:color="000000"/>
              <w:right w:val="single" w:sz="4" w:space="0" w:color="000000"/>
            </w:tcBorders>
            <w:shd w:val="clear" w:color="auto" w:fill="FECEDD"/>
          </w:tcPr>
          <w:p w14:paraId="6595FD3A" w14:textId="77777777" w:rsidR="00657321" w:rsidRPr="00CF7711" w:rsidRDefault="00657321" w:rsidP="0009720A">
            <w:pPr>
              <w:spacing w:line="259" w:lineRule="auto"/>
              <w:ind w:left="1"/>
              <w:rPr>
                <w:sz w:val="22"/>
                <w:szCs w:val="22"/>
              </w:rPr>
            </w:pPr>
            <w:r w:rsidRPr="00CF7711">
              <w:rPr>
                <w:sz w:val="22"/>
                <w:szCs w:val="22"/>
              </w:rPr>
              <w:t xml:space="preserve">Birimde eğitim ve öğretim, araştırma ve geliştirme, toplumsal katkı ve yönetim sistemi süreç ve alt süreçleri tanımlanmıştır.  </w:t>
            </w:r>
          </w:p>
        </w:tc>
        <w:tc>
          <w:tcPr>
            <w:tcW w:w="625" w:type="pct"/>
            <w:tcBorders>
              <w:top w:val="single" w:sz="4" w:space="0" w:color="000000"/>
              <w:left w:val="single" w:sz="4" w:space="0" w:color="000000"/>
              <w:bottom w:val="single" w:sz="4" w:space="0" w:color="000000"/>
              <w:right w:val="single" w:sz="4" w:space="0" w:color="000000"/>
            </w:tcBorders>
            <w:shd w:val="clear" w:color="auto" w:fill="E59BB2"/>
          </w:tcPr>
          <w:p w14:paraId="46207FD3" w14:textId="77777777" w:rsidR="00657321" w:rsidRPr="00CF7711" w:rsidRDefault="00657321" w:rsidP="0009720A">
            <w:pPr>
              <w:spacing w:line="259" w:lineRule="auto"/>
              <w:ind w:left="1"/>
              <w:rPr>
                <w:sz w:val="22"/>
                <w:szCs w:val="22"/>
              </w:rPr>
            </w:pPr>
            <w:r w:rsidRPr="00CF7711">
              <w:rPr>
                <w:sz w:val="22"/>
                <w:szCs w:val="22"/>
              </w:rPr>
              <w:t xml:space="preserve">Birimin genelinde tanımlı süreçler yönetilmektedir. </w:t>
            </w:r>
            <w:r w:rsidRPr="00CF7711">
              <w:rPr>
                <w:b/>
                <w:i/>
                <w:sz w:val="22"/>
                <w:szCs w:val="22"/>
              </w:rPr>
              <w:t xml:space="preserve"> </w:t>
            </w:r>
          </w:p>
        </w:tc>
        <w:tc>
          <w:tcPr>
            <w:tcW w:w="752" w:type="pct"/>
            <w:tcBorders>
              <w:top w:val="single" w:sz="4" w:space="0" w:color="000000"/>
              <w:left w:val="single" w:sz="4" w:space="0" w:color="000000"/>
              <w:bottom w:val="single" w:sz="4" w:space="0" w:color="000000"/>
              <w:right w:val="single" w:sz="4" w:space="0" w:color="000000"/>
            </w:tcBorders>
            <w:shd w:val="clear" w:color="auto" w:fill="DE829E"/>
          </w:tcPr>
          <w:p w14:paraId="67D48EC0" w14:textId="77777777" w:rsidR="00657321" w:rsidRPr="00CF7711" w:rsidRDefault="00657321" w:rsidP="0009720A">
            <w:pPr>
              <w:spacing w:line="259" w:lineRule="auto"/>
              <w:ind w:left="1"/>
              <w:rPr>
                <w:sz w:val="22"/>
                <w:szCs w:val="22"/>
              </w:rPr>
            </w:pPr>
            <w:r w:rsidRPr="00CF7711">
              <w:rPr>
                <w:sz w:val="22"/>
                <w:szCs w:val="22"/>
              </w:rPr>
              <w:t>Birimde süreç yönetimi mekanizmaları izlenmekte ve ilgili paydaşlarla değerlendirilerek iyileştirilmektedir.</w:t>
            </w:r>
            <w:r w:rsidRPr="00CF7711">
              <w:rPr>
                <w:b/>
                <w:i/>
                <w:color w:val="1F3763"/>
                <w:sz w:val="22"/>
                <w:szCs w:val="22"/>
              </w:rPr>
              <w:t xml:space="preserve"> </w:t>
            </w:r>
          </w:p>
        </w:tc>
        <w:tc>
          <w:tcPr>
            <w:tcW w:w="601" w:type="pct"/>
            <w:tcBorders>
              <w:top w:val="single" w:sz="4" w:space="0" w:color="000000"/>
              <w:left w:val="single" w:sz="4" w:space="0" w:color="000000"/>
              <w:bottom w:val="single" w:sz="4" w:space="0" w:color="000000"/>
              <w:right w:val="single" w:sz="4" w:space="0" w:color="000000"/>
            </w:tcBorders>
            <w:shd w:val="clear" w:color="auto" w:fill="D87292"/>
          </w:tcPr>
          <w:p w14:paraId="6075586E" w14:textId="77777777" w:rsidR="00657321" w:rsidRPr="00CF7711" w:rsidRDefault="00657321" w:rsidP="0009720A">
            <w:pPr>
              <w:spacing w:line="259" w:lineRule="auto"/>
              <w:ind w:left="1"/>
              <w:rPr>
                <w:sz w:val="22"/>
                <w:szCs w:val="22"/>
              </w:rPr>
            </w:pPr>
            <w:r w:rsidRPr="00CF7711">
              <w:rPr>
                <w:sz w:val="22"/>
                <w:szCs w:val="22"/>
              </w:rPr>
              <w:t xml:space="preserve">İçselleştirilmiş, sistematik, sürdürülebilir ve örnek gösterilebilir uygulamalar bulunmaktadır. </w:t>
            </w:r>
          </w:p>
        </w:tc>
      </w:tr>
      <w:tr w:rsidR="00657321" w:rsidRPr="00CF7711" w14:paraId="600379F4" w14:textId="77777777" w:rsidTr="0009720A">
        <w:trPr>
          <w:trHeight w:val="3400"/>
        </w:trPr>
        <w:tc>
          <w:tcPr>
            <w:tcW w:w="1857" w:type="pct"/>
            <w:vMerge/>
            <w:tcBorders>
              <w:top w:val="nil"/>
              <w:left w:val="single" w:sz="4" w:space="0" w:color="000000"/>
              <w:bottom w:val="single" w:sz="4" w:space="0" w:color="000000"/>
              <w:right w:val="single" w:sz="4" w:space="0" w:color="000000"/>
            </w:tcBorders>
          </w:tcPr>
          <w:p w14:paraId="56FB7297" w14:textId="77777777" w:rsidR="00657321" w:rsidRPr="00CF7711" w:rsidRDefault="00657321" w:rsidP="0009720A">
            <w:pPr>
              <w:spacing w:after="160" w:line="259" w:lineRule="auto"/>
              <w:rPr>
                <w:sz w:val="22"/>
                <w:szCs w:val="22"/>
              </w:rPr>
            </w:pPr>
          </w:p>
        </w:tc>
        <w:tc>
          <w:tcPr>
            <w:tcW w:w="3143" w:type="pct"/>
            <w:gridSpan w:val="5"/>
            <w:tcBorders>
              <w:top w:val="single" w:sz="4" w:space="0" w:color="000000"/>
              <w:left w:val="single" w:sz="4" w:space="0" w:color="000000"/>
              <w:bottom w:val="single" w:sz="4" w:space="0" w:color="000000"/>
              <w:right w:val="single" w:sz="4" w:space="0" w:color="000000"/>
            </w:tcBorders>
            <w:shd w:val="clear" w:color="auto" w:fill="E5AEC0"/>
          </w:tcPr>
          <w:p w14:paraId="0767EDD7" w14:textId="77777777" w:rsidR="00657321" w:rsidRPr="00CF7711" w:rsidRDefault="00657321" w:rsidP="0009720A">
            <w:pPr>
              <w:spacing w:after="19" w:line="259" w:lineRule="auto"/>
              <w:ind w:left="2"/>
              <w:rPr>
                <w:sz w:val="22"/>
                <w:szCs w:val="22"/>
              </w:rPr>
            </w:pPr>
            <w:r w:rsidRPr="00CF7711">
              <w:rPr>
                <w:sz w:val="22"/>
                <w:szCs w:val="22"/>
              </w:rPr>
              <w:t xml:space="preserve"> </w:t>
            </w:r>
          </w:p>
          <w:p w14:paraId="391C028F" w14:textId="77777777" w:rsidR="00657321" w:rsidRPr="00CF7711" w:rsidRDefault="00657321" w:rsidP="0009720A">
            <w:pPr>
              <w:spacing w:after="43" w:line="259" w:lineRule="auto"/>
              <w:ind w:left="120"/>
              <w:rPr>
                <w:sz w:val="22"/>
                <w:szCs w:val="22"/>
              </w:rPr>
            </w:pPr>
            <w:r w:rsidRPr="00CF7711">
              <w:rPr>
                <w:b/>
                <w:i/>
                <w:sz w:val="22"/>
                <w:szCs w:val="22"/>
              </w:rPr>
              <w:t xml:space="preserve">Örnek Kanıtlar </w:t>
            </w:r>
          </w:p>
          <w:p w14:paraId="029AFD4C" w14:textId="77777777" w:rsidR="00657321" w:rsidRPr="00CF7711" w:rsidRDefault="00657321" w:rsidP="006C0B07">
            <w:pPr>
              <w:numPr>
                <w:ilvl w:val="0"/>
                <w:numId w:val="16"/>
              </w:numPr>
              <w:spacing w:line="259" w:lineRule="auto"/>
              <w:ind w:hanging="360"/>
              <w:rPr>
                <w:sz w:val="22"/>
                <w:szCs w:val="22"/>
              </w:rPr>
            </w:pPr>
            <w:r w:rsidRPr="00CF7711">
              <w:rPr>
                <w:i/>
                <w:sz w:val="22"/>
                <w:szCs w:val="22"/>
              </w:rPr>
              <w:t xml:space="preserve">Süreç Yönetimi El Kitabı </w:t>
            </w:r>
          </w:p>
          <w:p w14:paraId="0EF3FBD1" w14:textId="77777777" w:rsidR="00657321" w:rsidRPr="00CF7711" w:rsidRDefault="00657321" w:rsidP="006C0B07">
            <w:pPr>
              <w:numPr>
                <w:ilvl w:val="0"/>
                <w:numId w:val="16"/>
              </w:numPr>
              <w:spacing w:line="242" w:lineRule="auto"/>
              <w:ind w:hanging="360"/>
              <w:rPr>
                <w:sz w:val="22"/>
                <w:szCs w:val="22"/>
              </w:rPr>
            </w:pPr>
            <w:r w:rsidRPr="00CF7711">
              <w:rPr>
                <w:i/>
                <w:sz w:val="22"/>
                <w:szCs w:val="22"/>
              </w:rPr>
              <w:t xml:space="preserve">Süreç yönetimi modeli ve uygulamaları, ilgili sistemler, yönetim mekanizmaları (Uzaktan eğitim </w:t>
            </w:r>
            <w:proofErr w:type="gramStart"/>
            <w:r w:rsidRPr="00CF7711">
              <w:rPr>
                <w:i/>
                <w:sz w:val="22"/>
                <w:szCs w:val="22"/>
              </w:rPr>
              <w:t>dahil</w:t>
            </w:r>
            <w:proofErr w:type="gramEnd"/>
          </w:p>
          <w:p w14:paraId="4110450A" w14:textId="77777777" w:rsidR="00657321" w:rsidRPr="00CF7711" w:rsidRDefault="00657321" w:rsidP="006C0B07">
            <w:pPr>
              <w:numPr>
                <w:ilvl w:val="0"/>
                <w:numId w:val="16"/>
              </w:numPr>
              <w:spacing w:line="242" w:lineRule="auto"/>
              <w:ind w:hanging="360"/>
              <w:rPr>
                <w:sz w:val="22"/>
                <w:szCs w:val="22"/>
              </w:rPr>
            </w:pPr>
            <w:r w:rsidRPr="00CF7711">
              <w:rPr>
                <w:i/>
                <w:sz w:val="22"/>
                <w:szCs w:val="22"/>
              </w:rPr>
              <w:t xml:space="preserve">Paydaş katılımına ilişkin kanıtlar </w:t>
            </w:r>
          </w:p>
          <w:p w14:paraId="28355F62" w14:textId="77777777" w:rsidR="00657321" w:rsidRPr="00CF7711" w:rsidRDefault="00657321" w:rsidP="006C0B07">
            <w:pPr>
              <w:numPr>
                <w:ilvl w:val="0"/>
                <w:numId w:val="16"/>
              </w:numPr>
              <w:spacing w:line="259" w:lineRule="auto"/>
              <w:ind w:hanging="360"/>
              <w:rPr>
                <w:sz w:val="22"/>
                <w:szCs w:val="22"/>
              </w:rPr>
            </w:pPr>
            <w:r w:rsidRPr="00CF7711">
              <w:rPr>
                <w:i/>
                <w:sz w:val="22"/>
                <w:szCs w:val="22"/>
              </w:rPr>
              <w:t xml:space="preserve">Süreç yönetim mekanizmalarının izlenmesi ve iyileştirilmesine ilişkin kanıtlar </w:t>
            </w:r>
          </w:p>
          <w:p w14:paraId="229908C5" w14:textId="77777777" w:rsidR="00657321" w:rsidRPr="00CF7711" w:rsidRDefault="00657321" w:rsidP="006C0B07">
            <w:pPr>
              <w:numPr>
                <w:ilvl w:val="0"/>
                <w:numId w:val="16"/>
              </w:numPr>
              <w:ind w:hanging="360"/>
              <w:rPr>
                <w:sz w:val="22"/>
                <w:szCs w:val="22"/>
              </w:rPr>
            </w:pPr>
            <w:r w:rsidRPr="00CF7711">
              <w:rPr>
                <w:i/>
                <w:sz w:val="22"/>
                <w:szCs w:val="22"/>
              </w:rPr>
              <w:t xml:space="preserve">Standart uygulamalar ve mevzuatın yanı sıra; birimin ihtiyaçları doğrultusunda geliştirdiği özgün yaklaşım ve uygulamalarına ilişkin kanıtlar </w:t>
            </w:r>
          </w:p>
          <w:p w14:paraId="63F2430F" w14:textId="77777777" w:rsidR="00657321" w:rsidRPr="00CF7711" w:rsidRDefault="00657321" w:rsidP="0009720A">
            <w:pPr>
              <w:spacing w:line="259" w:lineRule="auto"/>
              <w:ind w:left="929"/>
              <w:rPr>
                <w:sz w:val="22"/>
                <w:szCs w:val="22"/>
              </w:rPr>
            </w:pPr>
            <w:r w:rsidRPr="00CF7711">
              <w:rPr>
                <w:i/>
                <w:sz w:val="22"/>
                <w:szCs w:val="22"/>
              </w:rPr>
              <w:t xml:space="preserve"> </w:t>
            </w:r>
          </w:p>
        </w:tc>
      </w:tr>
    </w:tbl>
    <w:p w14:paraId="006A67E0" w14:textId="77777777" w:rsidR="00657321" w:rsidRPr="00CF7711" w:rsidRDefault="00657321" w:rsidP="00657321">
      <w:pPr>
        <w:spacing w:line="259" w:lineRule="auto"/>
        <w:rPr>
          <w:sz w:val="22"/>
          <w:szCs w:val="22"/>
        </w:rPr>
      </w:pPr>
      <w:r w:rsidRPr="00CF7711">
        <w:rPr>
          <w:sz w:val="22"/>
          <w:szCs w:val="22"/>
        </w:rPr>
        <w:t xml:space="preserve"> </w:t>
      </w:r>
    </w:p>
    <w:p w14:paraId="0D1FB4E0" w14:textId="77777777" w:rsidR="00657321" w:rsidRPr="00CF7711" w:rsidRDefault="00657321" w:rsidP="00657321">
      <w:pPr>
        <w:spacing w:after="160" w:line="259" w:lineRule="auto"/>
        <w:rPr>
          <w:sz w:val="22"/>
          <w:szCs w:val="22"/>
        </w:rPr>
      </w:pPr>
      <w:r w:rsidRPr="00CF7711">
        <w:rPr>
          <w:sz w:val="22"/>
          <w:szCs w:val="22"/>
        </w:rPr>
        <w:br w:type="page"/>
      </w:r>
    </w:p>
    <w:tbl>
      <w:tblPr>
        <w:tblStyle w:val="TableGrid"/>
        <w:tblW w:w="5000" w:type="pct"/>
        <w:tblInd w:w="0" w:type="dxa"/>
        <w:tblCellMar>
          <w:left w:w="107" w:type="dxa"/>
          <w:right w:w="43" w:type="dxa"/>
        </w:tblCellMar>
        <w:tblLook w:val="04A0" w:firstRow="1" w:lastRow="0" w:firstColumn="1" w:lastColumn="0" w:noHBand="0" w:noVBand="1"/>
      </w:tblPr>
      <w:tblGrid>
        <w:gridCol w:w="4717"/>
        <w:gridCol w:w="1928"/>
        <w:gridCol w:w="2738"/>
        <w:gridCol w:w="2064"/>
        <w:gridCol w:w="2138"/>
        <w:gridCol w:w="1760"/>
      </w:tblGrid>
      <w:tr w:rsidR="00657321" w:rsidRPr="00CF7711" w14:paraId="5A9D5336" w14:textId="77777777" w:rsidTr="0009720A">
        <w:trPr>
          <w:trHeight w:val="402"/>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CADE"/>
          </w:tcPr>
          <w:p w14:paraId="146AA735" w14:textId="77777777" w:rsidR="00657321" w:rsidRPr="00CF7711" w:rsidRDefault="00657321" w:rsidP="0009720A">
            <w:pPr>
              <w:tabs>
                <w:tab w:val="center" w:pos="216"/>
                <w:tab w:val="center" w:pos="4913"/>
                <w:tab w:val="center" w:pos="9605"/>
                <w:tab w:val="right" w:pos="15894"/>
              </w:tabs>
              <w:spacing w:line="259" w:lineRule="auto"/>
              <w:rPr>
                <w:sz w:val="22"/>
                <w:szCs w:val="22"/>
              </w:rPr>
            </w:pPr>
            <w:r w:rsidRPr="00CF7711">
              <w:rPr>
                <w:sz w:val="22"/>
                <w:szCs w:val="22"/>
              </w:rPr>
              <w:lastRenderedPageBreak/>
              <w:tab/>
            </w:r>
            <w:r w:rsidRPr="00CF7711">
              <w:rPr>
                <w:color w:val="4472C4"/>
                <w:sz w:val="22"/>
                <w:szCs w:val="22"/>
                <w:vertAlign w:val="superscript"/>
              </w:rPr>
              <w:t xml:space="preserve"> </w:t>
            </w:r>
            <w:r w:rsidRPr="00CF7711">
              <w:rPr>
                <w:color w:val="4472C4"/>
                <w:sz w:val="22"/>
                <w:szCs w:val="22"/>
                <w:vertAlign w:val="superscript"/>
              </w:rPr>
              <w:tab/>
              <w:t xml:space="preserve"> </w:t>
            </w:r>
            <w:r w:rsidRPr="00CF7711">
              <w:rPr>
                <w:color w:val="4472C4"/>
                <w:sz w:val="22"/>
                <w:szCs w:val="22"/>
                <w:vertAlign w:val="superscript"/>
              </w:rPr>
              <w:tab/>
            </w:r>
            <w:r w:rsidRPr="00CF7711">
              <w:rPr>
                <w:sz w:val="22"/>
                <w:szCs w:val="22"/>
                <w:vertAlign w:val="superscript"/>
              </w:rPr>
              <w:t xml:space="preserve"> </w:t>
            </w:r>
            <w:r w:rsidRPr="00CF7711">
              <w:rPr>
                <w:sz w:val="22"/>
                <w:szCs w:val="22"/>
                <w:vertAlign w:val="superscript"/>
              </w:rPr>
              <w:tab/>
            </w:r>
            <w:r w:rsidRPr="00CF7711">
              <w:rPr>
                <w:b/>
                <w:color w:val="7B0B4E"/>
                <w:sz w:val="22"/>
                <w:szCs w:val="22"/>
              </w:rPr>
              <w:t>A. LİDERLİK, YÖNETİM ve KALİTE</w:t>
            </w:r>
            <w:r w:rsidRPr="00CF7711">
              <w:rPr>
                <w:b/>
                <w:sz w:val="22"/>
                <w:szCs w:val="22"/>
              </w:rPr>
              <w:t xml:space="preserve"> </w:t>
            </w:r>
          </w:p>
        </w:tc>
      </w:tr>
      <w:tr w:rsidR="00657321" w:rsidRPr="00CF7711" w14:paraId="5608E39E" w14:textId="77777777" w:rsidTr="0009720A">
        <w:trPr>
          <w:trHeight w:val="937"/>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CADE"/>
          </w:tcPr>
          <w:p w14:paraId="608E3497" w14:textId="77777777" w:rsidR="00657321" w:rsidRPr="00CF7711" w:rsidRDefault="00657321" w:rsidP="0009720A">
            <w:pPr>
              <w:spacing w:line="259" w:lineRule="auto"/>
              <w:rPr>
                <w:sz w:val="22"/>
                <w:szCs w:val="22"/>
              </w:rPr>
            </w:pPr>
            <w:r w:rsidRPr="00CF7711">
              <w:rPr>
                <w:b/>
                <w:sz w:val="22"/>
                <w:szCs w:val="22"/>
              </w:rPr>
              <w:t xml:space="preserve">A.4. Paydaş Katılımı </w:t>
            </w:r>
          </w:p>
          <w:p w14:paraId="4A8471A7" w14:textId="77777777" w:rsidR="00657321" w:rsidRPr="00CF7711" w:rsidRDefault="00062499" w:rsidP="0009720A">
            <w:pPr>
              <w:spacing w:line="259" w:lineRule="auto"/>
              <w:rPr>
                <w:sz w:val="22"/>
                <w:szCs w:val="22"/>
              </w:rPr>
            </w:pPr>
            <w:r w:rsidRPr="00CF7711">
              <w:rPr>
                <w:sz w:val="22"/>
                <w:szCs w:val="22"/>
              </w:rPr>
              <w:t>Birim</w:t>
            </w:r>
            <w:r w:rsidR="00657321" w:rsidRPr="00CF7711">
              <w:rPr>
                <w:sz w:val="22"/>
                <w:szCs w:val="22"/>
              </w:rPr>
              <w:t>, iç ve dış paydaşlarının stratejik kararlara ve süreçlere katılımını sağlamak üzere geri bildirimlerini almak, yanıtlamak ve kararlarında kullanmak için gerekli sistemleri oluşturmalı ve yönetmelidir.</w:t>
            </w:r>
            <w:r w:rsidR="00657321" w:rsidRPr="00CF7711">
              <w:rPr>
                <w:b/>
                <w:sz w:val="22"/>
                <w:szCs w:val="22"/>
              </w:rPr>
              <w:t xml:space="preserve"> </w:t>
            </w:r>
          </w:p>
        </w:tc>
      </w:tr>
      <w:tr w:rsidR="00657321" w:rsidRPr="00CF7711" w14:paraId="08E19D39" w14:textId="77777777" w:rsidTr="0009720A">
        <w:trPr>
          <w:trHeight w:val="318"/>
        </w:trPr>
        <w:tc>
          <w:tcPr>
            <w:tcW w:w="1542" w:type="pct"/>
            <w:tcBorders>
              <w:top w:val="single" w:sz="4" w:space="0" w:color="000000"/>
              <w:left w:val="single" w:sz="4" w:space="0" w:color="000000"/>
              <w:bottom w:val="single" w:sz="4" w:space="0" w:color="000000"/>
              <w:right w:val="single" w:sz="4" w:space="0" w:color="000000"/>
            </w:tcBorders>
            <w:shd w:val="clear" w:color="auto" w:fill="FFCADE"/>
          </w:tcPr>
          <w:p w14:paraId="2E10F6F9" w14:textId="77777777" w:rsidR="00657321" w:rsidRPr="00CF7711" w:rsidRDefault="00657321" w:rsidP="0009720A">
            <w:pPr>
              <w:spacing w:line="259" w:lineRule="auto"/>
              <w:rPr>
                <w:sz w:val="22"/>
                <w:szCs w:val="22"/>
              </w:rPr>
            </w:pPr>
            <w:r w:rsidRPr="00CF7711">
              <w:rPr>
                <w:sz w:val="22"/>
                <w:szCs w:val="22"/>
              </w:rPr>
              <w:t xml:space="preserve"> </w:t>
            </w:r>
          </w:p>
        </w:tc>
        <w:tc>
          <w:tcPr>
            <w:tcW w:w="633" w:type="pct"/>
            <w:tcBorders>
              <w:top w:val="single" w:sz="4" w:space="0" w:color="000000"/>
              <w:left w:val="single" w:sz="4" w:space="0" w:color="000000"/>
              <w:bottom w:val="single" w:sz="4" w:space="0" w:color="000000"/>
              <w:right w:val="single" w:sz="4" w:space="0" w:color="000000"/>
            </w:tcBorders>
            <w:shd w:val="clear" w:color="auto" w:fill="FFCADE"/>
          </w:tcPr>
          <w:p w14:paraId="5BDF6860" w14:textId="77777777" w:rsidR="00657321" w:rsidRPr="00CF7711" w:rsidRDefault="00657321" w:rsidP="0009720A">
            <w:pPr>
              <w:spacing w:line="259" w:lineRule="auto"/>
              <w:ind w:right="62"/>
              <w:jc w:val="center"/>
              <w:rPr>
                <w:sz w:val="22"/>
                <w:szCs w:val="22"/>
              </w:rPr>
            </w:pPr>
            <w:r w:rsidRPr="00CF7711">
              <w:rPr>
                <w:b/>
                <w:sz w:val="22"/>
                <w:szCs w:val="22"/>
              </w:rPr>
              <w:t xml:space="preserve">1 </w:t>
            </w:r>
          </w:p>
        </w:tc>
        <w:tc>
          <w:tcPr>
            <w:tcW w:w="897" w:type="pct"/>
            <w:tcBorders>
              <w:top w:val="single" w:sz="4" w:space="0" w:color="000000"/>
              <w:left w:val="single" w:sz="4" w:space="0" w:color="000000"/>
              <w:bottom w:val="single" w:sz="4" w:space="0" w:color="000000"/>
              <w:right w:val="single" w:sz="4" w:space="0" w:color="000000"/>
            </w:tcBorders>
            <w:shd w:val="clear" w:color="auto" w:fill="FFCADE"/>
          </w:tcPr>
          <w:p w14:paraId="24B41460" w14:textId="77777777" w:rsidR="00657321" w:rsidRPr="00CF7711" w:rsidRDefault="00657321" w:rsidP="0009720A">
            <w:pPr>
              <w:spacing w:line="259" w:lineRule="auto"/>
              <w:ind w:right="66"/>
              <w:jc w:val="center"/>
              <w:rPr>
                <w:sz w:val="22"/>
                <w:szCs w:val="22"/>
              </w:rPr>
            </w:pPr>
            <w:r w:rsidRPr="00CF7711">
              <w:rPr>
                <w:b/>
                <w:sz w:val="22"/>
                <w:szCs w:val="22"/>
              </w:rPr>
              <w:t xml:space="preserve">2 </w:t>
            </w:r>
          </w:p>
        </w:tc>
        <w:tc>
          <w:tcPr>
            <w:tcW w:w="677" w:type="pct"/>
            <w:tcBorders>
              <w:top w:val="single" w:sz="4" w:space="0" w:color="000000"/>
              <w:left w:val="single" w:sz="4" w:space="0" w:color="000000"/>
              <w:bottom w:val="single" w:sz="4" w:space="0" w:color="000000"/>
              <w:right w:val="single" w:sz="4" w:space="0" w:color="000000"/>
            </w:tcBorders>
            <w:shd w:val="clear" w:color="auto" w:fill="FFCADE"/>
          </w:tcPr>
          <w:p w14:paraId="2B7E7720" w14:textId="77777777" w:rsidR="00657321" w:rsidRPr="00CF7711" w:rsidRDefault="00657321" w:rsidP="0009720A">
            <w:pPr>
              <w:spacing w:line="259" w:lineRule="auto"/>
              <w:ind w:right="62"/>
              <w:jc w:val="center"/>
              <w:rPr>
                <w:sz w:val="22"/>
                <w:szCs w:val="22"/>
              </w:rPr>
            </w:pPr>
            <w:r w:rsidRPr="00CF7711">
              <w:rPr>
                <w:b/>
                <w:sz w:val="22"/>
                <w:szCs w:val="22"/>
              </w:rPr>
              <w:t xml:space="preserve">3 </w:t>
            </w:r>
          </w:p>
        </w:tc>
        <w:tc>
          <w:tcPr>
            <w:tcW w:w="673" w:type="pct"/>
            <w:tcBorders>
              <w:top w:val="single" w:sz="4" w:space="0" w:color="000000"/>
              <w:left w:val="single" w:sz="4" w:space="0" w:color="000000"/>
              <w:bottom w:val="single" w:sz="4" w:space="0" w:color="000000"/>
              <w:right w:val="single" w:sz="4" w:space="0" w:color="000000"/>
            </w:tcBorders>
            <w:shd w:val="clear" w:color="auto" w:fill="FFCADE"/>
          </w:tcPr>
          <w:p w14:paraId="2DACCEB5" w14:textId="77777777" w:rsidR="00657321" w:rsidRPr="00CF7711" w:rsidRDefault="00657321" w:rsidP="0009720A">
            <w:pPr>
              <w:spacing w:line="259" w:lineRule="auto"/>
              <w:ind w:right="58"/>
              <w:jc w:val="center"/>
              <w:rPr>
                <w:sz w:val="22"/>
                <w:szCs w:val="22"/>
              </w:rPr>
            </w:pPr>
            <w:r w:rsidRPr="00CF7711">
              <w:rPr>
                <w:b/>
                <w:sz w:val="22"/>
                <w:szCs w:val="22"/>
              </w:rPr>
              <w:t xml:space="preserve">4 </w:t>
            </w:r>
          </w:p>
        </w:tc>
        <w:tc>
          <w:tcPr>
            <w:tcW w:w="579" w:type="pct"/>
            <w:tcBorders>
              <w:top w:val="single" w:sz="4" w:space="0" w:color="000000"/>
              <w:left w:val="single" w:sz="4" w:space="0" w:color="000000"/>
              <w:bottom w:val="single" w:sz="4" w:space="0" w:color="000000"/>
              <w:right w:val="single" w:sz="4" w:space="0" w:color="000000"/>
            </w:tcBorders>
            <w:shd w:val="clear" w:color="auto" w:fill="FFCADE"/>
          </w:tcPr>
          <w:p w14:paraId="5982C58D" w14:textId="77777777" w:rsidR="00657321" w:rsidRPr="00CF7711" w:rsidRDefault="00657321" w:rsidP="0009720A">
            <w:pPr>
              <w:spacing w:line="259" w:lineRule="auto"/>
              <w:ind w:right="63"/>
              <w:jc w:val="center"/>
              <w:rPr>
                <w:sz w:val="22"/>
                <w:szCs w:val="22"/>
              </w:rPr>
            </w:pPr>
            <w:r w:rsidRPr="00CF7711">
              <w:rPr>
                <w:b/>
                <w:sz w:val="22"/>
                <w:szCs w:val="22"/>
              </w:rPr>
              <w:t xml:space="preserve">5 </w:t>
            </w:r>
          </w:p>
        </w:tc>
      </w:tr>
      <w:tr w:rsidR="00657321" w:rsidRPr="00CF7711" w14:paraId="53DF2D8D" w14:textId="77777777" w:rsidTr="0009720A">
        <w:trPr>
          <w:trHeight w:val="3098"/>
        </w:trPr>
        <w:tc>
          <w:tcPr>
            <w:tcW w:w="1542" w:type="pct"/>
            <w:vMerge w:val="restart"/>
            <w:tcBorders>
              <w:top w:val="single" w:sz="4" w:space="0" w:color="000000"/>
              <w:left w:val="single" w:sz="4" w:space="0" w:color="000000"/>
              <w:bottom w:val="single" w:sz="4" w:space="0" w:color="000000"/>
              <w:right w:val="single" w:sz="4" w:space="0" w:color="000000"/>
            </w:tcBorders>
          </w:tcPr>
          <w:p w14:paraId="525955DE" w14:textId="77777777" w:rsidR="00657321" w:rsidRPr="00CF7711" w:rsidRDefault="00657321" w:rsidP="0009720A">
            <w:pPr>
              <w:spacing w:after="16" w:line="259" w:lineRule="auto"/>
              <w:rPr>
                <w:sz w:val="22"/>
                <w:szCs w:val="22"/>
              </w:rPr>
            </w:pPr>
            <w:r w:rsidRPr="00CF7711">
              <w:rPr>
                <w:sz w:val="22"/>
                <w:szCs w:val="22"/>
              </w:rPr>
              <w:t xml:space="preserve">  </w:t>
            </w:r>
          </w:p>
          <w:p w14:paraId="48400E66" w14:textId="77777777" w:rsidR="00657321" w:rsidRPr="00CF7711" w:rsidRDefault="00657321" w:rsidP="0009720A">
            <w:pPr>
              <w:spacing w:after="19" w:line="259" w:lineRule="auto"/>
              <w:rPr>
                <w:sz w:val="22"/>
                <w:szCs w:val="22"/>
              </w:rPr>
            </w:pPr>
            <w:r w:rsidRPr="00CF7711">
              <w:rPr>
                <w:b/>
                <w:sz w:val="22"/>
                <w:szCs w:val="22"/>
                <w:u w:val="single" w:color="000000"/>
              </w:rPr>
              <w:t>A.4.1. İç ve dış paydaş katılımı</w:t>
            </w:r>
            <w:r w:rsidRPr="00CF7711">
              <w:rPr>
                <w:b/>
                <w:sz w:val="22"/>
                <w:szCs w:val="22"/>
              </w:rPr>
              <w:t xml:space="preserve"> </w:t>
            </w:r>
          </w:p>
          <w:p w14:paraId="5C753658" w14:textId="77777777" w:rsidR="00657321" w:rsidRPr="00CF7711" w:rsidRDefault="00657321" w:rsidP="0009720A">
            <w:pPr>
              <w:spacing w:after="16" w:line="259" w:lineRule="auto"/>
              <w:rPr>
                <w:sz w:val="22"/>
                <w:szCs w:val="22"/>
              </w:rPr>
            </w:pPr>
            <w:r w:rsidRPr="00CF7711">
              <w:rPr>
                <w:b/>
                <w:sz w:val="22"/>
                <w:szCs w:val="22"/>
              </w:rPr>
              <w:t xml:space="preserve"> </w:t>
            </w:r>
          </w:p>
          <w:p w14:paraId="17B2BF43" w14:textId="77777777" w:rsidR="00657321" w:rsidRPr="00CF7711" w:rsidRDefault="00657321" w:rsidP="0009720A">
            <w:pPr>
              <w:spacing w:line="276" w:lineRule="auto"/>
              <w:rPr>
                <w:sz w:val="22"/>
                <w:szCs w:val="22"/>
              </w:rPr>
            </w:pPr>
            <w:r w:rsidRPr="00CF7711">
              <w:rPr>
                <w:sz w:val="22"/>
                <w:szCs w:val="22"/>
              </w:rPr>
              <w:t xml:space="preserve">İç ve dış paydaşların karar alma, yönetişim ve iyileştirme süreçlerine katılım mekanizmaları tanımlanmıştır.  </w:t>
            </w:r>
          </w:p>
          <w:p w14:paraId="3F603964" w14:textId="77777777" w:rsidR="00657321" w:rsidRPr="00CF7711" w:rsidRDefault="00657321" w:rsidP="0009720A">
            <w:pPr>
              <w:spacing w:after="1" w:line="275" w:lineRule="auto"/>
              <w:ind w:right="60"/>
              <w:rPr>
                <w:sz w:val="22"/>
                <w:szCs w:val="22"/>
              </w:rPr>
            </w:pPr>
            <w:r w:rsidRPr="00CF7711">
              <w:rPr>
                <w:sz w:val="22"/>
                <w:szCs w:val="22"/>
              </w:rPr>
              <w:t xml:space="preserve">Gerçekleşen katılımın etkinliği, kurumsallığı ve sürekliliği irdelenmektedir. Uygulama örnekleri, iç kalite güvencesi sisteminde özellikle öğrenci ve dış paydaş katılımı ve etkinliği mevcuttur. Sonuçlar değerlendirilmekte ve bağlı iyileştirmeler gerçekleştirilmektedir.  </w:t>
            </w:r>
          </w:p>
          <w:p w14:paraId="6986992D" w14:textId="77777777" w:rsidR="00657321" w:rsidRPr="00CF7711" w:rsidRDefault="00657321" w:rsidP="0009720A">
            <w:pPr>
              <w:spacing w:line="259" w:lineRule="auto"/>
              <w:rPr>
                <w:sz w:val="22"/>
                <w:szCs w:val="22"/>
              </w:rPr>
            </w:pPr>
            <w:r w:rsidRPr="00CF7711">
              <w:rPr>
                <w:sz w:val="22"/>
                <w:szCs w:val="22"/>
              </w:rPr>
              <w:t xml:space="preserve">  </w:t>
            </w:r>
          </w:p>
        </w:tc>
        <w:tc>
          <w:tcPr>
            <w:tcW w:w="633" w:type="pct"/>
            <w:tcBorders>
              <w:top w:val="single" w:sz="4" w:space="0" w:color="000000"/>
              <w:left w:val="single" w:sz="4" w:space="0" w:color="000000"/>
              <w:bottom w:val="single" w:sz="4" w:space="0" w:color="000000"/>
              <w:right w:val="single" w:sz="4" w:space="0" w:color="000000"/>
            </w:tcBorders>
            <w:shd w:val="clear" w:color="auto" w:fill="FDDFE8"/>
          </w:tcPr>
          <w:p w14:paraId="6BAF4A1B" w14:textId="77777777" w:rsidR="00657321" w:rsidRPr="00CF7711" w:rsidRDefault="00657321" w:rsidP="0009720A">
            <w:pPr>
              <w:spacing w:line="259" w:lineRule="auto"/>
              <w:ind w:left="1"/>
              <w:rPr>
                <w:sz w:val="22"/>
                <w:szCs w:val="22"/>
              </w:rPr>
            </w:pPr>
            <w:r w:rsidRPr="00CF7711">
              <w:rPr>
                <w:sz w:val="22"/>
                <w:szCs w:val="22"/>
              </w:rPr>
              <w:t xml:space="preserve">Birimin iç kalite güvencesi sistemine paydaş katılımını sağlayacak mekanizmalar bulunmamaktadır. </w:t>
            </w:r>
          </w:p>
        </w:tc>
        <w:tc>
          <w:tcPr>
            <w:tcW w:w="897" w:type="pct"/>
            <w:tcBorders>
              <w:top w:val="single" w:sz="4" w:space="0" w:color="000000"/>
              <w:left w:val="single" w:sz="4" w:space="0" w:color="000000"/>
              <w:bottom w:val="single" w:sz="4" w:space="0" w:color="000000"/>
              <w:right w:val="single" w:sz="4" w:space="0" w:color="000000"/>
            </w:tcBorders>
            <w:shd w:val="clear" w:color="auto" w:fill="FECEDD"/>
          </w:tcPr>
          <w:p w14:paraId="3EBAEA31" w14:textId="77777777" w:rsidR="00657321" w:rsidRPr="00CF7711" w:rsidRDefault="00657321" w:rsidP="0009720A">
            <w:pPr>
              <w:spacing w:line="275" w:lineRule="auto"/>
              <w:ind w:left="1"/>
              <w:rPr>
                <w:sz w:val="22"/>
                <w:szCs w:val="22"/>
              </w:rPr>
            </w:pPr>
            <w:r w:rsidRPr="00CF7711">
              <w:rPr>
                <w:sz w:val="22"/>
                <w:szCs w:val="22"/>
              </w:rPr>
              <w:t xml:space="preserve">Birimde kalite güvencesi, eğitim ve öğretim, araştırma ve geliştirme, toplumsal katkı, yönetim sistemi ve </w:t>
            </w:r>
            <w:proofErr w:type="spellStart"/>
            <w:r w:rsidRPr="00CF7711">
              <w:rPr>
                <w:sz w:val="22"/>
                <w:szCs w:val="22"/>
              </w:rPr>
              <w:t>uluslararasılaşma</w:t>
            </w:r>
            <w:proofErr w:type="spellEnd"/>
            <w:r w:rsidRPr="00CF7711">
              <w:rPr>
                <w:sz w:val="22"/>
                <w:szCs w:val="22"/>
              </w:rPr>
              <w:t xml:space="preserve"> süreçlerinin PUKÖ katmanlarına paydaş katılımını sağlamak için planlamalar bulunmaktadır. </w:t>
            </w:r>
          </w:p>
        </w:tc>
        <w:tc>
          <w:tcPr>
            <w:tcW w:w="677" w:type="pct"/>
            <w:tcBorders>
              <w:top w:val="single" w:sz="4" w:space="0" w:color="000000"/>
              <w:left w:val="single" w:sz="4" w:space="0" w:color="000000"/>
              <w:bottom w:val="single" w:sz="4" w:space="0" w:color="000000"/>
              <w:right w:val="single" w:sz="4" w:space="0" w:color="000000"/>
            </w:tcBorders>
            <w:shd w:val="clear" w:color="auto" w:fill="E59BB2"/>
          </w:tcPr>
          <w:p w14:paraId="23B7215C" w14:textId="77777777" w:rsidR="00657321" w:rsidRPr="00CF7711" w:rsidRDefault="00657321" w:rsidP="0009720A">
            <w:pPr>
              <w:spacing w:line="259" w:lineRule="auto"/>
              <w:ind w:left="2" w:right="4"/>
              <w:rPr>
                <w:sz w:val="22"/>
                <w:szCs w:val="22"/>
              </w:rPr>
            </w:pPr>
            <w:r w:rsidRPr="00CF7711">
              <w:rPr>
                <w:sz w:val="22"/>
                <w:szCs w:val="22"/>
              </w:rPr>
              <w:t xml:space="preserve">Tüm süreçlerdeki PUKÖ katmanlarına paydaş katılımını sağlamak üzere birimin geneline yayılmış mekanizmalar bulunmaktadır. </w:t>
            </w:r>
          </w:p>
        </w:tc>
        <w:tc>
          <w:tcPr>
            <w:tcW w:w="673" w:type="pct"/>
            <w:tcBorders>
              <w:top w:val="single" w:sz="4" w:space="0" w:color="000000"/>
              <w:left w:val="single" w:sz="4" w:space="0" w:color="000000"/>
              <w:bottom w:val="single" w:sz="4" w:space="0" w:color="000000"/>
              <w:right w:val="single" w:sz="4" w:space="0" w:color="000000"/>
            </w:tcBorders>
            <w:shd w:val="clear" w:color="auto" w:fill="DE829E"/>
          </w:tcPr>
          <w:p w14:paraId="43878BCE" w14:textId="77777777" w:rsidR="00657321" w:rsidRPr="00CF7711" w:rsidRDefault="00657321" w:rsidP="0009720A">
            <w:pPr>
              <w:spacing w:after="2" w:line="274" w:lineRule="auto"/>
              <w:ind w:left="2"/>
              <w:rPr>
                <w:sz w:val="22"/>
                <w:szCs w:val="22"/>
              </w:rPr>
            </w:pPr>
            <w:r w:rsidRPr="00CF7711">
              <w:rPr>
                <w:sz w:val="22"/>
                <w:szCs w:val="22"/>
              </w:rPr>
              <w:t xml:space="preserve">Paydaş katılım mekanizmalarının işleyişi izlenmekte ve bağlı iyileştirmeler gerçekleştirilmektedir.  </w:t>
            </w:r>
          </w:p>
          <w:p w14:paraId="420B3F51" w14:textId="77777777" w:rsidR="00657321" w:rsidRPr="00CF7711" w:rsidRDefault="00657321" w:rsidP="0009720A">
            <w:pPr>
              <w:spacing w:line="259" w:lineRule="auto"/>
              <w:ind w:left="2"/>
              <w:rPr>
                <w:sz w:val="22"/>
                <w:szCs w:val="22"/>
              </w:rPr>
            </w:pPr>
            <w:r w:rsidRPr="00CF7711">
              <w:rPr>
                <w:sz w:val="22"/>
                <w:szCs w:val="22"/>
              </w:rPr>
              <w:t xml:space="preserve"> </w:t>
            </w:r>
          </w:p>
        </w:tc>
        <w:tc>
          <w:tcPr>
            <w:tcW w:w="579" w:type="pct"/>
            <w:tcBorders>
              <w:top w:val="single" w:sz="4" w:space="0" w:color="000000"/>
              <w:left w:val="single" w:sz="4" w:space="0" w:color="000000"/>
              <w:bottom w:val="single" w:sz="4" w:space="0" w:color="000000"/>
              <w:right w:val="single" w:sz="4" w:space="0" w:color="000000"/>
            </w:tcBorders>
            <w:shd w:val="clear" w:color="auto" w:fill="D87292"/>
          </w:tcPr>
          <w:p w14:paraId="4488EC54" w14:textId="77777777" w:rsidR="00657321" w:rsidRPr="00CF7711" w:rsidRDefault="00657321" w:rsidP="0009720A">
            <w:pPr>
              <w:spacing w:line="259" w:lineRule="auto"/>
              <w:ind w:left="1"/>
              <w:rPr>
                <w:sz w:val="22"/>
                <w:szCs w:val="22"/>
              </w:rPr>
            </w:pPr>
            <w:r w:rsidRPr="00CF7711">
              <w:rPr>
                <w:sz w:val="22"/>
                <w:szCs w:val="22"/>
              </w:rPr>
              <w:t xml:space="preserve">İçselleştirilmiş, sistematik, sürdürülebilir ve örnek gösterilebilir uygulamalar bulunmaktadır. </w:t>
            </w:r>
          </w:p>
        </w:tc>
      </w:tr>
      <w:tr w:rsidR="00657321" w:rsidRPr="00CF7711" w14:paraId="5152CCB7" w14:textId="77777777" w:rsidTr="0009720A">
        <w:trPr>
          <w:trHeight w:val="3408"/>
        </w:trPr>
        <w:tc>
          <w:tcPr>
            <w:tcW w:w="1542" w:type="pct"/>
            <w:vMerge/>
            <w:tcBorders>
              <w:top w:val="nil"/>
              <w:left w:val="single" w:sz="4" w:space="0" w:color="000000"/>
              <w:bottom w:val="single" w:sz="4" w:space="0" w:color="000000"/>
              <w:right w:val="single" w:sz="4" w:space="0" w:color="000000"/>
            </w:tcBorders>
          </w:tcPr>
          <w:p w14:paraId="33E36EAA" w14:textId="77777777" w:rsidR="00657321" w:rsidRPr="00CF7711" w:rsidRDefault="00657321" w:rsidP="0009720A">
            <w:pPr>
              <w:spacing w:after="160" w:line="259" w:lineRule="auto"/>
              <w:rPr>
                <w:sz w:val="22"/>
                <w:szCs w:val="22"/>
              </w:rPr>
            </w:pPr>
          </w:p>
        </w:tc>
        <w:tc>
          <w:tcPr>
            <w:tcW w:w="3458" w:type="pct"/>
            <w:gridSpan w:val="5"/>
            <w:tcBorders>
              <w:top w:val="single" w:sz="4" w:space="0" w:color="000000"/>
              <w:left w:val="single" w:sz="4" w:space="0" w:color="000000"/>
              <w:bottom w:val="single" w:sz="4" w:space="0" w:color="000000"/>
              <w:right w:val="single" w:sz="4" w:space="0" w:color="000000"/>
            </w:tcBorders>
            <w:shd w:val="clear" w:color="auto" w:fill="E5AEC0"/>
          </w:tcPr>
          <w:p w14:paraId="37192D93" w14:textId="77777777" w:rsidR="00657321" w:rsidRPr="00CF7711" w:rsidRDefault="00657321" w:rsidP="0009720A">
            <w:pPr>
              <w:spacing w:after="16" w:line="259" w:lineRule="auto"/>
              <w:ind w:left="119"/>
              <w:rPr>
                <w:sz w:val="22"/>
                <w:szCs w:val="22"/>
              </w:rPr>
            </w:pPr>
            <w:r w:rsidRPr="00CF7711">
              <w:rPr>
                <w:sz w:val="22"/>
                <w:szCs w:val="22"/>
              </w:rPr>
              <w:t xml:space="preserve"> </w:t>
            </w:r>
          </w:p>
          <w:p w14:paraId="5BF6349F" w14:textId="77777777" w:rsidR="00657321" w:rsidRPr="00CF7711" w:rsidRDefault="00657321" w:rsidP="0009720A">
            <w:pPr>
              <w:spacing w:after="31" w:line="259" w:lineRule="auto"/>
              <w:ind w:left="119"/>
              <w:rPr>
                <w:sz w:val="22"/>
                <w:szCs w:val="22"/>
              </w:rPr>
            </w:pPr>
            <w:r w:rsidRPr="00CF7711">
              <w:rPr>
                <w:b/>
                <w:i/>
                <w:sz w:val="22"/>
                <w:szCs w:val="22"/>
              </w:rPr>
              <w:t xml:space="preserve">Örnek Kanıtlar </w:t>
            </w:r>
          </w:p>
          <w:p w14:paraId="0F4D97E6" w14:textId="77777777" w:rsidR="00657321" w:rsidRPr="00CF7711" w:rsidRDefault="00657321" w:rsidP="006C0B07">
            <w:pPr>
              <w:numPr>
                <w:ilvl w:val="0"/>
                <w:numId w:val="17"/>
              </w:numPr>
              <w:spacing w:after="10" w:line="276" w:lineRule="auto"/>
              <w:ind w:hanging="360"/>
              <w:jc w:val="both"/>
              <w:rPr>
                <w:sz w:val="22"/>
                <w:szCs w:val="22"/>
              </w:rPr>
            </w:pPr>
            <w:r w:rsidRPr="00CF7711">
              <w:rPr>
                <w:i/>
                <w:sz w:val="22"/>
                <w:szCs w:val="22"/>
              </w:rPr>
              <w:t xml:space="preserve">Birimin süreçlerine özgü oluşturulmuş iç ve dış paydaş listesi ile paydaşların </w:t>
            </w:r>
            <w:proofErr w:type="spellStart"/>
            <w:r w:rsidRPr="00CF7711">
              <w:rPr>
                <w:i/>
                <w:sz w:val="22"/>
                <w:szCs w:val="22"/>
              </w:rPr>
              <w:t>önceliklendirilmesine</w:t>
            </w:r>
            <w:proofErr w:type="spellEnd"/>
            <w:r w:rsidRPr="00CF7711">
              <w:rPr>
                <w:i/>
                <w:sz w:val="22"/>
                <w:szCs w:val="22"/>
              </w:rPr>
              <w:t xml:space="preserve"> ilişkin kanıtlar </w:t>
            </w:r>
          </w:p>
          <w:p w14:paraId="2EC907C1" w14:textId="77777777" w:rsidR="00657321" w:rsidRPr="00CF7711" w:rsidRDefault="00657321" w:rsidP="006C0B07">
            <w:pPr>
              <w:numPr>
                <w:ilvl w:val="0"/>
                <w:numId w:val="17"/>
              </w:numPr>
              <w:spacing w:after="24" w:line="276" w:lineRule="auto"/>
              <w:ind w:hanging="360"/>
              <w:jc w:val="both"/>
              <w:rPr>
                <w:sz w:val="22"/>
                <w:szCs w:val="22"/>
              </w:rPr>
            </w:pPr>
            <w:r w:rsidRPr="00CF7711">
              <w:rPr>
                <w:i/>
                <w:sz w:val="22"/>
                <w:szCs w:val="22"/>
              </w:rPr>
              <w:t xml:space="preserve">Paydaş görüşlerinin alınması sürecinde kullanılan veri toplama araçları ve yöntemi (Anketler, odak grup toplantıları, </w:t>
            </w:r>
            <w:proofErr w:type="spellStart"/>
            <w:r w:rsidRPr="00CF7711">
              <w:rPr>
                <w:i/>
                <w:sz w:val="22"/>
                <w:szCs w:val="22"/>
              </w:rPr>
              <w:t>çalıştaylar</w:t>
            </w:r>
            <w:proofErr w:type="spellEnd"/>
            <w:r w:rsidRPr="00CF7711">
              <w:rPr>
                <w:i/>
                <w:sz w:val="22"/>
                <w:szCs w:val="22"/>
              </w:rPr>
              <w:t xml:space="preserve">, bilgi yönetim sistemi vb.) </w:t>
            </w:r>
          </w:p>
          <w:p w14:paraId="713B4F9A" w14:textId="77777777" w:rsidR="00657321" w:rsidRPr="00CF7711" w:rsidRDefault="00657321" w:rsidP="006C0B07">
            <w:pPr>
              <w:numPr>
                <w:ilvl w:val="0"/>
                <w:numId w:val="17"/>
              </w:numPr>
              <w:spacing w:after="19" w:line="259" w:lineRule="auto"/>
              <w:ind w:hanging="360"/>
              <w:jc w:val="both"/>
              <w:rPr>
                <w:sz w:val="22"/>
                <w:szCs w:val="22"/>
              </w:rPr>
            </w:pPr>
            <w:r w:rsidRPr="00CF7711">
              <w:rPr>
                <w:i/>
                <w:sz w:val="22"/>
                <w:szCs w:val="22"/>
              </w:rPr>
              <w:t xml:space="preserve">Karar alma süreçlerinde paydaş katılımının sağlandığını gösteren belgeler </w:t>
            </w:r>
          </w:p>
          <w:p w14:paraId="0B69B4A5" w14:textId="77777777" w:rsidR="00657321" w:rsidRPr="00CF7711" w:rsidRDefault="00657321" w:rsidP="006C0B07">
            <w:pPr>
              <w:numPr>
                <w:ilvl w:val="0"/>
                <w:numId w:val="17"/>
              </w:numPr>
              <w:spacing w:after="5" w:line="259" w:lineRule="auto"/>
              <w:ind w:hanging="360"/>
              <w:jc w:val="both"/>
              <w:rPr>
                <w:sz w:val="22"/>
                <w:szCs w:val="22"/>
              </w:rPr>
            </w:pPr>
            <w:r w:rsidRPr="00CF7711">
              <w:rPr>
                <w:i/>
                <w:sz w:val="22"/>
                <w:szCs w:val="22"/>
              </w:rPr>
              <w:t xml:space="preserve">Paydaş katılım mekanizmalarının işleyişine ilişkin izleme ve iyileştirme kanıtları </w:t>
            </w:r>
          </w:p>
          <w:p w14:paraId="7143CE6B" w14:textId="77777777" w:rsidR="00657321" w:rsidRPr="00CF7711" w:rsidRDefault="00657321" w:rsidP="006C0B07">
            <w:pPr>
              <w:numPr>
                <w:ilvl w:val="0"/>
                <w:numId w:val="17"/>
              </w:numPr>
              <w:spacing w:line="259" w:lineRule="auto"/>
              <w:ind w:hanging="360"/>
              <w:jc w:val="both"/>
              <w:rPr>
                <w:sz w:val="22"/>
                <w:szCs w:val="22"/>
              </w:rPr>
            </w:pPr>
            <w:r w:rsidRPr="00CF7711">
              <w:rPr>
                <w:i/>
                <w:sz w:val="22"/>
                <w:szCs w:val="22"/>
              </w:rPr>
              <w:t>Standart uygulamalar ve mevzuatın yanı sıra; birimin ihtiyaçları doğrultusunda geliştirdiği özgün yaklaşım ve uygulamalarına ilişkin kanıtlar</w:t>
            </w:r>
            <w:r w:rsidRPr="00CF7711">
              <w:rPr>
                <w:b/>
                <w:i/>
                <w:sz w:val="22"/>
                <w:szCs w:val="22"/>
              </w:rPr>
              <w:t xml:space="preserve"> </w:t>
            </w:r>
          </w:p>
        </w:tc>
      </w:tr>
    </w:tbl>
    <w:p w14:paraId="70846D68" w14:textId="77777777" w:rsidR="00657321" w:rsidRPr="00CF7711" w:rsidRDefault="00657321" w:rsidP="00657321">
      <w:pPr>
        <w:spacing w:line="259" w:lineRule="auto"/>
        <w:rPr>
          <w:sz w:val="22"/>
          <w:szCs w:val="22"/>
        </w:rPr>
      </w:pPr>
      <w:r w:rsidRPr="00CF7711">
        <w:rPr>
          <w:sz w:val="22"/>
          <w:szCs w:val="22"/>
        </w:rPr>
        <w:t xml:space="preserve"> </w:t>
      </w:r>
    </w:p>
    <w:p w14:paraId="23662253" w14:textId="77777777" w:rsidR="00657321" w:rsidRPr="00CF7711" w:rsidRDefault="00657321" w:rsidP="00657321">
      <w:pPr>
        <w:spacing w:after="160" w:line="259" w:lineRule="auto"/>
        <w:rPr>
          <w:sz w:val="22"/>
          <w:szCs w:val="22"/>
        </w:rPr>
      </w:pPr>
      <w:r w:rsidRPr="00CF7711">
        <w:rPr>
          <w:sz w:val="22"/>
          <w:szCs w:val="22"/>
        </w:rPr>
        <w:br w:type="page"/>
      </w:r>
    </w:p>
    <w:tbl>
      <w:tblPr>
        <w:tblStyle w:val="TableGrid"/>
        <w:tblW w:w="5000" w:type="pct"/>
        <w:tblInd w:w="0" w:type="dxa"/>
        <w:tblCellMar>
          <w:left w:w="107" w:type="dxa"/>
          <w:right w:w="56" w:type="dxa"/>
        </w:tblCellMar>
        <w:tblLook w:val="04A0" w:firstRow="1" w:lastRow="0" w:firstColumn="1" w:lastColumn="0" w:noHBand="0" w:noVBand="1"/>
      </w:tblPr>
      <w:tblGrid>
        <w:gridCol w:w="5677"/>
        <w:gridCol w:w="1921"/>
        <w:gridCol w:w="1857"/>
        <w:gridCol w:w="1903"/>
        <w:gridCol w:w="2130"/>
        <w:gridCol w:w="1857"/>
      </w:tblGrid>
      <w:tr w:rsidR="00657321" w:rsidRPr="00CF7711" w14:paraId="14C0E80A" w14:textId="77777777" w:rsidTr="0009720A">
        <w:trPr>
          <w:trHeight w:val="402"/>
        </w:trPr>
        <w:tc>
          <w:tcPr>
            <w:tcW w:w="1850" w:type="pct"/>
            <w:tcBorders>
              <w:top w:val="single" w:sz="4" w:space="0" w:color="000000"/>
              <w:left w:val="single" w:sz="4" w:space="0" w:color="000000"/>
              <w:bottom w:val="single" w:sz="4" w:space="0" w:color="000000"/>
              <w:right w:val="nil"/>
            </w:tcBorders>
            <w:shd w:val="clear" w:color="auto" w:fill="FFCADE"/>
            <w:vAlign w:val="center"/>
          </w:tcPr>
          <w:p w14:paraId="203F813A" w14:textId="77777777" w:rsidR="00657321" w:rsidRPr="00CF7711" w:rsidRDefault="00657321" w:rsidP="0009720A">
            <w:pPr>
              <w:spacing w:line="259" w:lineRule="auto"/>
              <w:ind w:left="216"/>
              <w:rPr>
                <w:sz w:val="22"/>
                <w:szCs w:val="22"/>
              </w:rPr>
            </w:pPr>
            <w:r w:rsidRPr="00CF7711">
              <w:rPr>
                <w:color w:val="4472C4"/>
                <w:sz w:val="22"/>
                <w:szCs w:val="22"/>
              </w:rPr>
              <w:lastRenderedPageBreak/>
              <w:t xml:space="preserve"> </w:t>
            </w:r>
            <w:r w:rsidRPr="00CF7711">
              <w:rPr>
                <w:color w:val="4472C4"/>
                <w:sz w:val="22"/>
                <w:szCs w:val="22"/>
              </w:rPr>
              <w:tab/>
              <w:t xml:space="preserve"> </w:t>
            </w:r>
          </w:p>
        </w:tc>
        <w:tc>
          <w:tcPr>
            <w:tcW w:w="3150" w:type="pct"/>
            <w:gridSpan w:val="5"/>
            <w:tcBorders>
              <w:top w:val="single" w:sz="4" w:space="0" w:color="000000"/>
              <w:left w:val="nil"/>
              <w:bottom w:val="single" w:sz="4" w:space="0" w:color="000000"/>
              <w:right w:val="single" w:sz="4" w:space="0" w:color="000000"/>
            </w:tcBorders>
            <w:shd w:val="clear" w:color="auto" w:fill="FFCADE"/>
            <w:vAlign w:val="center"/>
          </w:tcPr>
          <w:p w14:paraId="3F4D54F4" w14:textId="77777777" w:rsidR="00657321" w:rsidRPr="00CF7711" w:rsidRDefault="00657321" w:rsidP="0009720A">
            <w:pPr>
              <w:tabs>
                <w:tab w:val="center" w:pos="3668"/>
                <w:tab w:val="right" w:pos="9945"/>
              </w:tabs>
              <w:spacing w:line="259" w:lineRule="auto"/>
              <w:rPr>
                <w:sz w:val="22"/>
                <w:szCs w:val="22"/>
              </w:rPr>
            </w:pPr>
            <w:r w:rsidRPr="00CF7711">
              <w:rPr>
                <w:sz w:val="22"/>
                <w:szCs w:val="22"/>
              </w:rPr>
              <w:tab/>
            </w:r>
            <w:r w:rsidRPr="00CF7711">
              <w:rPr>
                <w:sz w:val="22"/>
                <w:szCs w:val="22"/>
                <w:vertAlign w:val="superscript"/>
              </w:rPr>
              <w:t xml:space="preserve"> </w:t>
            </w:r>
            <w:r w:rsidRPr="00CF7711">
              <w:rPr>
                <w:sz w:val="22"/>
                <w:szCs w:val="22"/>
                <w:vertAlign w:val="superscript"/>
              </w:rPr>
              <w:tab/>
            </w:r>
            <w:r w:rsidRPr="00CF7711">
              <w:rPr>
                <w:b/>
                <w:color w:val="7B0B4E"/>
                <w:sz w:val="22"/>
                <w:szCs w:val="22"/>
              </w:rPr>
              <w:t>A. LİDERLİK, YÖNETİM ve KALİTE</w:t>
            </w:r>
            <w:r w:rsidRPr="00CF7711">
              <w:rPr>
                <w:b/>
                <w:sz w:val="22"/>
                <w:szCs w:val="22"/>
              </w:rPr>
              <w:t xml:space="preserve"> </w:t>
            </w:r>
          </w:p>
        </w:tc>
      </w:tr>
      <w:tr w:rsidR="00657321" w:rsidRPr="00CF7711" w14:paraId="0CA22463" w14:textId="77777777" w:rsidTr="0009720A">
        <w:trPr>
          <w:trHeight w:val="628"/>
        </w:trPr>
        <w:tc>
          <w:tcPr>
            <w:tcW w:w="1850" w:type="pct"/>
            <w:tcBorders>
              <w:top w:val="single" w:sz="4" w:space="0" w:color="000000"/>
              <w:left w:val="single" w:sz="4" w:space="0" w:color="000000"/>
              <w:bottom w:val="single" w:sz="4" w:space="0" w:color="000000"/>
              <w:right w:val="nil"/>
            </w:tcBorders>
            <w:shd w:val="clear" w:color="auto" w:fill="FFCADE"/>
            <w:vAlign w:val="center"/>
          </w:tcPr>
          <w:p w14:paraId="4792817A" w14:textId="77777777" w:rsidR="00657321" w:rsidRPr="00CF7711" w:rsidRDefault="00657321" w:rsidP="0009720A">
            <w:pPr>
              <w:spacing w:after="16" w:line="259" w:lineRule="auto"/>
              <w:rPr>
                <w:sz w:val="22"/>
                <w:szCs w:val="22"/>
              </w:rPr>
            </w:pPr>
            <w:r w:rsidRPr="00CF7711">
              <w:rPr>
                <w:b/>
                <w:sz w:val="22"/>
                <w:szCs w:val="22"/>
              </w:rPr>
              <w:t xml:space="preserve">A.4. Paydaş Katılımı </w:t>
            </w:r>
          </w:p>
        </w:tc>
        <w:tc>
          <w:tcPr>
            <w:tcW w:w="3150" w:type="pct"/>
            <w:gridSpan w:val="5"/>
            <w:tcBorders>
              <w:top w:val="single" w:sz="4" w:space="0" w:color="000000"/>
              <w:left w:val="nil"/>
              <w:bottom w:val="single" w:sz="4" w:space="0" w:color="000000"/>
              <w:right w:val="single" w:sz="4" w:space="0" w:color="000000"/>
            </w:tcBorders>
            <w:shd w:val="clear" w:color="auto" w:fill="FFCADE"/>
            <w:vAlign w:val="center"/>
          </w:tcPr>
          <w:p w14:paraId="5A7E07DA" w14:textId="77777777" w:rsidR="00657321" w:rsidRPr="00CF7711" w:rsidRDefault="00657321" w:rsidP="0009720A">
            <w:pPr>
              <w:spacing w:line="259" w:lineRule="auto"/>
              <w:ind w:left="3668"/>
              <w:rPr>
                <w:sz w:val="22"/>
                <w:szCs w:val="22"/>
              </w:rPr>
            </w:pPr>
            <w:r w:rsidRPr="00CF7711">
              <w:rPr>
                <w:sz w:val="22"/>
                <w:szCs w:val="22"/>
              </w:rPr>
              <w:t xml:space="preserve"> </w:t>
            </w:r>
          </w:p>
          <w:p w14:paraId="30000A91" w14:textId="77777777" w:rsidR="00657321" w:rsidRPr="00CF7711" w:rsidRDefault="00657321" w:rsidP="0009720A">
            <w:pPr>
              <w:spacing w:line="259" w:lineRule="auto"/>
              <w:rPr>
                <w:sz w:val="22"/>
                <w:szCs w:val="22"/>
              </w:rPr>
            </w:pPr>
          </w:p>
        </w:tc>
      </w:tr>
      <w:tr w:rsidR="00657321" w:rsidRPr="00CF7711" w14:paraId="633FEAD7" w14:textId="77777777" w:rsidTr="0009720A">
        <w:trPr>
          <w:trHeight w:val="319"/>
        </w:trPr>
        <w:tc>
          <w:tcPr>
            <w:tcW w:w="1850"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435A96EC" w14:textId="77777777" w:rsidR="00657321" w:rsidRPr="00CF7711" w:rsidRDefault="00657321" w:rsidP="0009720A">
            <w:pPr>
              <w:spacing w:line="259" w:lineRule="auto"/>
              <w:rPr>
                <w:sz w:val="22"/>
                <w:szCs w:val="22"/>
              </w:rPr>
            </w:pPr>
            <w:r w:rsidRPr="00CF7711">
              <w:rPr>
                <w:sz w:val="22"/>
                <w:szCs w:val="22"/>
              </w:rPr>
              <w:t xml:space="preserve"> </w:t>
            </w:r>
          </w:p>
        </w:tc>
        <w:tc>
          <w:tcPr>
            <w:tcW w:w="626"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055CB4FA" w14:textId="77777777" w:rsidR="00657321" w:rsidRPr="00CF7711" w:rsidRDefault="00657321" w:rsidP="0009720A">
            <w:pPr>
              <w:spacing w:line="259" w:lineRule="auto"/>
              <w:ind w:right="52"/>
              <w:jc w:val="center"/>
              <w:rPr>
                <w:sz w:val="22"/>
                <w:szCs w:val="22"/>
              </w:rPr>
            </w:pPr>
            <w:r w:rsidRPr="00CF7711">
              <w:rPr>
                <w:b/>
                <w:sz w:val="22"/>
                <w:szCs w:val="22"/>
              </w:rPr>
              <w:t xml:space="preserve">1 </w:t>
            </w:r>
          </w:p>
        </w:tc>
        <w:tc>
          <w:tcPr>
            <w:tcW w:w="605"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50979B1C" w14:textId="77777777" w:rsidR="00657321" w:rsidRPr="00CF7711" w:rsidRDefault="00657321" w:rsidP="0009720A">
            <w:pPr>
              <w:spacing w:line="259" w:lineRule="auto"/>
              <w:ind w:right="52"/>
              <w:jc w:val="center"/>
              <w:rPr>
                <w:sz w:val="22"/>
                <w:szCs w:val="22"/>
              </w:rPr>
            </w:pPr>
            <w:r w:rsidRPr="00CF7711">
              <w:rPr>
                <w:b/>
                <w:sz w:val="22"/>
                <w:szCs w:val="22"/>
              </w:rPr>
              <w:t xml:space="preserve">2 </w:t>
            </w:r>
          </w:p>
        </w:tc>
        <w:tc>
          <w:tcPr>
            <w:tcW w:w="620"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6326552A" w14:textId="77777777" w:rsidR="00657321" w:rsidRPr="00CF7711" w:rsidRDefault="00657321" w:rsidP="0009720A">
            <w:pPr>
              <w:spacing w:line="259" w:lineRule="auto"/>
              <w:ind w:right="52"/>
              <w:jc w:val="center"/>
              <w:rPr>
                <w:sz w:val="22"/>
                <w:szCs w:val="22"/>
              </w:rPr>
            </w:pPr>
            <w:r w:rsidRPr="00CF7711">
              <w:rPr>
                <w:b/>
                <w:sz w:val="22"/>
                <w:szCs w:val="22"/>
              </w:rPr>
              <w:t xml:space="preserve">3 </w:t>
            </w:r>
          </w:p>
        </w:tc>
        <w:tc>
          <w:tcPr>
            <w:tcW w:w="694"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509E1DD9" w14:textId="77777777" w:rsidR="00657321" w:rsidRPr="00CF7711" w:rsidRDefault="00657321" w:rsidP="0009720A">
            <w:pPr>
              <w:spacing w:line="259" w:lineRule="auto"/>
              <w:ind w:right="49"/>
              <w:jc w:val="center"/>
              <w:rPr>
                <w:sz w:val="22"/>
                <w:szCs w:val="22"/>
              </w:rPr>
            </w:pPr>
            <w:r w:rsidRPr="00CF7711">
              <w:rPr>
                <w:b/>
                <w:sz w:val="22"/>
                <w:szCs w:val="22"/>
              </w:rPr>
              <w:t xml:space="preserve">4 </w:t>
            </w:r>
          </w:p>
        </w:tc>
        <w:tc>
          <w:tcPr>
            <w:tcW w:w="605"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5CEBF5C2" w14:textId="77777777" w:rsidR="00657321" w:rsidRPr="00CF7711" w:rsidRDefault="00657321" w:rsidP="0009720A">
            <w:pPr>
              <w:spacing w:line="259" w:lineRule="auto"/>
              <w:ind w:right="51"/>
              <w:jc w:val="center"/>
              <w:rPr>
                <w:sz w:val="22"/>
                <w:szCs w:val="22"/>
              </w:rPr>
            </w:pPr>
            <w:r w:rsidRPr="00CF7711">
              <w:rPr>
                <w:b/>
                <w:sz w:val="22"/>
                <w:szCs w:val="22"/>
              </w:rPr>
              <w:t xml:space="preserve">5 </w:t>
            </w:r>
          </w:p>
        </w:tc>
      </w:tr>
      <w:tr w:rsidR="00657321" w:rsidRPr="00CF7711" w14:paraId="2FA89A7F" w14:textId="77777777" w:rsidTr="0009720A">
        <w:trPr>
          <w:trHeight w:val="3715"/>
        </w:trPr>
        <w:tc>
          <w:tcPr>
            <w:tcW w:w="1850" w:type="pct"/>
            <w:vMerge w:val="restart"/>
            <w:tcBorders>
              <w:top w:val="single" w:sz="4" w:space="0" w:color="000000"/>
              <w:left w:val="single" w:sz="4" w:space="0" w:color="000000"/>
              <w:bottom w:val="single" w:sz="4" w:space="0" w:color="000000"/>
              <w:right w:val="single" w:sz="4" w:space="0" w:color="000000"/>
            </w:tcBorders>
          </w:tcPr>
          <w:p w14:paraId="2621325E" w14:textId="77777777" w:rsidR="00657321" w:rsidRPr="00CF7711" w:rsidRDefault="00657321" w:rsidP="0009720A">
            <w:pPr>
              <w:spacing w:after="19" w:line="259" w:lineRule="auto"/>
              <w:rPr>
                <w:sz w:val="22"/>
                <w:szCs w:val="22"/>
              </w:rPr>
            </w:pPr>
            <w:r w:rsidRPr="00CF7711">
              <w:rPr>
                <w:sz w:val="22"/>
                <w:szCs w:val="22"/>
              </w:rPr>
              <w:t xml:space="preserve"> </w:t>
            </w:r>
          </w:p>
          <w:p w14:paraId="62960814" w14:textId="77777777" w:rsidR="00657321" w:rsidRPr="00CF7711" w:rsidRDefault="00657321" w:rsidP="0009720A">
            <w:pPr>
              <w:spacing w:after="16" w:line="259" w:lineRule="auto"/>
              <w:rPr>
                <w:sz w:val="22"/>
                <w:szCs w:val="22"/>
              </w:rPr>
            </w:pPr>
            <w:r w:rsidRPr="00CF7711">
              <w:rPr>
                <w:sz w:val="22"/>
                <w:szCs w:val="22"/>
              </w:rPr>
              <w:t xml:space="preserve"> </w:t>
            </w:r>
          </w:p>
          <w:p w14:paraId="30C0CF7E" w14:textId="77777777" w:rsidR="00657321" w:rsidRPr="00CF7711" w:rsidRDefault="00657321" w:rsidP="0009720A">
            <w:pPr>
              <w:spacing w:after="19" w:line="259" w:lineRule="auto"/>
              <w:rPr>
                <w:sz w:val="22"/>
                <w:szCs w:val="22"/>
              </w:rPr>
            </w:pPr>
            <w:r w:rsidRPr="00CF7711">
              <w:rPr>
                <w:b/>
                <w:sz w:val="22"/>
                <w:szCs w:val="22"/>
                <w:u w:val="single" w:color="000000"/>
              </w:rPr>
              <w:t>A.4.2. Öğrenci geri bildirimleri</w:t>
            </w:r>
            <w:r w:rsidRPr="00CF7711">
              <w:rPr>
                <w:b/>
                <w:sz w:val="22"/>
                <w:szCs w:val="22"/>
              </w:rPr>
              <w:t xml:space="preserve"> </w:t>
            </w:r>
          </w:p>
          <w:p w14:paraId="6FE4E1A6" w14:textId="77777777" w:rsidR="00657321" w:rsidRPr="00CF7711" w:rsidRDefault="00657321" w:rsidP="0009720A">
            <w:pPr>
              <w:spacing w:after="19" w:line="259" w:lineRule="auto"/>
              <w:rPr>
                <w:sz w:val="22"/>
                <w:szCs w:val="22"/>
              </w:rPr>
            </w:pPr>
            <w:r w:rsidRPr="00CF7711">
              <w:rPr>
                <w:b/>
                <w:sz w:val="22"/>
                <w:szCs w:val="22"/>
              </w:rPr>
              <w:t xml:space="preserve"> </w:t>
            </w:r>
          </w:p>
          <w:p w14:paraId="3AB18515" w14:textId="77777777" w:rsidR="00657321" w:rsidRPr="00CF7711" w:rsidRDefault="00657321" w:rsidP="0009720A">
            <w:pPr>
              <w:spacing w:line="259" w:lineRule="auto"/>
              <w:ind w:right="48"/>
              <w:rPr>
                <w:sz w:val="22"/>
                <w:szCs w:val="22"/>
              </w:rPr>
            </w:pPr>
            <w:r w:rsidRPr="00CF7711">
              <w:rPr>
                <w:sz w:val="22"/>
                <w:szCs w:val="22"/>
              </w:rPr>
              <w:t xml:space="preserve">Öğrenci görüşü (ders, dersin öğretim elemanı, diploma programı, hizmet ve genel memnuniyet seviyesi, </w:t>
            </w:r>
            <w:proofErr w:type="spellStart"/>
            <w:r w:rsidRPr="00CF7711">
              <w:rPr>
                <w:sz w:val="22"/>
                <w:szCs w:val="22"/>
              </w:rPr>
              <w:t>vb</w:t>
            </w:r>
            <w:proofErr w:type="spellEnd"/>
            <w:r w:rsidRPr="00CF7711">
              <w:rPr>
                <w:sz w:val="22"/>
                <w:szCs w:val="22"/>
              </w:rPr>
              <w:t xml:space="preserve">) sistematik olarak ve çeşitli yollarla alınmakta, etkin kullanılmakta ve sonuçları paylaşılmaktadır. Kullanılan yöntemlerin geçerli ve güvenilir olması, verilerin tutarlı ve temsil eder olması sağlanmıştır. Öğrenci </w:t>
            </w:r>
            <w:proofErr w:type="gramStart"/>
            <w:r w:rsidRPr="00CF7711">
              <w:rPr>
                <w:sz w:val="22"/>
                <w:szCs w:val="22"/>
              </w:rPr>
              <w:t>şikayetleri</w:t>
            </w:r>
            <w:proofErr w:type="gramEnd"/>
            <w:r w:rsidRPr="00CF7711">
              <w:rPr>
                <w:sz w:val="22"/>
                <w:szCs w:val="22"/>
              </w:rPr>
              <w:t xml:space="preserve"> ve/veya önerileri için muhtelif kanallar vardır, öğrencilerce bilinir, bunların adil ve etkin çalıştığı denetlenmektedir.   </w:t>
            </w:r>
          </w:p>
        </w:tc>
        <w:tc>
          <w:tcPr>
            <w:tcW w:w="626" w:type="pct"/>
            <w:tcBorders>
              <w:top w:val="single" w:sz="4" w:space="0" w:color="000000"/>
              <w:left w:val="single" w:sz="4" w:space="0" w:color="000000"/>
              <w:bottom w:val="single" w:sz="4" w:space="0" w:color="000000"/>
              <w:right w:val="single" w:sz="4" w:space="0" w:color="000000"/>
            </w:tcBorders>
            <w:shd w:val="clear" w:color="auto" w:fill="FDDFE8"/>
          </w:tcPr>
          <w:p w14:paraId="474B4022" w14:textId="77777777" w:rsidR="00657321" w:rsidRPr="00CF7711" w:rsidRDefault="00657321" w:rsidP="0009720A">
            <w:pPr>
              <w:spacing w:after="19" w:line="259" w:lineRule="auto"/>
              <w:ind w:left="1"/>
              <w:rPr>
                <w:sz w:val="22"/>
                <w:szCs w:val="22"/>
              </w:rPr>
            </w:pPr>
            <w:r w:rsidRPr="00CF7711">
              <w:rPr>
                <w:sz w:val="22"/>
                <w:szCs w:val="22"/>
              </w:rPr>
              <w:t xml:space="preserve">Birimde öğrenci geri bildirimlerinin alınmasına yönelik mekanizmalar bulunmamaktadır. </w:t>
            </w:r>
          </w:p>
        </w:tc>
        <w:tc>
          <w:tcPr>
            <w:tcW w:w="605" w:type="pct"/>
            <w:tcBorders>
              <w:top w:val="single" w:sz="4" w:space="0" w:color="000000"/>
              <w:left w:val="single" w:sz="4" w:space="0" w:color="000000"/>
              <w:bottom w:val="single" w:sz="4" w:space="0" w:color="000000"/>
              <w:right w:val="single" w:sz="4" w:space="0" w:color="000000"/>
            </w:tcBorders>
            <w:shd w:val="clear" w:color="auto" w:fill="FECEDD"/>
          </w:tcPr>
          <w:p w14:paraId="2CE83976" w14:textId="77777777" w:rsidR="00657321" w:rsidRPr="00CF7711" w:rsidRDefault="00657321" w:rsidP="0009720A">
            <w:pPr>
              <w:spacing w:after="19" w:line="259" w:lineRule="auto"/>
              <w:ind w:left="1"/>
              <w:rPr>
                <w:sz w:val="22"/>
                <w:szCs w:val="22"/>
              </w:rPr>
            </w:pPr>
            <w:r w:rsidRPr="00CF7711">
              <w:rPr>
                <w:sz w:val="22"/>
                <w:szCs w:val="22"/>
              </w:rPr>
              <w:t xml:space="preserve">Birimde öğretim süreçlerine ilişkin olarak öğrencilerin geri bildirimlerinin (ders, dersin öğretim elemanı, program, öğrenci iş yükü* vb.) alınmasına ilişkin ilke ve kurallar oluşturulmuştur. </w:t>
            </w:r>
          </w:p>
        </w:tc>
        <w:tc>
          <w:tcPr>
            <w:tcW w:w="620" w:type="pct"/>
            <w:tcBorders>
              <w:top w:val="single" w:sz="4" w:space="0" w:color="000000"/>
              <w:left w:val="single" w:sz="4" w:space="0" w:color="000000"/>
              <w:bottom w:val="single" w:sz="4" w:space="0" w:color="000000"/>
              <w:right w:val="single" w:sz="4" w:space="0" w:color="000000"/>
            </w:tcBorders>
            <w:shd w:val="clear" w:color="auto" w:fill="E59BB2"/>
          </w:tcPr>
          <w:p w14:paraId="63F126ED" w14:textId="77777777" w:rsidR="00657321" w:rsidRPr="00CF7711" w:rsidRDefault="00657321" w:rsidP="0009720A">
            <w:pPr>
              <w:spacing w:line="259" w:lineRule="auto"/>
              <w:ind w:left="1" w:right="41"/>
              <w:rPr>
                <w:sz w:val="22"/>
                <w:szCs w:val="22"/>
              </w:rPr>
            </w:pPr>
            <w:r w:rsidRPr="00CF7711">
              <w:rPr>
                <w:sz w:val="22"/>
                <w:szCs w:val="22"/>
              </w:rPr>
              <w:t xml:space="preserve">Programların genelinde öğrenci geri bildirimleri (her yarıyıl ya da her akademik </w:t>
            </w:r>
            <w:proofErr w:type="gramStart"/>
            <w:r w:rsidRPr="00CF7711">
              <w:rPr>
                <w:sz w:val="22"/>
                <w:szCs w:val="22"/>
              </w:rPr>
              <w:t>yıl sonunda</w:t>
            </w:r>
            <w:proofErr w:type="gramEnd"/>
            <w:r w:rsidRPr="00CF7711">
              <w:rPr>
                <w:sz w:val="22"/>
                <w:szCs w:val="22"/>
              </w:rPr>
              <w:t xml:space="preserve">) alınmaktadır. </w:t>
            </w:r>
          </w:p>
        </w:tc>
        <w:tc>
          <w:tcPr>
            <w:tcW w:w="694" w:type="pct"/>
            <w:tcBorders>
              <w:top w:val="single" w:sz="4" w:space="0" w:color="000000"/>
              <w:left w:val="single" w:sz="4" w:space="0" w:color="000000"/>
              <w:bottom w:val="single" w:sz="4" w:space="0" w:color="000000"/>
              <w:right w:val="single" w:sz="4" w:space="0" w:color="000000"/>
            </w:tcBorders>
            <w:shd w:val="clear" w:color="auto" w:fill="DE829E"/>
          </w:tcPr>
          <w:p w14:paraId="356F41BE" w14:textId="77777777" w:rsidR="00657321" w:rsidRPr="00CF7711" w:rsidRDefault="00657321" w:rsidP="0009720A">
            <w:pPr>
              <w:spacing w:line="259" w:lineRule="auto"/>
              <w:ind w:left="1" w:right="19"/>
              <w:rPr>
                <w:sz w:val="22"/>
                <w:szCs w:val="22"/>
              </w:rPr>
            </w:pPr>
            <w:r w:rsidRPr="00CF7711">
              <w:rPr>
                <w:sz w:val="22"/>
                <w:szCs w:val="22"/>
              </w:rPr>
              <w:t xml:space="preserve">Tüm programlarda öğrenci geri bildirimlerinin alınmasına ilişkin uygulamalar izlenmekte ve öğrenci katılımına dayalı biçimde iyileştirilmektedir. Geri bildirim sonuçları karar alma süreçlerine yansıtılmaktadır. </w:t>
            </w:r>
          </w:p>
        </w:tc>
        <w:tc>
          <w:tcPr>
            <w:tcW w:w="605" w:type="pct"/>
            <w:tcBorders>
              <w:top w:val="single" w:sz="4" w:space="0" w:color="000000"/>
              <w:left w:val="single" w:sz="4" w:space="0" w:color="000000"/>
              <w:bottom w:val="single" w:sz="4" w:space="0" w:color="000000"/>
              <w:right w:val="single" w:sz="4" w:space="0" w:color="000000"/>
            </w:tcBorders>
            <w:shd w:val="clear" w:color="auto" w:fill="D87292"/>
          </w:tcPr>
          <w:p w14:paraId="0839E23B" w14:textId="77777777" w:rsidR="00657321" w:rsidRPr="00CF7711" w:rsidRDefault="00657321" w:rsidP="0009720A">
            <w:pPr>
              <w:spacing w:line="259" w:lineRule="auto"/>
              <w:ind w:left="1"/>
              <w:rPr>
                <w:sz w:val="22"/>
                <w:szCs w:val="22"/>
              </w:rPr>
            </w:pPr>
            <w:r w:rsidRPr="00CF7711">
              <w:rPr>
                <w:sz w:val="22"/>
                <w:szCs w:val="22"/>
              </w:rPr>
              <w:t xml:space="preserve">İçselleştirilmiş, sistematik, sürdürülebilir ve örnek gösterilebilir uygulamalar bulunmaktadır. </w:t>
            </w:r>
          </w:p>
        </w:tc>
      </w:tr>
      <w:tr w:rsidR="00657321" w:rsidRPr="00CF7711" w14:paraId="7942F7D1" w14:textId="77777777" w:rsidTr="0009720A">
        <w:trPr>
          <w:trHeight w:val="3786"/>
        </w:trPr>
        <w:tc>
          <w:tcPr>
            <w:tcW w:w="1850" w:type="pct"/>
            <w:vMerge/>
            <w:tcBorders>
              <w:top w:val="nil"/>
              <w:left w:val="single" w:sz="4" w:space="0" w:color="000000"/>
              <w:bottom w:val="single" w:sz="4" w:space="0" w:color="000000"/>
              <w:right w:val="single" w:sz="4" w:space="0" w:color="000000"/>
            </w:tcBorders>
          </w:tcPr>
          <w:p w14:paraId="723BC24A" w14:textId="77777777" w:rsidR="00657321" w:rsidRPr="00CF7711" w:rsidRDefault="00657321" w:rsidP="0009720A">
            <w:pPr>
              <w:spacing w:after="160" w:line="259" w:lineRule="auto"/>
              <w:rPr>
                <w:sz w:val="22"/>
                <w:szCs w:val="22"/>
              </w:rPr>
            </w:pPr>
          </w:p>
        </w:tc>
        <w:tc>
          <w:tcPr>
            <w:tcW w:w="3150" w:type="pct"/>
            <w:gridSpan w:val="5"/>
            <w:tcBorders>
              <w:top w:val="single" w:sz="4" w:space="0" w:color="000000"/>
              <w:left w:val="single" w:sz="4" w:space="0" w:color="000000"/>
              <w:bottom w:val="single" w:sz="4" w:space="0" w:color="000000"/>
              <w:right w:val="single" w:sz="4" w:space="0" w:color="000000"/>
            </w:tcBorders>
            <w:shd w:val="clear" w:color="auto" w:fill="E5AEC0"/>
          </w:tcPr>
          <w:p w14:paraId="79998E03" w14:textId="77777777" w:rsidR="00657321" w:rsidRPr="00CF7711" w:rsidRDefault="00657321" w:rsidP="0009720A">
            <w:pPr>
              <w:spacing w:after="19" w:line="259" w:lineRule="auto"/>
              <w:ind w:left="119"/>
              <w:rPr>
                <w:sz w:val="22"/>
                <w:szCs w:val="22"/>
              </w:rPr>
            </w:pPr>
            <w:r w:rsidRPr="00CF7711">
              <w:rPr>
                <w:sz w:val="22"/>
                <w:szCs w:val="22"/>
              </w:rPr>
              <w:t xml:space="preserve"> </w:t>
            </w:r>
          </w:p>
          <w:p w14:paraId="12E9F01F" w14:textId="77777777" w:rsidR="00657321" w:rsidRPr="00CF7711" w:rsidRDefault="00657321" w:rsidP="0009720A">
            <w:pPr>
              <w:spacing w:after="45" w:line="259" w:lineRule="auto"/>
              <w:ind w:left="119"/>
              <w:rPr>
                <w:sz w:val="22"/>
                <w:szCs w:val="22"/>
              </w:rPr>
            </w:pPr>
            <w:r w:rsidRPr="00CF7711">
              <w:rPr>
                <w:b/>
                <w:i/>
                <w:sz w:val="22"/>
                <w:szCs w:val="22"/>
              </w:rPr>
              <w:t xml:space="preserve">Örnek Kanıtlar </w:t>
            </w:r>
          </w:p>
          <w:p w14:paraId="33AD7F73" w14:textId="77777777" w:rsidR="00657321" w:rsidRPr="00CF7711" w:rsidRDefault="00657321" w:rsidP="006C0B07">
            <w:pPr>
              <w:numPr>
                <w:ilvl w:val="0"/>
                <w:numId w:val="18"/>
              </w:numPr>
              <w:spacing w:after="3" w:line="259" w:lineRule="auto"/>
              <w:ind w:hanging="360"/>
              <w:rPr>
                <w:sz w:val="22"/>
                <w:szCs w:val="22"/>
              </w:rPr>
            </w:pPr>
            <w:r w:rsidRPr="00CF7711">
              <w:rPr>
                <w:i/>
                <w:sz w:val="22"/>
                <w:szCs w:val="22"/>
              </w:rPr>
              <w:t xml:space="preserve">Öğrenci geri bildirimi elde etmeye ilişkin ilke ve kurallar </w:t>
            </w:r>
          </w:p>
          <w:p w14:paraId="21FF1C5F" w14:textId="77777777" w:rsidR="00657321" w:rsidRPr="00CF7711" w:rsidRDefault="00657321" w:rsidP="006C0B07">
            <w:pPr>
              <w:numPr>
                <w:ilvl w:val="0"/>
                <w:numId w:val="18"/>
              </w:numPr>
              <w:spacing w:after="24" w:line="276" w:lineRule="auto"/>
              <w:ind w:hanging="360"/>
              <w:rPr>
                <w:sz w:val="22"/>
                <w:szCs w:val="22"/>
              </w:rPr>
            </w:pPr>
            <w:r w:rsidRPr="00CF7711">
              <w:rPr>
                <w:i/>
                <w:sz w:val="22"/>
                <w:szCs w:val="22"/>
              </w:rPr>
              <w:t xml:space="preserve">Tanımlı öğrenci geri bildirim mekanizmalarının tür, yöntem ve çeşitliliğini gösteren kanıtlar (Uzaktan/karma eğitim </w:t>
            </w:r>
            <w:proofErr w:type="gramStart"/>
            <w:r w:rsidRPr="00CF7711">
              <w:rPr>
                <w:i/>
                <w:sz w:val="22"/>
                <w:szCs w:val="22"/>
              </w:rPr>
              <w:t>dahil</w:t>
            </w:r>
            <w:proofErr w:type="gramEnd"/>
            <w:r w:rsidRPr="00CF7711">
              <w:rPr>
                <w:i/>
                <w:sz w:val="22"/>
                <w:szCs w:val="22"/>
              </w:rPr>
              <w:t xml:space="preserve">) </w:t>
            </w:r>
          </w:p>
          <w:p w14:paraId="52F027D3" w14:textId="77777777" w:rsidR="00657321" w:rsidRPr="00CF7711" w:rsidRDefault="00657321" w:rsidP="006C0B07">
            <w:pPr>
              <w:numPr>
                <w:ilvl w:val="0"/>
                <w:numId w:val="18"/>
              </w:numPr>
              <w:spacing w:after="20" w:line="259" w:lineRule="auto"/>
              <w:ind w:hanging="360"/>
              <w:rPr>
                <w:sz w:val="22"/>
                <w:szCs w:val="22"/>
              </w:rPr>
            </w:pPr>
            <w:r w:rsidRPr="00CF7711">
              <w:rPr>
                <w:i/>
                <w:sz w:val="22"/>
                <w:szCs w:val="22"/>
              </w:rPr>
              <w:t xml:space="preserve">Öğrenci geri bildirimleri kapsamında gerçekleştirilen iyileştirmelere ilişkin uygulamalar </w:t>
            </w:r>
          </w:p>
          <w:p w14:paraId="6234B626" w14:textId="77777777" w:rsidR="00657321" w:rsidRPr="00CF7711" w:rsidRDefault="00657321" w:rsidP="006C0B07">
            <w:pPr>
              <w:numPr>
                <w:ilvl w:val="0"/>
                <w:numId w:val="18"/>
              </w:numPr>
              <w:spacing w:after="20" w:line="259" w:lineRule="auto"/>
              <w:ind w:hanging="360"/>
              <w:rPr>
                <w:sz w:val="22"/>
                <w:szCs w:val="22"/>
              </w:rPr>
            </w:pPr>
            <w:r w:rsidRPr="00CF7711">
              <w:rPr>
                <w:i/>
                <w:sz w:val="22"/>
                <w:szCs w:val="22"/>
              </w:rPr>
              <w:t xml:space="preserve">Öğrencilerin karar alma mekanizmalarına katılımı örnekleri </w:t>
            </w:r>
          </w:p>
          <w:p w14:paraId="1B3CAA3F" w14:textId="77777777" w:rsidR="00657321" w:rsidRPr="00CF7711" w:rsidRDefault="00657321" w:rsidP="006C0B07">
            <w:pPr>
              <w:numPr>
                <w:ilvl w:val="0"/>
                <w:numId w:val="18"/>
              </w:numPr>
              <w:spacing w:after="2" w:line="259" w:lineRule="auto"/>
              <w:ind w:hanging="360"/>
              <w:rPr>
                <w:sz w:val="22"/>
                <w:szCs w:val="22"/>
              </w:rPr>
            </w:pPr>
            <w:r w:rsidRPr="00CF7711">
              <w:rPr>
                <w:i/>
                <w:sz w:val="22"/>
                <w:szCs w:val="22"/>
              </w:rPr>
              <w:t xml:space="preserve">Öğrenci geri bildirim mekanizmasının izlenmesi ve iyileştirilmesine yönelik kanıtlar </w:t>
            </w:r>
          </w:p>
          <w:p w14:paraId="015BEF95" w14:textId="77777777" w:rsidR="00657321" w:rsidRPr="00CF7711" w:rsidRDefault="00657321" w:rsidP="006C0B07">
            <w:pPr>
              <w:numPr>
                <w:ilvl w:val="0"/>
                <w:numId w:val="18"/>
              </w:numPr>
              <w:spacing w:line="276" w:lineRule="auto"/>
              <w:ind w:hanging="360"/>
              <w:rPr>
                <w:sz w:val="22"/>
                <w:szCs w:val="22"/>
              </w:rPr>
            </w:pPr>
            <w:r w:rsidRPr="00CF7711">
              <w:rPr>
                <w:i/>
                <w:sz w:val="22"/>
                <w:szCs w:val="22"/>
              </w:rPr>
              <w:t xml:space="preserve">Standart uygulamalar ve mevzuatın yanı sıra; birimin ihtiyaçları doğrultusunda geliştirdiği özgün yaklaşım ve uygulamalarına ilişkin kanıtlar </w:t>
            </w:r>
          </w:p>
          <w:p w14:paraId="3F02DF8D" w14:textId="77777777" w:rsidR="00657321" w:rsidRPr="00CF7711" w:rsidRDefault="00657321" w:rsidP="0009720A">
            <w:pPr>
              <w:spacing w:after="19" w:line="259" w:lineRule="auto"/>
              <w:ind w:left="786"/>
              <w:rPr>
                <w:sz w:val="22"/>
                <w:szCs w:val="22"/>
              </w:rPr>
            </w:pPr>
            <w:r w:rsidRPr="00CF7711">
              <w:rPr>
                <w:i/>
                <w:color w:val="FF0000"/>
                <w:sz w:val="22"/>
                <w:szCs w:val="22"/>
              </w:rPr>
              <w:t xml:space="preserve"> </w:t>
            </w:r>
          </w:p>
          <w:p w14:paraId="6C46F572" w14:textId="77777777" w:rsidR="00657321" w:rsidRPr="00CF7711" w:rsidRDefault="00657321" w:rsidP="0009720A">
            <w:pPr>
              <w:spacing w:line="259" w:lineRule="auto"/>
              <w:ind w:left="839"/>
              <w:rPr>
                <w:sz w:val="22"/>
                <w:szCs w:val="22"/>
              </w:rPr>
            </w:pPr>
            <w:r w:rsidRPr="00CF7711">
              <w:rPr>
                <w:i/>
                <w:color w:val="FF0000"/>
                <w:sz w:val="22"/>
                <w:szCs w:val="22"/>
              </w:rPr>
              <w:t>* 2015 AKTS Kullanıcı Kılavuzu’ndaki anahtar prensipleri taşımalıdır.</w:t>
            </w:r>
            <w:r w:rsidRPr="00CF7711">
              <w:rPr>
                <w:b/>
                <w:i/>
                <w:sz w:val="22"/>
                <w:szCs w:val="22"/>
              </w:rPr>
              <w:t xml:space="preserve"> </w:t>
            </w:r>
          </w:p>
        </w:tc>
      </w:tr>
    </w:tbl>
    <w:p w14:paraId="192A123A" w14:textId="77777777" w:rsidR="00657321" w:rsidRPr="00CF7711" w:rsidRDefault="00657321" w:rsidP="00657321">
      <w:pPr>
        <w:spacing w:line="259" w:lineRule="auto"/>
        <w:rPr>
          <w:sz w:val="22"/>
          <w:szCs w:val="22"/>
        </w:rPr>
      </w:pPr>
      <w:r w:rsidRPr="00CF7711">
        <w:rPr>
          <w:sz w:val="22"/>
          <w:szCs w:val="22"/>
        </w:rPr>
        <w:t xml:space="preserve"> </w:t>
      </w:r>
    </w:p>
    <w:p w14:paraId="7E09F3F0" w14:textId="77777777" w:rsidR="00657321" w:rsidRPr="00CF7711" w:rsidRDefault="00657321" w:rsidP="00657321">
      <w:pPr>
        <w:spacing w:line="259" w:lineRule="auto"/>
        <w:rPr>
          <w:sz w:val="22"/>
          <w:szCs w:val="22"/>
        </w:rPr>
      </w:pPr>
      <w:r w:rsidRPr="00CF7711">
        <w:rPr>
          <w:sz w:val="22"/>
          <w:szCs w:val="22"/>
        </w:rPr>
        <w:t xml:space="preserve"> </w:t>
      </w:r>
    </w:p>
    <w:tbl>
      <w:tblPr>
        <w:tblStyle w:val="TableGrid"/>
        <w:tblW w:w="5000" w:type="pct"/>
        <w:tblInd w:w="0" w:type="dxa"/>
        <w:tblCellMar>
          <w:left w:w="107" w:type="dxa"/>
          <w:right w:w="56" w:type="dxa"/>
        </w:tblCellMar>
        <w:tblLook w:val="04A0" w:firstRow="1" w:lastRow="0" w:firstColumn="1" w:lastColumn="0" w:noHBand="0" w:noVBand="1"/>
      </w:tblPr>
      <w:tblGrid>
        <w:gridCol w:w="5637"/>
        <w:gridCol w:w="1973"/>
        <w:gridCol w:w="1854"/>
        <w:gridCol w:w="1900"/>
        <w:gridCol w:w="2124"/>
        <w:gridCol w:w="1857"/>
      </w:tblGrid>
      <w:tr w:rsidR="00657321" w:rsidRPr="00CF7711" w14:paraId="299C92AD" w14:textId="77777777" w:rsidTr="0009720A">
        <w:trPr>
          <w:trHeight w:val="402"/>
        </w:trPr>
        <w:tc>
          <w:tcPr>
            <w:tcW w:w="1837" w:type="pct"/>
            <w:tcBorders>
              <w:top w:val="single" w:sz="4" w:space="0" w:color="000000"/>
              <w:left w:val="single" w:sz="4" w:space="0" w:color="000000"/>
              <w:bottom w:val="single" w:sz="4" w:space="0" w:color="000000"/>
              <w:right w:val="nil"/>
            </w:tcBorders>
            <w:shd w:val="clear" w:color="auto" w:fill="FFCADE"/>
            <w:vAlign w:val="center"/>
          </w:tcPr>
          <w:p w14:paraId="5EE03938" w14:textId="77777777" w:rsidR="00657321" w:rsidRPr="00CF7711" w:rsidRDefault="00657321" w:rsidP="0009720A">
            <w:pPr>
              <w:spacing w:line="259" w:lineRule="auto"/>
              <w:ind w:left="216"/>
              <w:rPr>
                <w:sz w:val="22"/>
                <w:szCs w:val="22"/>
              </w:rPr>
            </w:pPr>
            <w:r w:rsidRPr="00CF7711">
              <w:rPr>
                <w:color w:val="4472C4"/>
                <w:sz w:val="22"/>
                <w:szCs w:val="22"/>
              </w:rPr>
              <w:lastRenderedPageBreak/>
              <w:t xml:space="preserve"> </w:t>
            </w:r>
            <w:r w:rsidRPr="00CF7711">
              <w:rPr>
                <w:color w:val="4472C4"/>
                <w:sz w:val="22"/>
                <w:szCs w:val="22"/>
              </w:rPr>
              <w:tab/>
              <w:t xml:space="preserve"> </w:t>
            </w:r>
          </w:p>
        </w:tc>
        <w:tc>
          <w:tcPr>
            <w:tcW w:w="3163" w:type="pct"/>
            <w:gridSpan w:val="5"/>
            <w:tcBorders>
              <w:top w:val="single" w:sz="4" w:space="0" w:color="000000"/>
              <w:left w:val="nil"/>
              <w:bottom w:val="single" w:sz="4" w:space="0" w:color="000000"/>
              <w:right w:val="single" w:sz="4" w:space="0" w:color="000000"/>
            </w:tcBorders>
            <w:shd w:val="clear" w:color="auto" w:fill="FFCADE"/>
            <w:vAlign w:val="center"/>
          </w:tcPr>
          <w:p w14:paraId="5AFFFD12" w14:textId="77777777" w:rsidR="00657321" w:rsidRPr="00CF7711" w:rsidRDefault="00657321" w:rsidP="0009720A">
            <w:pPr>
              <w:tabs>
                <w:tab w:val="center" w:pos="3709"/>
                <w:tab w:val="right" w:pos="9986"/>
              </w:tabs>
              <w:spacing w:line="259" w:lineRule="auto"/>
              <w:rPr>
                <w:sz w:val="22"/>
                <w:szCs w:val="22"/>
              </w:rPr>
            </w:pPr>
            <w:r w:rsidRPr="00CF7711">
              <w:rPr>
                <w:sz w:val="22"/>
                <w:szCs w:val="22"/>
              </w:rPr>
              <w:tab/>
            </w:r>
            <w:r w:rsidRPr="00CF7711">
              <w:rPr>
                <w:sz w:val="22"/>
                <w:szCs w:val="22"/>
                <w:vertAlign w:val="superscript"/>
              </w:rPr>
              <w:t xml:space="preserve"> </w:t>
            </w:r>
            <w:r w:rsidRPr="00CF7711">
              <w:rPr>
                <w:sz w:val="22"/>
                <w:szCs w:val="22"/>
                <w:vertAlign w:val="superscript"/>
              </w:rPr>
              <w:tab/>
            </w:r>
            <w:r w:rsidRPr="00CF7711">
              <w:rPr>
                <w:b/>
                <w:color w:val="7B0B4E"/>
                <w:sz w:val="22"/>
                <w:szCs w:val="22"/>
              </w:rPr>
              <w:t>A. LİDERLİK, YÖNETİM ve KALİTE</w:t>
            </w:r>
            <w:r w:rsidRPr="00CF7711">
              <w:rPr>
                <w:b/>
                <w:sz w:val="22"/>
                <w:szCs w:val="22"/>
              </w:rPr>
              <w:t xml:space="preserve"> </w:t>
            </w:r>
          </w:p>
        </w:tc>
      </w:tr>
      <w:tr w:rsidR="00657321" w:rsidRPr="00CF7711" w14:paraId="20931B2B" w14:textId="77777777" w:rsidTr="0009720A">
        <w:trPr>
          <w:trHeight w:val="628"/>
        </w:trPr>
        <w:tc>
          <w:tcPr>
            <w:tcW w:w="1837" w:type="pct"/>
            <w:tcBorders>
              <w:top w:val="single" w:sz="4" w:space="0" w:color="000000"/>
              <w:left w:val="single" w:sz="4" w:space="0" w:color="000000"/>
              <w:bottom w:val="single" w:sz="4" w:space="0" w:color="000000"/>
              <w:right w:val="nil"/>
            </w:tcBorders>
            <w:shd w:val="clear" w:color="auto" w:fill="FFCADE"/>
            <w:vAlign w:val="center"/>
          </w:tcPr>
          <w:p w14:paraId="76B3C957" w14:textId="77777777" w:rsidR="00657321" w:rsidRPr="00CF7711" w:rsidRDefault="00657321" w:rsidP="0009720A">
            <w:pPr>
              <w:spacing w:after="16" w:line="259" w:lineRule="auto"/>
              <w:rPr>
                <w:sz w:val="22"/>
                <w:szCs w:val="22"/>
              </w:rPr>
            </w:pPr>
            <w:r w:rsidRPr="00CF7711">
              <w:rPr>
                <w:b/>
                <w:sz w:val="22"/>
                <w:szCs w:val="22"/>
              </w:rPr>
              <w:t xml:space="preserve">A.4. Paydaş Katılımı </w:t>
            </w:r>
          </w:p>
        </w:tc>
        <w:tc>
          <w:tcPr>
            <w:tcW w:w="3163" w:type="pct"/>
            <w:gridSpan w:val="5"/>
            <w:tcBorders>
              <w:top w:val="single" w:sz="4" w:space="0" w:color="000000"/>
              <w:left w:val="nil"/>
              <w:bottom w:val="single" w:sz="4" w:space="0" w:color="000000"/>
              <w:right w:val="single" w:sz="4" w:space="0" w:color="000000"/>
            </w:tcBorders>
            <w:shd w:val="clear" w:color="auto" w:fill="FFCADE"/>
            <w:vAlign w:val="center"/>
          </w:tcPr>
          <w:p w14:paraId="6A400E48" w14:textId="77777777" w:rsidR="00657321" w:rsidRPr="00CF7711" w:rsidRDefault="00657321" w:rsidP="0009720A">
            <w:pPr>
              <w:spacing w:line="259" w:lineRule="auto"/>
              <w:ind w:left="3709"/>
              <w:rPr>
                <w:sz w:val="22"/>
                <w:szCs w:val="22"/>
              </w:rPr>
            </w:pPr>
            <w:r w:rsidRPr="00CF7711">
              <w:rPr>
                <w:sz w:val="22"/>
                <w:szCs w:val="22"/>
              </w:rPr>
              <w:t xml:space="preserve"> </w:t>
            </w:r>
          </w:p>
          <w:p w14:paraId="3670CDC7" w14:textId="77777777" w:rsidR="00657321" w:rsidRPr="00CF7711" w:rsidRDefault="00657321" w:rsidP="0009720A">
            <w:pPr>
              <w:spacing w:line="259" w:lineRule="auto"/>
              <w:rPr>
                <w:sz w:val="22"/>
                <w:szCs w:val="22"/>
              </w:rPr>
            </w:pPr>
          </w:p>
        </w:tc>
      </w:tr>
      <w:tr w:rsidR="00657321" w:rsidRPr="00CF7711" w14:paraId="7252E06B" w14:textId="77777777" w:rsidTr="0009720A">
        <w:trPr>
          <w:trHeight w:val="319"/>
        </w:trPr>
        <w:tc>
          <w:tcPr>
            <w:tcW w:w="1837"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46860C39" w14:textId="77777777" w:rsidR="00657321" w:rsidRPr="00CF7711" w:rsidRDefault="00657321" w:rsidP="0009720A">
            <w:pPr>
              <w:spacing w:line="259" w:lineRule="auto"/>
              <w:rPr>
                <w:sz w:val="22"/>
                <w:szCs w:val="22"/>
              </w:rPr>
            </w:pPr>
            <w:r w:rsidRPr="00CF7711">
              <w:rPr>
                <w:b/>
                <w:sz w:val="22"/>
                <w:szCs w:val="22"/>
              </w:rPr>
              <w:t xml:space="preserve"> </w:t>
            </w:r>
          </w:p>
        </w:tc>
        <w:tc>
          <w:tcPr>
            <w:tcW w:w="643"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1F8FCB1D" w14:textId="77777777" w:rsidR="00657321" w:rsidRPr="00CF7711" w:rsidRDefault="00657321" w:rsidP="0009720A">
            <w:pPr>
              <w:spacing w:line="259" w:lineRule="auto"/>
              <w:ind w:right="49"/>
              <w:jc w:val="center"/>
              <w:rPr>
                <w:sz w:val="22"/>
                <w:szCs w:val="22"/>
              </w:rPr>
            </w:pPr>
            <w:r w:rsidRPr="00CF7711">
              <w:rPr>
                <w:b/>
                <w:sz w:val="22"/>
                <w:szCs w:val="22"/>
              </w:rPr>
              <w:t xml:space="preserve">1 </w:t>
            </w:r>
          </w:p>
        </w:tc>
        <w:tc>
          <w:tcPr>
            <w:tcW w:w="604"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6A6FDA4B" w14:textId="77777777" w:rsidR="00657321" w:rsidRPr="00CF7711" w:rsidRDefault="00657321" w:rsidP="0009720A">
            <w:pPr>
              <w:spacing w:line="259" w:lineRule="auto"/>
              <w:ind w:right="49"/>
              <w:jc w:val="center"/>
              <w:rPr>
                <w:sz w:val="22"/>
                <w:szCs w:val="22"/>
              </w:rPr>
            </w:pPr>
            <w:r w:rsidRPr="00CF7711">
              <w:rPr>
                <w:b/>
                <w:sz w:val="22"/>
                <w:szCs w:val="22"/>
              </w:rPr>
              <w:t xml:space="preserve">2 </w:t>
            </w:r>
          </w:p>
        </w:tc>
        <w:tc>
          <w:tcPr>
            <w:tcW w:w="619"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60166961" w14:textId="77777777" w:rsidR="00657321" w:rsidRPr="00CF7711" w:rsidRDefault="00657321" w:rsidP="0009720A">
            <w:pPr>
              <w:spacing w:line="259" w:lineRule="auto"/>
              <w:ind w:right="52"/>
              <w:jc w:val="center"/>
              <w:rPr>
                <w:sz w:val="22"/>
                <w:szCs w:val="22"/>
              </w:rPr>
            </w:pPr>
            <w:r w:rsidRPr="00CF7711">
              <w:rPr>
                <w:b/>
                <w:sz w:val="22"/>
                <w:szCs w:val="22"/>
              </w:rPr>
              <w:t xml:space="preserve">3 </w:t>
            </w:r>
          </w:p>
        </w:tc>
        <w:tc>
          <w:tcPr>
            <w:tcW w:w="692"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56D58AEC" w14:textId="77777777" w:rsidR="00657321" w:rsidRPr="00CF7711" w:rsidRDefault="00657321" w:rsidP="0009720A">
            <w:pPr>
              <w:spacing w:line="259" w:lineRule="auto"/>
              <w:ind w:right="54"/>
              <w:jc w:val="center"/>
              <w:rPr>
                <w:sz w:val="22"/>
                <w:szCs w:val="22"/>
              </w:rPr>
            </w:pPr>
            <w:r w:rsidRPr="00CF7711">
              <w:rPr>
                <w:b/>
                <w:sz w:val="22"/>
                <w:szCs w:val="22"/>
              </w:rPr>
              <w:t xml:space="preserve">4 </w:t>
            </w:r>
          </w:p>
        </w:tc>
        <w:tc>
          <w:tcPr>
            <w:tcW w:w="605"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593F7406" w14:textId="77777777" w:rsidR="00657321" w:rsidRPr="00CF7711" w:rsidRDefault="00657321" w:rsidP="0009720A">
            <w:pPr>
              <w:spacing w:line="259" w:lineRule="auto"/>
              <w:ind w:right="48"/>
              <w:jc w:val="center"/>
              <w:rPr>
                <w:sz w:val="22"/>
                <w:szCs w:val="22"/>
              </w:rPr>
            </w:pPr>
            <w:r w:rsidRPr="00CF7711">
              <w:rPr>
                <w:b/>
                <w:sz w:val="22"/>
                <w:szCs w:val="22"/>
              </w:rPr>
              <w:t xml:space="preserve">5 </w:t>
            </w:r>
          </w:p>
        </w:tc>
      </w:tr>
      <w:tr w:rsidR="00657321" w:rsidRPr="00CF7711" w14:paraId="6FE098B0" w14:textId="77777777" w:rsidTr="0009720A">
        <w:trPr>
          <w:trHeight w:val="3098"/>
        </w:trPr>
        <w:tc>
          <w:tcPr>
            <w:tcW w:w="1837" w:type="pct"/>
            <w:vMerge w:val="restart"/>
            <w:tcBorders>
              <w:top w:val="single" w:sz="4" w:space="0" w:color="000000"/>
              <w:left w:val="single" w:sz="4" w:space="0" w:color="000000"/>
              <w:bottom w:val="single" w:sz="4" w:space="0" w:color="000000"/>
              <w:right w:val="single" w:sz="4" w:space="0" w:color="000000"/>
            </w:tcBorders>
          </w:tcPr>
          <w:p w14:paraId="70786BB1" w14:textId="77777777" w:rsidR="00657321" w:rsidRPr="00CF7711" w:rsidRDefault="00657321" w:rsidP="0009720A">
            <w:pPr>
              <w:spacing w:after="19" w:line="259" w:lineRule="auto"/>
              <w:rPr>
                <w:sz w:val="22"/>
                <w:szCs w:val="22"/>
              </w:rPr>
            </w:pPr>
            <w:r w:rsidRPr="00CF7711">
              <w:rPr>
                <w:sz w:val="22"/>
                <w:szCs w:val="22"/>
              </w:rPr>
              <w:t xml:space="preserve"> </w:t>
            </w:r>
          </w:p>
          <w:p w14:paraId="56C86B32" w14:textId="77777777" w:rsidR="00657321" w:rsidRPr="00CF7711" w:rsidRDefault="00657321" w:rsidP="0009720A">
            <w:pPr>
              <w:spacing w:after="16" w:line="259" w:lineRule="auto"/>
              <w:rPr>
                <w:sz w:val="22"/>
                <w:szCs w:val="22"/>
              </w:rPr>
            </w:pPr>
            <w:r w:rsidRPr="00CF7711">
              <w:rPr>
                <w:sz w:val="22"/>
                <w:szCs w:val="22"/>
              </w:rPr>
              <w:t xml:space="preserve"> </w:t>
            </w:r>
          </w:p>
          <w:p w14:paraId="61C54DC8" w14:textId="77777777" w:rsidR="00657321" w:rsidRPr="00CF7711" w:rsidRDefault="00657321" w:rsidP="0009720A">
            <w:pPr>
              <w:spacing w:after="19" w:line="259" w:lineRule="auto"/>
              <w:rPr>
                <w:sz w:val="22"/>
                <w:szCs w:val="22"/>
              </w:rPr>
            </w:pPr>
            <w:r w:rsidRPr="00CF7711">
              <w:rPr>
                <w:b/>
                <w:sz w:val="22"/>
                <w:szCs w:val="22"/>
                <w:u w:val="single" w:color="000000"/>
              </w:rPr>
              <w:t>A.4.3. Mezun ilişkileri yönetimi</w:t>
            </w:r>
            <w:r w:rsidRPr="00CF7711">
              <w:rPr>
                <w:b/>
                <w:sz w:val="22"/>
                <w:szCs w:val="22"/>
              </w:rPr>
              <w:t xml:space="preserve"> </w:t>
            </w:r>
          </w:p>
          <w:p w14:paraId="6945CBB8" w14:textId="77777777" w:rsidR="00657321" w:rsidRPr="00CF7711" w:rsidRDefault="00657321" w:rsidP="0009720A">
            <w:pPr>
              <w:spacing w:after="19" w:line="259" w:lineRule="auto"/>
              <w:rPr>
                <w:sz w:val="22"/>
                <w:szCs w:val="22"/>
              </w:rPr>
            </w:pPr>
            <w:r w:rsidRPr="00CF7711">
              <w:rPr>
                <w:b/>
                <w:sz w:val="22"/>
                <w:szCs w:val="22"/>
              </w:rPr>
              <w:t xml:space="preserve"> </w:t>
            </w:r>
          </w:p>
          <w:p w14:paraId="35A5386C" w14:textId="77777777" w:rsidR="00657321" w:rsidRPr="00CF7711" w:rsidRDefault="00657321" w:rsidP="0009720A">
            <w:pPr>
              <w:spacing w:line="275" w:lineRule="auto"/>
              <w:ind w:right="49"/>
              <w:rPr>
                <w:sz w:val="22"/>
                <w:szCs w:val="22"/>
              </w:rPr>
            </w:pPr>
            <w:r w:rsidRPr="00CF7711">
              <w:rPr>
                <w:sz w:val="22"/>
                <w:szCs w:val="22"/>
              </w:rPr>
              <w:t xml:space="preserve">Mezunların işe yerleşme, eğitime devam, gelir düzeyi, işveren/ mezun memnuniyeti gibi istihdam bilgileri sistematik ve kapsamlı olarak toplanmakta, değerlendirilmekte, birim gelişme stratejilerinde kullanılmaktadır.  </w:t>
            </w:r>
          </w:p>
          <w:p w14:paraId="1E725443" w14:textId="77777777" w:rsidR="00657321" w:rsidRPr="00CF7711" w:rsidRDefault="00657321" w:rsidP="0009720A">
            <w:pPr>
              <w:spacing w:line="259" w:lineRule="auto"/>
              <w:rPr>
                <w:sz w:val="22"/>
                <w:szCs w:val="22"/>
              </w:rPr>
            </w:pPr>
            <w:r w:rsidRPr="00CF7711">
              <w:rPr>
                <w:sz w:val="22"/>
                <w:szCs w:val="22"/>
              </w:rPr>
              <w:t xml:space="preserve"> </w:t>
            </w:r>
          </w:p>
        </w:tc>
        <w:tc>
          <w:tcPr>
            <w:tcW w:w="643" w:type="pct"/>
            <w:tcBorders>
              <w:top w:val="single" w:sz="4" w:space="0" w:color="000000"/>
              <w:left w:val="single" w:sz="4" w:space="0" w:color="000000"/>
              <w:bottom w:val="single" w:sz="4" w:space="0" w:color="000000"/>
              <w:right w:val="single" w:sz="4" w:space="0" w:color="000000"/>
            </w:tcBorders>
            <w:shd w:val="clear" w:color="auto" w:fill="FDDFE8"/>
          </w:tcPr>
          <w:p w14:paraId="23175DB1" w14:textId="77777777" w:rsidR="00657321" w:rsidRPr="00CF7711" w:rsidRDefault="00657321" w:rsidP="0009720A">
            <w:pPr>
              <w:spacing w:line="259" w:lineRule="auto"/>
              <w:ind w:left="1"/>
              <w:rPr>
                <w:sz w:val="22"/>
                <w:szCs w:val="22"/>
              </w:rPr>
            </w:pPr>
            <w:r w:rsidRPr="00CF7711">
              <w:rPr>
                <w:sz w:val="22"/>
                <w:szCs w:val="22"/>
              </w:rPr>
              <w:t xml:space="preserve">Birimde mezun izleme sistemi bulunmamaktadır.  </w:t>
            </w:r>
          </w:p>
        </w:tc>
        <w:tc>
          <w:tcPr>
            <w:tcW w:w="604" w:type="pct"/>
            <w:tcBorders>
              <w:top w:val="single" w:sz="4" w:space="0" w:color="000000"/>
              <w:left w:val="single" w:sz="4" w:space="0" w:color="000000"/>
              <w:bottom w:val="single" w:sz="4" w:space="0" w:color="000000"/>
              <w:right w:val="single" w:sz="4" w:space="0" w:color="000000"/>
            </w:tcBorders>
            <w:shd w:val="clear" w:color="auto" w:fill="FECEDD"/>
          </w:tcPr>
          <w:p w14:paraId="5272107D" w14:textId="77777777" w:rsidR="00657321" w:rsidRPr="00CF7711" w:rsidRDefault="00657321" w:rsidP="0009720A">
            <w:pPr>
              <w:spacing w:after="1" w:line="275" w:lineRule="auto"/>
              <w:ind w:left="1" w:right="40"/>
              <w:rPr>
                <w:sz w:val="22"/>
                <w:szCs w:val="22"/>
              </w:rPr>
            </w:pPr>
            <w:r w:rsidRPr="00CF7711">
              <w:rPr>
                <w:sz w:val="22"/>
                <w:szCs w:val="22"/>
              </w:rPr>
              <w:t xml:space="preserve">Programların amaç ve hedeflerine ulaşılıp ulaşılmadığının irdelenmesi amacıyla bir mezun izleme sistemine ilişkin planlama bulunmaktadır. </w:t>
            </w:r>
          </w:p>
        </w:tc>
        <w:tc>
          <w:tcPr>
            <w:tcW w:w="619" w:type="pct"/>
            <w:tcBorders>
              <w:top w:val="single" w:sz="4" w:space="0" w:color="000000"/>
              <w:left w:val="single" w:sz="4" w:space="0" w:color="000000"/>
              <w:bottom w:val="single" w:sz="4" w:space="0" w:color="000000"/>
              <w:right w:val="single" w:sz="4" w:space="0" w:color="000000"/>
            </w:tcBorders>
            <w:shd w:val="clear" w:color="auto" w:fill="E59BB2"/>
          </w:tcPr>
          <w:p w14:paraId="7CEF664B" w14:textId="77777777" w:rsidR="00657321" w:rsidRPr="00CF7711" w:rsidRDefault="00657321" w:rsidP="0009720A">
            <w:pPr>
              <w:spacing w:line="259" w:lineRule="auto"/>
              <w:ind w:left="1" w:right="33"/>
              <w:rPr>
                <w:sz w:val="22"/>
                <w:szCs w:val="22"/>
              </w:rPr>
            </w:pPr>
            <w:r w:rsidRPr="00CF7711">
              <w:rPr>
                <w:sz w:val="22"/>
                <w:szCs w:val="22"/>
              </w:rPr>
              <w:t xml:space="preserve">Birimdeki programların genelinde mezun izleme sistemi uygulamaları vardır. </w:t>
            </w:r>
          </w:p>
        </w:tc>
        <w:tc>
          <w:tcPr>
            <w:tcW w:w="692" w:type="pct"/>
            <w:tcBorders>
              <w:top w:val="single" w:sz="4" w:space="0" w:color="000000"/>
              <w:left w:val="single" w:sz="4" w:space="0" w:color="000000"/>
              <w:bottom w:val="single" w:sz="4" w:space="0" w:color="000000"/>
              <w:right w:val="single" w:sz="4" w:space="0" w:color="000000"/>
            </w:tcBorders>
            <w:shd w:val="clear" w:color="auto" w:fill="DE829E"/>
          </w:tcPr>
          <w:p w14:paraId="0734581D" w14:textId="77777777" w:rsidR="00657321" w:rsidRPr="00CF7711" w:rsidRDefault="00657321" w:rsidP="0009720A">
            <w:pPr>
              <w:spacing w:line="259" w:lineRule="auto"/>
              <w:ind w:left="1"/>
              <w:rPr>
                <w:sz w:val="22"/>
                <w:szCs w:val="22"/>
              </w:rPr>
            </w:pPr>
            <w:r w:rsidRPr="00CF7711">
              <w:rPr>
                <w:sz w:val="22"/>
                <w:szCs w:val="22"/>
              </w:rPr>
              <w:t xml:space="preserve">Mezun izleme sistemi uygulamaları izlenmekte ve ihtiyaçlar doğrultusunda programlarda güncellemeler yapılmaktadır. </w:t>
            </w:r>
          </w:p>
        </w:tc>
        <w:tc>
          <w:tcPr>
            <w:tcW w:w="605" w:type="pct"/>
            <w:tcBorders>
              <w:top w:val="single" w:sz="4" w:space="0" w:color="000000"/>
              <w:left w:val="single" w:sz="4" w:space="0" w:color="000000"/>
              <w:bottom w:val="single" w:sz="4" w:space="0" w:color="000000"/>
              <w:right w:val="single" w:sz="4" w:space="0" w:color="000000"/>
            </w:tcBorders>
            <w:shd w:val="clear" w:color="auto" w:fill="D87292"/>
          </w:tcPr>
          <w:p w14:paraId="7E251697" w14:textId="77777777" w:rsidR="00657321" w:rsidRPr="00CF7711" w:rsidRDefault="00657321" w:rsidP="0009720A">
            <w:pPr>
              <w:spacing w:line="259" w:lineRule="auto"/>
              <w:ind w:left="1"/>
              <w:rPr>
                <w:sz w:val="22"/>
                <w:szCs w:val="22"/>
              </w:rPr>
            </w:pPr>
            <w:r w:rsidRPr="00CF7711">
              <w:rPr>
                <w:sz w:val="22"/>
                <w:szCs w:val="22"/>
              </w:rPr>
              <w:t xml:space="preserve">İçselleştirilmiş, sistematik, sürdürülebilir ve örnek gösterilebilir uygulamalar bulunmaktadır. </w:t>
            </w:r>
          </w:p>
        </w:tc>
      </w:tr>
      <w:tr w:rsidR="00657321" w:rsidRPr="00CF7711" w14:paraId="38F07B1C" w14:textId="77777777" w:rsidTr="0009720A">
        <w:trPr>
          <w:trHeight w:val="3409"/>
        </w:trPr>
        <w:tc>
          <w:tcPr>
            <w:tcW w:w="1837" w:type="pct"/>
            <w:vMerge/>
            <w:tcBorders>
              <w:top w:val="nil"/>
              <w:left w:val="single" w:sz="4" w:space="0" w:color="000000"/>
              <w:bottom w:val="single" w:sz="4" w:space="0" w:color="000000"/>
              <w:right w:val="single" w:sz="4" w:space="0" w:color="000000"/>
            </w:tcBorders>
          </w:tcPr>
          <w:p w14:paraId="164E7F44" w14:textId="77777777" w:rsidR="00657321" w:rsidRPr="00CF7711" w:rsidRDefault="00657321" w:rsidP="0009720A">
            <w:pPr>
              <w:spacing w:after="160" w:line="259" w:lineRule="auto"/>
              <w:rPr>
                <w:sz w:val="22"/>
                <w:szCs w:val="22"/>
              </w:rPr>
            </w:pPr>
          </w:p>
        </w:tc>
        <w:tc>
          <w:tcPr>
            <w:tcW w:w="3163" w:type="pct"/>
            <w:gridSpan w:val="5"/>
            <w:tcBorders>
              <w:top w:val="single" w:sz="4" w:space="0" w:color="000000"/>
              <w:left w:val="single" w:sz="4" w:space="0" w:color="000000"/>
              <w:bottom w:val="single" w:sz="4" w:space="0" w:color="000000"/>
              <w:right w:val="single" w:sz="4" w:space="0" w:color="000000"/>
            </w:tcBorders>
            <w:shd w:val="clear" w:color="auto" w:fill="E5AEC0"/>
          </w:tcPr>
          <w:p w14:paraId="5C7519C2" w14:textId="77777777" w:rsidR="00657321" w:rsidRPr="00CF7711" w:rsidRDefault="00657321" w:rsidP="0009720A">
            <w:pPr>
              <w:spacing w:after="19" w:line="259" w:lineRule="auto"/>
              <w:ind w:left="119"/>
              <w:rPr>
                <w:sz w:val="22"/>
                <w:szCs w:val="22"/>
              </w:rPr>
            </w:pPr>
            <w:r w:rsidRPr="00CF7711">
              <w:rPr>
                <w:sz w:val="22"/>
                <w:szCs w:val="22"/>
              </w:rPr>
              <w:t xml:space="preserve"> </w:t>
            </w:r>
          </w:p>
          <w:p w14:paraId="136A2150" w14:textId="77777777" w:rsidR="00657321" w:rsidRPr="00CF7711" w:rsidRDefault="00657321" w:rsidP="0009720A">
            <w:pPr>
              <w:spacing w:after="43" w:line="259" w:lineRule="auto"/>
              <w:ind w:left="119"/>
              <w:rPr>
                <w:sz w:val="22"/>
                <w:szCs w:val="22"/>
              </w:rPr>
            </w:pPr>
            <w:r w:rsidRPr="00CF7711">
              <w:rPr>
                <w:b/>
                <w:i/>
                <w:sz w:val="22"/>
                <w:szCs w:val="22"/>
              </w:rPr>
              <w:t xml:space="preserve">Örnek Kanıtlar </w:t>
            </w:r>
          </w:p>
          <w:p w14:paraId="698CBAE0" w14:textId="77777777" w:rsidR="00657321" w:rsidRPr="00CF7711" w:rsidRDefault="00657321" w:rsidP="006C0B07">
            <w:pPr>
              <w:numPr>
                <w:ilvl w:val="0"/>
                <w:numId w:val="19"/>
              </w:numPr>
              <w:spacing w:after="5" w:line="259" w:lineRule="auto"/>
              <w:ind w:hanging="360"/>
              <w:rPr>
                <w:sz w:val="22"/>
                <w:szCs w:val="22"/>
              </w:rPr>
            </w:pPr>
            <w:r w:rsidRPr="00CF7711">
              <w:rPr>
                <w:i/>
                <w:sz w:val="22"/>
                <w:szCs w:val="22"/>
              </w:rPr>
              <w:t xml:space="preserve">Mezun izleme sisteminin özellikleri </w:t>
            </w:r>
          </w:p>
          <w:p w14:paraId="56EA01C9" w14:textId="77777777" w:rsidR="00657321" w:rsidRPr="00CF7711" w:rsidRDefault="00657321" w:rsidP="006C0B07">
            <w:pPr>
              <w:numPr>
                <w:ilvl w:val="0"/>
                <w:numId w:val="19"/>
              </w:numPr>
              <w:spacing w:after="29" w:line="274" w:lineRule="auto"/>
              <w:ind w:hanging="360"/>
              <w:rPr>
                <w:sz w:val="22"/>
                <w:szCs w:val="22"/>
              </w:rPr>
            </w:pPr>
            <w:r w:rsidRPr="00CF7711">
              <w:rPr>
                <w:i/>
                <w:sz w:val="22"/>
                <w:szCs w:val="22"/>
              </w:rPr>
              <w:t xml:space="preserve">Mezunların sahip olduğu yeterlilikler ve programın amaç ve hedeflerine ulaşılmasına ilişkin memnuniyet düzeyi </w:t>
            </w:r>
          </w:p>
          <w:p w14:paraId="6A5350C3" w14:textId="77777777" w:rsidR="00657321" w:rsidRPr="00CF7711" w:rsidRDefault="00657321" w:rsidP="006C0B07">
            <w:pPr>
              <w:numPr>
                <w:ilvl w:val="0"/>
                <w:numId w:val="19"/>
              </w:numPr>
              <w:spacing w:after="5" w:line="259" w:lineRule="auto"/>
              <w:ind w:hanging="360"/>
              <w:rPr>
                <w:sz w:val="22"/>
                <w:szCs w:val="22"/>
              </w:rPr>
            </w:pPr>
            <w:r w:rsidRPr="00CF7711">
              <w:rPr>
                <w:i/>
                <w:sz w:val="22"/>
                <w:szCs w:val="22"/>
              </w:rPr>
              <w:t xml:space="preserve">Mezun izleme sistemi kapsamında programlarda gerçekleştirilen güncelleme çalışmaları </w:t>
            </w:r>
          </w:p>
          <w:p w14:paraId="194E3364" w14:textId="77777777" w:rsidR="00657321" w:rsidRPr="00CF7711" w:rsidRDefault="00657321" w:rsidP="006C0B07">
            <w:pPr>
              <w:numPr>
                <w:ilvl w:val="0"/>
                <w:numId w:val="19"/>
              </w:numPr>
              <w:spacing w:after="2" w:line="274" w:lineRule="auto"/>
              <w:ind w:hanging="360"/>
              <w:rPr>
                <w:sz w:val="22"/>
                <w:szCs w:val="22"/>
              </w:rPr>
            </w:pPr>
            <w:r w:rsidRPr="00CF7711">
              <w:rPr>
                <w:i/>
                <w:sz w:val="22"/>
                <w:szCs w:val="22"/>
              </w:rPr>
              <w:t xml:space="preserve">Standart uygulamalar ve mevzuatın yanı sıra; birimin ihtiyaçları doğrultusunda geliştirdiği özgün yaklaşım ve uygulamalarına ilişkin kanıtlar </w:t>
            </w:r>
          </w:p>
          <w:p w14:paraId="6816420A" w14:textId="77777777" w:rsidR="00657321" w:rsidRPr="00CF7711" w:rsidRDefault="00657321" w:rsidP="0009720A">
            <w:pPr>
              <w:spacing w:line="259" w:lineRule="auto"/>
              <w:ind w:left="839"/>
              <w:rPr>
                <w:sz w:val="22"/>
                <w:szCs w:val="22"/>
              </w:rPr>
            </w:pPr>
            <w:r w:rsidRPr="00CF7711">
              <w:rPr>
                <w:b/>
                <w:i/>
                <w:sz w:val="22"/>
                <w:szCs w:val="22"/>
              </w:rPr>
              <w:t xml:space="preserve"> </w:t>
            </w:r>
          </w:p>
        </w:tc>
      </w:tr>
    </w:tbl>
    <w:p w14:paraId="7CAFB636" w14:textId="77777777" w:rsidR="00657321" w:rsidRPr="00CF7711" w:rsidRDefault="00657321" w:rsidP="00657321">
      <w:pPr>
        <w:spacing w:line="259" w:lineRule="auto"/>
        <w:rPr>
          <w:sz w:val="22"/>
          <w:szCs w:val="22"/>
        </w:rPr>
      </w:pPr>
      <w:r w:rsidRPr="00CF7711">
        <w:rPr>
          <w:sz w:val="22"/>
          <w:szCs w:val="22"/>
        </w:rPr>
        <w:t xml:space="preserve"> </w:t>
      </w:r>
      <w:r w:rsidRPr="00CF7711">
        <w:rPr>
          <w:sz w:val="22"/>
          <w:szCs w:val="22"/>
        </w:rPr>
        <w:tab/>
        <w:t xml:space="preserve"> </w:t>
      </w:r>
    </w:p>
    <w:p w14:paraId="7BEE3C09" w14:textId="77777777" w:rsidR="00657321" w:rsidRPr="00CF7711" w:rsidRDefault="00657321" w:rsidP="00657321">
      <w:pPr>
        <w:spacing w:after="160" w:line="259" w:lineRule="auto"/>
        <w:rPr>
          <w:sz w:val="22"/>
          <w:szCs w:val="22"/>
        </w:rPr>
      </w:pPr>
      <w:r w:rsidRPr="00CF7711">
        <w:rPr>
          <w:sz w:val="22"/>
          <w:szCs w:val="22"/>
        </w:rPr>
        <w:br w:type="page"/>
      </w:r>
    </w:p>
    <w:tbl>
      <w:tblPr>
        <w:tblStyle w:val="TableGrid"/>
        <w:tblW w:w="5000" w:type="pct"/>
        <w:tblInd w:w="0" w:type="dxa"/>
        <w:tblCellMar>
          <w:top w:w="45" w:type="dxa"/>
          <w:left w:w="107" w:type="dxa"/>
          <w:right w:w="57" w:type="dxa"/>
        </w:tblCellMar>
        <w:tblLook w:val="04A0" w:firstRow="1" w:lastRow="0" w:firstColumn="1" w:lastColumn="0" w:noHBand="0" w:noVBand="1"/>
      </w:tblPr>
      <w:tblGrid>
        <w:gridCol w:w="5687"/>
        <w:gridCol w:w="2099"/>
        <w:gridCol w:w="1869"/>
        <w:gridCol w:w="1921"/>
        <w:gridCol w:w="1897"/>
        <w:gridCol w:w="1872"/>
      </w:tblGrid>
      <w:tr w:rsidR="00657321" w:rsidRPr="00CF7711" w14:paraId="0420ED80" w14:textId="77777777" w:rsidTr="0009720A">
        <w:trPr>
          <w:trHeight w:val="402"/>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CADE"/>
            <w:vAlign w:val="center"/>
          </w:tcPr>
          <w:p w14:paraId="7D822060" w14:textId="77777777" w:rsidR="00657321" w:rsidRPr="00CF7711" w:rsidRDefault="00657321" w:rsidP="0009720A">
            <w:pPr>
              <w:tabs>
                <w:tab w:val="center" w:pos="199"/>
                <w:tab w:val="center" w:pos="4896"/>
                <w:tab w:val="center" w:pos="9588"/>
                <w:tab w:val="right" w:pos="15848"/>
              </w:tabs>
              <w:spacing w:line="259" w:lineRule="auto"/>
              <w:rPr>
                <w:sz w:val="22"/>
                <w:szCs w:val="22"/>
              </w:rPr>
            </w:pPr>
            <w:r w:rsidRPr="00CF7711">
              <w:rPr>
                <w:sz w:val="22"/>
                <w:szCs w:val="22"/>
              </w:rPr>
              <w:lastRenderedPageBreak/>
              <w:tab/>
            </w:r>
            <w:r w:rsidRPr="00CF7711">
              <w:rPr>
                <w:color w:val="4472C4"/>
                <w:sz w:val="22"/>
                <w:szCs w:val="22"/>
              </w:rPr>
              <w:t xml:space="preserve"> </w:t>
            </w:r>
            <w:r w:rsidRPr="00CF7711">
              <w:rPr>
                <w:color w:val="4472C4"/>
                <w:sz w:val="22"/>
                <w:szCs w:val="22"/>
              </w:rPr>
              <w:tab/>
              <w:t xml:space="preserve"> </w:t>
            </w:r>
            <w:r w:rsidRPr="00CF7711">
              <w:rPr>
                <w:color w:val="4472C4"/>
                <w:sz w:val="22"/>
                <w:szCs w:val="22"/>
              </w:rPr>
              <w:tab/>
            </w:r>
            <w:r w:rsidRPr="00CF7711">
              <w:rPr>
                <w:sz w:val="22"/>
                <w:szCs w:val="22"/>
              </w:rPr>
              <w:t xml:space="preserve"> </w:t>
            </w:r>
            <w:r w:rsidRPr="00CF7711">
              <w:rPr>
                <w:sz w:val="22"/>
                <w:szCs w:val="22"/>
              </w:rPr>
              <w:tab/>
            </w:r>
            <w:r w:rsidRPr="00CF7711">
              <w:rPr>
                <w:b/>
                <w:color w:val="7B0B4E"/>
                <w:sz w:val="22"/>
                <w:szCs w:val="22"/>
              </w:rPr>
              <w:t>A. LİDERLİK, YÖNETİM ve KALİTE</w:t>
            </w:r>
            <w:r w:rsidRPr="00CF7711">
              <w:rPr>
                <w:b/>
                <w:sz w:val="22"/>
                <w:szCs w:val="22"/>
              </w:rPr>
              <w:t xml:space="preserve"> </w:t>
            </w:r>
          </w:p>
        </w:tc>
      </w:tr>
      <w:tr w:rsidR="00657321" w:rsidRPr="00CF7711" w14:paraId="67221AA2" w14:textId="77777777" w:rsidTr="0009720A">
        <w:trPr>
          <w:trHeight w:val="936"/>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CADE"/>
            <w:vAlign w:val="center"/>
          </w:tcPr>
          <w:p w14:paraId="7E440D41" w14:textId="77777777" w:rsidR="00657321" w:rsidRPr="00CF7711" w:rsidRDefault="00657321" w:rsidP="0009720A">
            <w:pPr>
              <w:tabs>
                <w:tab w:val="center" w:pos="9588"/>
              </w:tabs>
              <w:spacing w:line="259" w:lineRule="auto"/>
              <w:rPr>
                <w:sz w:val="22"/>
                <w:szCs w:val="22"/>
              </w:rPr>
            </w:pPr>
            <w:r w:rsidRPr="00CF7711">
              <w:rPr>
                <w:b/>
                <w:sz w:val="22"/>
                <w:szCs w:val="22"/>
              </w:rPr>
              <w:t xml:space="preserve">A.5. </w:t>
            </w:r>
            <w:proofErr w:type="spellStart"/>
            <w:r w:rsidRPr="00CF7711">
              <w:rPr>
                <w:b/>
                <w:sz w:val="22"/>
                <w:szCs w:val="22"/>
              </w:rPr>
              <w:t>Uluslararasılaşma</w:t>
            </w:r>
            <w:proofErr w:type="spellEnd"/>
            <w:r w:rsidRPr="00CF7711">
              <w:rPr>
                <w:b/>
                <w:sz w:val="22"/>
                <w:szCs w:val="22"/>
              </w:rPr>
              <w:t xml:space="preserve"> </w:t>
            </w:r>
            <w:r w:rsidRPr="00CF7711">
              <w:rPr>
                <w:b/>
                <w:sz w:val="22"/>
                <w:szCs w:val="22"/>
              </w:rPr>
              <w:tab/>
            </w:r>
            <w:r w:rsidRPr="00CF7711">
              <w:rPr>
                <w:sz w:val="22"/>
                <w:szCs w:val="22"/>
                <w:vertAlign w:val="superscript"/>
              </w:rPr>
              <w:t xml:space="preserve"> </w:t>
            </w:r>
          </w:p>
          <w:p w14:paraId="13BD7AF1" w14:textId="77777777" w:rsidR="00657321" w:rsidRPr="00CF7711" w:rsidRDefault="00657321" w:rsidP="0009720A">
            <w:pPr>
              <w:spacing w:line="259" w:lineRule="auto"/>
              <w:rPr>
                <w:sz w:val="22"/>
                <w:szCs w:val="22"/>
              </w:rPr>
            </w:pPr>
            <w:r w:rsidRPr="00CF7711">
              <w:rPr>
                <w:sz w:val="22"/>
                <w:szCs w:val="22"/>
              </w:rPr>
              <w:t xml:space="preserve">Birim, </w:t>
            </w:r>
            <w:proofErr w:type="spellStart"/>
            <w:r w:rsidRPr="00CF7711">
              <w:rPr>
                <w:sz w:val="22"/>
                <w:szCs w:val="22"/>
              </w:rPr>
              <w:t>uluslararasılaşma</w:t>
            </w:r>
            <w:proofErr w:type="spellEnd"/>
            <w:r w:rsidRPr="00CF7711">
              <w:rPr>
                <w:sz w:val="22"/>
                <w:szCs w:val="22"/>
              </w:rPr>
              <w:t xml:space="preserve"> stratejisi ve hedefleri doğrultusunda süreçlerini yönetmeli, </w:t>
            </w:r>
            <w:proofErr w:type="spellStart"/>
            <w:r w:rsidRPr="00CF7711">
              <w:rPr>
                <w:sz w:val="22"/>
                <w:szCs w:val="22"/>
              </w:rPr>
              <w:t>organizasyonel</w:t>
            </w:r>
            <w:proofErr w:type="spellEnd"/>
            <w:r w:rsidRPr="00CF7711">
              <w:rPr>
                <w:sz w:val="22"/>
                <w:szCs w:val="22"/>
              </w:rPr>
              <w:t xml:space="preserve"> yapılanmasını oluşturmalı ve sonuçlarını periyodik olarak izleyerek değerlendirmelidir.</w:t>
            </w:r>
            <w:r w:rsidRPr="00CF7711">
              <w:rPr>
                <w:b/>
                <w:sz w:val="22"/>
                <w:szCs w:val="22"/>
              </w:rPr>
              <w:t xml:space="preserve"> </w:t>
            </w:r>
          </w:p>
        </w:tc>
      </w:tr>
      <w:tr w:rsidR="00657321" w:rsidRPr="00CF7711" w14:paraId="24308E98" w14:textId="77777777" w:rsidTr="0009720A">
        <w:trPr>
          <w:trHeight w:val="319"/>
        </w:trPr>
        <w:tc>
          <w:tcPr>
            <w:tcW w:w="1853"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2264A3B4" w14:textId="77777777" w:rsidR="00657321" w:rsidRPr="00CF7711" w:rsidRDefault="00657321" w:rsidP="0009720A">
            <w:pPr>
              <w:spacing w:line="259" w:lineRule="auto"/>
              <w:rPr>
                <w:sz w:val="22"/>
                <w:szCs w:val="22"/>
              </w:rPr>
            </w:pPr>
            <w:r w:rsidRPr="00CF7711">
              <w:rPr>
                <w:sz w:val="22"/>
                <w:szCs w:val="22"/>
              </w:rPr>
              <w:t xml:space="preserve"> </w:t>
            </w:r>
          </w:p>
        </w:tc>
        <w:tc>
          <w:tcPr>
            <w:tcW w:w="684"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09E8E49F" w14:textId="77777777" w:rsidR="00657321" w:rsidRPr="00CF7711" w:rsidRDefault="00657321" w:rsidP="0009720A">
            <w:pPr>
              <w:spacing w:line="259" w:lineRule="auto"/>
              <w:ind w:right="48"/>
              <w:jc w:val="center"/>
              <w:rPr>
                <w:sz w:val="22"/>
                <w:szCs w:val="22"/>
              </w:rPr>
            </w:pPr>
            <w:r w:rsidRPr="00CF7711">
              <w:rPr>
                <w:b/>
                <w:sz w:val="22"/>
                <w:szCs w:val="22"/>
              </w:rPr>
              <w:t xml:space="preserve">1 </w:t>
            </w:r>
          </w:p>
        </w:tc>
        <w:tc>
          <w:tcPr>
            <w:tcW w:w="609"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46974C07" w14:textId="77777777" w:rsidR="00657321" w:rsidRPr="00CF7711" w:rsidRDefault="00657321" w:rsidP="0009720A">
            <w:pPr>
              <w:spacing w:line="259" w:lineRule="auto"/>
              <w:ind w:right="48"/>
              <w:jc w:val="center"/>
              <w:rPr>
                <w:sz w:val="22"/>
                <w:szCs w:val="22"/>
              </w:rPr>
            </w:pPr>
            <w:r w:rsidRPr="00CF7711">
              <w:rPr>
                <w:b/>
                <w:sz w:val="22"/>
                <w:szCs w:val="22"/>
              </w:rPr>
              <w:t xml:space="preserve">2 </w:t>
            </w:r>
          </w:p>
        </w:tc>
        <w:tc>
          <w:tcPr>
            <w:tcW w:w="626"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354C7F16" w14:textId="77777777" w:rsidR="00657321" w:rsidRPr="00CF7711" w:rsidRDefault="00657321" w:rsidP="0009720A">
            <w:pPr>
              <w:spacing w:line="259" w:lineRule="auto"/>
              <w:ind w:right="48"/>
              <w:jc w:val="center"/>
              <w:rPr>
                <w:sz w:val="22"/>
                <w:szCs w:val="22"/>
              </w:rPr>
            </w:pPr>
            <w:r w:rsidRPr="00CF7711">
              <w:rPr>
                <w:b/>
                <w:sz w:val="22"/>
                <w:szCs w:val="22"/>
              </w:rPr>
              <w:t xml:space="preserve">3 </w:t>
            </w:r>
          </w:p>
        </w:tc>
        <w:tc>
          <w:tcPr>
            <w:tcW w:w="618"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52B440F7" w14:textId="77777777" w:rsidR="00657321" w:rsidRPr="00CF7711" w:rsidRDefault="00657321" w:rsidP="0009720A">
            <w:pPr>
              <w:spacing w:line="259" w:lineRule="auto"/>
              <w:ind w:right="49"/>
              <w:jc w:val="center"/>
              <w:rPr>
                <w:sz w:val="22"/>
                <w:szCs w:val="22"/>
              </w:rPr>
            </w:pPr>
            <w:r w:rsidRPr="00CF7711">
              <w:rPr>
                <w:b/>
                <w:sz w:val="22"/>
                <w:szCs w:val="22"/>
              </w:rPr>
              <w:t xml:space="preserve">4 </w:t>
            </w:r>
          </w:p>
        </w:tc>
        <w:tc>
          <w:tcPr>
            <w:tcW w:w="610"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682D12A1" w14:textId="77777777" w:rsidR="00657321" w:rsidRPr="00CF7711" w:rsidRDefault="00657321" w:rsidP="0009720A">
            <w:pPr>
              <w:spacing w:line="259" w:lineRule="auto"/>
              <w:ind w:right="47"/>
              <w:jc w:val="center"/>
              <w:rPr>
                <w:sz w:val="22"/>
                <w:szCs w:val="22"/>
              </w:rPr>
            </w:pPr>
            <w:r w:rsidRPr="00CF7711">
              <w:rPr>
                <w:b/>
                <w:sz w:val="22"/>
                <w:szCs w:val="22"/>
              </w:rPr>
              <w:t xml:space="preserve">5 </w:t>
            </w:r>
          </w:p>
        </w:tc>
      </w:tr>
      <w:tr w:rsidR="00657321" w:rsidRPr="00CF7711" w14:paraId="2776EAE6" w14:textId="77777777" w:rsidTr="0009720A">
        <w:trPr>
          <w:trHeight w:val="3098"/>
        </w:trPr>
        <w:tc>
          <w:tcPr>
            <w:tcW w:w="1853" w:type="pct"/>
            <w:vMerge w:val="restart"/>
            <w:tcBorders>
              <w:top w:val="single" w:sz="4" w:space="0" w:color="000000"/>
              <w:left w:val="single" w:sz="4" w:space="0" w:color="000000"/>
              <w:bottom w:val="single" w:sz="4" w:space="0" w:color="000000"/>
              <w:right w:val="single" w:sz="4" w:space="0" w:color="000000"/>
            </w:tcBorders>
          </w:tcPr>
          <w:p w14:paraId="75DB2A78" w14:textId="77777777" w:rsidR="00657321" w:rsidRPr="00CF7711" w:rsidRDefault="00657321" w:rsidP="0009720A">
            <w:pPr>
              <w:spacing w:after="16" w:line="259" w:lineRule="auto"/>
              <w:rPr>
                <w:sz w:val="22"/>
                <w:szCs w:val="22"/>
              </w:rPr>
            </w:pPr>
            <w:r w:rsidRPr="00CF7711">
              <w:rPr>
                <w:b/>
                <w:sz w:val="22"/>
                <w:szCs w:val="22"/>
              </w:rPr>
              <w:t xml:space="preserve"> </w:t>
            </w:r>
          </w:p>
          <w:p w14:paraId="73F921D8" w14:textId="77777777" w:rsidR="00657321" w:rsidRPr="00CF7711" w:rsidRDefault="00657321" w:rsidP="0009720A">
            <w:pPr>
              <w:spacing w:after="299" w:line="259" w:lineRule="auto"/>
              <w:rPr>
                <w:sz w:val="22"/>
                <w:szCs w:val="22"/>
              </w:rPr>
            </w:pPr>
            <w:r w:rsidRPr="00CF7711">
              <w:rPr>
                <w:b/>
                <w:sz w:val="22"/>
                <w:szCs w:val="22"/>
                <w:u w:val="single" w:color="000000"/>
              </w:rPr>
              <w:t xml:space="preserve">A.5.1. </w:t>
            </w:r>
            <w:proofErr w:type="spellStart"/>
            <w:r w:rsidRPr="00CF7711">
              <w:rPr>
                <w:b/>
                <w:sz w:val="22"/>
                <w:szCs w:val="22"/>
                <w:u w:val="single" w:color="000000"/>
              </w:rPr>
              <w:t>Uluslararasılaşma</w:t>
            </w:r>
            <w:proofErr w:type="spellEnd"/>
            <w:r w:rsidRPr="00CF7711">
              <w:rPr>
                <w:b/>
                <w:sz w:val="22"/>
                <w:szCs w:val="22"/>
                <w:u w:val="single" w:color="000000"/>
              </w:rPr>
              <w:t xml:space="preserve"> süreçlerinin yönetimi</w:t>
            </w:r>
            <w:r w:rsidRPr="00CF7711">
              <w:rPr>
                <w:b/>
                <w:sz w:val="22"/>
                <w:szCs w:val="22"/>
              </w:rPr>
              <w:t xml:space="preserve"> </w:t>
            </w:r>
          </w:p>
          <w:p w14:paraId="37945D2C" w14:textId="77777777" w:rsidR="00657321" w:rsidRPr="00CF7711" w:rsidRDefault="00657321" w:rsidP="0009720A">
            <w:pPr>
              <w:spacing w:after="282" w:line="239" w:lineRule="auto"/>
              <w:ind w:right="47"/>
              <w:rPr>
                <w:sz w:val="22"/>
                <w:szCs w:val="22"/>
              </w:rPr>
            </w:pPr>
            <w:proofErr w:type="spellStart"/>
            <w:r w:rsidRPr="00CF7711">
              <w:rPr>
                <w:sz w:val="22"/>
                <w:szCs w:val="22"/>
              </w:rPr>
              <w:t>Uluslararasılaşma</w:t>
            </w:r>
            <w:proofErr w:type="spellEnd"/>
            <w:r w:rsidRPr="00CF7711">
              <w:rPr>
                <w:sz w:val="22"/>
                <w:szCs w:val="22"/>
              </w:rPr>
              <w:t xml:space="preserve"> süreçlerinin yönetimi ve </w:t>
            </w:r>
            <w:proofErr w:type="spellStart"/>
            <w:r w:rsidRPr="00CF7711">
              <w:rPr>
                <w:sz w:val="22"/>
                <w:szCs w:val="22"/>
              </w:rPr>
              <w:t>organizasyonel</w:t>
            </w:r>
            <w:proofErr w:type="spellEnd"/>
            <w:r w:rsidRPr="00CF7711">
              <w:rPr>
                <w:sz w:val="22"/>
                <w:szCs w:val="22"/>
              </w:rPr>
              <w:t xml:space="preserve"> yapısı kurumsallaşmıştır. Kurumun </w:t>
            </w:r>
            <w:proofErr w:type="spellStart"/>
            <w:r w:rsidRPr="00CF7711">
              <w:rPr>
                <w:sz w:val="22"/>
                <w:szCs w:val="22"/>
              </w:rPr>
              <w:t>uluslararasılaşma</w:t>
            </w:r>
            <w:proofErr w:type="spellEnd"/>
            <w:r w:rsidRPr="00CF7711">
              <w:rPr>
                <w:sz w:val="22"/>
                <w:szCs w:val="22"/>
              </w:rPr>
              <w:t xml:space="preserve"> politikası ile uyumludur. Yönetim ve </w:t>
            </w:r>
            <w:proofErr w:type="spellStart"/>
            <w:r w:rsidRPr="00CF7711">
              <w:rPr>
                <w:sz w:val="22"/>
                <w:szCs w:val="22"/>
              </w:rPr>
              <w:t>organizasyonel</w:t>
            </w:r>
            <w:proofErr w:type="spellEnd"/>
            <w:r w:rsidRPr="00CF7711">
              <w:rPr>
                <w:sz w:val="22"/>
                <w:szCs w:val="22"/>
              </w:rPr>
              <w:t xml:space="preserve"> yapının işleyişi ve etkinliği irdelenmektedir. </w:t>
            </w:r>
          </w:p>
          <w:p w14:paraId="51C724A5" w14:textId="77777777" w:rsidR="00657321" w:rsidRPr="00CF7711" w:rsidRDefault="00657321" w:rsidP="0009720A">
            <w:pPr>
              <w:spacing w:line="259" w:lineRule="auto"/>
              <w:rPr>
                <w:sz w:val="22"/>
                <w:szCs w:val="22"/>
              </w:rPr>
            </w:pPr>
            <w:r w:rsidRPr="00CF7711">
              <w:rPr>
                <w:sz w:val="22"/>
                <w:szCs w:val="22"/>
              </w:rPr>
              <w:t xml:space="preserve"> </w:t>
            </w:r>
          </w:p>
        </w:tc>
        <w:tc>
          <w:tcPr>
            <w:tcW w:w="684" w:type="pct"/>
            <w:tcBorders>
              <w:top w:val="single" w:sz="4" w:space="0" w:color="000000"/>
              <w:left w:val="single" w:sz="4" w:space="0" w:color="000000"/>
              <w:bottom w:val="single" w:sz="4" w:space="0" w:color="000000"/>
              <w:right w:val="single" w:sz="4" w:space="0" w:color="000000"/>
            </w:tcBorders>
            <w:shd w:val="clear" w:color="auto" w:fill="FDDFE8"/>
          </w:tcPr>
          <w:p w14:paraId="5FD5A89A" w14:textId="77777777" w:rsidR="00657321" w:rsidRPr="00CF7711" w:rsidRDefault="00657321" w:rsidP="0009720A">
            <w:pPr>
              <w:spacing w:after="16" w:line="259" w:lineRule="auto"/>
              <w:ind w:left="1"/>
              <w:rPr>
                <w:sz w:val="22"/>
                <w:szCs w:val="22"/>
              </w:rPr>
            </w:pPr>
            <w:r w:rsidRPr="00CF7711">
              <w:rPr>
                <w:sz w:val="22"/>
                <w:szCs w:val="22"/>
              </w:rPr>
              <w:t xml:space="preserve">Birimin </w:t>
            </w:r>
            <w:proofErr w:type="spellStart"/>
            <w:r w:rsidRPr="00CF7711">
              <w:rPr>
                <w:sz w:val="22"/>
                <w:szCs w:val="22"/>
              </w:rPr>
              <w:t>uluslararasılaşma</w:t>
            </w:r>
            <w:proofErr w:type="spellEnd"/>
            <w:r w:rsidRPr="00CF7711">
              <w:rPr>
                <w:sz w:val="22"/>
                <w:szCs w:val="22"/>
              </w:rPr>
              <w:t xml:space="preserve"> süreçlerine ilişkin yönetsel ve </w:t>
            </w:r>
            <w:proofErr w:type="spellStart"/>
            <w:r w:rsidRPr="00CF7711">
              <w:rPr>
                <w:sz w:val="22"/>
                <w:szCs w:val="22"/>
              </w:rPr>
              <w:t>organizasyonel</w:t>
            </w:r>
            <w:proofErr w:type="spellEnd"/>
            <w:r w:rsidRPr="00CF7711">
              <w:rPr>
                <w:sz w:val="22"/>
                <w:szCs w:val="22"/>
              </w:rPr>
              <w:t xml:space="preserve"> yapılanması bulunmamaktadır. </w:t>
            </w:r>
          </w:p>
        </w:tc>
        <w:tc>
          <w:tcPr>
            <w:tcW w:w="609" w:type="pct"/>
            <w:tcBorders>
              <w:top w:val="single" w:sz="4" w:space="0" w:color="000000"/>
              <w:left w:val="single" w:sz="4" w:space="0" w:color="000000"/>
              <w:bottom w:val="single" w:sz="4" w:space="0" w:color="000000"/>
              <w:right w:val="single" w:sz="4" w:space="0" w:color="000000"/>
            </w:tcBorders>
            <w:shd w:val="clear" w:color="auto" w:fill="FECEDD"/>
          </w:tcPr>
          <w:p w14:paraId="22B213E8" w14:textId="77777777" w:rsidR="00657321" w:rsidRPr="00CF7711" w:rsidRDefault="00657321" w:rsidP="0009720A">
            <w:pPr>
              <w:spacing w:after="16" w:line="259" w:lineRule="auto"/>
              <w:ind w:left="1"/>
              <w:rPr>
                <w:sz w:val="22"/>
                <w:szCs w:val="22"/>
              </w:rPr>
            </w:pPr>
            <w:r w:rsidRPr="00CF7711">
              <w:rPr>
                <w:sz w:val="22"/>
                <w:szCs w:val="22"/>
              </w:rPr>
              <w:t xml:space="preserve">Birimin </w:t>
            </w:r>
            <w:proofErr w:type="spellStart"/>
            <w:r w:rsidRPr="00CF7711">
              <w:rPr>
                <w:sz w:val="22"/>
                <w:szCs w:val="22"/>
              </w:rPr>
              <w:t>uluslararasılaşma</w:t>
            </w:r>
            <w:proofErr w:type="spellEnd"/>
            <w:r w:rsidRPr="00CF7711">
              <w:rPr>
                <w:sz w:val="22"/>
                <w:szCs w:val="22"/>
              </w:rPr>
              <w:t xml:space="preserve"> süreçlerinin yönetim ve </w:t>
            </w:r>
            <w:proofErr w:type="spellStart"/>
            <w:r w:rsidRPr="00CF7711">
              <w:rPr>
                <w:sz w:val="22"/>
                <w:szCs w:val="22"/>
              </w:rPr>
              <w:t>organizasyonel</w:t>
            </w:r>
            <w:proofErr w:type="spellEnd"/>
            <w:r w:rsidRPr="00CF7711">
              <w:rPr>
                <w:sz w:val="22"/>
                <w:szCs w:val="22"/>
              </w:rPr>
              <w:t xml:space="preserve"> yapısına ilişkin planlamalar bulunmaktadır.   </w:t>
            </w:r>
          </w:p>
        </w:tc>
        <w:tc>
          <w:tcPr>
            <w:tcW w:w="626" w:type="pct"/>
            <w:tcBorders>
              <w:top w:val="single" w:sz="4" w:space="0" w:color="000000"/>
              <w:left w:val="single" w:sz="4" w:space="0" w:color="000000"/>
              <w:bottom w:val="single" w:sz="4" w:space="0" w:color="000000"/>
              <w:right w:val="single" w:sz="4" w:space="0" w:color="000000"/>
            </w:tcBorders>
            <w:shd w:val="clear" w:color="auto" w:fill="E59BB2"/>
          </w:tcPr>
          <w:p w14:paraId="24B27DB4" w14:textId="77777777" w:rsidR="00657321" w:rsidRPr="00CF7711" w:rsidRDefault="00657321" w:rsidP="0009720A">
            <w:pPr>
              <w:spacing w:after="16" w:line="259" w:lineRule="auto"/>
              <w:ind w:left="1"/>
              <w:rPr>
                <w:sz w:val="22"/>
                <w:szCs w:val="22"/>
              </w:rPr>
            </w:pPr>
            <w:r w:rsidRPr="00CF7711">
              <w:rPr>
                <w:sz w:val="22"/>
                <w:szCs w:val="22"/>
              </w:rPr>
              <w:t xml:space="preserve">Birimde </w:t>
            </w:r>
          </w:p>
          <w:p w14:paraId="6E8D34BC" w14:textId="77777777" w:rsidR="00657321" w:rsidRPr="00CF7711" w:rsidRDefault="00657321" w:rsidP="0009720A">
            <w:pPr>
              <w:spacing w:line="259" w:lineRule="auto"/>
              <w:ind w:left="1"/>
              <w:rPr>
                <w:sz w:val="22"/>
                <w:szCs w:val="22"/>
              </w:rPr>
            </w:pPr>
            <w:proofErr w:type="spellStart"/>
            <w:r w:rsidRPr="00CF7711">
              <w:rPr>
                <w:sz w:val="22"/>
                <w:szCs w:val="22"/>
              </w:rPr>
              <w:t>uluslararasılaşma</w:t>
            </w:r>
            <w:proofErr w:type="spellEnd"/>
            <w:r w:rsidRPr="00CF7711">
              <w:rPr>
                <w:sz w:val="22"/>
                <w:szCs w:val="22"/>
              </w:rPr>
              <w:t xml:space="preserve"> süreçlerinin yönetimine ilişkin </w:t>
            </w:r>
            <w:proofErr w:type="spellStart"/>
            <w:r w:rsidRPr="00CF7711">
              <w:rPr>
                <w:sz w:val="22"/>
                <w:szCs w:val="22"/>
              </w:rPr>
              <w:t>organizasyonel</w:t>
            </w:r>
            <w:proofErr w:type="spellEnd"/>
            <w:r w:rsidRPr="00CF7711">
              <w:rPr>
                <w:sz w:val="22"/>
                <w:szCs w:val="22"/>
              </w:rPr>
              <w:t xml:space="preserve"> yapılanma tamamlanmış olup; şeffaf, kapsayıcı ve katılımcı biçimde işlemektedir. </w:t>
            </w:r>
          </w:p>
        </w:tc>
        <w:tc>
          <w:tcPr>
            <w:tcW w:w="618" w:type="pct"/>
            <w:tcBorders>
              <w:top w:val="single" w:sz="4" w:space="0" w:color="000000"/>
              <w:left w:val="single" w:sz="4" w:space="0" w:color="000000"/>
              <w:bottom w:val="single" w:sz="4" w:space="0" w:color="000000"/>
              <w:right w:val="single" w:sz="4" w:space="0" w:color="000000"/>
            </w:tcBorders>
            <w:shd w:val="clear" w:color="auto" w:fill="DE829E"/>
          </w:tcPr>
          <w:p w14:paraId="3A2D020A" w14:textId="77777777" w:rsidR="00657321" w:rsidRPr="00CF7711" w:rsidRDefault="00657321" w:rsidP="0009720A">
            <w:pPr>
              <w:spacing w:after="1" w:line="275" w:lineRule="auto"/>
              <w:ind w:left="1"/>
              <w:rPr>
                <w:sz w:val="22"/>
                <w:szCs w:val="22"/>
              </w:rPr>
            </w:pPr>
            <w:proofErr w:type="spellStart"/>
            <w:r w:rsidRPr="00CF7711">
              <w:rPr>
                <w:sz w:val="22"/>
                <w:szCs w:val="22"/>
              </w:rPr>
              <w:t>Uluslararasılaşma</w:t>
            </w:r>
            <w:proofErr w:type="spellEnd"/>
            <w:r w:rsidRPr="00CF7711">
              <w:rPr>
                <w:sz w:val="22"/>
                <w:szCs w:val="22"/>
              </w:rPr>
              <w:t xml:space="preserve"> süreçlerinin yönetsel ve </w:t>
            </w:r>
            <w:proofErr w:type="spellStart"/>
            <w:r w:rsidRPr="00CF7711">
              <w:rPr>
                <w:sz w:val="22"/>
                <w:szCs w:val="22"/>
              </w:rPr>
              <w:t>organizasyonel</w:t>
            </w:r>
            <w:proofErr w:type="spellEnd"/>
            <w:r w:rsidRPr="00CF7711">
              <w:rPr>
                <w:sz w:val="22"/>
                <w:szCs w:val="22"/>
              </w:rPr>
              <w:t xml:space="preserve"> yapılanması izlenmekte ve iyileştirilmektedir.   </w:t>
            </w:r>
          </w:p>
          <w:p w14:paraId="6BB40947" w14:textId="77777777" w:rsidR="00657321" w:rsidRPr="00CF7711" w:rsidRDefault="00657321" w:rsidP="0009720A">
            <w:pPr>
              <w:spacing w:line="259" w:lineRule="auto"/>
              <w:ind w:left="1"/>
              <w:rPr>
                <w:sz w:val="22"/>
                <w:szCs w:val="22"/>
              </w:rPr>
            </w:pPr>
            <w:r w:rsidRPr="00CF7711">
              <w:rPr>
                <w:sz w:val="22"/>
                <w:szCs w:val="22"/>
              </w:rPr>
              <w:t xml:space="preserve"> </w:t>
            </w:r>
          </w:p>
        </w:tc>
        <w:tc>
          <w:tcPr>
            <w:tcW w:w="610" w:type="pct"/>
            <w:tcBorders>
              <w:top w:val="single" w:sz="4" w:space="0" w:color="000000"/>
              <w:left w:val="single" w:sz="4" w:space="0" w:color="000000"/>
              <w:bottom w:val="single" w:sz="4" w:space="0" w:color="000000"/>
              <w:right w:val="single" w:sz="4" w:space="0" w:color="000000"/>
            </w:tcBorders>
            <w:shd w:val="clear" w:color="auto" w:fill="D87292"/>
          </w:tcPr>
          <w:p w14:paraId="74D4EC37" w14:textId="77777777" w:rsidR="00657321" w:rsidRPr="00CF7711" w:rsidRDefault="00657321" w:rsidP="0009720A">
            <w:pPr>
              <w:spacing w:line="259" w:lineRule="auto"/>
              <w:ind w:left="2"/>
              <w:rPr>
                <w:sz w:val="22"/>
                <w:szCs w:val="22"/>
              </w:rPr>
            </w:pPr>
            <w:r w:rsidRPr="00CF7711">
              <w:rPr>
                <w:sz w:val="22"/>
                <w:szCs w:val="22"/>
              </w:rPr>
              <w:t xml:space="preserve">İçselleştirilmiş, sistematik, sürdürülebilir ve örnek gösterilebilir uygulamalar bulunmaktadır. </w:t>
            </w:r>
          </w:p>
        </w:tc>
      </w:tr>
      <w:tr w:rsidR="00657321" w:rsidRPr="00CF7711" w14:paraId="16FE281B" w14:textId="77777777" w:rsidTr="0009720A">
        <w:trPr>
          <w:trHeight w:val="2843"/>
        </w:trPr>
        <w:tc>
          <w:tcPr>
            <w:tcW w:w="1853" w:type="pct"/>
            <w:vMerge/>
            <w:tcBorders>
              <w:top w:val="nil"/>
              <w:left w:val="single" w:sz="4" w:space="0" w:color="000000"/>
              <w:bottom w:val="single" w:sz="4" w:space="0" w:color="000000"/>
              <w:right w:val="single" w:sz="4" w:space="0" w:color="000000"/>
            </w:tcBorders>
          </w:tcPr>
          <w:p w14:paraId="181E4935" w14:textId="77777777" w:rsidR="00657321" w:rsidRPr="00CF7711" w:rsidRDefault="00657321" w:rsidP="0009720A">
            <w:pPr>
              <w:spacing w:after="160" w:line="259" w:lineRule="auto"/>
              <w:rPr>
                <w:sz w:val="22"/>
                <w:szCs w:val="22"/>
              </w:rPr>
            </w:pPr>
          </w:p>
        </w:tc>
        <w:tc>
          <w:tcPr>
            <w:tcW w:w="3147" w:type="pct"/>
            <w:gridSpan w:val="5"/>
            <w:tcBorders>
              <w:top w:val="single" w:sz="4" w:space="0" w:color="000000"/>
              <w:left w:val="single" w:sz="4" w:space="0" w:color="000000"/>
              <w:bottom w:val="single" w:sz="4" w:space="0" w:color="000000"/>
              <w:right w:val="single" w:sz="4" w:space="0" w:color="000000"/>
            </w:tcBorders>
            <w:shd w:val="clear" w:color="auto" w:fill="E5AEC0"/>
          </w:tcPr>
          <w:p w14:paraId="5CEB2CF3" w14:textId="77777777" w:rsidR="00657321" w:rsidRPr="00CF7711" w:rsidRDefault="00657321" w:rsidP="0009720A">
            <w:pPr>
              <w:spacing w:after="16" w:line="259" w:lineRule="auto"/>
              <w:ind w:left="119"/>
              <w:rPr>
                <w:sz w:val="22"/>
                <w:szCs w:val="22"/>
              </w:rPr>
            </w:pPr>
            <w:r w:rsidRPr="00CF7711">
              <w:rPr>
                <w:sz w:val="22"/>
                <w:szCs w:val="22"/>
              </w:rPr>
              <w:t xml:space="preserve"> </w:t>
            </w:r>
          </w:p>
          <w:p w14:paraId="4528570B" w14:textId="77777777" w:rsidR="00657321" w:rsidRPr="00CF7711" w:rsidRDefault="00657321" w:rsidP="0009720A">
            <w:pPr>
              <w:spacing w:after="45" w:line="259" w:lineRule="auto"/>
              <w:ind w:left="119"/>
              <w:rPr>
                <w:sz w:val="22"/>
                <w:szCs w:val="22"/>
              </w:rPr>
            </w:pPr>
            <w:r w:rsidRPr="00CF7711">
              <w:rPr>
                <w:b/>
                <w:i/>
                <w:sz w:val="22"/>
                <w:szCs w:val="22"/>
              </w:rPr>
              <w:t xml:space="preserve">Örnek Kanıtlar </w:t>
            </w:r>
          </w:p>
          <w:p w14:paraId="37A028FF" w14:textId="77777777" w:rsidR="00657321" w:rsidRPr="00CF7711" w:rsidRDefault="00657321" w:rsidP="006C0B07">
            <w:pPr>
              <w:numPr>
                <w:ilvl w:val="0"/>
                <w:numId w:val="20"/>
              </w:numPr>
              <w:spacing w:after="20" w:line="259" w:lineRule="auto"/>
              <w:ind w:hanging="360"/>
              <w:rPr>
                <w:sz w:val="22"/>
                <w:szCs w:val="22"/>
              </w:rPr>
            </w:pPr>
            <w:proofErr w:type="spellStart"/>
            <w:r w:rsidRPr="00CF7711">
              <w:rPr>
                <w:i/>
                <w:sz w:val="22"/>
                <w:szCs w:val="22"/>
              </w:rPr>
              <w:t>Uluslararasılaşma</w:t>
            </w:r>
            <w:proofErr w:type="spellEnd"/>
            <w:r w:rsidRPr="00CF7711">
              <w:rPr>
                <w:i/>
                <w:sz w:val="22"/>
                <w:szCs w:val="22"/>
              </w:rPr>
              <w:t xml:space="preserve"> süreçlerinin yönetimi ve </w:t>
            </w:r>
            <w:proofErr w:type="spellStart"/>
            <w:r w:rsidRPr="00CF7711">
              <w:rPr>
                <w:i/>
                <w:sz w:val="22"/>
                <w:szCs w:val="22"/>
              </w:rPr>
              <w:t>organizasyonel</w:t>
            </w:r>
            <w:proofErr w:type="spellEnd"/>
            <w:r w:rsidRPr="00CF7711">
              <w:rPr>
                <w:i/>
                <w:sz w:val="22"/>
                <w:szCs w:val="22"/>
              </w:rPr>
              <w:t xml:space="preserve"> yapısı </w:t>
            </w:r>
          </w:p>
          <w:p w14:paraId="16519CF9" w14:textId="77777777" w:rsidR="00657321" w:rsidRPr="00CF7711" w:rsidRDefault="00657321" w:rsidP="006C0B07">
            <w:pPr>
              <w:numPr>
                <w:ilvl w:val="0"/>
                <w:numId w:val="20"/>
              </w:numPr>
              <w:spacing w:after="2" w:line="259" w:lineRule="auto"/>
              <w:ind w:hanging="360"/>
              <w:rPr>
                <w:sz w:val="22"/>
                <w:szCs w:val="22"/>
              </w:rPr>
            </w:pPr>
            <w:r w:rsidRPr="00CF7711">
              <w:rPr>
                <w:i/>
                <w:sz w:val="22"/>
                <w:szCs w:val="22"/>
              </w:rPr>
              <w:t xml:space="preserve">Yönetim ve </w:t>
            </w:r>
            <w:proofErr w:type="spellStart"/>
            <w:r w:rsidRPr="00CF7711">
              <w:rPr>
                <w:i/>
                <w:sz w:val="22"/>
                <w:szCs w:val="22"/>
              </w:rPr>
              <w:t>organizasyonel</w:t>
            </w:r>
            <w:proofErr w:type="spellEnd"/>
            <w:r w:rsidRPr="00CF7711">
              <w:rPr>
                <w:i/>
                <w:sz w:val="22"/>
                <w:szCs w:val="22"/>
              </w:rPr>
              <w:t xml:space="preserve"> yapıya ilişkin izleme ve iyileştirme kanıtları </w:t>
            </w:r>
          </w:p>
          <w:p w14:paraId="53FFCA3B" w14:textId="77777777" w:rsidR="00657321" w:rsidRPr="00CF7711" w:rsidRDefault="00657321" w:rsidP="006C0B07">
            <w:pPr>
              <w:numPr>
                <w:ilvl w:val="0"/>
                <w:numId w:val="20"/>
              </w:numPr>
              <w:spacing w:line="259" w:lineRule="auto"/>
              <w:ind w:hanging="360"/>
              <w:rPr>
                <w:sz w:val="22"/>
                <w:szCs w:val="22"/>
              </w:rPr>
            </w:pPr>
            <w:r w:rsidRPr="00CF7711">
              <w:rPr>
                <w:i/>
                <w:sz w:val="22"/>
                <w:szCs w:val="22"/>
              </w:rPr>
              <w:t xml:space="preserve">Standart uygulamalar ve mevzuatın yanı sıra; birimin ihtiyaçları doğrultusunda geliştirdiği özgün yaklaşım ve uygulamalarına ilişkin kanıtlar </w:t>
            </w:r>
          </w:p>
        </w:tc>
      </w:tr>
    </w:tbl>
    <w:p w14:paraId="2F555226" w14:textId="77777777" w:rsidR="00657321" w:rsidRPr="00CF7711" w:rsidRDefault="00657321" w:rsidP="00657321">
      <w:pPr>
        <w:spacing w:line="259" w:lineRule="auto"/>
        <w:rPr>
          <w:sz w:val="22"/>
          <w:szCs w:val="22"/>
        </w:rPr>
      </w:pPr>
      <w:r w:rsidRPr="00CF7711">
        <w:rPr>
          <w:sz w:val="22"/>
          <w:szCs w:val="22"/>
        </w:rPr>
        <w:t xml:space="preserve"> </w:t>
      </w:r>
    </w:p>
    <w:p w14:paraId="773D5A70" w14:textId="77777777" w:rsidR="00657321" w:rsidRPr="00CF7711" w:rsidRDefault="00657321" w:rsidP="00657321">
      <w:pPr>
        <w:spacing w:line="259" w:lineRule="auto"/>
        <w:rPr>
          <w:sz w:val="22"/>
          <w:szCs w:val="22"/>
        </w:rPr>
      </w:pPr>
      <w:r w:rsidRPr="00CF7711">
        <w:rPr>
          <w:sz w:val="22"/>
          <w:szCs w:val="22"/>
        </w:rPr>
        <w:t xml:space="preserve"> </w:t>
      </w:r>
    </w:p>
    <w:p w14:paraId="07C36457" w14:textId="77777777" w:rsidR="00657321" w:rsidRPr="00CF7711" w:rsidRDefault="00657321" w:rsidP="00657321">
      <w:pPr>
        <w:spacing w:line="259" w:lineRule="auto"/>
        <w:rPr>
          <w:sz w:val="22"/>
          <w:szCs w:val="22"/>
        </w:rPr>
      </w:pPr>
      <w:r w:rsidRPr="00CF7711">
        <w:rPr>
          <w:sz w:val="22"/>
          <w:szCs w:val="22"/>
        </w:rPr>
        <w:t xml:space="preserve"> </w:t>
      </w:r>
    </w:p>
    <w:p w14:paraId="6DED1593" w14:textId="77777777" w:rsidR="00657321" w:rsidRPr="00CF7711" w:rsidRDefault="00657321" w:rsidP="00657321">
      <w:pPr>
        <w:spacing w:after="160" w:line="259" w:lineRule="auto"/>
        <w:rPr>
          <w:sz w:val="22"/>
          <w:szCs w:val="22"/>
        </w:rPr>
      </w:pPr>
      <w:r w:rsidRPr="00CF7711">
        <w:rPr>
          <w:sz w:val="22"/>
          <w:szCs w:val="22"/>
        </w:rPr>
        <w:br w:type="page"/>
      </w:r>
    </w:p>
    <w:tbl>
      <w:tblPr>
        <w:tblStyle w:val="TableGrid"/>
        <w:tblW w:w="5000" w:type="pct"/>
        <w:tblInd w:w="0" w:type="dxa"/>
        <w:tblCellMar>
          <w:left w:w="107" w:type="dxa"/>
          <w:right w:w="57" w:type="dxa"/>
        </w:tblCellMar>
        <w:tblLook w:val="04A0" w:firstRow="1" w:lastRow="0" w:firstColumn="1" w:lastColumn="0" w:noHBand="0" w:noVBand="1"/>
      </w:tblPr>
      <w:tblGrid>
        <w:gridCol w:w="5708"/>
        <w:gridCol w:w="1986"/>
        <w:gridCol w:w="1915"/>
        <w:gridCol w:w="1921"/>
        <w:gridCol w:w="1952"/>
        <w:gridCol w:w="1863"/>
      </w:tblGrid>
      <w:tr w:rsidR="00657321" w:rsidRPr="00CF7711" w14:paraId="075E84EC" w14:textId="77777777" w:rsidTr="0009720A">
        <w:trPr>
          <w:trHeight w:val="433"/>
        </w:trPr>
        <w:tc>
          <w:tcPr>
            <w:tcW w:w="1860" w:type="pct"/>
            <w:tcBorders>
              <w:top w:val="single" w:sz="4" w:space="0" w:color="000000"/>
              <w:left w:val="single" w:sz="4" w:space="0" w:color="000000"/>
              <w:bottom w:val="single" w:sz="4" w:space="0" w:color="000000"/>
              <w:right w:val="nil"/>
            </w:tcBorders>
            <w:shd w:val="clear" w:color="auto" w:fill="FFCADE"/>
            <w:vAlign w:val="center"/>
          </w:tcPr>
          <w:p w14:paraId="3B619C8B" w14:textId="77777777" w:rsidR="00657321" w:rsidRPr="00CF7711" w:rsidRDefault="00657321" w:rsidP="0009720A">
            <w:pPr>
              <w:spacing w:line="259" w:lineRule="auto"/>
              <w:ind w:left="199"/>
              <w:rPr>
                <w:sz w:val="22"/>
                <w:szCs w:val="22"/>
              </w:rPr>
            </w:pPr>
            <w:r w:rsidRPr="00CF7711">
              <w:rPr>
                <w:color w:val="4472C4"/>
                <w:sz w:val="22"/>
                <w:szCs w:val="22"/>
              </w:rPr>
              <w:lastRenderedPageBreak/>
              <w:t xml:space="preserve"> </w:t>
            </w:r>
            <w:r w:rsidRPr="00CF7711">
              <w:rPr>
                <w:color w:val="4472C4"/>
                <w:sz w:val="22"/>
                <w:szCs w:val="22"/>
              </w:rPr>
              <w:tab/>
              <w:t xml:space="preserve"> </w:t>
            </w:r>
          </w:p>
        </w:tc>
        <w:tc>
          <w:tcPr>
            <w:tcW w:w="3140" w:type="pct"/>
            <w:gridSpan w:val="5"/>
            <w:tcBorders>
              <w:top w:val="single" w:sz="4" w:space="0" w:color="000000"/>
              <w:left w:val="nil"/>
              <w:bottom w:val="single" w:sz="4" w:space="0" w:color="000000"/>
              <w:right w:val="single" w:sz="4" w:space="0" w:color="000000"/>
            </w:tcBorders>
            <w:shd w:val="clear" w:color="auto" w:fill="FFCADE"/>
            <w:vAlign w:val="center"/>
          </w:tcPr>
          <w:p w14:paraId="2ABF48F4" w14:textId="77777777" w:rsidR="00657321" w:rsidRPr="00CF7711" w:rsidRDefault="00657321" w:rsidP="0009720A">
            <w:pPr>
              <w:tabs>
                <w:tab w:val="center" w:pos="3632"/>
                <w:tab w:val="right" w:pos="9892"/>
              </w:tabs>
              <w:spacing w:line="259" w:lineRule="auto"/>
              <w:rPr>
                <w:sz w:val="22"/>
                <w:szCs w:val="22"/>
              </w:rPr>
            </w:pPr>
            <w:r w:rsidRPr="00CF7711">
              <w:rPr>
                <w:sz w:val="22"/>
                <w:szCs w:val="22"/>
              </w:rPr>
              <w:tab/>
            </w:r>
            <w:r w:rsidRPr="00CF7711">
              <w:rPr>
                <w:sz w:val="22"/>
                <w:szCs w:val="22"/>
                <w:vertAlign w:val="superscript"/>
              </w:rPr>
              <w:t xml:space="preserve"> </w:t>
            </w:r>
            <w:r w:rsidRPr="00CF7711">
              <w:rPr>
                <w:sz w:val="22"/>
                <w:szCs w:val="22"/>
                <w:vertAlign w:val="superscript"/>
              </w:rPr>
              <w:tab/>
            </w:r>
            <w:r w:rsidRPr="00CF7711">
              <w:rPr>
                <w:b/>
                <w:color w:val="7B0B4E"/>
                <w:sz w:val="22"/>
                <w:szCs w:val="22"/>
              </w:rPr>
              <w:t xml:space="preserve"> A. LİDERLİK, YÖNETİM ve KALİTE</w:t>
            </w:r>
            <w:r w:rsidRPr="00CF7711">
              <w:rPr>
                <w:b/>
                <w:sz w:val="22"/>
                <w:szCs w:val="22"/>
              </w:rPr>
              <w:t xml:space="preserve"> </w:t>
            </w:r>
            <w:r w:rsidRPr="00CF7711">
              <w:rPr>
                <w:sz w:val="22"/>
                <w:szCs w:val="22"/>
              </w:rPr>
              <w:t xml:space="preserve"> </w:t>
            </w:r>
          </w:p>
        </w:tc>
      </w:tr>
      <w:tr w:rsidR="00657321" w:rsidRPr="00CF7711" w14:paraId="07E27B4E" w14:textId="77777777" w:rsidTr="0009720A">
        <w:trPr>
          <w:trHeight w:val="626"/>
        </w:trPr>
        <w:tc>
          <w:tcPr>
            <w:tcW w:w="1860" w:type="pct"/>
            <w:tcBorders>
              <w:top w:val="single" w:sz="4" w:space="0" w:color="000000"/>
              <w:left w:val="single" w:sz="4" w:space="0" w:color="000000"/>
              <w:bottom w:val="single" w:sz="4" w:space="0" w:color="000000"/>
              <w:right w:val="nil"/>
            </w:tcBorders>
            <w:shd w:val="clear" w:color="auto" w:fill="FFCADE"/>
            <w:vAlign w:val="center"/>
          </w:tcPr>
          <w:p w14:paraId="501E01C3" w14:textId="77777777" w:rsidR="00657321" w:rsidRPr="00CF7711" w:rsidRDefault="00657321" w:rsidP="0009720A">
            <w:pPr>
              <w:spacing w:after="81" w:line="259" w:lineRule="auto"/>
              <w:rPr>
                <w:sz w:val="22"/>
                <w:szCs w:val="22"/>
              </w:rPr>
            </w:pPr>
            <w:r w:rsidRPr="00CF7711">
              <w:rPr>
                <w:b/>
                <w:sz w:val="22"/>
                <w:szCs w:val="22"/>
              </w:rPr>
              <w:t xml:space="preserve">A.5. </w:t>
            </w:r>
            <w:proofErr w:type="spellStart"/>
            <w:r w:rsidRPr="00CF7711">
              <w:rPr>
                <w:b/>
                <w:sz w:val="22"/>
                <w:szCs w:val="22"/>
              </w:rPr>
              <w:t>Uluslararasılaşma</w:t>
            </w:r>
            <w:proofErr w:type="spellEnd"/>
            <w:r w:rsidRPr="00CF7711">
              <w:rPr>
                <w:b/>
                <w:sz w:val="22"/>
                <w:szCs w:val="22"/>
              </w:rPr>
              <w:t xml:space="preserve"> </w:t>
            </w:r>
          </w:p>
        </w:tc>
        <w:tc>
          <w:tcPr>
            <w:tcW w:w="3140" w:type="pct"/>
            <w:gridSpan w:val="5"/>
            <w:tcBorders>
              <w:top w:val="single" w:sz="4" w:space="0" w:color="000000"/>
              <w:left w:val="nil"/>
              <w:bottom w:val="single" w:sz="4" w:space="0" w:color="000000"/>
              <w:right w:val="single" w:sz="4" w:space="0" w:color="000000"/>
            </w:tcBorders>
            <w:shd w:val="clear" w:color="auto" w:fill="FFCADE"/>
            <w:vAlign w:val="center"/>
          </w:tcPr>
          <w:p w14:paraId="2A36803D" w14:textId="77777777" w:rsidR="00657321" w:rsidRPr="00CF7711" w:rsidRDefault="00657321" w:rsidP="0009720A">
            <w:pPr>
              <w:spacing w:line="259" w:lineRule="auto"/>
              <w:rPr>
                <w:sz w:val="22"/>
                <w:szCs w:val="22"/>
              </w:rPr>
            </w:pPr>
          </w:p>
        </w:tc>
      </w:tr>
      <w:tr w:rsidR="00657321" w:rsidRPr="00CF7711" w14:paraId="5632492D" w14:textId="77777777" w:rsidTr="0009720A">
        <w:trPr>
          <w:trHeight w:val="319"/>
        </w:trPr>
        <w:tc>
          <w:tcPr>
            <w:tcW w:w="1860"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16A11C55" w14:textId="77777777" w:rsidR="00657321" w:rsidRPr="00CF7711" w:rsidRDefault="00657321" w:rsidP="0009720A">
            <w:pPr>
              <w:spacing w:line="259" w:lineRule="auto"/>
              <w:rPr>
                <w:sz w:val="22"/>
                <w:szCs w:val="22"/>
              </w:rPr>
            </w:pPr>
            <w:r w:rsidRPr="00CF7711">
              <w:rPr>
                <w:b/>
                <w:sz w:val="22"/>
                <w:szCs w:val="22"/>
              </w:rPr>
              <w:t xml:space="preserve"> </w:t>
            </w:r>
          </w:p>
        </w:tc>
        <w:tc>
          <w:tcPr>
            <w:tcW w:w="647"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3DC896CF" w14:textId="77777777" w:rsidR="00657321" w:rsidRPr="00CF7711" w:rsidRDefault="00657321" w:rsidP="0009720A">
            <w:pPr>
              <w:spacing w:line="259" w:lineRule="auto"/>
              <w:ind w:right="51"/>
              <w:jc w:val="center"/>
              <w:rPr>
                <w:sz w:val="22"/>
                <w:szCs w:val="22"/>
              </w:rPr>
            </w:pPr>
            <w:r w:rsidRPr="00CF7711">
              <w:rPr>
                <w:b/>
                <w:sz w:val="22"/>
                <w:szCs w:val="22"/>
              </w:rPr>
              <w:t xml:space="preserve">1 </w:t>
            </w:r>
          </w:p>
        </w:tc>
        <w:tc>
          <w:tcPr>
            <w:tcW w:w="624"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534E6A4D" w14:textId="77777777" w:rsidR="00657321" w:rsidRPr="00CF7711" w:rsidRDefault="00657321" w:rsidP="0009720A">
            <w:pPr>
              <w:spacing w:line="259" w:lineRule="auto"/>
              <w:ind w:right="48"/>
              <w:jc w:val="center"/>
              <w:rPr>
                <w:sz w:val="22"/>
                <w:szCs w:val="22"/>
              </w:rPr>
            </w:pPr>
            <w:r w:rsidRPr="00CF7711">
              <w:rPr>
                <w:b/>
                <w:sz w:val="22"/>
                <w:szCs w:val="22"/>
              </w:rPr>
              <w:t xml:space="preserve">2 </w:t>
            </w:r>
          </w:p>
        </w:tc>
        <w:tc>
          <w:tcPr>
            <w:tcW w:w="626"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0250E36B" w14:textId="77777777" w:rsidR="00657321" w:rsidRPr="00CF7711" w:rsidRDefault="00657321" w:rsidP="0009720A">
            <w:pPr>
              <w:spacing w:line="259" w:lineRule="auto"/>
              <w:ind w:right="51"/>
              <w:jc w:val="center"/>
              <w:rPr>
                <w:sz w:val="22"/>
                <w:szCs w:val="22"/>
              </w:rPr>
            </w:pPr>
            <w:r w:rsidRPr="00CF7711">
              <w:rPr>
                <w:b/>
                <w:sz w:val="22"/>
                <w:szCs w:val="22"/>
              </w:rPr>
              <w:t xml:space="preserve">3 </w:t>
            </w:r>
          </w:p>
        </w:tc>
        <w:tc>
          <w:tcPr>
            <w:tcW w:w="636"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7431325F" w14:textId="77777777" w:rsidR="00657321" w:rsidRPr="00CF7711" w:rsidRDefault="00657321" w:rsidP="0009720A">
            <w:pPr>
              <w:spacing w:line="259" w:lineRule="auto"/>
              <w:ind w:right="46"/>
              <w:jc w:val="center"/>
              <w:rPr>
                <w:sz w:val="22"/>
                <w:szCs w:val="22"/>
              </w:rPr>
            </w:pPr>
            <w:r w:rsidRPr="00CF7711">
              <w:rPr>
                <w:b/>
                <w:sz w:val="22"/>
                <w:szCs w:val="22"/>
              </w:rPr>
              <w:t xml:space="preserve">4 </w:t>
            </w:r>
          </w:p>
        </w:tc>
        <w:tc>
          <w:tcPr>
            <w:tcW w:w="608"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1E6650B1" w14:textId="77777777" w:rsidR="00657321" w:rsidRPr="00CF7711" w:rsidRDefault="00657321" w:rsidP="0009720A">
            <w:pPr>
              <w:spacing w:line="259" w:lineRule="auto"/>
              <w:ind w:right="51"/>
              <w:jc w:val="center"/>
              <w:rPr>
                <w:sz w:val="22"/>
                <w:szCs w:val="22"/>
              </w:rPr>
            </w:pPr>
            <w:r w:rsidRPr="00CF7711">
              <w:rPr>
                <w:b/>
                <w:sz w:val="22"/>
                <w:szCs w:val="22"/>
              </w:rPr>
              <w:t xml:space="preserve">5 </w:t>
            </w:r>
          </w:p>
        </w:tc>
      </w:tr>
      <w:tr w:rsidR="00657321" w:rsidRPr="00CF7711" w14:paraId="4A2F0F3C" w14:textId="77777777" w:rsidTr="0009720A">
        <w:trPr>
          <w:trHeight w:val="3408"/>
        </w:trPr>
        <w:tc>
          <w:tcPr>
            <w:tcW w:w="1860" w:type="pct"/>
            <w:vMerge w:val="restart"/>
            <w:tcBorders>
              <w:top w:val="single" w:sz="4" w:space="0" w:color="000000"/>
              <w:left w:val="single" w:sz="4" w:space="0" w:color="000000"/>
              <w:bottom w:val="single" w:sz="4" w:space="0" w:color="000000"/>
              <w:right w:val="single" w:sz="4" w:space="0" w:color="000000"/>
            </w:tcBorders>
          </w:tcPr>
          <w:p w14:paraId="622E29FF" w14:textId="77777777" w:rsidR="00657321" w:rsidRPr="00CF7711" w:rsidRDefault="00657321" w:rsidP="0009720A">
            <w:pPr>
              <w:spacing w:after="19" w:line="259" w:lineRule="auto"/>
              <w:rPr>
                <w:sz w:val="22"/>
                <w:szCs w:val="22"/>
              </w:rPr>
            </w:pPr>
            <w:r w:rsidRPr="00CF7711">
              <w:rPr>
                <w:sz w:val="22"/>
                <w:szCs w:val="22"/>
              </w:rPr>
              <w:t xml:space="preserve"> </w:t>
            </w:r>
          </w:p>
          <w:p w14:paraId="200E15FF" w14:textId="77777777" w:rsidR="00657321" w:rsidRPr="00CF7711" w:rsidRDefault="00657321" w:rsidP="0009720A">
            <w:pPr>
              <w:spacing w:after="19" w:line="259" w:lineRule="auto"/>
              <w:rPr>
                <w:sz w:val="22"/>
                <w:szCs w:val="22"/>
              </w:rPr>
            </w:pPr>
            <w:r w:rsidRPr="00CF7711">
              <w:rPr>
                <w:sz w:val="22"/>
                <w:szCs w:val="22"/>
              </w:rPr>
              <w:t xml:space="preserve"> </w:t>
            </w:r>
          </w:p>
          <w:p w14:paraId="576EA2DD" w14:textId="77777777" w:rsidR="00657321" w:rsidRPr="00CF7711" w:rsidRDefault="00657321" w:rsidP="0009720A">
            <w:pPr>
              <w:spacing w:after="16" w:line="259" w:lineRule="auto"/>
              <w:rPr>
                <w:sz w:val="22"/>
                <w:szCs w:val="22"/>
              </w:rPr>
            </w:pPr>
            <w:r w:rsidRPr="00CF7711">
              <w:rPr>
                <w:b/>
                <w:sz w:val="22"/>
                <w:szCs w:val="22"/>
                <w:u w:val="single" w:color="000000"/>
              </w:rPr>
              <w:t xml:space="preserve">A.5.2. </w:t>
            </w:r>
            <w:proofErr w:type="spellStart"/>
            <w:r w:rsidRPr="00CF7711">
              <w:rPr>
                <w:b/>
                <w:sz w:val="22"/>
                <w:szCs w:val="22"/>
                <w:u w:val="single" w:color="000000"/>
              </w:rPr>
              <w:t>Uluslararasılaşma</w:t>
            </w:r>
            <w:proofErr w:type="spellEnd"/>
            <w:r w:rsidRPr="00CF7711">
              <w:rPr>
                <w:b/>
                <w:sz w:val="22"/>
                <w:szCs w:val="22"/>
                <w:u w:val="single" w:color="000000"/>
              </w:rPr>
              <w:t xml:space="preserve"> kaynakları</w:t>
            </w:r>
            <w:r w:rsidRPr="00CF7711">
              <w:rPr>
                <w:b/>
                <w:sz w:val="22"/>
                <w:szCs w:val="22"/>
              </w:rPr>
              <w:t xml:space="preserve"> </w:t>
            </w:r>
          </w:p>
          <w:p w14:paraId="4A6AE036" w14:textId="77777777" w:rsidR="00657321" w:rsidRPr="00CF7711" w:rsidRDefault="00657321" w:rsidP="0009720A">
            <w:pPr>
              <w:spacing w:after="19" w:line="259" w:lineRule="auto"/>
              <w:rPr>
                <w:sz w:val="22"/>
                <w:szCs w:val="22"/>
              </w:rPr>
            </w:pPr>
            <w:r w:rsidRPr="00CF7711">
              <w:rPr>
                <w:sz w:val="22"/>
                <w:szCs w:val="22"/>
              </w:rPr>
              <w:t xml:space="preserve"> </w:t>
            </w:r>
          </w:p>
          <w:p w14:paraId="01284EFD" w14:textId="77777777" w:rsidR="00657321" w:rsidRPr="00CF7711" w:rsidRDefault="00657321" w:rsidP="0009720A">
            <w:pPr>
              <w:spacing w:after="1" w:line="275" w:lineRule="auto"/>
              <w:ind w:right="49"/>
              <w:rPr>
                <w:sz w:val="22"/>
                <w:szCs w:val="22"/>
              </w:rPr>
            </w:pPr>
            <w:proofErr w:type="spellStart"/>
            <w:r w:rsidRPr="00CF7711">
              <w:rPr>
                <w:sz w:val="22"/>
                <w:szCs w:val="22"/>
              </w:rPr>
              <w:t>Uluslararasılaşmaya</w:t>
            </w:r>
            <w:proofErr w:type="spellEnd"/>
            <w:r w:rsidRPr="00CF7711">
              <w:rPr>
                <w:sz w:val="22"/>
                <w:szCs w:val="22"/>
              </w:rPr>
              <w:t xml:space="preserve"> ayrılan kaynaklar (mali, fiziksel, insan gücü) belirlenmiş, paylaşılmış, kurumsallaşmıştır, bu kaynaklar nicelik ve nitelik bağlamında izlenmekte ve değerlendirilmektedir.  </w:t>
            </w:r>
          </w:p>
          <w:p w14:paraId="026AEB73" w14:textId="77777777" w:rsidR="00657321" w:rsidRPr="00CF7711" w:rsidRDefault="00657321" w:rsidP="0009720A">
            <w:pPr>
              <w:spacing w:after="19" w:line="259" w:lineRule="auto"/>
              <w:rPr>
                <w:sz w:val="22"/>
                <w:szCs w:val="22"/>
              </w:rPr>
            </w:pPr>
            <w:r w:rsidRPr="00CF7711">
              <w:rPr>
                <w:sz w:val="22"/>
                <w:szCs w:val="22"/>
              </w:rPr>
              <w:t xml:space="preserve"> </w:t>
            </w:r>
          </w:p>
          <w:p w14:paraId="5AD73C58" w14:textId="77777777" w:rsidR="00657321" w:rsidRPr="00CF7711" w:rsidRDefault="00657321" w:rsidP="0009720A">
            <w:pPr>
              <w:spacing w:after="16" w:line="259" w:lineRule="auto"/>
              <w:rPr>
                <w:sz w:val="22"/>
                <w:szCs w:val="22"/>
              </w:rPr>
            </w:pPr>
            <w:r w:rsidRPr="00CF7711">
              <w:rPr>
                <w:sz w:val="22"/>
                <w:szCs w:val="22"/>
              </w:rPr>
              <w:t xml:space="preserve"> </w:t>
            </w:r>
          </w:p>
          <w:p w14:paraId="0E32EFB2" w14:textId="77777777" w:rsidR="00657321" w:rsidRPr="00CF7711" w:rsidRDefault="00657321" w:rsidP="0009720A">
            <w:pPr>
              <w:spacing w:after="19" w:line="259" w:lineRule="auto"/>
              <w:rPr>
                <w:sz w:val="22"/>
                <w:szCs w:val="22"/>
              </w:rPr>
            </w:pPr>
            <w:r w:rsidRPr="00CF7711">
              <w:rPr>
                <w:sz w:val="22"/>
                <w:szCs w:val="22"/>
              </w:rPr>
              <w:t xml:space="preserve"> </w:t>
            </w:r>
          </w:p>
          <w:p w14:paraId="53224439" w14:textId="77777777" w:rsidR="00657321" w:rsidRPr="00CF7711" w:rsidRDefault="00657321" w:rsidP="0009720A">
            <w:pPr>
              <w:spacing w:after="19" w:line="259" w:lineRule="auto"/>
              <w:rPr>
                <w:sz w:val="22"/>
                <w:szCs w:val="22"/>
              </w:rPr>
            </w:pPr>
            <w:r w:rsidRPr="00CF7711">
              <w:rPr>
                <w:sz w:val="22"/>
                <w:szCs w:val="22"/>
              </w:rPr>
              <w:t xml:space="preserve"> </w:t>
            </w:r>
          </w:p>
          <w:p w14:paraId="64A02043" w14:textId="77777777" w:rsidR="00657321" w:rsidRPr="00CF7711" w:rsidRDefault="00657321" w:rsidP="0009720A">
            <w:pPr>
              <w:spacing w:after="16" w:line="259" w:lineRule="auto"/>
              <w:rPr>
                <w:sz w:val="22"/>
                <w:szCs w:val="22"/>
              </w:rPr>
            </w:pPr>
            <w:r w:rsidRPr="00CF7711">
              <w:rPr>
                <w:sz w:val="22"/>
                <w:szCs w:val="22"/>
              </w:rPr>
              <w:t xml:space="preserve"> </w:t>
            </w:r>
          </w:p>
          <w:p w14:paraId="6E029735" w14:textId="77777777" w:rsidR="00657321" w:rsidRPr="00CF7711" w:rsidRDefault="00657321" w:rsidP="0009720A">
            <w:pPr>
              <w:spacing w:after="19" w:line="259" w:lineRule="auto"/>
              <w:rPr>
                <w:sz w:val="22"/>
                <w:szCs w:val="22"/>
              </w:rPr>
            </w:pPr>
            <w:r w:rsidRPr="00CF7711">
              <w:rPr>
                <w:sz w:val="22"/>
                <w:szCs w:val="22"/>
              </w:rPr>
              <w:t xml:space="preserve"> </w:t>
            </w:r>
          </w:p>
          <w:p w14:paraId="746FC988" w14:textId="77777777" w:rsidR="00657321" w:rsidRPr="00CF7711" w:rsidRDefault="00657321" w:rsidP="0009720A">
            <w:pPr>
              <w:spacing w:after="19" w:line="259" w:lineRule="auto"/>
              <w:rPr>
                <w:sz w:val="22"/>
                <w:szCs w:val="22"/>
              </w:rPr>
            </w:pPr>
            <w:r w:rsidRPr="00CF7711">
              <w:rPr>
                <w:sz w:val="22"/>
                <w:szCs w:val="22"/>
              </w:rPr>
              <w:t xml:space="preserve"> </w:t>
            </w:r>
          </w:p>
          <w:p w14:paraId="7F935B37" w14:textId="77777777" w:rsidR="00657321" w:rsidRPr="00CF7711" w:rsidRDefault="00657321" w:rsidP="0009720A">
            <w:pPr>
              <w:spacing w:after="16" w:line="259" w:lineRule="auto"/>
              <w:rPr>
                <w:sz w:val="22"/>
                <w:szCs w:val="22"/>
              </w:rPr>
            </w:pPr>
            <w:r w:rsidRPr="00CF7711">
              <w:rPr>
                <w:sz w:val="22"/>
                <w:szCs w:val="22"/>
              </w:rPr>
              <w:t xml:space="preserve"> </w:t>
            </w:r>
          </w:p>
          <w:p w14:paraId="531F5413" w14:textId="77777777" w:rsidR="00657321" w:rsidRPr="00CF7711" w:rsidRDefault="00657321" w:rsidP="0009720A">
            <w:pPr>
              <w:spacing w:after="19" w:line="259" w:lineRule="auto"/>
              <w:rPr>
                <w:sz w:val="22"/>
                <w:szCs w:val="22"/>
              </w:rPr>
            </w:pPr>
            <w:r w:rsidRPr="00CF7711">
              <w:rPr>
                <w:sz w:val="22"/>
                <w:szCs w:val="22"/>
              </w:rPr>
              <w:t xml:space="preserve"> </w:t>
            </w:r>
          </w:p>
          <w:p w14:paraId="73E949EC" w14:textId="77777777" w:rsidR="00657321" w:rsidRPr="00CF7711" w:rsidRDefault="00657321" w:rsidP="0009720A">
            <w:pPr>
              <w:spacing w:after="19" w:line="259" w:lineRule="auto"/>
              <w:rPr>
                <w:sz w:val="22"/>
                <w:szCs w:val="22"/>
              </w:rPr>
            </w:pPr>
            <w:r w:rsidRPr="00CF7711">
              <w:rPr>
                <w:sz w:val="22"/>
                <w:szCs w:val="22"/>
              </w:rPr>
              <w:t xml:space="preserve"> </w:t>
            </w:r>
          </w:p>
          <w:p w14:paraId="57C5C796" w14:textId="77777777" w:rsidR="00657321" w:rsidRPr="00CF7711" w:rsidRDefault="00657321" w:rsidP="0009720A">
            <w:pPr>
              <w:spacing w:after="16" w:line="259" w:lineRule="auto"/>
              <w:rPr>
                <w:sz w:val="22"/>
                <w:szCs w:val="22"/>
              </w:rPr>
            </w:pPr>
            <w:r w:rsidRPr="00CF7711">
              <w:rPr>
                <w:sz w:val="22"/>
                <w:szCs w:val="22"/>
              </w:rPr>
              <w:t xml:space="preserve"> </w:t>
            </w:r>
          </w:p>
          <w:p w14:paraId="5986B236" w14:textId="77777777" w:rsidR="00657321" w:rsidRPr="00CF7711" w:rsidRDefault="00657321" w:rsidP="0009720A">
            <w:pPr>
              <w:spacing w:after="19" w:line="259" w:lineRule="auto"/>
              <w:rPr>
                <w:sz w:val="22"/>
                <w:szCs w:val="22"/>
              </w:rPr>
            </w:pPr>
            <w:r w:rsidRPr="00CF7711">
              <w:rPr>
                <w:sz w:val="22"/>
                <w:szCs w:val="22"/>
              </w:rPr>
              <w:t xml:space="preserve"> </w:t>
            </w:r>
          </w:p>
          <w:p w14:paraId="1F6FB0F7" w14:textId="77777777" w:rsidR="00657321" w:rsidRPr="00CF7711" w:rsidRDefault="00657321" w:rsidP="0009720A">
            <w:pPr>
              <w:spacing w:after="19" w:line="259" w:lineRule="auto"/>
              <w:rPr>
                <w:sz w:val="22"/>
                <w:szCs w:val="22"/>
              </w:rPr>
            </w:pPr>
            <w:r w:rsidRPr="00CF7711">
              <w:rPr>
                <w:sz w:val="22"/>
                <w:szCs w:val="22"/>
              </w:rPr>
              <w:t xml:space="preserve"> </w:t>
            </w:r>
          </w:p>
          <w:p w14:paraId="1AE4A410" w14:textId="77777777" w:rsidR="00657321" w:rsidRPr="00CF7711" w:rsidRDefault="00657321" w:rsidP="0009720A">
            <w:pPr>
              <w:spacing w:after="19" w:line="259" w:lineRule="auto"/>
              <w:rPr>
                <w:sz w:val="22"/>
                <w:szCs w:val="22"/>
              </w:rPr>
            </w:pPr>
            <w:r w:rsidRPr="00CF7711">
              <w:rPr>
                <w:sz w:val="22"/>
                <w:szCs w:val="22"/>
              </w:rPr>
              <w:t xml:space="preserve"> </w:t>
            </w:r>
          </w:p>
          <w:p w14:paraId="5076B35B" w14:textId="77777777" w:rsidR="00657321" w:rsidRPr="00CF7711" w:rsidRDefault="00657321" w:rsidP="0009720A">
            <w:pPr>
              <w:spacing w:line="259" w:lineRule="auto"/>
              <w:rPr>
                <w:sz w:val="22"/>
                <w:szCs w:val="22"/>
              </w:rPr>
            </w:pPr>
            <w:r w:rsidRPr="00CF7711">
              <w:rPr>
                <w:sz w:val="22"/>
                <w:szCs w:val="22"/>
              </w:rPr>
              <w:t xml:space="preserve"> </w:t>
            </w:r>
          </w:p>
        </w:tc>
        <w:tc>
          <w:tcPr>
            <w:tcW w:w="647" w:type="pct"/>
            <w:tcBorders>
              <w:top w:val="single" w:sz="4" w:space="0" w:color="000000"/>
              <w:left w:val="single" w:sz="4" w:space="0" w:color="000000"/>
              <w:bottom w:val="single" w:sz="4" w:space="0" w:color="000000"/>
              <w:right w:val="single" w:sz="4" w:space="0" w:color="000000"/>
            </w:tcBorders>
            <w:shd w:val="clear" w:color="auto" w:fill="FDDFE8"/>
          </w:tcPr>
          <w:p w14:paraId="74CB9714" w14:textId="77777777" w:rsidR="00657321" w:rsidRPr="00CF7711" w:rsidRDefault="00657321" w:rsidP="0009720A">
            <w:pPr>
              <w:spacing w:after="19" w:line="259" w:lineRule="auto"/>
              <w:ind w:left="1"/>
              <w:rPr>
                <w:sz w:val="22"/>
                <w:szCs w:val="22"/>
              </w:rPr>
            </w:pPr>
            <w:r w:rsidRPr="00CF7711">
              <w:rPr>
                <w:sz w:val="22"/>
                <w:szCs w:val="22"/>
              </w:rPr>
              <w:t>Birimin</w:t>
            </w:r>
          </w:p>
          <w:p w14:paraId="416FBF1F" w14:textId="77777777" w:rsidR="00657321" w:rsidRPr="00CF7711" w:rsidRDefault="00657321" w:rsidP="0009720A">
            <w:pPr>
              <w:spacing w:line="259" w:lineRule="auto"/>
              <w:ind w:left="1"/>
              <w:rPr>
                <w:sz w:val="22"/>
                <w:szCs w:val="22"/>
              </w:rPr>
            </w:pPr>
            <w:proofErr w:type="spellStart"/>
            <w:r w:rsidRPr="00CF7711">
              <w:rPr>
                <w:sz w:val="22"/>
                <w:szCs w:val="22"/>
              </w:rPr>
              <w:t>uluslararasılaşma</w:t>
            </w:r>
            <w:proofErr w:type="spellEnd"/>
            <w:r w:rsidRPr="00CF7711">
              <w:rPr>
                <w:sz w:val="22"/>
                <w:szCs w:val="22"/>
              </w:rPr>
              <w:t xml:space="preserve"> faaliyetlerini sürdürebilmesi için yeterli kaynak bulunmamaktadır.  </w:t>
            </w:r>
          </w:p>
        </w:tc>
        <w:tc>
          <w:tcPr>
            <w:tcW w:w="624" w:type="pct"/>
            <w:tcBorders>
              <w:top w:val="single" w:sz="4" w:space="0" w:color="000000"/>
              <w:left w:val="single" w:sz="4" w:space="0" w:color="000000"/>
              <w:bottom w:val="single" w:sz="4" w:space="0" w:color="000000"/>
              <w:right w:val="single" w:sz="4" w:space="0" w:color="000000"/>
            </w:tcBorders>
            <w:shd w:val="clear" w:color="auto" w:fill="FECEDD"/>
          </w:tcPr>
          <w:p w14:paraId="7703CE9E" w14:textId="77777777" w:rsidR="00657321" w:rsidRPr="00CF7711" w:rsidRDefault="00657321" w:rsidP="0009720A">
            <w:pPr>
              <w:spacing w:after="19" w:line="259" w:lineRule="auto"/>
              <w:ind w:left="1"/>
              <w:rPr>
                <w:sz w:val="22"/>
                <w:szCs w:val="22"/>
              </w:rPr>
            </w:pPr>
            <w:r w:rsidRPr="00CF7711">
              <w:rPr>
                <w:sz w:val="22"/>
                <w:szCs w:val="22"/>
              </w:rPr>
              <w:t xml:space="preserve">Birimin </w:t>
            </w:r>
            <w:proofErr w:type="spellStart"/>
            <w:r w:rsidRPr="00CF7711">
              <w:rPr>
                <w:sz w:val="22"/>
                <w:szCs w:val="22"/>
              </w:rPr>
              <w:t>uluslararasılaşma</w:t>
            </w:r>
            <w:proofErr w:type="spellEnd"/>
            <w:r w:rsidRPr="00CF7711">
              <w:rPr>
                <w:sz w:val="22"/>
                <w:szCs w:val="22"/>
              </w:rPr>
              <w:t xml:space="preserve"> faaliyetlerini sürdürebilmek için uygun nitelik ve nicelikte fiziki, teknik ve mali kaynakların oluşturulmasına yönelik planları bulunmaktadır. </w:t>
            </w:r>
          </w:p>
        </w:tc>
        <w:tc>
          <w:tcPr>
            <w:tcW w:w="626" w:type="pct"/>
            <w:tcBorders>
              <w:top w:val="single" w:sz="4" w:space="0" w:color="000000"/>
              <w:left w:val="single" w:sz="4" w:space="0" w:color="000000"/>
              <w:bottom w:val="single" w:sz="4" w:space="0" w:color="000000"/>
              <w:right w:val="single" w:sz="4" w:space="0" w:color="000000"/>
            </w:tcBorders>
            <w:shd w:val="clear" w:color="auto" w:fill="E59BB2"/>
          </w:tcPr>
          <w:p w14:paraId="681A72BD" w14:textId="77777777" w:rsidR="00657321" w:rsidRPr="00CF7711" w:rsidRDefault="00657321" w:rsidP="0009720A">
            <w:pPr>
              <w:spacing w:after="19" w:line="259" w:lineRule="auto"/>
              <w:ind w:left="1"/>
              <w:rPr>
                <w:sz w:val="22"/>
                <w:szCs w:val="22"/>
              </w:rPr>
            </w:pPr>
            <w:r w:rsidRPr="00CF7711">
              <w:rPr>
                <w:sz w:val="22"/>
                <w:szCs w:val="22"/>
              </w:rPr>
              <w:t>Birimin</w:t>
            </w:r>
          </w:p>
          <w:p w14:paraId="59B0B9DD" w14:textId="77777777" w:rsidR="00657321" w:rsidRPr="00CF7711" w:rsidRDefault="00657321" w:rsidP="0009720A">
            <w:pPr>
              <w:spacing w:line="259" w:lineRule="auto"/>
              <w:ind w:left="1"/>
              <w:rPr>
                <w:sz w:val="22"/>
                <w:szCs w:val="22"/>
              </w:rPr>
            </w:pPr>
            <w:proofErr w:type="spellStart"/>
            <w:r w:rsidRPr="00CF7711">
              <w:rPr>
                <w:sz w:val="22"/>
                <w:szCs w:val="22"/>
              </w:rPr>
              <w:t>uluslararaslaşma</w:t>
            </w:r>
            <w:proofErr w:type="spellEnd"/>
            <w:r w:rsidRPr="00CF7711">
              <w:rPr>
                <w:sz w:val="22"/>
                <w:szCs w:val="22"/>
              </w:rPr>
              <w:t xml:space="preserve"> kaynakları birimler arası denge gözetilerek yönetilmektedir. </w:t>
            </w:r>
          </w:p>
        </w:tc>
        <w:tc>
          <w:tcPr>
            <w:tcW w:w="636" w:type="pct"/>
            <w:tcBorders>
              <w:top w:val="single" w:sz="4" w:space="0" w:color="000000"/>
              <w:left w:val="single" w:sz="4" w:space="0" w:color="000000"/>
              <w:bottom w:val="single" w:sz="4" w:space="0" w:color="000000"/>
              <w:right w:val="single" w:sz="4" w:space="0" w:color="000000"/>
            </w:tcBorders>
            <w:shd w:val="clear" w:color="auto" w:fill="DE829E"/>
          </w:tcPr>
          <w:p w14:paraId="6BD74121" w14:textId="77777777" w:rsidR="00657321" w:rsidRPr="00CF7711" w:rsidRDefault="00657321" w:rsidP="0009720A">
            <w:pPr>
              <w:spacing w:after="19" w:line="259" w:lineRule="auto"/>
              <w:ind w:left="1"/>
              <w:rPr>
                <w:sz w:val="22"/>
                <w:szCs w:val="22"/>
              </w:rPr>
            </w:pPr>
            <w:r w:rsidRPr="00CF7711">
              <w:rPr>
                <w:sz w:val="22"/>
                <w:szCs w:val="22"/>
              </w:rPr>
              <w:t>Birimde</w:t>
            </w:r>
          </w:p>
          <w:p w14:paraId="3BEA73C4" w14:textId="77777777" w:rsidR="00657321" w:rsidRPr="00CF7711" w:rsidRDefault="00657321" w:rsidP="0009720A">
            <w:pPr>
              <w:spacing w:line="275" w:lineRule="auto"/>
              <w:ind w:left="1"/>
              <w:rPr>
                <w:sz w:val="22"/>
                <w:szCs w:val="22"/>
              </w:rPr>
            </w:pPr>
            <w:proofErr w:type="spellStart"/>
            <w:r w:rsidRPr="00CF7711">
              <w:rPr>
                <w:sz w:val="22"/>
                <w:szCs w:val="22"/>
              </w:rPr>
              <w:t>uluslararasılaşma</w:t>
            </w:r>
            <w:proofErr w:type="spellEnd"/>
            <w:r w:rsidRPr="00CF7711">
              <w:rPr>
                <w:sz w:val="22"/>
                <w:szCs w:val="22"/>
              </w:rPr>
              <w:t xml:space="preserve"> kaynaklarının dağılımı izlenmekte ve iyileştirilmektedir.   </w:t>
            </w:r>
          </w:p>
          <w:p w14:paraId="2C680BE2" w14:textId="77777777" w:rsidR="00657321" w:rsidRPr="00CF7711" w:rsidRDefault="00657321" w:rsidP="0009720A">
            <w:pPr>
              <w:spacing w:line="259" w:lineRule="auto"/>
              <w:ind w:left="1"/>
              <w:rPr>
                <w:sz w:val="22"/>
                <w:szCs w:val="22"/>
              </w:rPr>
            </w:pPr>
            <w:r w:rsidRPr="00CF7711">
              <w:rPr>
                <w:sz w:val="22"/>
                <w:szCs w:val="22"/>
              </w:rPr>
              <w:t xml:space="preserve"> </w:t>
            </w:r>
          </w:p>
        </w:tc>
        <w:tc>
          <w:tcPr>
            <w:tcW w:w="608" w:type="pct"/>
            <w:tcBorders>
              <w:top w:val="single" w:sz="4" w:space="0" w:color="000000"/>
              <w:left w:val="single" w:sz="4" w:space="0" w:color="000000"/>
              <w:bottom w:val="single" w:sz="4" w:space="0" w:color="000000"/>
              <w:right w:val="single" w:sz="4" w:space="0" w:color="000000"/>
            </w:tcBorders>
            <w:shd w:val="clear" w:color="auto" w:fill="D87292"/>
          </w:tcPr>
          <w:p w14:paraId="2E9CA33C" w14:textId="77777777" w:rsidR="00657321" w:rsidRPr="00CF7711" w:rsidRDefault="00657321" w:rsidP="0009720A">
            <w:pPr>
              <w:spacing w:line="259" w:lineRule="auto"/>
              <w:ind w:left="1"/>
              <w:rPr>
                <w:sz w:val="22"/>
                <w:szCs w:val="22"/>
              </w:rPr>
            </w:pPr>
            <w:r w:rsidRPr="00CF7711">
              <w:rPr>
                <w:sz w:val="22"/>
                <w:szCs w:val="22"/>
              </w:rPr>
              <w:t xml:space="preserve">İçselleştirilmiş, sistematik, sürdürülebilir ve örnek gösterilebilir uygulamalar bulunmaktadır. </w:t>
            </w:r>
          </w:p>
        </w:tc>
      </w:tr>
      <w:tr w:rsidR="00657321" w:rsidRPr="00CF7711" w14:paraId="3A4E152A" w14:textId="77777777" w:rsidTr="0009720A">
        <w:trPr>
          <w:trHeight w:val="3553"/>
        </w:trPr>
        <w:tc>
          <w:tcPr>
            <w:tcW w:w="1860" w:type="pct"/>
            <w:vMerge/>
            <w:tcBorders>
              <w:top w:val="nil"/>
              <w:left w:val="single" w:sz="4" w:space="0" w:color="000000"/>
              <w:bottom w:val="single" w:sz="4" w:space="0" w:color="000000"/>
              <w:right w:val="single" w:sz="4" w:space="0" w:color="000000"/>
            </w:tcBorders>
          </w:tcPr>
          <w:p w14:paraId="0A6853DB" w14:textId="77777777" w:rsidR="00657321" w:rsidRPr="00CF7711" w:rsidRDefault="00657321" w:rsidP="0009720A">
            <w:pPr>
              <w:spacing w:after="160" w:line="259" w:lineRule="auto"/>
              <w:rPr>
                <w:sz w:val="22"/>
                <w:szCs w:val="22"/>
              </w:rPr>
            </w:pPr>
          </w:p>
        </w:tc>
        <w:tc>
          <w:tcPr>
            <w:tcW w:w="3140" w:type="pct"/>
            <w:gridSpan w:val="5"/>
            <w:tcBorders>
              <w:top w:val="single" w:sz="4" w:space="0" w:color="000000"/>
              <w:left w:val="single" w:sz="4" w:space="0" w:color="000000"/>
              <w:bottom w:val="single" w:sz="4" w:space="0" w:color="000000"/>
              <w:right w:val="single" w:sz="4" w:space="0" w:color="000000"/>
            </w:tcBorders>
            <w:shd w:val="clear" w:color="auto" w:fill="E5AEC0"/>
          </w:tcPr>
          <w:p w14:paraId="5F65B0FA" w14:textId="77777777" w:rsidR="00657321" w:rsidRPr="00CF7711" w:rsidRDefault="00657321" w:rsidP="0009720A">
            <w:pPr>
              <w:spacing w:after="19" w:line="259" w:lineRule="auto"/>
              <w:ind w:left="119"/>
              <w:rPr>
                <w:sz w:val="22"/>
                <w:szCs w:val="22"/>
              </w:rPr>
            </w:pPr>
            <w:r w:rsidRPr="00CF7711">
              <w:rPr>
                <w:sz w:val="22"/>
                <w:szCs w:val="22"/>
              </w:rPr>
              <w:t xml:space="preserve"> </w:t>
            </w:r>
          </w:p>
          <w:p w14:paraId="5B435E68" w14:textId="77777777" w:rsidR="00657321" w:rsidRPr="00CF7711" w:rsidRDefault="00657321" w:rsidP="0009720A">
            <w:pPr>
              <w:spacing w:after="28" w:line="259" w:lineRule="auto"/>
              <w:ind w:left="119"/>
              <w:rPr>
                <w:sz w:val="22"/>
                <w:szCs w:val="22"/>
              </w:rPr>
            </w:pPr>
            <w:r w:rsidRPr="00CF7711">
              <w:rPr>
                <w:b/>
                <w:i/>
                <w:sz w:val="22"/>
                <w:szCs w:val="22"/>
              </w:rPr>
              <w:t xml:space="preserve">Örnek Kanıtlar </w:t>
            </w:r>
          </w:p>
          <w:p w14:paraId="428991B9" w14:textId="77777777" w:rsidR="00657321" w:rsidRPr="00CF7711" w:rsidRDefault="00657321" w:rsidP="006C0B07">
            <w:pPr>
              <w:numPr>
                <w:ilvl w:val="0"/>
                <w:numId w:val="21"/>
              </w:numPr>
              <w:spacing w:after="28" w:line="275" w:lineRule="auto"/>
              <w:ind w:hanging="360"/>
              <w:jc w:val="both"/>
              <w:rPr>
                <w:sz w:val="22"/>
                <w:szCs w:val="22"/>
              </w:rPr>
            </w:pPr>
            <w:r w:rsidRPr="00CF7711">
              <w:rPr>
                <w:i/>
                <w:sz w:val="22"/>
                <w:szCs w:val="22"/>
              </w:rPr>
              <w:t>Uluslararası çalışmalar için ayrılan kaynaklarının yönetimine ilişkin belgeler (</w:t>
            </w:r>
            <w:proofErr w:type="spellStart"/>
            <w:r w:rsidRPr="00CF7711">
              <w:rPr>
                <w:i/>
                <w:sz w:val="22"/>
                <w:szCs w:val="22"/>
              </w:rPr>
              <w:t>Erasmus</w:t>
            </w:r>
            <w:proofErr w:type="spellEnd"/>
            <w:r w:rsidRPr="00CF7711">
              <w:rPr>
                <w:i/>
                <w:sz w:val="22"/>
                <w:szCs w:val="22"/>
              </w:rPr>
              <w:t xml:space="preserve"> vb. bütçelerin kulanım oranı, AB proje bütçelerinin yönetimi ve ikili protokoller kapsamında gerçekleşen kaynakların yönetimine ilişkin belgeler gibi) </w:t>
            </w:r>
          </w:p>
          <w:p w14:paraId="32A84D29" w14:textId="77777777" w:rsidR="00657321" w:rsidRPr="00CF7711" w:rsidRDefault="00657321" w:rsidP="006C0B07">
            <w:pPr>
              <w:numPr>
                <w:ilvl w:val="0"/>
                <w:numId w:val="21"/>
              </w:numPr>
              <w:spacing w:after="5" w:line="259" w:lineRule="auto"/>
              <w:ind w:hanging="360"/>
              <w:jc w:val="both"/>
              <w:rPr>
                <w:sz w:val="22"/>
                <w:szCs w:val="22"/>
              </w:rPr>
            </w:pPr>
            <w:proofErr w:type="spellStart"/>
            <w:r w:rsidRPr="00CF7711">
              <w:rPr>
                <w:i/>
                <w:sz w:val="22"/>
                <w:szCs w:val="22"/>
              </w:rPr>
              <w:t>Uluslararasılaşma</w:t>
            </w:r>
            <w:proofErr w:type="spellEnd"/>
            <w:r w:rsidRPr="00CF7711">
              <w:rPr>
                <w:i/>
                <w:sz w:val="22"/>
                <w:szCs w:val="22"/>
              </w:rPr>
              <w:t xml:space="preserve"> kaynakların dağılımının izlenmesi ve iyileştirilmesine ilişkin kanıtlar </w:t>
            </w:r>
          </w:p>
          <w:p w14:paraId="7DA4E765" w14:textId="77777777" w:rsidR="00657321" w:rsidRPr="00CF7711" w:rsidRDefault="00657321" w:rsidP="006C0B07">
            <w:pPr>
              <w:numPr>
                <w:ilvl w:val="0"/>
                <w:numId w:val="21"/>
              </w:numPr>
              <w:spacing w:line="259" w:lineRule="auto"/>
              <w:ind w:hanging="360"/>
              <w:jc w:val="both"/>
              <w:rPr>
                <w:sz w:val="22"/>
                <w:szCs w:val="22"/>
              </w:rPr>
            </w:pPr>
            <w:r w:rsidRPr="00CF7711">
              <w:rPr>
                <w:i/>
                <w:sz w:val="22"/>
                <w:szCs w:val="22"/>
              </w:rPr>
              <w:t xml:space="preserve">Standart uygulamalar ve mevzuatın yanı sıra; birimin ihtiyaçları doğrultusunda geliştirdiği özgün yaklaşım ve uygulamalarına ilişkin kanıtlar </w:t>
            </w:r>
          </w:p>
        </w:tc>
      </w:tr>
    </w:tbl>
    <w:p w14:paraId="608EAF51" w14:textId="77777777" w:rsidR="00657321" w:rsidRPr="00CF7711" w:rsidRDefault="00657321" w:rsidP="00657321">
      <w:pPr>
        <w:spacing w:line="259" w:lineRule="auto"/>
        <w:rPr>
          <w:sz w:val="22"/>
          <w:szCs w:val="22"/>
        </w:rPr>
      </w:pPr>
      <w:r w:rsidRPr="00CF7711">
        <w:rPr>
          <w:sz w:val="22"/>
          <w:szCs w:val="22"/>
        </w:rPr>
        <w:t xml:space="preserve"> </w:t>
      </w:r>
    </w:p>
    <w:p w14:paraId="5CE8A611" w14:textId="77777777" w:rsidR="00657321" w:rsidRPr="00CF7711" w:rsidRDefault="00657321" w:rsidP="00657321">
      <w:pPr>
        <w:spacing w:after="160" w:line="259" w:lineRule="auto"/>
        <w:rPr>
          <w:sz w:val="22"/>
          <w:szCs w:val="22"/>
        </w:rPr>
      </w:pPr>
      <w:r w:rsidRPr="00CF7711">
        <w:rPr>
          <w:sz w:val="22"/>
          <w:szCs w:val="22"/>
        </w:rPr>
        <w:br w:type="page"/>
      </w:r>
    </w:p>
    <w:tbl>
      <w:tblPr>
        <w:tblStyle w:val="TableGrid"/>
        <w:tblW w:w="5000" w:type="pct"/>
        <w:tblInd w:w="0" w:type="dxa"/>
        <w:tblCellMar>
          <w:left w:w="107" w:type="dxa"/>
          <w:right w:w="54" w:type="dxa"/>
        </w:tblCellMar>
        <w:tblLook w:val="04A0" w:firstRow="1" w:lastRow="0" w:firstColumn="1" w:lastColumn="0" w:noHBand="0" w:noVBand="1"/>
      </w:tblPr>
      <w:tblGrid>
        <w:gridCol w:w="5834"/>
        <w:gridCol w:w="1900"/>
        <w:gridCol w:w="1869"/>
        <w:gridCol w:w="1921"/>
        <w:gridCol w:w="1955"/>
        <w:gridCol w:w="1866"/>
      </w:tblGrid>
      <w:tr w:rsidR="00657321" w:rsidRPr="00CF7711" w14:paraId="2F3857EF" w14:textId="77777777" w:rsidTr="0009720A">
        <w:trPr>
          <w:trHeight w:val="552"/>
        </w:trPr>
        <w:tc>
          <w:tcPr>
            <w:tcW w:w="1901" w:type="pct"/>
            <w:tcBorders>
              <w:top w:val="single" w:sz="4" w:space="0" w:color="000000"/>
              <w:left w:val="single" w:sz="4" w:space="0" w:color="000000"/>
              <w:bottom w:val="single" w:sz="4" w:space="0" w:color="000000"/>
              <w:right w:val="nil"/>
            </w:tcBorders>
            <w:shd w:val="clear" w:color="auto" w:fill="FFCADE"/>
            <w:vAlign w:val="center"/>
          </w:tcPr>
          <w:p w14:paraId="6437CCBD" w14:textId="77777777" w:rsidR="00657321" w:rsidRPr="00CF7711" w:rsidRDefault="00657321" w:rsidP="0009720A">
            <w:pPr>
              <w:spacing w:line="259" w:lineRule="auto"/>
              <w:ind w:left="199"/>
              <w:rPr>
                <w:sz w:val="22"/>
                <w:szCs w:val="22"/>
              </w:rPr>
            </w:pPr>
            <w:r w:rsidRPr="00CF7711">
              <w:rPr>
                <w:color w:val="4472C4"/>
                <w:sz w:val="22"/>
                <w:szCs w:val="22"/>
              </w:rPr>
              <w:lastRenderedPageBreak/>
              <w:t xml:space="preserve"> </w:t>
            </w:r>
            <w:r w:rsidRPr="00CF7711">
              <w:rPr>
                <w:color w:val="4472C4"/>
                <w:sz w:val="22"/>
                <w:szCs w:val="22"/>
              </w:rPr>
              <w:tab/>
              <w:t xml:space="preserve"> </w:t>
            </w:r>
          </w:p>
        </w:tc>
        <w:tc>
          <w:tcPr>
            <w:tcW w:w="3099" w:type="pct"/>
            <w:gridSpan w:val="5"/>
            <w:tcBorders>
              <w:top w:val="single" w:sz="4" w:space="0" w:color="000000"/>
              <w:left w:val="nil"/>
              <w:bottom w:val="single" w:sz="4" w:space="0" w:color="000000"/>
              <w:right w:val="single" w:sz="4" w:space="0" w:color="000000"/>
            </w:tcBorders>
            <w:shd w:val="clear" w:color="auto" w:fill="FFCADE"/>
            <w:vAlign w:val="center"/>
          </w:tcPr>
          <w:p w14:paraId="4BB66472" w14:textId="77777777" w:rsidR="00657321" w:rsidRPr="00CF7711" w:rsidRDefault="00657321" w:rsidP="0009720A">
            <w:pPr>
              <w:tabs>
                <w:tab w:val="center" w:pos="3632"/>
                <w:tab w:val="right" w:pos="9892"/>
              </w:tabs>
              <w:spacing w:line="259" w:lineRule="auto"/>
              <w:rPr>
                <w:sz w:val="22"/>
                <w:szCs w:val="22"/>
              </w:rPr>
            </w:pPr>
            <w:r w:rsidRPr="00CF7711">
              <w:rPr>
                <w:sz w:val="22"/>
                <w:szCs w:val="22"/>
              </w:rPr>
              <w:tab/>
            </w:r>
            <w:r w:rsidRPr="00CF7711">
              <w:rPr>
                <w:sz w:val="22"/>
                <w:szCs w:val="22"/>
                <w:vertAlign w:val="superscript"/>
              </w:rPr>
              <w:t xml:space="preserve"> </w:t>
            </w:r>
            <w:r w:rsidRPr="00CF7711">
              <w:rPr>
                <w:sz w:val="22"/>
                <w:szCs w:val="22"/>
                <w:vertAlign w:val="superscript"/>
              </w:rPr>
              <w:tab/>
            </w:r>
            <w:r w:rsidRPr="00CF7711">
              <w:rPr>
                <w:b/>
                <w:color w:val="7B0B4E"/>
                <w:sz w:val="22"/>
                <w:szCs w:val="22"/>
              </w:rPr>
              <w:t xml:space="preserve"> A. LİDERLİK, YÖNETİM ve KALİTE</w:t>
            </w:r>
            <w:r w:rsidRPr="00CF7711">
              <w:rPr>
                <w:b/>
                <w:sz w:val="22"/>
                <w:szCs w:val="22"/>
              </w:rPr>
              <w:t xml:space="preserve"> </w:t>
            </w:r>
            <w:r w:rsidRPr="00CF7711">
              <w:rPr>
                <w:sz w:val="22"/>
                <w:szCs w:val="22"/>
              </w:rPr>
              <w:t xml:space="preserve"> </w:t>
            </w:r>
          </w:p>
        </w:tc>
      </w:tr>
      <w:tr w:rsidR="00657321" w:rsidRPr="00CF7711" w14:paraId="3FAACBD5" w14:textId="77777777" w:rsidTr="0009720A">
        <w:trPr>
          <w:trHeight w:val="552"/>
        </w:trPr>
        <w:tc>
          <w:tcPr>
            <w:tcW w:w="1901" w:type="pct"/>
            <w:tcBorders>
              <w:top w:val="single" w:sz="4" w:space="0" w:color="000000"/>
              <w:left w:val="single" w:sz="4" w:space="0" w:color="000000"/>
              <w:bottom w:val="single" w:sz="4" w:space="0" w:color="000000"/>
              <w:right w:val="nil"/>
            </w:tcBorders>
            <w:shd w:val="clear" w:color="auto" w:fill="FFCADE"/>
            <w:vAlign w:val="center"/>
          </w:tcPr>
          <w:p w14:paraId="1F924298" w14:textId="77777777" w:rsidR="00657321" w:rsidRPr="00CF7711" w:rsidRDefault="00657321" w:rsidP="0009720A">
            <w:pPr>
              <w:spacing w:line="259" w:lineRule="auto"/>
              <w:rPr>
                <w:sz w:val="22"/>
                <w:szCs w:val="22"/>
              </w:rPr>
            </w:pPr>
            <w:r w:rsidRPr="00CF7711">
              <w:rPr>
                <w:b/>
                <w:sz w:val="22"/>
                <w:szCs w:val="22"/>
              </w:rPr>
              <w:t xml:space="preserve">A.5. </w:t>
            </w:r>
            <w:proofErr w:type="spellStart"/>
            <w:r w:rsidRPr="00CF7711">
              <w:rPr>
                <w:b/>
                <w:sz w:val="22"/>
                <w:szCs w:val="22"/>
              </w:rPr>
              <w:t>Uluslararasılaşma</w:t>
            </w:r>
            <w:proofErr w:type="spellEnd"/>
            <w:r w:rsidRPr="00CF7711">
              <w:rPr>
                <w:b/>
                <w:sz w:val="22"/>
                <w:szCs w:val="22"/>
              </w:rPr>
              <w:t xml:space="preserve"> </w:t>
            </w:r>
          </w:p>
        </w:tc>
        <w:tc>
          <w:tcPr>
            <w:tcW w:w="3099" w:type="pct"/>
            <w:gridSpan w:val="5"/>
            <w:tcBorders>
              <w:top w:val="single" w:sz="4" w:space="0" w:color="000000"/>
              <w:left w:val="nil"/>
              <w:bottom w:val="single" w:sz="4" w:space="0" w:color="000000"/>
              <w:right w:val="single" w:sz="4" w:space="0" w:color="000000"/>
            </w:tcBorders>
            <w:shd w:val="clear" w:color="auto" w:fill="FFCADE"/>
            <w:vAlign w:val="center"/>
          </w:tcPr>
          <w:p w14:paraId="491181BB" w14:textId="77777777" w:rsidR="00657321" w:rsidRPr="00CF7711" w:rsidRDefault="00657321" w:rsidP="0009720A">
            <w:pPr>
              <w:spacing w:line="259" w:lineRule="auto"/>
              <w:ind w:left="3499"/>
              <w:rPr>
                <w:sz w:val="22"/>
                <w:szCs w:val="22"/>
              </w:rPr>
            </w:pPr>
            <w:r w:rsidRPr="00CF7711">
              <w:rPr>
                <w:sz w:val="22"/>
                <w:szCs w:val="22"/>
              </w:rPr>
              <w:t xml:space="preserve"> </w:t>
            </w:r>
          </w:p>
        </w:tc>
      </w:tr>
      <w:tr w:rsidR="00657321" w:rsidRPr="00CF7711" w14:paraId="4378FA50" w14:textId="77777777" w:rsidTr="0009720A">
        <w:trPr>
          <w:trHeight w:val="319"/>
        </w:trPr>
        <w:tc>
          <w:tcPr>
            <w:tcW w:w="1901"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165A8F9C" w14:textId="77777777" w:rsidR="00657321" w:rsidRPr="00CF7711" w:rsidRDefault="00657321" w:rsidP="0009720A">
            <w:pPr>
              <w:spacing w:line="259" w:lineRule="auto"/>
              <w:ind w:left="199"/>
              <w:rPr>
                <w:sz w:val="22"/>
                <w:szCs w:val="22"/>
              </w:rPr>
            </w:pPr>
            <w:r w:rsidRPr="00CF7711">
              <w:rPr>
                <w:sz w:val="22"/>
                <w:szCs w:val="22"/>
              </w:rPr>
              <w:t xml:space="preserve"> </w:t>
            </w:r>
          </w:p>
          <w:p w14:paraId="2B44165C" w14:textId="77777777" w:rsidR="00657321" w:rsidRPr="00CF7711" w:rsidRDefault="00657321" w:rsidP="0009720A">
            <w:pPr>
              <w:spacing w:line="259" w:lineRule="auto"/>
              <w:rPr>
                <w:sz w:val="22"/>
                <w:szCs w:val="22"/>
              </w:rPr>
            </w:pPr>
            <w:r w:rsidRPr="00CF7711">
              <w:rPr>
                <w:b/>
                <w:sz w:val="22"/>
                <w:szCs w:val="22"/>
              </w:rPr>
              <w:t xml:space="preserve"> </w:t>
            </w:r>
          </w:p>
        </w:tc>
        <w:tc>
          <w:tcPr>
            <w:tcW w:w="619"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6E1A9439" w14:textId="77777777" w:rsidR="00657321" w:rsidRPr="00CF7711" w:rsidRDefault="00657321" w:rsidP="0009720A">
            <w:pPr>
              <w:spacing w:line="259" w:lineRule="auto"/>
              <w:ind w:right="47"/>
              <w:jc w:val="center"/>
              <w:rPr>
                <w:sz w:val="22"/>
                <w:szCs w:val="22"/>
              </w:rPr>
            </w:pPr>
            <w:r w:rsidRPr="00CF7711">
              <w:rPr>
                <w:b/>
                <w:sz w:val="22"/>
                <w:szCs w:val="22"/>
              </w:rPr>
              <w:t xml:space="preserve">1 </w:t>
            </w:r>
          </w:p>
        </w:tc>
        <w:tc>
          <w:tcPr>
            <w:tcW w:w="609"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0CB52F85" w14:textId="77777777" w:rsidR="00657321" w:rsidRPr="00CF7711" w:rsidRDefault="00657321" w:rsidP="0009720A">
            <w:pPr>
              <w:spacing w:line="259" w:lineRule="auto"/>
              <w:ind w:right="51"/>
              <w:jc w:val="center"/>
              <w:rPr>
                <w:sz w:val="22"/>
                <w:szCs w:val="22"/>
              </w:rPr>
            </w:pPr>
            <w:r w:rsidRPr="00CF7711">
              <w:rPr>
                <w:b/>
                <w:sz w:val="22"/>
                <w:szCs w:val="22"/>
              </w:rPr>
              <w:t xml:space="preserve">2 </w:t>
            </w:r>
          </w:p>
        </w:tc>
        <w:tc>
          <w:tcPr>
            <w:tcW w:w="626"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1DECA882" w14:textId="77777777" w:rsidR="00657321" w:rsidRPr="00CF7711" w:rsidRDefault="00657321" w:rsidP="0009720A">
            <w:pPr>
              <w:spacing w:line="259" w:lineRule="auto"/>
              <w:ind w:right="54"/>
              <w:jc w:val="center"/>
              <w:rPr>
                <w:sz w:val="22"/>
                <w:szCs w:val="22"/>
              </w:rPr>
            </w:pPr>
            <w:r w:rsidRPr="00CF7711">
              <w:rPr>
                <w:b/>
                <w:sz w:val="22"/>
                <w:szCs w:val="22"/>
              </w:rPr>
              <w:t xml:space="preserve">3 </w:t>
            </w:r>
          </w:p>
        </w:tc>
        <w:tc>
          <w:tcPr>
            <w:tcW w:w="637"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1B0936A1" w14:textId="77777777" w:rsidR="00657321" w:rsidRPr="00CF7711" w:rsidRDefault="00657321" w:rsidP="0009720A">
            <w:pPr>
              <w:spacing w:line="259" w:lineRule="auto"/>
              <w:ind w:right="52"/>
              <w:jc w:val="center"/>
              <w:rPr>
                <w:sz w:val="22"/>
                <w:szCs w:val="22"/>
              </w:rPr>
            </w:pPr>
            <w:r w:rsidRPr="00CF7711">
              <w:rPr>
                <w:b/>
                <w:sz w:val="22"/>
                <w:szCs w:val="22"/>
              </w:rPr>
              <w:t xml:space="preserve">4 </w:t>
            </w:r>
          </w:p>
        </w:tc>
        <w:tc>
          <w:tcPr>
            <w:tcW w:w="609"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4B818931" w14:textId="77777777" w:rsidR="00657321" w:rsidRPr="00CF7711" w:rsidRDefault="00657321" w:rsidP="0009720A">
            <w:pPr>
              <w:spacing w:line="259" w:lineRule="auto"/>
              <w:ind w:right="51"/>
              <w:jc w:val="center"/>
              <w:rPr>
                <w:sz w:val="22"/>
                <w:szCs w:val="22"/>
              </w:rPr>
            </w:pPr>
            <w:r w:rsidRPr="00CF7711">
              <w:rPr>
                <w:b/>
                <w:sz w:val="22"/>
                <w:szCs w:val="22"/>
              </w:rPr>
              <w:t xml:space="preserve">5 </w:t>
            </w:r>
          </w:p>
        </w:tc>
      </w:tr>
      <w:tr w:rsidR="00657321" w:rsidRPr="00CF7711" w14:paraId="382A084F" w14:textId="77777777" w:rsidTr="0009720A">
        <w:trPr>
          <w:trHeight w:val="2561"/>
        </w:trPr>
        <w:tc>
          <w:tcPr>
            <w:tcW w:w="1901" w:type="pct"/>
            <w:vMerge w:val="restart"/>
            <w:tcBorders>
              <w:top w:val="single" w:sz="4" w:space="0" w:color="000000"/>
              <w:left w:val="single" w:sz="4" w:space="0" w:color="000000"/>
              <w:bottom w:val="single" w:sz="4" w:space="0" w:color="000000"/>
              <w:right w:val="single" w:sz="4" w:space="0" w:color="000000"/>
            </w:tcBorders>
          </w:tcPr>
          <w:p w14:paraId="13279CEB" w14:textId="77777777" w:rsidR="00657321" w:rsidRPr="00CF7711" w:rsidRDefault="00657321" w:rsidP="0009720A">
            <w:pPr>
              <w:spacing w:after="19" w:line="259" w:lineRule="auto"/>
              <w:rPr>
                <w:sz w:val="22"/>
                <w:szCs w:val="22"/>
              </w:rPr>
            </w:pPr>
            <w:r w:rsidRPr="00CF7711">
              <w:rPr>
                <w:sz w:val="22"/>
                <w:szCs w:val="22"/>
              </w:rPr>
              <w:t xml:space="preserve"> </w:t>
            </w:r>
          </w:p>
          <w:p w14:paraId="71BB8C47" w14:textId="77777777" w:rsidR="00657321" w:rsidRPr="00CF7711" w:rsidRDefault="00657321" w:rsidP="0009720A">
            <w:pPr>
              <w:spacing w:after="19" w:line="259" w:lineRule="auto"/>
              <w:rPr>
                <w:sz w:val="22"/>
                <w:szCs w:val="22"/>
              </w:rPr>
            </w:pPr>
            <w:r w:rsidRPr="00CF7711">
              <w:rPr>
                <w:sz w:val="22"/>
                <w:szCs w:val="22"/>
              </w:rPr>
              <w:t xml:space="preserve"> </w:t>
            </w:r>
          </w:p>
          <w:p w14:paraId="430186BD" w14:textId="77777777" w:rsidR="00657321" w:rsidRPr="00CF7711" w:rsidRDefault="00657321" w:rsidP="0009720A">
            <w:pPr>
              <w:spacing w:after="16" w:line="259" w:lineRule="auto"/>
              <w:rPr>
                <w:sz w:val="22"/>
                <w:szCs w:val="22"/>
              </w:rPr>
            </w:pPr>
            <w:r w:rsidRPr="00CF7711">
              <w:rPr>
                <w:b/>
                <w:sz w:val="22"/>
                <w:szCs w:val="22"/>
                <w:u w:val="single" w:color="000000"/>
              </w:rPr>
              <w:t xml:space="preserve">A.5.3. </w:t>
            </w:r>
            <w:proofErr w:type="spellStart"/>
            <w:r w:rsidRPr="00CF7711">
              <w:rPr>
                <w:b/>
                <w:sz w:val="22"/>
                <w:szCs w:val="22"/>
                <w:u w:val="single" w:color="000000"/>
              </w:rPr>
              <w:t>Uluslararasılaşma</w:t>
            </w:r>
            <w:proofErr w:type="spellEnd"/>
            <w:r w:rsidRPr="00CF7711">
              <w:rPr>
                <w:b/>
                <w:sz w:val="22"/>
                <w:szCs w:val="22"/>
                <w:u w:val="single" w:color="000000"/>
              </w:rPr>
              <w:t xml:space="preserve"> performansı</w:t>
            </w:r>
            <w:r w:rsidRPr="00CF7711">
              <w:rPr>
                <w:b/>
                <w:sz w:val="22"/>
                <w:szCs w:val="22"/>
              </w:rPr>
              <w:t xml:space="preserve"> </w:t>
            </w:r>
          </w:p>
          <w:p w14:paraId="2C9ADFBF" w14:textId="77777777" w:rsidR="00657321" w:rsidRPr="00CF7711" w:rsidRDefault="00657321" w:rsidP="0009720A">
            <w:pPr>
              <w:spacing w:after="19" w:line="259" w:lineRule="auto"/>
              <w:rPr>
                <w:sz w:val="22"/>
                <w:szCs w:val="22"/>
              </w:rPr>
            </w:pPr>
            <w:r w:rsidRPr="00CF7711">
              <w:rPr>
                <w:sz w:val="22"/>
                <w:szCs w:val="22"/>
              </w:rPr>
              <w:t xml:space="preserve"> </w:t>
            </w:r>
          </w:p>
          <w:p w14:paraId="4C86691E" w14:textId="77777777" w:rsidR="00657321" w:rsidRPr="00CF7711" w:rsidRDefault="00657321" w:rsidP="0009720A">
            <w:pPr>
              <w:spacing w:after="1" w:line="275" w:lineRule="auto"/>
              <w:ind w:right="51"/>
              <w:rPr>
                <w:sz w:val="22"/>
                <w:szCs w:val="22"/>
              </w:rPr>
            </w:pPr>
            <w:proofErr w:type="spellStart"/>
            <w:r w:rsidRPr="00CF7711">
              <w:rPr>
                <w:sz w:val="22"/>
                <w:szCs w:val="22"/>
              </w:rPr>
              <w:t>Uluslararasılaşma</w:t>
            </w:r>
            <w:proofErr w:type="spellEnd"/>
            <w:r w:rsidRPr="00CF7711">
              <w:rPr>
                <w:sz w:val="22"/>
                <w:szCs w:val="22"/>
              </w:rPr>
              <w:t xml:space="preserve"> performansı izlenmektedir. İzlenme mekanizma ve süreçleri yerleşiktir, sürdürülebilirdir, iyileştirme adımlarının kanıtları vardır.  </w:t>
            </w:r>
          </w:p>
          <w:p w14:paraId="5B7B8FB8" w14:textId="77777777" w:rsidR="00657321" w:rsidRPr="00CF7711" w:rsidRDefault="00657321" w:rsidP="0009720A">
            <w:pPr>
              <w:spacing w:after="19" w:line="259" w:lineRule="auto"/>
              <w:rPr>
                <w:sz w:val="22"/>
                <w:szCs w:val="22"/>
              </w:rPr>
            </w:pPr>
            <w:r w:rsidRPr="00CF7711">
              <w:rPr>
                <w:sz w:val="22"/>
                <w:szCs w:val="22"/>
              </w:rPr>
              <w:t xml:space="preserve"> </w:t>
            </w:r>
          </w:p>
          <w:p w14:paraId="2E456E4C" w14:textId="77777777" w:rsidR="00657321" w:rsidRPr="00CF7711" w:rsidRDefault="00657321" w:rsidP="0009720A">
            <w:pPr>
              <w:spacing w:after="16" w:line="259" w:lineRule="auto"/>
              <w:rPr>
                <w:sz w:val="22"/>
                <w:szCs w:val="22"/>
              </w:rPr>
            </w:pPr>
            <w:r w:rsidRPr="00CF7711">
              <w:rPr>
                <w:sz w:val="22"/>
                <w:szCs w:val="22"/>
              </w:rPr>
              <w:t xml:space="preserve"> </w:t>
            </w:r>
          </w:p>
          <w:p w14:paraId="38A51507" w14:textId="77777777" w:rsidR="00657321" w:rsidRPr="00CF7711" w:rsidRDefault="00657321" w:rsidP="0009720A">
            <w:pPr>
              <w:spacing w:after="19" w:line="259" w:lineRule="auto"/>
              <w:rPr>
                <w:sz w:val="22"/>
                <w:szCs w:val="22"/>
              </w:rPr>
            </w:pPr>
            <w:r w:rsidRPr="00CF7711">
              <w:rPr>
                <w:sz w:val="22"/>
                <w:szCs w:val="22"/>
              </w:rPr>
              <w:t xml:space="preserve"> </w:t>
            </w:r>
          </w:p>
          <w:p w14:paraId="302488F5" w14:textId="77777777" w:rsidR="00657321" w:rsidRPr="00CF7711" w:rsidRDefault="00657321" w:rsidP="0009720A">
            <w:pPr>
              <w:spacing w:after="19" w:line="259" w:lineRule="auto"/>
              <w:rPr>
                <w:sz w:val="22"/>
                <w:szCs w:val="22"/>
              </w:rPr>
            </w:pPr>
            <w:r w:rsidRPr="00CF7711">
              <w:rPr>
                <w:sz w:val="22"/>
                <w:szCs w:val="22"/>
              </w:rPr>
              <w:t xml:space="preserve"> </w:t>
            </w:r>
          </w:p>
          <w:p w14:paraId="04A6E990" w14:textId="77777777" w:rsidR="00657321" w:rsidRPr="00CF7711" w:rsidRDefault="00657321" w:rsidP="0009720A">
            <w:pPr>
              <w:spacing w:after="16" w:line="259" w:lineRule="auto"/>
              <w:rPr>
                <w:sz w:val="22"/>
                <w:szCs w:val="22"/>
              </w:rPr>
            </w:pPr>
            <w:r w:rsidRPr="00CF7711">
              <w:rPr>
                <w:sz w:val="22"/>
                <w:szCs w:val="22"/>
              </w:rPr>
              <w:t xml:space="preserve"> </w:t>
            </w:r>
          </w:p>
          <w:p w14:paraId="125AE287" w14:textId="77777777" w:rsidR="00657321" w:rsidRPr="00CF7711" w:rsidRDefault="00657321" w:rsidP="0009720A">
            <w:pPr>
              <w:spacing w:after="19" w:line="259" w:lineRule="auto"/>
              <w:rPr>
                <w:sz w:val="22"/>
                <w:szCs w:val="22"/>
              </w:rPr>
            </w:pPr>
            <w:r w:rsidRPr="00CF7711">
              <w:rPr>
                <w:sz w:val="22"/>
                <w:szCs w:val="22"/>
              </w:rPr>
              <w:t xml:space="preserve"> </w:t>
            </w:r>
          </w:p>
          <w:p w14:paraId="43B104C6" w14:textId="77777777" w:rsidR="00657321" w:rsidRPr="00CF7711" w:rsidRDefault="00657321" w:rsidP="0009720A">
            <w:pPr>
              <w:spacing w:after="19" w:line="259" w:lineRule="auto"/>
              <w:rPr>
                <w:sz w:val="22"/>
                <w:szCs w:val="22"/>
              </w:rPr>
            </w:pPr>
            <w:r w:rsidRPr="00CF7711">
              <w:rPr>
                <w:sz w:val="22"/>
                <w:szCs w:val="22"/>
              </w:rPr>
              <w:t xml:space="preserve"> </w:t>
            </w:r>
          </w:p>
          <w:p w14:paraId="7910EE74" w14:textId="77777777" w:rsidR="00657321" w:rsidRPr="00CF7711" w:rsidRDefault="00657321" w:rsidP="0009720A">
            <w:pPr>
              <w:spacing w:after="19" w:line="259" w:lineRule="auto"/>
              <w:rPr>
                <w:sz w:val="22"/>
                <w:szCs w:val="22"/>
              </w:rPr>
            </w:pPr>
            <w:r w:rsidRPr="00CF7711">
              <w:rPr>
                <w:sz w:val="22"/>
                <w:szCs w:val="22"/>
              </w:rPr>
              <w:t xml:space="preserve"> </w:t>
            </w:r>
          </w:p>
          <w:p w14:paraId="1998BFC5" w14:textId="77777777" w:rsidR="00657321" w:rsidRPr="00CF7711" w:rsidRDefault="00657321" w:rsidP="0009720A">
            <w:pPr>
              <w:spacing w:after="16" w:line="259" w:lineRule="auto"/>
              <w:rPr>
                <w:sz w:val="22"/>
                <w:szCs w:val="22"/>
              </w:rPr>
            </w:pPr>
            <w:r w:rsidRPr="00CF7711">
              <w:rPr>
                <w:sz w:val="22"/>
                <w:szCs w:val="22"/>
              </w:rPr>
              <w:t xml:space="preserve"> </w:t>
            </w:r>
          </w:p>
          <w:p w14:paraId="1401A423" w14:textId="77777777" w:rsidR="00657321" w:rsidRPr="00CF7711" w:rsidRDefault="00657321" w:rsidP="0009720A">
            <w:pPr>
              <w:spacing w:after="19" w:line="259" w:lineRule="auto"/>
              <w:rPr>
                <w:sz w:val="22"/>
                <w:szCs w:val="22"/>
              </w:rPr>
            </w:pPr>
            <w:r w:rsidRPr="00CF7711">
              <w:rPr>
                <w:sz w:val="22"/>
                <w:szCs w:val="22"/>
              </w:rPr>
              <w:t xml:space="preserve"> </w:t>
            </w:r>
          </w:p>
          <w:p w14:paraId="1E0295B4" w14:textId="77777777" w:rsidR="00657321" w:rsidRPr="00CF7711" w:rsidRDefault="00657321" w:rsidP="0009720A">
            <w:pPr>
              <w:spacing w:after="19" w:line="259" w:lineRule="auto"/>
              <w:rPr>
                <w:sz w:val="22"/>
                <w:szCs w:val="22"/>
              </w:rPr>
            </w:pPr>
            <w:r w:rsidRPr="00CF7711">
              <w:rPr>
                <w:sz w:val="22"/>
                <w:szCs w:val="22"/>
              </w:rPr>
              <w:t xml:space="preserve"> </w:t>
            </w:r>
          </w:p>
          <w:p w14:paraId="6435DCB3" w14:textId="77777777" w:rsidR="00657321" w:rsidRPr="00CF7711" w:rsidRDefault="00657321" w:rsidP="0009720A">
            <w:pPr>
              <w:spacing w:after="16" w:line="259" w:lineRule="auto"/>
              <w:rPr>
                <w:sz w:val="22"/>
                <w:szCs w:val="22"/>
              </w:rPr>
            </w:pPr>
            <w:r w:rsidRPr="00CF7711">
              <w:rPr>
                <w:sz w:val="22"/>
                <w:szCs w:val="22"/>
              </w:rPr>
              <w:t xml:space="preserve"> </w:t>
            </w:r>
          </w:p>
          <w:p w14:paraId="0160B5B8" w14:textId="77777777" w:rsidR="00657321" w:rsidRPr="00CF7711" w:rsidRDefault="00657321" w:rsidP="0009720A">
            <w:pPr>
              <w:spacing w:after="19" w:line="259" w:lineRule="auto"/>
              <w:rPr>
                <w:sz w:val="22"/>
                <w:szCs w:val="22"/>
              </w:rPr>
            </w:pPr>
            <w:r w:rsidRPr="00CF7711">
              <w:rPr>
                <w:sz w:val="22"/>
                <w:szCs w:val="22"/>
              </w:rPr>
              <w:t xml:space="preserve"> </w:t>
            </w:r>
          </w:p>
          <w:p w14:paraId="7627FC87" w14:textId="77777777" w:rsidR="00657321" w:rsidRPr="00CF7711" w:rsidRDefault="00657321" w:rsidP="0009720A">
            <w:pPr>
              <w:spacing w:after="19" w:line="259" w:lineRule="auto"/>
              <w:rPr>
                <w:sz w:val="22"/>
                <w:szCs w:val="22"/>
              </w:rPr>
            </w:pPr>
            <w:r w:rsidRPr="00CF7711">
              <w:rPr>
                <w:sz w:val="22"/>
                <w:szCs w:val="22"/>
              </w:rPr>
              <w:t xml:space="preserve"> </w:t>
            </w:r>
          </w:p>
          <w:p w14:paraId="770FB915" w14:textId="77777777" w:rsidR="00657321" w:rsidRPr="00CF7711" w:rsidRDefault="00657321" w:rsidP="0009720A">
            <w:pPr>
              <w:spacing w:line="259" w:lineRule="auto"/>
              <w:rPr>
                <w:sz w:val="22"/>
                <w:szCs w:val="22"/>
              </w:rPr>
            </w:pPr>
            <w:r w:rsidRPr="00CF7711">
              <w:rPr>
                <w:sz w:val="22"/>
                <w:szCs w:val="22"/>
              </w:rPr>
              <w:t xml:space="preserve"> </w:t>
            </w:r>
          </w:p>
        </w:tc>
        <w:tc>
          <w:tcPr>
            <w:tcW w:w="619" w:type="pct"/>
            <w:tcBorders>
              <w:top w:val="single" w:sz="4" w:space="0" w:color="000000"/>
              <w:left w:val="single" w:sz="4" w:space="0" w:color="000000"/>
              <w:bottom w:val="single" w:sz="4" w:space="0" w:color="000000"/>
              <w:right w:val="single" w:sz="4" w:space="0" w:color="000000"/>
            </w:tcBorders>
            <w:shd w:val="clear" w:color="auto" w:fill="FDDFE8"/>
          </w:tcPr>
          <w:p w14:paraId="313C518B" w14:textId="77777777" w:rsidR="00657321" w:rsidRPr="00CF7711" w:rsidRDefault="00657321" w:rsidP="0009720A">
            <w:pPr>
              <w:spacing w:after="19" w:line="259" w:lineRule="auto"/>
              <w:ind w:left="2"/>
              <w:rPr>
                <w:sz w:val="22"/>
                <w:szCs w:val="22"/>
              </w:rPr>
            </w:pPr>
            <w:r w:rsidRPr="00CF7711">
              <w:rPr>
                <w:sz w:val="22"/>
                <w:szCs w:val="22"/>
              </w:rPr>
              <w:t xml:space="preserve">Birimde </w:t>
            </w:r>
          </w:p>
          <w:p w14:paraId="7210FF29" w14:textId="77777777" w:rsidR="00657321" w:rsidRPr="00CF7711" w:rsidRDefault="00657321" w:rsidP="0009720A">
            <w:pPr>
              <w:spacing w:line="259" w:lineRule="auto"/>
              <w:ind w:left="2"/>
              <w:rPr>
                <w:sz w:val="22"/>
                <w:szCs w:val="22"/>
              </w:rPr>
            </w:pPr>
            <w:proofErr w:type="spellStart"/>
            <w:r w:rsidRPr="00CF7711">
              <w:rPr>
                <w:sz w:val="22"/>
                <w:szCs w:val="22"/>
              </w:rPr>
              <w:t>uluslararasılaşma</w:t>
            </w:r>
            <w:proofErr w:type="spellEnd"/>
            <w:r w:rsidRPr="00CF7711">
              <w:rPr>
                <w:sz w:val="22"/>
                <w:szCs w:val="22"/>
              </w:rPr>
              <w:t xml:space="preserve"> faaliyeti bulunmamaktadır. </w:t>
            </w:r>
          </w:p>
        </w:tc>
        <w:tc>
          <w:tcPr>
            <w:tcW w:w="609" w:type="pct"/>
            <w:tcBorders>
              <w:top w:val="single" w:sz="4" w:space="0" w:color="000000"/>
              <w:left w:val="single" w:sz="4" w:space="0" w:color="000000"/>
              <w:bottom w:val="single" w:sz="4" w:space="0" w:color="000000"/>
              <w:right w:val="single" w:sz="4" w:space="0" w:color="000000"/>
            </w:tcBorders>
            <w:shd w:val="clear" w:color="auto" w:fill="FECEDD"/>
          </w:tcPr>
          <w:p w14:paraId="1119B48B" w14:textId="77777777" w:rsidR="00657321" w:rsidRPr="00CF7711" w:rsidRDefault="00657321" w:rsidP="0009720A">
            <w:pPr>
              <w:spacing w:after="19" w:line="259" w:lineRule="auto"/>
              <w:ind w:left="1"/>
              <w:rPr>
                <w:sz w:val="22"/>
                <w:szCs w:val="22"/>
              </w:rPr>
            </w:pPr>
            <w:r w:rsidRPr="00CF7711">
              <w:rPr>
                <w:sz w:val="22"/>
                <w:szCs w:val="22"/>
              </w:rPr>
              <w:t xml:space="preserve">Birimde </w:t>
            </w:r>
          </w:p>
          <w:p w14:paraId="222FFAA9" w14:textId="77777777" w:rsidR="00657321" w:rsidRPr="00CF7711" w:rsidRDefault="00657321" w:rsidP="0009720A">
            <w:pPr>
              <w:spacing w:line="259" w:lineRule="auto"/>
              <w:ind w:left="1" w:right="35"/>
              <w:rPr>
                <w:sz w:val="22"/>
                <w:szCs w:val="22"/>
              </w:rPr>
            </w:pPr>
            <w:proofErr w:type="spellStart"/>
            <w:r w:rsidRPr="00CF7711">
              <w:rPr>
                <w:sz w:val="22"/>
                <w:szCs w:val="22"/>
              </w:rPr>
              <w:t>uluslararasılaşma</w:t>
            </w:r>
            <w:proofErr w:type="spellEnd"/>
            <w:r w:rsidRPr="00CF7711">
              <w:rPr>
                <w:sz w:val="22"/>
                <w:szCs w:val="22"/>
              </w:rPr>
              <w:t xml:space="preserve"> politikasıyla uyumlu faaliyetlere yönelik planlamalar bulunmaktadır. </w:t>
            </w:r>
          </w:p>
        </w:tc>
        <w:tc>
          <w:tcPr>
            <w:tcW w:w="626" w:type="pct"/>
            <w:tcBorders>
              <w:top w:val="single" w:sz="4" w:space="0" w:color="000000"/>
              <w:left w:val="single" w:sz="4" w:space="0" w:color="000000"/>
              <w:bottom w:val="single" w:sz="4" w:space="0" w:color="000000"/>
              <w:right w:val="single" w:sz="4" w:space="0" w:color="000000"/>
            </w:tcBorders>
            <w:shd w:val="clear" w:color="auto" w:fill="E59BB2"/>
          </w:tcPr>
          <w:p w14:paraId="25AFE7C8" w14:textId="77777777" w:rsidR="00657321" w:rsidRPr="00CF7711" w:rsidRDefault="00657321" w:rsidP="0009720A">
            <w:pPr>
              <w:spacing w:line="259" w:lineRule="auto"/>
              <w:ind w:left="1"/>
              <w:rPr>
                <w:sz w:val="22"/>
                <w:szCs w:val="22"/>
              </w:rPr>
            </w:pPr>
            <w:r w:rsidRPr="00CF7711">
              <w:rPr>
                <w:sz w:val="22"/>
                <w:szCs w:val="22"/>
              </w:rPr>
              <w:t xml:space="preserve">Birimin geneline yayılmış </w:t>
            </w:r>
            <w:proofErr w:type="spellStart"/>
            <w:r w:rsidRPr="00CF7711">
              <w:rPr>
                <w:sz w:val="22"/>
                <w:szCs w:val="22"/>
              </w:rPr>
              <w:t>uluslararasılaşma</w:t>
            </w:r>
            <w:proofErr w:type="spellEnd"/>
            <w:r w:rsidRPr="00CF7711">
              <w:rPr>
                <w:sz w:val="22"/>
                <w:szCs w:val="22"/>
              </w:rPr>
              <w:t xml:space="preserve"> faaliyetleri bulunmaktadır. </w:t>
            </w:r>
          </w:p>
        </w:tc>
        <w:tc>
          <w:tcPr>
            <w:tcW w:w="637" w:type="pct"/>
            <w:tcBorders>
              <w:top w:val="single" w:sz="4" w:space="0" w:color="000000"/>
              <w:left w:val="single" w:sz="4" w:space="0" w:color="000000"/>
              <w:bottom w:val="single" w:sz="4" w:space="0" w:color="000000"/>
              <w:right w:val="single" w:sz="4" w:space="0" w:color="000000"/>
            </w:tcBorders>
            <w:shd w:val="clear" w:color="auto" w:fill="DE829E"/>
          </w:tcPr>
          <w:p w14:paraId="685BBAF2" w14:textId="77777777" w:rsidR="00657321" w:rsidRPr="00CF7711" w:rsidRDefault="00657321" w:rsidP="0009720A">
            <w:pPr>
              <w:spacing w:line="259" w:lineRule="auto"/>
              <w:rPr>
                <w:sz w:val="22"/>
                <w:szCs w:val="22"/>
              </w:rPr>
            </w:pPr>
            <w:r w:rsidRPr="00CF7711">
              <w:rPr>
                <w:sz w:val="22"/>
                <w:szCs w:val="22"/>
              </w:rPr>
              <w:t xml:space="preserve">Birimde </w:t>
            </w:r>
            <w:proofErr w:type="spellStart"/>
            <w:r w:rsidRPr="00CF7711">
              <w:rPr>
                <w:sz w:val="22"/>
                <w:szCs w:val="22"/>
              </w:rPr>
              <w:t>uluslararasılaşma</w:t>
            </w:r>
            <w:proofErr w:type="spellEnd"/>
            <w:r w:rsidRPr="00CF7711">
              <w:rPr>
                <w:sz w:val="22"/>
                <w:szCs w:val="22"/>
              </w:rPr>
              <w:t xml:space="preserve"> faaliyetleri izlenmekte ve iyileştirilmektedir. </w:t>
            </w:r>
          </w:p>
        </w:tc>
        <w:tc>
          <w:tcPr>
            <w:tcW w:w="609" w:type="pct"/>
            <w:tcBorders>
              <w:top w:val="single" w:sz="4" w:space="0" w:color="000000"/>
              <w:left w:val="single" w:sz="4" w:space="0" w:color="000000"/>
              <w:bottom w:val="single" w:sz="4" w:space="0" w:color="000000"/>
              <w:right w:val="single" w:sz="4" w:space="0" w:color="000000"/>
            </w:tcBorders>
            <w:shd w:val="clear" w:color="auto" w:fill="D87292"/>
          </w:tcPr>
          <w:p w14:paraId="221FC735" w14:textId="77777777" w:rsidR="00657321" w:rsidRPr="00CF7711" w:rsidRDefault="00657321" w:rsidP="0009720A">
            <w:pPr>
              <w:spacing w:line="259" w:lineRule="auto"/>
              <w:ind w:left="1"/>
              <w:rPr>
                <w:sz w:val="22"/>
                <w:szCs w:val="22"/>
              </w:rPr>
            </w:pPr>
            <w:r w:rsidRPr="00CF7711">
              <w:rPr>
                <w:sz w:val="22"/>
                <w:szCs w:val="22"/>
              </w:rPr>
              <w:t xml:space="preserve">İçselleştirilmiş, sistematik, sürdürülebilir ve örnek gösterilebilir uygulamalar bulunmaktadır. </w:t>
            </w:r>
          </w:p>
        </w:tc>
      </w:tr>
      <w:tr w:rsidR="00657321" w:rsidRPr="00CF7711" w14:paraId="2ED666EC" w14:textId="77777777" w:rsidTr="0009720A">
        <w:trPr>
          <w:trHeight w:val="4242"/>
        </w:trPr>
        <w:tc>
          <w:tcPr>
            <w:tcW w:w="1901" w:type="pct"/>
            <w:vMerge/>
            <w:tcBorders>
              <w:top w:val="nil"/>
              <w:left w:val="single" w:sz="4" w:space="0" w:color="000000"/>
              <w:bottom w:val="single" w:sz="4" w:space="0" w:color="000000"/>
              <w:right w:val="single" w:sz="4" w:space="0" w:color="000000"/>
            </w:tcBorders>
          </w:tcPr>
          <w:p w14:paraId="3F8D8030" w14:textId="77777777" w:rsidR="00657321" w:rsidRPr="00CF7711" w:rsidRDefault="00657321" w:rsidP="0009720A">
            <w:pPr>
              <w:spacing w:after="160" w:line="259" w:lineRule="auto"/>
              <w:rPr>
                <w:sz w:val="22"/>
                <w:szCs w:val="22"/>
              </w:rPr>
            </w:pPr>
          </w:p>
        </w:tc>
        <w:tc>
          <w:tcPr>
            <w:tcW w:w="3099" w:type="pct"/>
            <w:gridSpan w:val="5"/>
            <w:tcBorders>
              <w:top w:val="single" w:sz="4" w:space="0" w:color="000000"/>
              <w:left w:val="single" w:sz="4" w:space="0" w:color="000000"/>
              <w:bottom w:val="single" w:sz="4" w:space="0" w:color="000000"/>
              <w:right w:val="single" w:sz="4" w:space="0" w:color="000000"/>
            </w:tcBorders>
            <w:shd w:val="clear" w:color="auto" w:fill="E5AEC0"/>
          </w:tcPr>
          <w:p w14:paraId="327B81D6" w14:textId="77777777" w:rsidR="00657321" w:rsidRPr="00CF7711" w:rsidRDefault="00657321" w:rsidP="0009720A">
            <w:pPr>
              <w:spacing w:after="19" w:line="259" w:lineRule="auto"/>
              <w:ind w:left="120"/>
              <w:rPr>
                <w:sz w:val="22"/>
                <w:szCs w:val="22"/>
              </w:rPr>
            </w:pPr>
            <w:r w:rsidRPr="00CF7711">
              <w:rPr>
                <w:sz w:val="22"/>
                <w:szCs w:val="22"/>
              </w:rPr>
              <w:t xml:space="preserve"> </w:t>
            </w:r>
          </w:p>
          <w:p w14:paraId="4730C4C2" w14:textId="77777777" w:rsidR="00657321" w:rsidRPr="00CF7711" w:rsidRDefault="00657321" w:rsidP="0009720A">
            <w:pPr>
              <w:spacing w:after="46" w:line="259" w:lineRule="auto"/>
              <w:ind w:left="120"/>
              <w:rPr>
                <w:sz w:val="22"/>
                <w:szCs w:val="22"/>
              </w:rPr>
            </w:pPr>
            <w:r w:rsidRPr="00CF7711">
              <w:rPr>
                <w:b/>
                <w:i/>
                <w:sz w:val="22"/>
                <w:szCs w:val="22"/>
              </w:rPr>
              <w:t xml:space="preserve">Örnek Kanıtlar </w:t>
            </w:r>
          </w:p>
          <w:p w14:paraId="34F93466" w14:textId="77777777" w:rsidR="00657321" w:rsidRPr="00CF7711" w:rsidRDefault="00657321" w:rsidP="006C0B07">
            <w:pPr>
              <w:numPr>
                <w:ilvl w:val="0"/>
                <w:numId w:val="22"/>
              </w:numPr>
              <w:spacing w:after="17" w:line="259" w:lineRule="auto"/>
              <w:ind w:hanging="360"/>
              <w:rPr>
                <w:sz w:val="22"/>
                <w:szCs w:val="22"/>
              </w:rPr>
            </w:pPr>
            <w:proofErr w:type="spellStart"/>
            <w:r w:rsidRPr="00CF7711">
              <w:rPr>
                <w:i/>
                <w:sz w:val="22"/>
                <w:szCs w:val="22"/>
              </w:rPr>
              <w:t>Uluslararasılaşma</w:t>
            </w:r>
            <w:proofErr w:type="spellEnd"/>
            <w:r w:rsidRPr="00CF7711">
              <w:rPr>
                <w:i/>
                <w:sz w:val="22"/>
                <w:szCs w:val="22"/>
              </w:rPr>
              <w:t xml:space="preserve"> faaliyetleri </w:t>
            </w:r>
          </w:p>
          <w:p w14:paraId="575BF270" w14:textId="77777777" w:rsidR="00657321" w:rsidRPr="00CF7711" w:rsidRDefault="00657321" w:rsidP="006C0B07">
            <w:pPr>
              <w:numPr>
                <w:ilvl w:val="0"/>
                <w:numId w:val="22"/>
              </w:numPr>
              <w:spacing w:after="19" w:line="259" w:lineRule="auto"/>
              <w:ind w:hanging="360"/>
              <w:rPr>
                <w:sz w:val="22"/>
                <w:szCs w:val="22"/>
              </w:rPr>
            </w:pPr>
            <w:r w:rsidRPr="00CF7711">
              <w:rPr>
                <w:i/>
                <w:sz w:val="22"/>
                <w:szCs w:val="22"/>
              </w:rPr>
              <w:t xml:space="preserve">Kurumun </w:t>
            </w:r>
            <w:proofErr w:type="spellStart"/>
            <w:r w:rsidRPr="00CF7711">
              <w:rPr>
                <w:i/>
                <w:sz w:val="22"/>
                <w:szCs w:val="22"/>
              </w:rPr>
              <w:t>uluslararasılaşma</w:t>
            </w:r>
            <w:proofErr w:type="spellEnd"/>
            <w:r w:rsidRPr="00CF7711">
              <w:rPr>
                <w:i/>
                <w:sz w:val="22"/>
                <w:szCs w:val="22"/>
              </w:rPr>
              <w:t xml:space="preserve"> performansını izlemek üzere kullandığı göstergeler </w:t>
            </w:r>
          </w:p>
          <w:p w14:paraId="7D70942A" w14:textId="77777777" w:rsidR="00657321" w:rsidRPr="00CF7711" w:rsidRDefault="00657321" w:rsidP="006C0B07">
            <w:pPr>
              <w:numPr>
                <w:ilvl w:val="0"/>
                <w:numId w:val="22"/>
              </w:numPr>
              <w:spacing w:after="17" w:line="259" w:lineRule="auto"/>
              <w:ind w:hanging="360"/>
              <w:rPr>
                <w:sz w:val="22"/>
                <w:szCs w:val="22"/>
              </w:rPr>
            </w:pPr>
            <w:proofErr w:type="spellStart"/>
            <w:r w:rsidRPr="00CF7711">
              <w:rPr>
                <w:i/>
                <w:sz w:val="22"/>
                <w:szCs w:val="22"/>
              </w:rPr>
              <w:t>Uluslararasılaşma</w:t>
            </w:r>
            <w:proofErr w:type="spellEnd"/>
            <w:r w:rsidRPr="00CF7711">
              <w:rPr>
                <w:i/>
                <w:sz w:val="22"/>
                <w:szCs w:val="22"/>
              </w:rPr>
              <w:t xml:space="preserve"> hedeflerine ulaşılıp ulaşılmadığını izlemek üzere oluşturulan mekanizmalar </w:t>
            </w:r>
          </w:p>
          <w:p w14:paraId="62F11B86" w14:textId="77777777" w:rsidR="00657321" w:rsidRPr="00CF7711" w:rsidRDefault="00657321" w:rsidP="006C0B07">
            <w:pPr>
              <w:numPr>
                <w:ilvl w:val="0"/>
                <w:numId w:val="22"/>
              </w:numPr>
              <w:spacing w:after="5" w:line="259" w:lineRule="auto"/>
              <w:ind w:hanging="360"/>
              <w:rPr>
                <w:sz w:val="22"/>
                <w:szCs w:val="22"/>
              </w:rPr>
            </w:pPr>
            <w:proofErr w:type="spellStart"/>
            <w:r w:rsidRPr="00CF7711">
              <w:rPr>
                <w:i/>
                <w:sz w:val="22"/>
                <w:szCs w:val="22"/>
              </w:rPr>
              <w:t>Uluslararasılaşma</w:t>
            </w:r>
            <w:proofErr w:type="spellEnd"/>
            <w:r w:rsidRPr="00CF7711">
              <w:rPr>
                <w:i/>
                <w:sz w:val="22"/>
                <w:szCs w:val="22"/>
              </w:rPr>
              <w:t xml:space="preserve"> süreçlerine ilişkin yıllık öz değerlendirme raporları ve iyileştirme çalışmaları </w:t>
            </w:r>
          </w:p>
          <w:p w14:paraId="56B9BEB7" w14:textId="77777777" w:rsidR="00657321" w:rsidRPr="00CF7711" w:rsidRDefault="00657321" w:rsidP="006C0B07">
            <w:pPr>
              <w:numPr>
                <w:ilvl w:val="0"/>
                <w:numId w:val="22"/>
              </w:numPr>
              <w:spacing w:line="259" w:lineRule="auto"/>
              <w:ind w:hanging="360"/>
              <w:rPr>
                <w:sz w:val="22"/>
                <w:szCs w:val="22"/>
              </w:rPr>
            </w:pPr>
            <w:r w:rsidRPr="00CF7711">
              <w:rPr>
                <w:i/>
                <w:sz w:val="22"/>
                <w:szCs w:val="22"/>
              </w:rPr>
              <w:t>Standart uygulamalar ve mevzuatın yanı sıra; birimin ihtiyaçları doğrultusunda geliştirdiği özgün yaklaşım ve uygulamalarına ilişkin kanıtlar</w:t>
            </w:r>
            <w:r w:rsidRPr="00CF7711">
              <w:rPr>
                <w:b/>
                <w:i/>
                <w:sz w:val="22"/>
                <w:szCs w:val="22"/>
              </w:rPr>
              <w:t xml:space="preserve"> </w:t>
            </w:r>
          </w:p>
        </w:tc>
      </w:tr>
    </w:tbl>
    <w:p w14:paraId="7237298C" w14:textId="77777777" w:rsidR="00657321" w:rsidRPr="00CF7711" w:rsidRDefault="00657321" w:rsidP="00657321">
      <w:pPr>
        <w:spacing w:line="259" w:lineRule="auto"/>
        <w:rPr>
          <w:sz w:val="22"/>
          <w:szCs w:val="22"/>
        </w:rPr>
      </w:pPr>
      <w:r w:rsidRPr="00CF7711">
        <w:rPr>
          <w:sz w:val="22"/>
          <w:szCs w:val="22"/>
        </w:rPr>
        <w:t xml:space="preserve"> </w:t>
      </w:r>
    </w:p>
    <w:p w14:paraId="4941DA71" w14:textId="77777777" w:rsidR="00657321" w:rsidRPr="00CF7711" w:rsidRDefault="00657321" w:rsidP="00657321">
      <w:pPr>
        <w:spacing w:after="160" w:line="259" w:lineRule="auto"/>
        <w:rPr>
          <w:sz w:val="22"/>
          <w:szCs w:val="22"/>
        </w:rPr>
      </w:pPr>
      <w:r w:rsidRPr="00CF7711">
        <w:rPr>
          <w:sz w:val="22"/>
          <w:szCs w:val="22"/>
        </w:rPr>
        <w:br w:type="page"/>
      </w:r>
    </w:p>
    <w:tbl>
      <w:tblPr>
        <w:tblStyle w:val="TableGrid"/>
        <w:tblW w:w="5000" w:type="pct"/>
        <w:tblInd w:w="0" w:type="dxa"/>
        <w:tblCellMar>
          <w:left w:w="107" w:type="dxa"/>
          <w:right w:w="42" w:type="dxa"/>
        </w:tblCellMar>
        <w:tblLook w:val="04A0" w:firstRow="1" w:lastRow="0" w:firstColumn="1" w:lastColumn="0" w:noHBand="0" w:noVBand="1"/>
      </w:tblPr>
      <w:tblGrid>
        <w:gridCol w:w="5683"/>
        <w:gridCol w:w="1894"/>
        <w:gridCol w:w="1759"/>
        <w:gridCol w:w="2167"/>
        <w:gridCol w:w="1884"/>
        <w:gridCol w:w="1958"/>
      </w:tblGrid>
      <w:tr w:rsidR="00657321" w:rsidRPr="00CF7711" w14:paraId="2A4843A3" w14:textId="77777777" w:rsidTr="0009720A">
        <w:trPr>
          <w:trHeight w:val="396"/>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BADEF4"/>
          </w:tcPr>
          <w:p w14:paraId="7E66012E" w14:textId="77777777" w:rsidR="00657321" w:rsidRPr="00CF7711" w:rsidRDefault="00657321" w:rsidP="0009720A">
            <w:pPr>
              <w:tabs>
                <w:tab w:val="center" w:pos="4500"/>
                <w:tab w:val="center" w:pos="9192"/>
                <w:tab w:val="right" w:pos="15071"/>
              </w:tabs>
              <w:spacing w:line="259" w:lineRule="auto"/>
              <w:rPr>
                <w:b/>
                <w:sz w:val="22"/>
                <w:szCs w:val="22"/>
              </w:rPr>
            </w:pPr>
            <w:r w:rsidRPr="00CF7711">
              <w:rPr>
                <w:sz w:val="22"/>
                <w:szCs w:val="22"/>
              </w:rPr>
              <w:lastRenderedPageBreak/>
              <w:tab/>
            </w:r>
            <w:r w:rsidRPr="00CF7711">
              <w:rPr>
                <w:color w:val="4472C4"/>
                <w:sz w:val="22"/>
                <w:szCs w:val="22"/>
                <w:vertAlign w:val="superscript"/>
              </w:rPr>
              <w:t xml:space="preserve"> </w:t>
            </w:r>
            <w:r w:rsidRPr="00CF7711">
              <w:rPr>
                <w:color w:val="4472C4"/>
                <w:sz w:val="22"/>
                <w:szCs w:val="22"/>
                <w:vertAlign w:val="superscript"/>
              </w:rPr>
              <w:tab/>
            </w:r>
            <w:r w:rsidRPr="00CF7711">
              <w:rPr>
                <w:sz w:val="22"/>
                <w:szCs w:val="22"/>
                <w:vertAlign w:val="superscript"/>
              </w:rPr>
              <w:t xml:space="preserve"> </w:t>
            </w:r>
            <w:r w:rsidRPr="00CF7711">
              <w:rPr>
                <w:sz w:val="22"/>
                <w:szCs w:val="22"/>
                <w:vertAlign w:val="superscript"/>
              </w:rPr>
              <w:tab/>
            </w:r>
            <w:r w:rsidRPr="00CF7711">
              <w:rPr>
                <w:b/>
                <w:color w:val="1F3864"/>
                <w:sz w:val="22"/>
                <w:szCs w:val="22"/>
              </w:rPr>
              <w:t xml:space="preserve">B.EĞİTİM ve ÖĞRETİM </w:t>
            </w:r>
          </w:p>
        </w:tc>
      </w:tr>
      <w:tr w:rsidR="00657321" w:rsidRPr="00CF7711" w14:paraId="115B5D9E" w14:textId="77777777" w:rsidTr="0009720A">
        <w:trPr>
          <w:trHeight w:val="937"/>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BADEF4"/>
          </w:tcPr>
          <w:p w14:paraId="31579CDB" w14:textId="77777777" w:rsidR="00657321" w:rsidRPr="00CF7711" w:rsidRDefault="00657321" w:rsidP="0009720A">
            <w:pPr>
              <w:spacing w:line="259" w:lineRule="auto"/>
              <w:rPr>
                <w:sz w:val="22"/>
                <w:szCs w:val="22"/>
              </w:rPr>
            </w:pPr>
            <w:r w:rsidRPr="00CF7711">
              <w:rPr>
                <w:b/>
                <w:sz w:val="22"/>
                <w:szCs w:val="22"/>
              </w:rPr>
              <w:t xml:space="preserve">B.1.  Program Tasarımı, Değerlendirmesi ve Güncellenmesi </w:t>
            </w:r>
          </w:p>
          <w:p w14:paraId="092952D5" w14:textId="77777777" w:rsidR="00657321" w:rsidRPr="00CF7711" w:rsidRDefault="00657321" w:rsidP="0009720A">
            <w:pPr>
              <w:spacing w:line="259" w:lineRule="auto"/>
              <w:rPr>
                <w:sz w:val="22"/>
                <w:szCs w:val="22"/>
              </w:rPr>
            </w:pPr>
            <w:r w:rsidRPr="00CF7711">
              <w:rPr>
                <w:sz w:val="22"/>
                <w:szCs w:val="22"/>
              </w:rPr>
              <w:t xml:space="preserve">Birim,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 </w:t>
            </w:r>
          </w:p>
        </w:tc>
      </w:tr>
      <w:tr w:rsidR="00657321" w:rsidRPr="00CF7711" w14:paraId="07BCE147" w14:textId="77777777" w:rsidTr="0009720A">
        <w:trPr>
          <w:trHeight w:val="318"/>
        </w:trPr>
        <w:tc>
          <w:tcPr>
            <w:tcW w:w="1852" w:type="pct"/>
            <w:tcBorders>
              <w:top w:val="single" w:sz="4" w:space="0" w:color="000000"/>
              <w:left w:val="single" w:sz="4" w:space="0" w:color="000000"/>
              <w:bottom w:val="single" w:sz="4" w:space="0" w:color="000000"/>
              <w:right w:val="single" w:sz="4" w:space="0" w:color="000000"/>
            </w:tcBorders>
            <w:shd w:val="clear" w:color="auto" w:fill="BADEF4"/>
          </w:tcPr>
          <w:p w14:paraId="79233EA0" w14:textId="77777777" w:rsidR="00657321" w:rsidRPr="00CF7711" w:rsidRDefault="00657321" w:rsidP="0009720A">
            <w:pPr>
              <w:spacing w:line="259" w:lineRule="auto"/>
              <w:rPr>
                <w:sz w:val="22"/>
                <w:szCs w:val="22"/>
              </w:rPr>
            </w:pPr>
            <w:r w:rsidRPr="00CF7711">
              <w:rPr>
                <w:sz w:val="22"/>
                <w:szCs w:val="22"/>
              </w:rPr>
              <w:t xml:space="preserve"> </w:t>
            </w:r>
          </w:p>
        </w:tc>
        <w:tc>
          <w:tcPr>
            <w:tcW w:w="617" w:type="pct"/>
            <w:tcBorders>
              <w:top w:val="single" w:sz="4" w:space="0" w:color="000000"/>
              <w:left w:val="single" w:sz="4" w:space="0" w:color="000000"/>
              <w:bottom w:val="single" w:sz="4" w:space="0" w:color="000000"/>
              <w:right w:val="single" w:sz="4" w:space="0" w:color="000000"/>
            </w:tcBorders>
            <w:shd w:val="clear" w:color="auto" w:fill="BADEF4"/>
          </w:tcPr>
          <w:p w14:paraId="58268439" w14:textId="77777777" w:rsidR="00657321" w:rsidRPr="00CF7711" w:rsidRDefault="00657321" w:rsidP="0009720A">
            <w:pPr>
              <w:spacing w:line="259" w:lineRule="auto"/>
              <w:ind w:right="66"/>
              <w:jc w:val="center"/>
              <w:rPr>
                <w:sz w:val="22"/>
                <w:szCs w:val="22"/>
              </w:rPr>
            </w:pPr>
            <w:r w:rsidRPr="00CF7711">
              <w:rPr>
                <w:sz w:val="22"/>
                <w:szCs w:val="22"/>
              </w:rPr>
              <w:t xml:space="preserve">1 </w:t>
            </w:r>
          </w:p>
        </w:tc>
        <w:tc>
          <w:tcPr>
            <w:tcW w:w="573" w:type="pct"/>
            <w:tcBorders>
              <w:top w:val="single" w:sz="4" w:space="0" w:color="000000"/>
              <w:left w:val="single" w:sz="4" w:space="0" w:color="000000"/>
              <w:bottom w:val="single" w:sz="4" w:space="0" w:color="000000"/>
              <w:right w:val="single" w:sz="4" w:space="0" w:color="000000"/>
            </w:tcBorders>
            <w:shd w:val="clear" w:color="auto" w:fill="BADEF4"/>
          </w:tcPr>
          <w:p w14:paraId="58AB6189" w14:textId="77777777" w:rsidR="00657321" w:rsidRPr="00CF7711" w:rsidRDefault="00657321" w:rsidP="0009720A">
            <w:pPr>
              <w:spacing w:line="259" w:lineRule="auto"/>
              <w:ind w:right="61"/>
              <w:jc w:val="center"/>
              <w:rPr>
                <w:sz w:val="22"/>
                <w:szCs w:val="22"/>
              </w:rPr>
            </w:pPr>
            <w:r w:rsidRPr="00CF7711">
              <w:rPr>
                <w:sz w:val="22"/>
                <w:szCs w:val="22"/>
              </w:rPr>
              <w:t xml:space="preserve">2 </w:t>
            </w:r>
          </w:p>
        </w:tc>
        <w:tc>
          <w:tcPr>
            <w:tcW w:w="706" w:type="pct"/>
            <w:tcBorders>
              <w:top w:val="single" w:sz="4" w:space="0" w:color="000000"/>
              <w:left w:val="single" w:sz="4" w:space="0" w:color="000000"/>
              <w:bottom w:val="single" w:sz="4" w:space="0" w:color="000000"/>
              <w:right w:val="single" w:sz="4" w:space="0" w:color="000000"/>
            </w:tcBorders>
            <w:shd w:val="clear" w:color="auto" w:fill="BADEF4"/>
          </w:tcPr>
          <w:p w14:paraId="41C9B503" w14:textId="77777777" w:rsidR="00657321" w:rsidRPr="00CF7711" w:rsidRDefault="00657321" w:rsidP="0009720A">
            <w:pPr>
              <w:spacing w:line="259" w:lineRule="auto"/>
              <w:ind w:right="68"/>
              <w:jc w:val="center"/>
              <w:rPr>
                <w:sz w:val="22"/>
                <w:szCs w:val="22"/>
              </w:rPr>
            </w:pPr>
            <w:r w:rsidRPr="00CF7711">
              <w:rPr>
                <w:sz w:val="22"/>
                <w:szCs w:val="22"/>
              </w:rPr>
              <w:t xml:space="preserve">3 </w:t>
            </w:r>
          </w:p>
        </w:tc>
        <w:tc>
          <w:tcPr>
            <w:tcW w:w="614" w:type="pct"/>
            <w:tcBorders>
              <w:top w:val="single" w:sz="4" w:space="0" w:color="000000"/>
              <w:left w:val="single" w:sz="4" w:space="0" w:color="000000"/>
              <w:bottom w:val="single" w:sz="4" w:space="0" w:color="000000"/>
              <w:right w:val="single" w:sz="4" w:space="0" w:color="000000"/>
            </w:tcBorders>
            <w:shd w:val="clear" w:color="auto" w:fill="BADEF4"/>
          </w:tcPr>
          <w:p w14:paraId="723211AC" w14:textId="77777777" w:rsidR="00657321" w:rsidRPr="00CF7711" w:rsidRDefault="00657321" w:rsidP="0009720A">
            <w:pPr>
              <w:spacing w:line="259" w:lineRule="auto"/>
              <w:ind w:right="61"/>
              <w:jc w:val="center"/>
              <w:rPr>
                <w:sz w:val="22"/>
                <w:szCs w:val="22"/>
              </w:rPr>
            </w:pPr>
            <w:r w:rsidRPr="00CF7711">
              <w:rPr>
                <w:sz w:val="22"/>
                <w:szCs w:val="22"/>
              </w:rPr>
              <w:t xml:space="preserve">4 </w:t>
            </w:r>
          </w:p>
        </w:tc>
        <w:tc>
          <w:tcPr>
            <w:tcW w:w="637" w:type="pct"/>
            <w:tcBorders>
              <w:top w:val="single" w:sz="4" w:space="0" w:color="000000"/>
              <w:left w:val="single" w:sz="4" w:space="0" w:color="000000"/>
              <w:bottom w:val="single" w:sz="4" w:space="0" w:color="000000"/>
              <w:right w:val="single" w:sz="4" w:space="0" w:color="000000"/>
            </w:tcBorders>
            <w:shd w:val="clear" w:color="auto" w:fill="BADEF4"/>
          </w:tcPr>
          <w:p w14:paraId="05DCEEAC" w14:textId="77777777" w:rsidR="00657321" w:rsidRPr="00CF7711" w:rsidRDefault="00657321" w:rsidP="0009720A">
            <w:pPr>
              <w:spacing w:line="259" w:lineRule="auto"/>
              <w:ind w:right="63"/>
              <w:jc w:val="center"/>
              <w:rPr>
                <w:sz w:val="22"/>
                <w:szCs w:val="22"/>
              </w:rPr>
            </w:pPr>
            <w:r w:rsidRPr="00CF7711">
              <w:rPr>
                <w:sz w:val="22"/>
                <w:szCs w:val="22"/>
              </w:rPr>
              <w:t xml:space="preserve">5 </w:t>
            </w:r>
          </w:p>
        </w:tc>
      </w:tr>
      <w:tr w:rsidR="00657321" w:rsidRPr="00CF7711" w14:paraId="78C54A6C" w14:textId="77777777" w:rsidTr="0009720A">
        <w:trPr>
          <w:trHeight w:val="2818"/>
        </w:trPr>
        <w:tc>
          <w:tcPr>
            <w:tcW w:w="1852" w:type="pct"/>
            <w:vMerge w:val="restart"/>
            <w:tcBorders>
              <w:top w:val="single" w:sz="4" w:space="0" w:color="000000"/>
              <w:left w:val="single" w:sz="4" w:space="0" w:color="000000"/>
              <w:bottom w:val="single" w:sz="4" w:space="0" w:color="000000"/>
              <w:right w:val="single" w:sz="4" w:space="0" w:color="000000"/>
            </w:tcBorders>
          </w:tcPr>
          <w:p w14:paraId="741B1B62" w14:textId="77777777" w:rsidR="00657321" w:rsidRPr="00CF7711" w:rsidRDefault="00657321" w:rsidP="0009720A">
            <w:pPr>
              <w:spacing w:after="18" w:line="259" w:lineRule="auto"/>
              <w:rPr>
                <w:sz w:val="22"/>
                <w:szCs w:val="22"/>
              </w:rPr>
            </w:pPr>
            <w:r w:rsidRPr="00CF7711">
              <w:rPr>
                <w:sz w:val="22"/>
                <w:szCs w:val="22"/>
              </w:rPr>
              <w:t xml:space="preserve"> </w:t>
            </w:r>
          </w:p>
          <w:p w14:paraId="4EF68074" w14:textId="77777777" w:rsidR="00657321" w:rsidRPr="00CF7711" w:rsidRDefault="00657321" w:rsidP="0009720A">
            <w:pPr>
              <w:spacing w:after="18" w:line="259" w:lineRule="auto"/>
              <w:rPr>
                <w:b/>
                <w:sz w:val="22"/>
                <w:szCs w:val="22"/>
              </w:rPr>
            </w:pPr>
            <w:r w:rsidRPr="00CF7711">
              <w:rPr>
                <w:b/>
                <w:sz w:val="22"/>
                <w:szCs w:val="22"/>
                <w:u w:val="single" w:color="000000"/>
              </w:rPr>
              <w:t>B.1.1. Programların tasarımı ve onayı</w:t>
            </w:r>
            <w:r w:rsidRPr="00CF7711">
              <w:rPr>
                <w:b/>
                <w:sz w:val="22"/>
                <w:szCs w:val="22"/>
              </w:rPr>
              <w:t xml:space="preserve"> </w:t>
            </w:r>
          </w:p>
          <w:p w14:paraId="61AAB3BC" w14:textId="77777777" w:rsidR="00657321" w:rsidRPr="00CF7711" w:rsidRDefault="00657321" w:rsidP="0009720A">
            <w:pPr>
              <w:spacing w:after="18" w:line="259" w:lineRule="auto"/>
              <w:rPr>
                <w:sz w:val="22"/>
                <w:szCs w:val="22"/>
              </w:rPr>
            </w:pPr>
            <w:r w:rsidRPr="00CF7711">
              <w:rPr>
                <w:sz w:val="22"/>
                <w:szCs w:val="22"/>
              </w:rPr>
              <w:t xml:space="preserve"> </w:t>
            </w:r>
          </w:p>
          <w:p w14:paraId="6CBE2C14" w14:textId="77777777" w:rsidR="00657321" w:rsidRPr="00CF7711" w:rsidRDefault="00657321" w:rsidP="0009720A">
            <w:pPr>
              <w:spacing w:line="259" w:lineRule="auto"/>
              <w:ind w:right="63"/>
              <w:rPr>
                <w:sz w:val="22"/>
                <w:szCs w:val="22"/>
              </w:rPr>
            </w:pPr>
            <w:r w:rsidRPr="00CF7711">
              <w:rPr>
                <w:sz w:val="22"/>
                <w:szCs w:val="22"/>
              </w:rPr>
              <w:t xml:space="preserve">Programların amaçları ve öğrenme çıktıları (kazanımları) oluşturulmuş,  TYYÇ ile uyumu belirtilmiş, kamuoyuna ilan edilmiştir. Program yeterlilikleri belirlenirken kurumun </w:t>
            </w:r>
            <w:proofErr w:type="gramStart"/>
            <w:r w:rsidRPr="00CF7711">
              <w:rPr>
                <w:sz w:val="22"/>
                <w:szCs w:val="22"/>
              </w:rPr>
              <w:t>misyon</w:t>
            </w:r>
            <w:proofErr w:type="gramEnd"/>
            <w:r w:rsidRPr="00CF7711">
              <w:rPr>
                <w:sz w:val="22"/>
                <w:szCs w:val="22"/>
              </w:rPr>
              <w:t xml:space="preserve">-vizyonu göz önünde bulundurulmuştur. Ders bilgi paketleri varsa ulusal çekirdek programı, varsa ölçütler (örneğin akreditasyon ölçütleri vb.) dikkate alınarak hazırlanmıştır. Kazanımların ifade şekli öngörülen bilişsel, </w:t>
            </w:r>
            <w:proofErr w:type="spellStart"/>
            <w:r w:rsidRPr="00CF7711">
              <w:rPr>
                <w:sz w:val="22"/>
                <w:szCs w:val="22"/>
              </w:rPr>
              <w:t>duyuşsal</w:t>
            </w:r>
            <w:proofErr w:type="spellEnd"/>
            <w:r w:rsidRPr="00CF7711">
              <w:rPr>
                <w:sz w:val="22"/>
                <w:szCs w:val="22"/>
              </w:rPr>
              <w:t xml:space="preserve"> ve </w:t>
            </w:r>
            <w:proofErr w:type="spellStart"/>
            <w:r w:rsidRPr="00CF7711">
              <w:rPr>
                <w:sz w:val="22"/>
                <w:szCs w:val="22"/>
              </w:rPr>
              <w:t>devinimsel</w:t>
            </w:r>
            <w:proofErr w:type="spellEnd"/>
            <w:r w:rsidRPr="00CF7711">
              <w:rPr>
                <w:sz w:val="22"/>
                <w:szCs w:val="22"/>
              </w:rPr>
              <w:t xml:space="preserve"> seviyeyi açıkça belirtmektedir. Program çıktılarının gerçekleştiğinin nasıl izleneceğine dair planlama yapılmıştır, özellikle birimin ortak (</w:t>
            </w:r>
            <w:proofErr w:type="spellStart"/>
            <w:r w:rsidRPr="00CF7711">
              <w:rPr>
                <w:sz w:val="22"/>
                <w:szCs w:val="22"/>
              </w:rPr>
              <w:t>generic</w:t>
            </w:r>
            <w:proofErr w:type="spellEnd"/>
            <w:r w:rsidRPr="00CF7711">
              <w:rPr>
                <w:sz w:val="22"/>
                <w:szCs w:val="22"/>
              </w:rPr>
              <w:t xml:space="preserve">) çıktıların irdelenme yöntem ve süreci ayrıntılı belirtilmektedir. Öğrenme çıktılarının ve gerekli öğretim süreçlerinin yapılandırılmasında bölüm bazında ilke ve kurallar bulunmaktadır. Program düzeyinde yeterliliklerin hangi eylemlerle kazandırılabileceği (yeterlilik-ders-öğretim yöntemi matrisleri) belirlenmiştir. Alan farklılıklarına göre yeterliliklerin hangi eğitim türlerinde (örgün, karma, uzaktan) kazandırılabileceği tanımlıdır. Programların tasarımında, fiziksel ve teknolojik olanaklar dikkate alınmaktadır (erişim, sosyal mesafe vb.) </w:t>
            </w:r>
          </w:p>
        </w:tc>
        <w:tc>
          <w:tcPr>
            <w:tcW w:w="617" w:type="pct"/>
            <w:tcBorders>
              <w:top w:val="single" w:sz="4" w:space="0" w:color="000000"/>
              <w:left w:val="single" w:sz="4" w:space="0" w:color="000000"/>
              <w:bottom w:val="single" w:sz="4" w:space="0" w:color="000000"/>
              <w:right w:val="single" w:sz="4" w:space="0" w:color="000000"/>
            </w:tcBorders>
            <w:shd w:val="clear" w:color="auto" w:fill="E6F2FA"/>
          </w:tcPr>
          <w:p w14:paraId="56ADF3F9" w14:textId="77777777" w:rsidR="00657321" w:rsidRPr="00CF7711" w:rsidRDefault="00657321" w:rsidP="0009720A">
            <w:pPr>
              <w:spacing w:line="259" w:lineRule="auto"/>
              <w:ind w:left="1"/>
              <w:rPr>
                <w:sz w:val="22"/>
                <w:szCs w:val="22"/>
              </w:rPr>
            </w:pPr>
            <w:r w:rsidRPr="00CF7711">
              <w:rPr>
                <w:sz w:val="22"/>
                <w:szCs w:val="22"/>
              </w:rPr>
              <w:t xml:space="preserve">Birimde programların tasarımı ve onayına ilişkin süreçler tanımlanmamıştır. </w:t>
            </w:r>
          </w:p>
        </w:tc>
        <w:tc>
          <w:tcPr>
            <w:tcW w:w="573" w:type="pct"/>
            <w:tcBorders>
              <w:top w:val="single" w:sz="4" w:space="0" w:color="000000"/>
              <w:left w:val="single" w:sz="4" w:space="0" w:color="000000"/>
              <w:bottom w:val="single" w:sz="4" w:space="0" w:color="000000"/>
              <w:right w:val="single" w:sz="4" w:space="0" w:color="000000"/>
            </w:tcBorders>
            <w:shd w:val="clear" w:color="auto" w:fill="D2E8F6"/>
          </w:tcPr>
          <w:p w14:paraId="6A758945" w14:textId="77777777" w:rsidR="00657321" w:rsidRPr="00CF7711" w:rsidRDefault="00657321" w:rsidP="0009720A">
            <w:pPr>
              <w:spacing w:line="259" w:lineRule="auto"/>
              <w:ind w:left="1" w:right="12"/>
              <w:rPr>
                <w:sz w:val="22"/>
                <w:szCs w:val="22"/>
              </w:rPr>
            </w:pPr>
            <w:r w:rsidRPr="00CF7711">
              <w:rPr>
                <w:sz w:val="22"/>
                <w:szCs w:val="22"/>
              </w:rPr>
              <w:t xml:space="preserve">Birimde programların tasarımı ve onayına ilişkin ilke, yöntem, TYYÇ ile uyum ve paydaş katılımını içeren tanımlı süreçler bulunmaktadır.  </w:t>
            </w:r>
          </w:p>
        </w:tc>
        <w:tc>
          <w:tcPr>
            <w:tcW w:w="706" w:type="pct"/>
            <w:tcBorders>
              <w:top w:val="single" w:sz="4" w:space="0" w:color="000000"/>
              <w:left w:val="single" w:sz="4" w:space="0" w:color="000000"/>
              <w:bottom w:val="single" w:sz="4" w:space="0" w:color="000000"/>
              <w:right w:val="single" w:sz="4" w:space="0" w:color="000000"/>
            </w:tcBorders>
            <w:shd w:val="clear" w:color="auto" w:fill="B9DCF1"/>
          </w:tcPr>
          <w:p w14:paraId="3A2018E6" w14:textId="77777777" w:rsidR="00657321" w:rsidRPr="00CF7711" w:rsidRDefault="00657321" w:rsidP="0009720A">
            <w:pPr>
              <w:spacing w:line="259" w:lineRule="auto"/>
              <w:ind w:left="1" w:right="31"/>
              <w:rPr>
                <w:sz w:val="22"/>
                <w:szCs w:val="22"/>
              </w:rPr>
            </w:pPr>
            <w:r w:rsidRPr="00CF7711">
              <w:rPr>
                <w:sz w:val="22"/>
                <w:szCs w:val="22"/>
              </w:rPr>
              <w:t xml:space="preserve">Tanımlı süreçler doğrultusunda; Birimin genelinde, tasarımı ve onayı gerçekleşen programlar, programların amaç ve öğrenme çıktılarına uygun olarak yürütülmektedir.  </w:t>
            </w:r>
          </w:p>
        </w:tc>
        <w:tc>
          <w:tcPr>
            <w:tcW w:w="614" w:type="pct"/>
            <w:tcBorders>
              <w:top w:val="single" w:sz="4" w:space="0" w:color="000000"/>
              <w:left w:val="single" w:sz="4" w:space="0" w:color="000000"/>
              <w:bottom w:val="single" w:sz="4" w:space="0" w:color="000000"/>
              <w:right w:val="single" w:sz="4" w:space="0" w:color="000000"/>
            </w:tcBorders>
            <w:shd w:val="clear" w:color="auto" w:fill="8CC7EC"/>
          </w:tcPr>
          <w:p w14:paraId="7C67FA8E" w14:textId="77777777" w:rsidR="00657321" w:rsidRPr="00CF7711" w:rsidRDefault="00657321" w:rsidP="0009720A">
            <w:pPr>
              <w:spacing w:line="277" w:lineRule="auto"/>
              <w:ind w:left="1" w:right="46"/>
              <w:rPr>
                <w:sz w:val="22"/>
                <w:szCs w:val="22"/>
              </w:rPr>
            </w:pPr>
            <w:r w:rsidRPr="00CF7711">
              <w:rPr>
                <w:sz w:val="22"/>
                <w:szCs w:val="22"/>
              </w:rPr>
              <w:t xml:space="preserve">Programların tasarım ve onay süreçleri sistematik olarak izlenmekte ve ilgili paydaşlarla birlikte değerlendirilerek iyileştirilmektedir.  </w:t>
            </w:r>
          </w:p>
          <w:p w14:paraId="3C0412F8" w14:textId="77777777" w:rsidR="00657321" w:rsidRPr="00CF7711" w:rsidRDefault="00657321" w:rsidP="0009720A">
            <w:pPr>
              <w:spacing w:line="259" w:lineRule="auto"/>
              <w:ind w:left="1"/>
              <w:rPr>
                <w:sz w:val="22"/>
                <w:szCs w:val="22"/>
              </w:rPr>
            </w:pPr>
            <w:r w:rsidRPr="00CF7711">
              <w:rPr>
                <w:sz w:val="22"/>
                <w:szCs w:val="22"/>
              </w:rPr>
              <w:t xml:space="preserve"> </w:t>
            </w:r>
          </w:p>
        </w:tc>
        <w:tc>
          <w:tcPr>
            <w:tcW w:w="637" w:type="pct"/>
            <w:tcBorders>
              <w:top w:val="single" w:sz="4" w:space="0" w:color="000000"/>
              <w:left w:val="single" w:sz="4" w:space="0" w:color="000000"/>
              <w:bottom w:val="single" w:sz="4" w:space="0" w:color="000000"/>
              <w:right w:val="single" w:sz="4" w:space="0" w:color="000000"/>
            </w:tcBorders>
            <w:shd w:val="clear" w:color="auto" w:fill="5DB1E5"/>
          </w:tcPr>
          <w:p w14:paraId="035897D4" w14:textId="77777777" w:rsidR="00657321" w:rsidRPr="00CF7711" w:rsidRDefault="00657321" w:rsidP="0009720A">
            <w:pPr>
              <w:spacing w:line="259" w:lineRule="auto"/>
              <w:ind w:left="1"/>
              <w:rPr>
                <w:sz w:val="22"/>
                <w:szCs w:val="22"/>
              </w:rPr>
            </w:pPr>
            <w:r w:rsidRPr="00CF7711">
              <w:rPr>
                <w:sz w:val="22"/>
                <w:szCs w:val="22"/>
              </w:rPr>
              <w:t xml:space="preserve">İçselleştirilmiş, sistematik, sürdürülebilir ve örnek gösterilebilir uygulamalar bulunmaktadır. </w:t>
            </w:r>
          </w:p>
        </w:tc>
      </w:tr>
      <w:tr w:rsidR="00657321" w:rsidRPr="00CF7711" w14:paraId="69BAF792" w14:textId="77777777" w:rsidTr="0009720A">
        <w:trPr>
          <w:trHeight w:val="3815"/>
        </w:trPr>
        <w:tc>
          <w:tcPr>
            <w:tcW w:w="1852" w:type="pct"/>
            <w:vMerge/>
            <w:tcBorders>
              <w:top w:val="nil"/>
              <w:left w:val="single" w:sz="4" w:space="0" w:color="000000"/>
              <w:bottom w:val="single" w:sz="4" w:space="0" w:color="000000"/>
              <w:right w:val="single" w:sz="4" w:space="0" w:color="000000"/>
            </w:tcBorders>
          </w:tcPr>
          <w:p w14:paraId="43C50A18" w14:textId="77777777" w:rsidR="00657321" w:rsidRPr="00CF7711" w:rsidRDefault="00657321" w:rsidP="0009720A">
            <w:pPr>
              <w:spacing w:after="160" w:line="259" w:lineRule="auto"/>
              <w:rPr>
                <w:sz w:val="22"/>
                <w:szCs w:val="22"/>
              </w:rPr>
            </w:pPr>
          </w:p>
        </w:tc>
        <w:tc>
          <w:tcPr>
            <w:tcW w:w="3148" w:type="pct"/>
            <w:gridSpan w:val="5"/>
            <w:tcBorders>
              <w:top w:val="single" w:sz="4" w:space="0" w:color="000000"/>
              <w:left w:val="single" w:sz="4" w:space="0" w:color="000000"/>
              <w:bottom w:val="single" w:sz="4" w:space="0" w:color="000000"/>
              <w:right w:val="single" w:sz="4" w:space="0" w:color="000000"/>
            </w:tcBorders>
            <w:shd w:val="clear" w:color="auto" w:fill="BADEF4"/>
          </w:tcPr>
          <w:p w14:paraId="7921141B" w14:textId="77777777" w:rsidR="00657321" w:rsidRPr="00CF7711" w:rsidRDefault="00657321" w:rsidP="0009720A">
            <w:pPr>
              <w:spacing w:after="18" w:line="259" w:lineRule="auto"/>
              <w:ind w:left="119"/>
              <w:rPr>
                <w:sz w:val="22"/>
                <w:szCs w:val="22"/>
              </w:rPr>
            </w:pPr>
            <w:r w:rsidRPr="00CF7711">
              <w:rPr>
                <w:i/>
                <w:sz w:val="22"/>
                <w:szCs w:val="22"/>
              </w:rPr>
              <w:t xml:space="preserve"> </w:t>
            </w:r>
            <w:r w:rsidRPr="00CF7711">
              <w:rPr>
                <w:b/>
                <w:i/>
                <w:sz w:val="22"/>
                <w:szCs w:val="22"/>
              </w:rPr>
              <w:t xml:space="preserve">Örnek Kanıtlar </w:t>
            </w:r>
          </w:p>
          <w:p w14:paraId="050D4467" w14:textId="77777777" w:rsidR="00657321" w:rsidRPr="00CF7711" w:rsidRDefault="00657321" w:rsidP="006C0B07">
            <w:pPr>
              <w:numPr>
                <w:ilvl w:val="0"/>
                <w:numId w:val="23"/>
              </w:numPr>
              <w:spacing w:after="10" w:line="277" w:lineRule="auto"/>
              <w:ind w:hanging="360"/>
              <w:jc w:val="both"/>
              <w:rPr>
                <w:sz w:val="22"/>
                <w:szCs w:val="22"/>
              </w:rPr>
            </w:pPr>
            <w:r w:rsidRPr="00CF7711">
              <w:rPr>
                <w:i/>
                <w:sz w:val="22"/>
                <w:szCs w:val="22"/>
              </w:rPr>
              <w:t xml:space="preserve">Program tasarımı ve onayı için kullanılan tanımlı süreçler (Eğitim politikasıyla uyumu, el kitabı, kılavuz, usul ve esas vb.) </w:t>
            </w:r>
          </w:p>
          <w:p w14:paraId="6905C8CE" w14:textId="77777777" w:rsidR="00657321" w:rsidRPr="00CF7711" w:rsidRDefault="00657321" w:rsidP="006C0B07">
            <w:pPr>
              <w:numPr>
                <w:ilvl w:val="0"/>
                <w:numId w:val="23"/>
              </w:numPr>
              <w:spacing w:after="23" w:line="277" w:lineRule="auto"/>
              <w:ind w:hanging="360"/>
              <w:jc w:val="both"/>
              <w:rPr>
                <w:sz w:val="22"/>
                <w:szCs w:val="22"/>
              </w:rPr>
            </w:pPr>
            <w:r w:rsidRPr="00CF7711">
              <w:rPr>
                <w:i/>
                <w:sz w:val="22"/>
                <w:szCs w:val="22"/>
              </w:rPr>
              <w:t xml:space="preserve">Program tasarımı ve onayı süreçlerinin yönetsel ve </w:t>
            </w:r>
            <w:proofErr w:type="spellStart"/>
            <w:r w:rsidRPr="00CF7711">
              <w:rPr>
                <w:i/>
                <w:sz w:val="22"/>
                <w:szCs w:val="22"/>
              </w:rPr>
              <w:t>organizasyonel</w:t>
            </w:r>
            <w:proofErr w:type="spellEnd"/>
            <w:r w:rsidRPr="00CF7711">
              <w:rPr>
                <w:i/>
                <w:sz w:val="22"/>
                <w:szCs w:val="22"/>
              </w:rPr>
              <w:t xml:space="preserve"> yapısı (Komisyonlar, süreç sorumluları, süreç akışı vb.) </w:t>
            </w:r>
          </w:p>
          <w:p w14:paraId="1DF5792E" w14:textId="77777777" w:rsidR="00657321" w:rsidRPr="00CF7711" w:rsidRDefault="00657321" w:rsidP="006C0B07">
            <w:pPr>
              <w:numPr>
                <w:ilvl w:val="0"/>
                <w:numId w:val="23"/>
              </w:numPr>
              <w:spacing w:after="7" w:line="259" w:lineRule="auto"/>
              <w:ind w:hanging="360"/>
              <w:jc w:val="both"/>
              <w:rPr>
                <w:sz w:val="22"/>
                <w:szCs w:val="22"/>
              </w:rPr>
            </w:pPr>
            <w:r w:rsidRPr="00CF7711">
              <w:rPr>
                <w:i/>
                <w:sz w:val="22"/>
                <w:szCs w:val="22"/>
              </w:rPr>
              <w:t xml:space="preserve">Program amaç ve çıktılarının TYYÇ ile uyumunu gösteren kanıtlar </w:t>
            </w:r>
          </w:p>
          <w:p w14:paraId="6D36943A" w14:textId="77777777" w:rsidR="00657321" w:rsidRPr="00CF7711" w:rsidRDefault="00657321" w:rsidP="006C0B07">
            <w:pPr>
              <w:numPr>
                <w:ilvl w:val="0"/>
                <w:numId w:val="23"/>
              </w:numPr>
              <w:spacing w:after="23" w:line="277" w:lineRule="auto"/>
              <w:ind w:hanging="360"/>
              <w:jc w:val="both"/>
              <w:rPr>
                <w:sz w:val="22"/>
                <w:szCs w:val="22"/>
              </w:rPr>
            </w:pPr>
            <w:r w:rsidRPr="00CF7711">
              <w:rPr>
                <w:i/>
                <w:sz w:val="22"/>
                <w:szCs w:val="22"/>
              </w:rPr>
              <w:t xml:space="preserve">Uzaktan-karma program tasarımında bölüm/alan </w:t>
            </w:r>
            <w:proofErr w:type="gramStart"/>
            <w:r w:rsidRPr="00CF7711">
              <w:rPr>
                <w:i/>
                <w:sz w:val="22"/>
                <w:szCs w:val="22"/>
              </w:rPr>
              <w:t>bazlı</w:t>
            </w:r>
            <w:proofErr w:type="gramEnd"/>
            <w:r w:rsidRPr="00CF7711">
              <w:rPr>
                <w:i/>
                <w:sz w:val="22"/>
                <w:szCs w:val="22"/>
              </w:rPr>
              <w:t xml:space="preserve"> uygulama çeşitliliğine ilişkin kanıtlar (bölümlerin farklı uzaktan eğitim taleplerinin dikkate alındığına ilişkin kanıtlar vb.) </w:t>
            </w:r>
          </w:p>
          <w:p w14:paraId="61E16FF3" w14:textId="77777777" w:rsidR="00657321" w:rsidRPr="00CF7711" w:rsidRDefault="00657321" w:rsidP="006C0B07">
            <w:pPr>
              <w:numPr>
                <w:ilvl w:val="0"/>
                <w:numId w:val="23"/>
              </w:numPr>
              <w:spacing w:after="20" w:line="259" w:lineRule="auto"/>
              <w:ind w:hanging="360"/>
              <w:jc w:val="both"/>
              <w:rPr>
                <w:sz w:val="22"/>
                <w:szCs w:val="22"/>
              </w:rPr>
            </w:pPr>
            <w:r w:rsidRPr="00CF7711">
              <w:rPr>
                <w:i/>
                <w:sz w:val="22"/>
                <w:szCs w:val="22"/>
              </w:rPr>
              <w:t xml:space="preserve">Program tasarım süreçlerine paydaş katılımını gösteren kanıtlar </w:t>
            </w:r>
          </w:p>
          <w:p w14:paraId="2090B949" w14:textId="77777777" w:rsidR="00657321" w:rsidRPr="00CF7711" w:rsidRDefault="00657321" w:rsidP="006C0B07">
            <w:pPr>
              <w:numPr>
                <w:ilvl w:val="0"/>
                <w:numId w:val="23"/>
              </w:numPr>
              <w:spacing w:after="5" w:line="259" w:lineRule="auto"/>
              <w:ind w:hanging="360"/>
              <w:jc w:val="both"/>
              <w:rPr>
                <w:sz w:val="22"/>
                <w:szCs w:val="22"/>
              </w:rPr>
            </w:pPr>
            <w:r w:rsidRPr="00CF7711">
              <w:rPr>
                <w:i/>
                <w:sz w:val="22"/>
                <w:szCs w:val="22"/>
              </w:rPr>
              <w:t xml:space="preserve">Programların tasarım ve onay sürecinin izlendiği ve iyileştirildiğine ilişkin kanıtlar </w:t>
            </w:r>
          </w:p>
          <w:p w14:paraId="6B20F098" w14:textId="77777777" w:rsidR="00657321" w:rsidRPr="00CF7711" w:rsidRDefault="00657321" w:rsidP="006C0B07">
            <w:pPr>
              <w:numPr>
                <w:ilvl w:val="0"/>
                <w:numId w:val="23"/>
              </w:numPr>
              <w:spacing w:line="259" w:lineRule="auto"/>
              <w:ind w:hanging="360"/>
              <w:jc w:val="both"/>
              <w:rPr>
                <w:sz w:val="22"/>
                <w:szCs w:val="22"/>
              </w:rPr>
            </w:pPr>
            <w:r w:rsidRPr="00CF7711">
              <w:rPr>
                <w:i/>
                <w:sz w:val="22"/>
                <w:szCs w:val="22"/>
              </w:rPr>
              <w:t xml:space="preserve">Standart uygulamalar ve mevzuatın yanı sıra; birimin ihtiyaçları doğrultusunda geliştirdiği özgün yaklaşım ve uygulamalarına ilişkin kanıtlar </w:t>
            </w:r>
          </w:p>
        </w:tc>
      </w:tr>
    </w:tbl>
    <w:p w14:paraId="44B87BB9" w14:textId="77777777" w:rsidR="00657321" w:rsidRPr="00CF7711" w:rsidRDefault="00657321" w:rsidP="00657321">
      <w:pPr>
        <w:spacing w:line="259" w:lineRule="auto"/>
        <w:rPr>
          <w:sz w:val="22"/>
          <w:szCs w:val="22"/>
        </w:rPr>
      </w:pPr>
      <w:r w:rsidRPr="00CF7711">
        <w:rPr>
          <w:sz w:val="22"/>
          <w:szCs w:val="22"/>
        </w:rPr>
        <w:t xml:space="preserve"> </w:t>
      </w:r>
    </w:p>
    <w:p w14:paraId="746F4052" w14:textId="77777777" w:rsidR="00657321" w:rsidRPr="00CF7711" w:rsidRDefault="00657321" w:rsidP="00657321">
      <w:pPr>
        <w:spacing w:after="160" w:line="259" w:lineRule="auto"/>
        <w:rPr>
          <w:sz w:val="22"/>
          <w:szCs w:val="22"/>
        </w:rPr>
      </w:pPr>
      <w:r w:rsidRPr="00CF7711">
        <w:rPr>
          <w:sz w:val="22"/>
          <w:szCs w:val="22"/>
        </w:rPr>
        <w:br w:type="page"/>
      </w:r>
    </w:p>
    <w:tbl>
      <w:tblPr>
        <w:tblStyle w:val="TableGrid"/>
        <w:tblW w:w="5000" w:type="pct"/>
        <w:tblInd w:w="0" w:type="dxa"/>
        <w:tblCellMar>
          <w:left w:w="107" w:type="dxa"/>
          <w:right w:w="56" w:type="dxa"/>
        </w:tblCellMar>
        <w:tblLook w:val="04A0" w:firstRow="1" w:lastRow="0" w:firstColumn="1" w:lastColumn="0" w:noHBand="0" w:noVBand="1"/>
      </w:tblPr>
      <w:tblGrid>
        <w:gridCol w:w="5825"/>
        <w:gridCol w:w="1970"/>
        <w:gridCol w:w="1863"/>
        <w:gridCol w:w="1915"/>
        <w:gridCol w:w="1900"/>
        <w:gridCol w:w="1872"/>
      </w:tblGrid>
      <w:tr w:rsidR="00657321" w:rsidRPr="00CF7711" w14:paraId="3BFE911E" w14:textId="77777777" w:rsidTr="0009720A">
        <w:trPr>
          <w:trHeight w:val="402"/>
        </w:trPr>
        <w:tc>
          <w:tcPr>
            <w:tcW w:w="1898" w:type="pct"/>
            <w:tcBorders>
              <w:top w:val="single" w:sz="4" w:space="0" w:color="000000"/>
              <w:left w:val="single" w:sz="4" w:space="0" w:color="000000"/>
              <w:bottom w:val="single" w:sz="4" w:space="0" w:color="000000"/>
              <w:right w:val="nil"/>
            </w:tcBorders>
            <w:shd w:val="clear" w:color="auto" w:fill="A5D2ED"/>
            <w:vAlign w:val="center"/>
          </w:tcPr>
          <w:p w14:paraId="6B037B01" w14:textId="77777777" w:rsidR="00657321" w:rsidRPr="00CF7711" w:rsidRDefault="00657321" w:rsidP="0009720A">
            <w:pPr>
              <w:spacing w:line="259" w:lineRule="auto"/>
              <w:ind w:left="276"/>
              <w:rPr>
                <w:sz w:val="22"/>
                <w:szCs w:val="22"/>
              </w:rPr>
            </w:pPr>
            <w:r w:rsidRPr="00CF7711">
              <w:rPr>
                <w:color w:val="4472C4"/>
                <w:sz w:val="22"/>
                <w:szCs w:val="22"/>
              </w:rPr>
              <w:lastRenderedPageBreak/>
              <w:t xml:space="preserve"> </w:t>
            </w:r>
            <w:r w:rsidRPr="00CF7711">
              <w:rPr>
                <w:color w:val="4472C4"/>
                <w:sz w:val="22"/>
                <w:szCs w:val="22"/>
              </w:rPr>
              <w:tab/>
              <w:t xml:space="preserve"> </w:t>
            </w:r>
          </w:p>
        </w:tc>
        <w:tc>
          <w:tcPr>
            <w:tcW w:w="3102" w:type="pct"/>
            <w:gridSpan w:val="5"/>
            <w:tcBorders>
              <w:top w:val="single" w:sz="4" w:space="0" w:color="000000"/>
              <w:left w:val="nil"/>
              <w:bottom w:val="single" w:sz="4" w:space="0" w:color="000000"/>
              <w:right w:val="single" w:sz="4" w:space="0" w:color="000000"/>
            </w:tcBorders>
            <w:shd w:val="clear" w:color="auto" w:fill="A5D2ED"/>
            <w:vAlign w:val="center"/>
          </w:tcPr>
          <w:p w14:paraId="7F92C0E2" w14:textId="77777777" w:rsidR="00657321" w:rsidRPr="00CF7711" w:rsidRDefault="00657321" w:rsidP="0009720A">
            <w:pPr>
              <w:tabs>
                <w:tab w:val="center" w:pos="3532"/>
                <w:tab w:val="right" w:pos="9866"/>
              </w:tabs>
              <w:spacing w:line="259" w:lineRule="auto"/>
              <w:rPr>
                <w:sz w:val="22"/>
                <w:szCs w:val="22"/>
              </w:rPr>
            </w:pPr>
            <w:r w:rsidRPr="00CF7711">
              <w:rPr>
                <w:sz w:val="22"/>
                <w:szCs w:val="22"/>
              </w:rPr>
              <w:tab/>
              <w:t xml:space="preserve"> </w:t>
            </w:r>
            <w:r w:rsidRPr="00CF7711">
              <w:rPr>
                <w:sz w:val="22"/>
                <w:szCs w:val="22"/>
              </w:rPr>
              <w:tab/>
            </w:r>
            <w:r w:rsidRPr="00CF7711">
              <w:rPr>
                <w:b/>
                <w:color w:val="1F3864"/>
                <w:sz w:val="22"/>
                <w:szCs w:val="22"/>
              </w:rPr>
              <w:t>B.EĞİTİM ve ÖĞRETİM</w:t>
            </w:r>
          </w:p>
        </w:tc>
      </w:tr>
      <w:tr w:rsidR="00657321" w:rsidRPr="00CF7711" w14:paraId="39EC8954" w14:textId="77777777" w:rsidTr="0009720A">
        <w:trPr>
          <w:trHeight w:val="343"/>
        </w:trPr>
        <w:tc>
          <w:tcPr>
            <w:tcW w:w="1898" w:type="pct"/>
            <w:tcBorders>
              <w:top w:val="single" w:sz="4" w:space="0" w:color="000000"/>
              <w:left w:val="single" w:sz="4" w:space="0" w:color="000000"/>
              <w:bottom w:val="single" w:sz="4" w:space="0" w:color="000000"/>
              <w:right w:val="nil"/>
            </w:tcBorders>
            <w:shd w:val="clear" w:color="auto" w:fill="A5D2ED"/>
            <w:vAlign w:val="center"/>
          </w:tcPr>
          <w:p w14:paraId="3011FED8" w14:textId="77777777" w:rsidR="00657321" w:rsidRPr="00CF7711" w:rsidRDefault="00657321" w:rsidP="0009720A">
            <w:pPr>
              <w:spacing w:line="259" w:lineRule="auto"/>
              <w:rPr>
                <w:sz w:val="22"/>
                <w:szCs w:val="22"/>
              </w:rPr>
            </w:pPr>
            <w:r w:rsidRPr="00CF7711">
              <w:rPr>
                <w:b/>
                <w:sz w:val="22"/>
                <w:szCs w:val="22"/>
              </w:rPr>
              <w:t xml:space="preserve">B.1.  Program Tasarımı, Değerlendirmesi ve Güncellenmesi </w:t>
            </w:r>
          </w:p>
        </w:tc>
        <w:tc>
          <w:tcPr>
            <w:tcW w:w="3102" w:type="pct"/>
            <w:gridSpan w:val="5"/>
            <w:tcBorders>
              <w:top w:val="single" w:sz="4" w:space="0" w:color="000000"/>
              <w:left w:val="nil"/>
              <w:bottom w:val="single" w:sz="4" w:space="0" w:color="000000"/>
              <w:right w:val="single" w:sz="4" w:space="0" w:color="000000"/>
            </w:tcBorders>
            <w:shd w:val="clear" w:color="auto" w:fill="A5D2ED"/>
            <w:vAlign w:val="center"/>
          </w:tcPr>
          <w:p w14:paraId="3D6A813B" w14:textId="77777777" w:rsidR="00657321" w:rsidRPr="00CF7711" w:rsidRDefault="00657321" w:rsidP="0009720A">
            <w:pPr>
              <w:spacing w:line="259" w:lineRule="auto"/>
              <w:ind w:left="3532"/>
              <w:rPr>
                <w:sz w:val="22"/>
                <w:szCs w:val="22"/>
              </w:rPr>
            </w:pPr>
            <w:r w:rsidRPr="00CF7711">
              <w:rPr>
                <w:sz w:val="22"/>
                <w:szCs w:val="22"/>
              </w:rPr>
              <w:t xml:space="preserve"> </w:t>
            </w:r>
          </w:p>
        </w:tc>
      </w:tr>
      <w:tr w:rsidR="00657321" w:rsidRPr="00CF7711" w14:paraId="077B481E" w14:textId="77777777" w:rsidTr="0009720A">
        <w:trPr>
          <w:trHeight w:val="343"/>
        </w:trPr>
        <w:tc>
          <w:tcPr>
            <w:tcW w:w="1898"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425D2DA3" w14:textId="77777777" w:rsidR="00657321" w:rsidRPr="00CF7711" w:rsidRDefault="00657321" w:rsidP="0009720A">
            <w:pPr>
              <w:spacing w:line="259" w:lineRule="auto"/>
              <w:rPr>
                <w:sz w:val="22"/>
                <w:szCs w:val="22"/>
              </w:rPr>
            </w:pPr>
            <w:r w:rsidRPr="00CF7711">
              <w:rPr>
                <w:b/>
                <w:sz w:val="22"/>
                <w:szCs w:val="22"/>
              </w:rPr>
              <w:t xml:space="preserve"> </w:t>
            </w:r>
          </w:p>
        </w:tc>
        <w:tc>
          <w:tcPr>
            <w:tcW w:w="642"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0BACA30E" w14:textId="77777777" w:rsidR="00657321" w:rsidRPr="00CF7711" w:rsidRDefault="00657321" w:rsidP="0009720A">
            <w:pPr>
              <w:spacing w:line="259" w:lineRule="auto"/>
              <w:ind w:right="52"/>
              <w:jc w:val="center"/>
              <w:rPr>
                <w:sz w:val="22"/>
                <w:szCs w:val="22"/>
              </w:rPr>
            </w:pPr>
            <w:r w:rsidRPr="00CF7711">
              <w:rPr>
                <w:sz w:val="22"/>
                <w:szCs w:val="22"/>
              </w:rPr>
              <w:t xml:space="preserve">1 </w:t>
            </w:r>
          </w:p>
        </w:tc>
        <w:tc>
          <w:tcPr>
            <w:tcW w:w="607"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78F80595" w14:textId="77777777" w:rsidR="00657321" w:rsidRPr="00CF7711" w:rsidRDefault="00657321" w:rsidP="0009720A">
            <w:pPr>
              <w:spacing w:line="259" w:lineRule="auto"/>
              <w:ind w:right="183"/>
              <w:jc w:val="center"/>
              <w:rPr>
                <w:sz w:val="22"/>
                <w:szCs w:val="22"/>
              </w:rPr>
            </w:pPr>
            <w:r w:rsidRPr="00CF7711">
              <w:rPr>
                <w:sz w:val="22"/>
                <w:szCs w:val="22"/>
              </w:rPr>
              <w:t>2</w:t>
            </w:r>
          </w:p>
        </w:tc>
        <w:tc>
          <w:tcPr>
            <w:tcW w:w="624"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5DFB197E" w14:textId="77777777" w:rsidR="00657321" w:rsidRPr="00CF7711" w:rsidRDefault="00657321" w:rsidP="0009720A">
            <w:pPr>
              <w:spacing w:line="259" w:lineRule="auto"/>
              <w:ind w:right="52"/>
              <w:jc w:val="center"/>
              <w:rPr>
                <w:sz w:val="22"/>
                <w:szCs w:val="22"/>
              </w:rPr>
            </w:pPr>
            <w:r w:rsidRPr="00CF7711">
              <w:rPr>
                <w:sz w:val="22"/>
                <w:szCs w:val="22"/>
              </w:rPr>
              <w:t xml:space="preserve">3 </w:t>
            </w:r>
          </w:p>
        </w:tc>
        <w:tc>
          <w:tcPr>
            <w:tcW w:w="619"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050DD410" w14:textId="77777777" w:rsidR="00657321" w:rsidRPr="00CF7711" w:rsidRDefault="00657321" w:rsidP="0009720A">
            <w:pPr>
              <w:spacing w:line="259" w:lineRule="auto"/>
              <w:ind w:right="54"/>
              <w:jc w:val="center"/>
              <w:rPr>
                <w:sz w:val="22"/>
                <w:szCs w:val="22"/>
              </w:rPr>
            </w:pPr>
            <w:r w:rsidRPr="00CF7711">
              <w:rPr>
                <w:sz w:val="22"/>
                <w:szCs w:val="22"/>
              </w:rPr>
              <w:t xml:space="preserve">4 </w:t>
            </w:r>
          </w:p>
        </w:tc>
        <w:tc>
          <w:tcPr>
            <w:tcW w:w="609"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7E8D22C1" w14:textId="77777777" w:rsidR="00657321" w:rsidRPr="00CF7711" w:rsidRDefault="00657321" w:rsidP="0009720A">
            <w:pPr>
              <w:spacing w:line="259" w:lineRule="auto"/>
              <w:ind w:right="46"/>
              <w:jc w:val="center"/>
              <w:rPr>
                <w:sz w:val="22"/>
                <w:szCs w:val="22"/>
              </w:rPr>
            </w:pPr>
            <w:r w:rsidRPr="00CF7711">
              <w:rPr>
                <w:sz w:val="22"/>
                <w:szCs w:val="22"/>
              </w:rPr>
              <w:t xml:space="preserve">5 </w:t>
            </w:r>
          </w:p>
        </w:tc>
      </w:tr>
      <w:tr w:rsidR="00657321" w:rsidRPr="00CF7711" w14:paraId="0939569C" w14:textId="77777777" w:rsidTr="0009720A">
        <w:trPr>
          <w:trHeight w:val="4951"/>
        </w:trPr>
        <w:tc>
          <w:tcPr>
            <w:tcW w:w="1898" w:type="pct"/>
            <w:vMerge w:val="restart"/>
            <w:tcBorders>
              <w:top w:val="single" w:sz="4" w:space="0" w:color="000000"/>
              <w:left w:val="single" w:sz="4" w:space="0" w:color="000000"/>
              <w:bottom w:val="single" w:sz="4" w:space="0" w:color="000000"/>
              <w:right w:val="single" w:sz="4" w:space="0" w:color="000000"/>
            </w:tcBorders>
          </w:tcPr>
          <w:p w14:paraId="1F8A6012" w14:textId="77777777" w:rsidR="00657321" w:rsidRPr="00CF7711" w:rsidRDefault="00657321" w:rsidP="0009720A">
            <w:pPr>
              <w:spacing w:line="259" w:lineRule="auto"/>
              <w:ind w:left="276"/>
              <w:rPr>
                <w:sz w:val="22"/>
                <w:szCs w:val="22"/>
              </w:rPr>
            </w:pPr>
            <w:r w:rsidRPr="00CF7711">
              <w:rPr>
                <w:sz w:val="22"/>
                <w:szCs w:val="22"/>
              </w:rPr>
              <w:t xml:space="preserve"> </w:t>
            </w:r>
          </w:p>
          <w:p w14:paraId="1A945CB8" w14:textId="77777777" w:rsidR="00657321" w:rsidRPr="00CF7711" w:rsidRDefault="00657321" w:rsidP="0009720A">
            <w:pPr>
              <w:spacing w:after="19" w:line="259" w:lineRule="auto"/>
              <w:rPr>
                <w:sz w:val="22"/>
                <w:szCs w:val="22"/>
              </w:rPr>
            </w:pPr>
            <w:r w:rsidRPr="00CF7711">
              <w:rPr>
                <w:sz w:val="22"/>
                <w:szCs w:val="22"/>
              </w:rPr>
              <w:t xml:space="preserve"> </w:t>
            </w:r>
          </w:p>
          <w:p w14:paraId="48B5D1F0" w14:textId="77777777" w:rsidR="00657321" w:rsidRPr="00CF7711" w:rsidRDefault="00657321" w:rsidP="0009720A">
            <w:pPr>
              <w:spacing w:after="16" w:line="259" w:lineRule="auto"/>
              <w:rPr>
                <w:b/>
                <w:sz w:val="22"/>
                <w:szCs w:val="22"/>
              </w:rPr>
            </w:pPr>
            <w:r w:rsidRPr="00CF7711">
              <w:rPr>
                <w:b/>
                <w:sz w:val="22"/>
                <w:szCs w:val="22"/>
                <w:u w:val="single" w:color="000000"/>
              </w:rPr>
              <w:t>B.1.2. Programın ders dağılım dengesi</w:t>
            </w:r>
            <w:r w:rsidRPr="00CF7711">
              <w:rPr>
                <w:b/>
                <w:sz w:val="22"/>
                <w:szCs w:val="22"/>
              </w:rPr>
              <w:t xml:space="preserve">  </w:t>
            </w:r>
          </w:p>
          <w:p w14:paraId="0243CEE4" w14:textId="77777777" w:rsidR="00657321" w:rsidRPr="00CF7711" w:rsidRDefault="00657321" w:rsidP="0009720A">
            <w:pPr>
              <w:spacing w:after="19" w:line="259" w:lineRule="auto"/>
              <w:rPr>
                <w:sz w:val="22"/>
                <w:szCs w:val="22"/>
              </w:rPr>
            </w:pPr>
            <w:r w:rsidRPr="00CF7711">
              <w:rPr>
                <w:sz w:val="22"/>
                <w:szCs w:val="22"/>
              </w:rPr>
              <w:t xml:space="preserve"> </w:t>
            </w:r>
          </w:p>
          <w:p w14:paraId="7E64A71D" w14:textId="77777777" w:rsidR="00657321" w:rsidRPr="00CF7711" w:rsidRDefault="00657321" w:rsidP="0009720A">
            <w:pPr>
              <w:spacing w:line="259" w:lineRule="auto"/>
              <w:ind w:right="49"/>
              <w:rPr>
                <w:sz w:val="22"/>
                <w:szCs w:val="22"/>
              </w:rPr>
            </w:pPr>
            <w:r w:rsidRPr="00CF7711">
              <w:rPr>
                <w:sz w:val="22"/>
                <w:szCs w:val="22"/>
              </w:rPr>
              <w:t xml:space="preserve">Programın ders dağılımına ilişkin ilke, kural ve yöntemler tanımlıdır. Öğretim programı (müfredat) yapısı zorunlu-seçmeli ders, </w:t>
            </w:r>
            <w:proofErr w:type="spellStart"/>
            <w:r w:rsidRPr="00CF7711">
              <w:rPr>
                <w:sz w:val="22"/>
                <w:szCs w:val="22"/>
              </w:rPr>
              <w:t>alanalan</w:t>
            </w:r>
            <w:proofErr w:type="spellEnd"/>
            <w:r w:rsidRPr="00CF7711">
              <w:rPr>
                <w:sz w:val="22"/>
                <w:szCs w:val="22"/>
              </w:rPr>
              <w:t xml:space="preserve">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 </w:t>
            </w:r>
          </w:p>
        </w:tc>
        <w:tc>
          <w:tcPr>
            <w:tcW w:w="642" w:type="pct"/>
            <w:tcBorders>
              <w:top w:val="single" w:sz="4" w:space="0" w:color="000000"/>
              <w:left w:val="single" w:sz="4" w:space="0" w:color="000000"/>
              <w:bottom w:val="single" w:sz="4" w:space="0" w:color="000000"/>
              <w:right w:val="single" w:sz="4" w:space="0" w:color="000000"/>
            </w:tcBorders>
            <w:shd w:val="clear" w:color="auto" w:fill="E6F2FA"/>
          </w:tcPr>
          <w:p w14:paraId="766BFCC5" w14:textId="77777777" w:rsidR="00657321" w:rsidRPr="00CF7711" w:rsidRDefault="00657321" w:rsidP="0009720A">
            <w:pPr>
              <w:spacing w:line="276" w:lineRule="auto"/>
              <w:ind w:left="1"/>
              <w:rPr>
                <w:sz w:val="22"/>
                <w:szCs w:val="22"/>
              </w:rPr>
            </w:pPr>
            <w:r w:rsidRPr="00CF7711">
              <w:rPr>
                <w:sz w:val="22"/>
                <w:szCs w:val="22"/>
              </w:rPr>
              <w:t xml:space="preserve">Ders dağılımına ilişkin, ilke ve yöntemler tanımlanmamıştır. </w:t>
            </w:r>
          </w:p>
        </w:tc>
        <w:tc>
          <w:tcPr>
            <w:tcW w:w="607" w:type="pct"/>
            <w:tcBorders>
              <w:top w:val="single" w:sz="4" w:space="0" w:color="000000"/>
              <w:left w:val="single" w:sz="4" w:space="0" w:color="000000"/>
              <w:bottom w:val="single" w:sz="4" w:space="0" w:color="000000"/>
              <w:right w:val="single" w:sz="4" w:space="0" w:color="000000"/>
            </w:tcBorders>
            <w:shd w:val="clear" w:color="auto" w:fill="D2E8F6"/>
          </w:tcPr>
          <w:p w14:paraId="27CCFE70" w14:textId="77777777" w:rsidR="00657321" w:rsidRPr="00CF7711" w:rsidRDefault="00657321" w:rsidP="0009720A">
            <w:pPr>
              <w:spacing w:line="259" w:lineRule="auto"/>
              <w:ind w:left="1" w:right="3"/>
              <w:rPr>
                <w:sz w:val="22"/>
                <w:szCs w:val="22"/>
              </w:rPr>
            </w:pPr>
            <w:r w:rsidRPr="00CF7711">
              <w:rPr>
                <w:sz w:val="22"/>
                <w:szCs w:val="22"/>
              </w:rPr>
              <w:t xml:space="preserve">Ders dağılımına ilişkin olarak alan ve meslek bilgisi ile genel kültür dersleri dengesi, zorunlu- seçmeli ders dengesi, kültürel derinlik kazanma, farklı disiplinleri tanıma imkânları gibi boyutlara yönelik ilke ve yöntemleri içeren tanımlı süreçler bulunmaktadır. </w:t>
            </w:r>
          </w:p>
        </w:tc>
        <w:tc>
          <w:tcPr>
            <w:tcW w:w="624" w:type="pct"/>
            <w:tcBorders>
              <w:top w:val="single" w:sz="4" w:space="0" w:color="000000"/>
              <w:left w:val="single" w:sz="4" w:space="0" w:color="000000"/>
              <w:bottom w:val="single" w:sz="4" w:space="0" w:color="000000"/>
              <w:right w:val="single" w:sz="4" w:space="0" w:color="000000"/>
            </w:tcBorders>
            <w:shd w:val="clear" w:color="auto" w:fill="B9DCF1"/>
          </w:tcPr>
          <w:p w14:paraId="7E49E5AD" w14:textId="77777777" w:rsidR="00657321" w:rsidRPr="00CF7711" w:rsidRDefault="00657321" w:rsidP="0009720A">
            <w:pPr>
              <w:spacing w:line="259" w:lineRule="auto"/>
              <w:ind w:left="1"/>
              <w:rPr>
                <w:sz w:val="22"/>
                <w:szCs w:val="22"/>
              </w:rPr>
            </w:pPr>
            <w:r w:rsidRPr="00CF7711">
              <w:rPr>
                <w:sz w:val="22"/>
                <w:szCs w:val="22"/>
              </w:rPr>
              <w:t xml:space="preserve">Programların genelinde ders bilgi paketleri, tanımlı süreçler doğrultusunda hazırlanmış ve ilan edilmiştir. </w:t>
            </w:r>
          </w:p>
        </w:tc>
        <w:tc>
          <w:tcPr>
            <w:tcW w:w="619" w:type="pct"/>
            <w:tcBorders>
              <w:top w:val="single" w:sz="4" w:space="0" w:color="000000"/>
              <w:left w:val="single" w:sz="4" w:space="0" w:color="000000"/>
              <w:bottom w:val="single" w:sz="4" w:space="0" w:color="000000"/>
              <w:right w:val="single" w:sz="4" w:space="0" w:color="000000"/>
            </w:tcBorders>
            <w:shd w:val="clear" w:color="auto" w:fill="8CC7EC"/>
          </w:tcPr>
          <w:p w14:paraId="73FD19A0" w14:textId="77777777" w:rsidR="00657321" w:rsidRPr="00CF7711" w:rsidRDefault="00657321" w:rsidP="0009720A">
            <w:pPr>
              <w:spacing w:line="259" w:lineRule="auto"/>
              <w:ind w:left="1"/>
              <w:rPr>
                <w:sz w:val="22"/>
                <w:szCs w:val="22"/>
              </w:rPr>
            </w:pPr>
            <w:r w:rsidRPr="00CF7711">
              <w:rPr>
                <w:sz w:val="22"/>
                <w:szCs w:val="22"/>
              </w:rPr>
              <w:t xml:space="preserve">Programlarda ders dağılım dengesi izlenmekte ve iyileştirilmektedir.  </w:t>
            </w:r>
          </w:p>
        </w:tc>
        <w:tc>
          <w:tcPr>
            <w:tcW w:w="609" w:type="pct"/>
            <w:tcBorders>
              <w:top w:val="single" w:sz="4" w:space="0" w:color="000000"/>
              <w:left w:val="single" w:sz="4" w:space="0" w:color="000000"/>
              <w:bottom w:val="single" w:sz="4" w:space="0" w:color="000000"/>
              <w:right w:val="single" w:sz="4" w:space="0" w:color="000000"/>
            </w:tcBorders>
            <w:shd w:val="clear" w:color="auto" w:fill="5DB1E5"/>
          </w:tcPr>
          <w:p w14:paraId="4FCD1206" w14:textId="77777777" w:rsidR="00657321" w:rsidRPr="00CF7711" w:rsidRDefault="00657321" w:rsidP="0009720A">
            <w:pPr>
              <w:spacing w:line="259" w:lineRule="auto"/>
              <w:ind w:left="1"/>
              <w:rPr>
                <w:sz w:val="22"/>
                <w:szCs w:val="22"/>
              </w:rPr>
            </w:pPr>
            <w:r w:rsidRPr="00CF7711">
              <w:rPr>
                <w:sz w:val="22"/>
                <w:szCs w:val="22"/>
              </w:rPr>
              <w:t xml:space="preserve">İçselleştirilmiş, sistematik, sürdürülebilir ve örnek gösterilebilir uygulamalar bulunmaktadır. </w:t>
            </w:r>
          </w:p>
        </w:tc>
      </w:tr>
      <w:tr w:rsidR="00657321" w:rsidRPr="00CF7711" w14:paraId="61E134EC" w14:textId="77777777" w:rsidTr="0009720A">
        <w:trPr>
          <w:trHeight w:val="2544"/>
        </w:trPr>
        <w:tc>
          <w:tcPr>
            <w:tcW w:w="1898" w:type="pct"/>
            <w:vMerge/>
            <w:tcBorders>
              <w:top w:val="nil"/>
              <w:left w:val="single" w:sz="4" w:space="0" w:color="000000"/>
              <w:bottom w:val="single" w:sz="4" w:space="0" w:color="000000"/>
              <w:right w:val="single" w:sz="4" w:space="0" w:color="000000"/>
            </w:tcBorders>
          </w:tcPr>
          <w:p w14:paraId="77BC5DC2" w14:textId="77777777" w:rsidR="00657321" w:rsidRPr="00CF7711" w:rsidRDefault="00657321" w:rsidP="0009720A">
            <w:pPr>
              <w:spacing w:after="160" w:line="259" w:lineRule="auto"/>
              <w:rPr>
                <w:sz w:val="22"/>
                <w:szCs w:val="22"/>
              </w:rPr>
            </w:pPr>
          </w:p>
        </w:tc>
        <w:tc>
          <w:tcPr>
            <w:tcW w:w="3102" w:type="pct"/>
            <w:gridSpan w:val="5"/>
            <w:tcBorders>
              <w:top w:val="single" w:sz="4" w:space="0" w:color="000000"/>
              <w:left w:val="single" w:sz="4" w:space="0" w:color="000000"/>
              <w:bottom w:val="single" w:sz="4" w:space="0" w:color="000000"/>
              <w:right w:val="single" w:sz="4" w:space="0" w:color="000000"/>
            </w:tcBorders>
            <w:shd w:val="clear" w:color="auto" w:fill="A5D2ED"/>
          </w:tcPr>
          <w:p w14:paraId="1065D96F" w14:textId="77777777" w:rsidR="00657321" w:rsidRPr="00CF7711" w:rsidRDefault="00657321" w:rsidP="0009720A">
            <w:pPr>
              <w:spacing w:after="19" w:line="259" w:lineRule="auto"/>
              <w:ind w:left="119"/>
              <w:rPr>
                <w:sz w:val="22"/>
                <w:szCs w:val="22"/>
              </w:rPr>
            </w:pPr>
            <w:r w:rsidRPr="00CF7711">
              <w:rPr>
                <w:sz w:val="22"/>
                <w:szCs w:val="22"/>
              </w:rPr>
              <w:t xml:space="preserve"> </w:t>
            </w:r>
          </w:p>
          <w:p w14:paraId="2E5337D7" w14:textId="77777777" w:rsidR="00657321" w:rsidRPr="00CF7711" w:rsidRDefault="00657321" w:rsidP="0009720A">
            <w:pPr>
              <w:spacing w:after="45" w:line="259" w:lineRule="auto"/>
              <w:ind w:left="119"/>
              <w:rPr>
                <w:sz w:val="22"/>
                <w:szCs w:val="22"/>
              </w:rPr>
            </w:pPr>
            <w:r w:rsidRPr="00CF7711">
              <w:rPr>
                <w:b/>
                <w:i/>
                <w:sz w:val="22"/>
                <w:szCs w:val="22"/>
              </w:rPr>
              <w:t xml:space="preserve">Örnek Kanıtlar </w:t>
            </w:r>
          </w:p>
          <w:p w14:paraId="4991F5A4" w14:textId="77777777" w:rsidR="00657321" w:rsidRPr="00CF7711" w:rsidRDefault="00657321" w:rsidP="006C0B07">
            <w:pPr>
              <w:numPr>
                <w:ilvl w:val="0"/>
                <w:numId w:val="24"/>
              </w:numPr>
              <w:spacing w:after="17" w:line="259" w:lineRule="auto"/>
              <w:ind w:hanging="360"/>
              <w:rPr>
                <w:sz w:val="22"/>
                <w:szCs w:val="22"/>
              </w:rPr>
            </w:pPr>
            <w:r w:rsidRPr="00CF7711">
              <w:rPr>
                <w:i/>
                <w:sz w:val="22"/>
                <w:szCs w:val="22"/>
              </w:rPr>
              <w:t xml:space="preserve">Ders dağılımına ilişkin ilke ve yöntemler ile buna ilişkin kanıtlar </w:t>
            </w:r>
          </w:p>
          <w:p w14:paraId="7F8979CD" w14:textId="77777777" w:rsidR="00657321" w:rsidRPr="00CF7711" w:rsidRDefault="00657321" w:rsidP="006C0B07">
            <w:pPr>
              <w:numPr>
                <w:ilvl w:val="0"/>
                <w:numId w:val="24"/>
              </w:numPr>
              <w:spacing w:after="20" w:line="259" w:lineRule="auto"/>
              <w:ind w:hanging="360"/>
              <w:rPr>
                <w:sz w:val="22"/>
                <w:szCs w:val="22"/>
              </w:rPr>
            </w:pPr>
            <w:r w:rsidRPr="00CF7711">
              <w:rPr>
                <w:i/>
                <w:sz w:val="22"/>
                <w:szCs w:val="22"/>
              </w:rPr>
              <w:t xml:space="preserve">İlan edilmiş ders bilgi paketlerinde ders dağılım dengesinin gözetildiğine ilişkin kanıtlar </w:t>
            </w:r>
          </w:p>
          <w:p w14:paraId="5812BCE2" w14:textId="77777777" w:rsidR="00657321" w:rsidRPr="00CF7711" w:rsidRDefault="00657321" w:rsidP="006C0B07">
            <w:pPr>
              <w:numPr>
                <w:ilvl w:val="0"/>
                <w:numId w:val="24"/>
              </w:numPr>
              <w:spacing w:after="17" w:line="259" w:lineRule="auto"/>
              <w:ind w:hanging="360"/>
              <w:rPr>
                <w:sz w:val="22"/>
                <w:szCs w:val="22"/>
              </w:rPr>
            </w:pPr>
            <w:r w:rsidRPr="00CF7711">
              <w:rPr>
                <w:i/>
                <w:sz w:val="22"/>
                <w:szCs w:val="22"/>
              </w:rPr>
              <w:t>Eğitim komisyonu kararı, senato kararları vb.</w:t>
            </w:r>
          </w:p>
          <w:p w14:paraId="61E51D6A" w14:textId="77777777" w:rsidR="00657321" w:rsidRPr="00CF7711" w:rsidRDefault="00657321" w:rsidP="006C0B07">
            <w:pPr>
              <w:numPr>
                <w:ilvl w:val="0"/>
                <w:numId w:val="24"/>
              </w:numPr>
              <w:spacing w:after="5" w:line="259" w:lineRule="auto"/>
              <w:ind w:hanging="360"/>
              <w:rPr>
                <w:sz w:val="22"/>
                <w:szCs w:val="22"/>
              </w:rPr>
            </w:pPr>
            <w:r w:rsidRPr="00CF7711">
              <w:rPr>
                <w:i/>
                <w:sz w:val="22"/>
                <w:szCs w:val="22"/>
              </w:rPr>
              <w:t xml:space="preserve">Ders dağılım dengesinin izlenmesine ve iyileştirilmesine ilişkin kanıtlar </w:t>
            </w:r>
          </w:p>
          <w:p w14:paraId="2DA65A41" w14:textId="77777777" w:rsidR="00657321" w:rsidRPr="00CF7711" w:rsidRDefault="00657321" w:rsidP="006C0B07">
            <w:pPr>
              <w:numPr>
                <w:ilvl w:val="0"/>
                <w:numId w:val="24"/>
              </w:numPr>
              <w:spacing w:line="259" w:lineRule="auto"/>
              <w:ind w:hanging="360"/>
              <w:rPr>
                <w:sz w:val="22"/>
                <w:szCs w:val="22"/>
              </w:rPr>
            </w:pPr>
            <w:r w:rsidRPr="00CF7711">
              <w:rPr>
                <w:i/>
                <w:sz w:val="22"/>
                <w:szCs w:val="22"/>
              </w:rPr>
              <w:t xml:space="preserve">Standart uygulamalar ve mevzuatın yanı sıra; birimin ihtiyaçları doğrultusunda geliştirdiği özgün yaklaşım ve uygulamalarına ilişkin kanıtlar </w:t>
            </w:r>
          </w:p>
        </w:tc>
      </w:tr>
    </w:tbl>
    <w:p w14:paraId="17B81C40" w14:textId="77777777" w:rsidR="00657321" w:rsidRPr="00CF7711" w:rsidRDefault="00657321" w:rsidP="00657321">
      <w:pPr>
        <w:spacing w:line="259" w:lineRule="auto"/>
        <w:rPr>
          <w:sz w:val="22"/>
          <w:szCs w:val="22"/>
        </w:rPr>
      </w:pPr>
      <w:r w:rsidRPr="00CF7711">
        <w:rPr>
          <w:sz w:val="22"/>
          <w:szCs w:val="22"/>
        </w:rPr>
        <w:t xml:space="preserve"> </w:t>
      </w:r>
    </w:p>
    <w:p w14:paraId="0D2086EA" w14:textId="77777777" w:rsidR="00657321" w:rsidRPr="00CF7711" w:rsidRDefault="00657321" w:rsidP="00657321">
      <w:pPr>
        <w:spacing w:line="259" w:lineRule="auto"/>
        <w:rPr>
          <w:sz w:val="22"/>
          <w:szCs w:val="22"/>
        </w:rPr>
      </w:pPr>
      <w:r w:rsidRPr="00CF7711">
        <w:rPr>
          <w:sz w:val="22"/>
          <w:szCs w:val="22"/>
        </w:rPr>
        <w:t xml:space="preserve"> </w:t>
      </w:r>
    </w:p>
    <w:tbl>
      <w:tblPr>
        <w:tblStyle w:val="TableGrid"/>
        <w:tblW w:w="5000" w:type="pct"/>
        <w:tblInd w:w="0" w:type="dxa"/>
        <w:tblCellMar>
          <w:left w:w="107" w:type="dxa"/>
          <w:right w:w="43" w:type="dxa"/>
        </w:tblCellMar>
        <w:tblLook w:val="04A0" w:firstRow="1" w:lastRow="0" w:firstColumn="1" w:lastColumn="0" w:noHBand="0" w:noVBand="1"/>
      </w:tblPr>
      <w:tblGrid>
        <w:gridCol w:w="5788"/>
        <w:gridCol w:w="1949"/>
        <w:gridCol w:w="1851"/>
        <w:gridCol w:w="2016"/>
        <w:gridCol w:w="1881"/>
        <w:gridCol w:w="1860"/>
      </w:tblGrid>
      <w:tr w:rsidR="00657321" w:rsidRPr="00CF7711" w14:paraId="50428908" w14:textId="77777777" w:rsidTr="0009720A">
        <w:trPr>
          <w:trHeight w:val="709"/>
        </w:trPr>
        <w:tc>
          <w:tcPr>
            <w:tcW w:w="1887" w:type="pct"/>
            <w:tcBorders>
              <w:top w:val="single" w:sz="4" w:space="0" w:color="000000"/>
              <w:left w:val="single" w:sz="4" w:space="0" w:color="000000"/>
              <w:bottom w:val="single" w:sz="4" w:space="0" w:color="000000"/>
              <w:right w:val="nil"/>
            </w:tcBorders>
            <w:shd w:val="clear" w:color="auto" w:fill="A5D2ED"/>
            <w:vAlign w:val="center"/>
          </w:tcPr>
          <w:p w14:paraId="33E4734F" w14:textId="77777777" w:rsidR="00657321" w:rsidRPr="00CF7711" w:rsidRDefault="00657321" w:rsidP="0009720A">
            <w:pPr>
              <w:spacing w:line="259" w:lineRule="auto"/>
              <w:rPr>
                <w:sz w:val="22"/>
                <w:szCs w:val="22"/>
              </w:rPr>
            </w:pPr>
            <w:r w:rsidRPr="00CF7711">
              <w:rPr>
                <w:sz w:val="22"/>
                <w:szCs w:val="22"/>
              </w:rPr>
              <w:lastRenderedPageBreak/>
              <w:t xml:space="preserve"> </w:t>
            </w:r>
            <w:r w:rsidRPr="00CF7711">
              <w:rPr>
                <w:sz w:val="22"/>
                <w:szCs w:val="22"/>
              </w:rPr>
              <w:tab/>
            </w:r>
            <w:r w:rsidRPr="00CF7711">
              <w:rPr>
                <w:color w:val="4472C4"/>
                <w:sz w:val="22"/>
                <w:szCs w:val="22"/>
              </w:rPr>
              <w:t xml:space="preserve"> </w:t>
            </w:r>
            <w:r w:rsidRPr="00CF7711">
              <w:rPr>
                <w:color w:val="4472C4"/>
                <w:sz w:val="22"/>
                <w:szCs w:val="22"/>
              </w:rPr>
              <w:tab/>
              <w:t xml:space="preserve"> </w:t>
            </w:r>
          </w:p>
        </w:tc>
        <w:tc>
          <w:tcPr>
            <w:tcW w:w="3113" w:type="pct"/>
            <w:gridSpan w:val="5"/>
            <w:tcBorders>
              <w:top w:val="single" w:sz="4" w:space="0" w:color="000000"/>
              <w:left w:val="nil"/>
              <w:bottom w:val="single" w:sz="4" w:space="0" w:color="000000"/>
              <w:right w:val="single" w:sz="4" w:space="0" w:color="000000"/>
            </w:tcBorders>
            <w:shd w:val="clear" w:color="auto" w:fill="A5D2ED"/>
            <w:vAlign w:val="center"/>
          </w:tcPr>
          <w:p w14:paraId="5E286F4B" w14:textId="77777777" w:rsidR="00657321" w:rsidRPr="00CF7711" w:rsidRDefault="00657321" w:rsidP="0009720A">
            <w:pPr>
              <w:spacing w:after="41" w:line="259" w:lineRule="auto"/>
              <w:ind w:left="3565"/>
              <w:jc w:val="right"/>
              <w:rPr>
                <w:sz w:val="22"/>
                <w:szCs w:val="22"/>
              </w:rPr>
            </w:pPr>
            <w:r w:rsidRPr="00CF7711">
              <w:rPr>
                <w:sz w:val="22"/>
                <w:szCs w:val="22"/>
              </w:rPr>
              <w:t xml:space="preserve"> </w:t>
            </w:r>
            <w:r w:rsidRPr="00CF7711">
              <w:rPr>
                <w:sz w:val="22"/>
                <w:szCs w:val="22"/>
              </w:rPr>
              <w:tab/>
              <w:t xml:space="preserve"> </w:t>
            </w:r>
            <w:r w:rsidRPr="00CF7711">
              <w:rPr>
                <w:b/>
                <w:color w:val="1F3864"/>
                <w:sz w:val="22"/>
                <w:szCs w:val="22"/>
              </w:rPr>
              <w:t>B.EĞİTİM ve ÖĞRETİM</w:t>
            </w:r>
          </w:p>
        </w:tc>
      </w:tr>
      <w:tr w:rsidR="00657321" w:rsidRPr="00CF7711" w14:paraId="1499E1C6" w14:textId="77777777" w:rsidTr="0009720A">
        <w:trPr>
          <w:trHeight w:val="388"/>
        </w:trPr>
        <w:tc>
          <w:tcPr>
            <w:tcW w:w="1887" w:type="pct"/>
            <w:tcBorders>
              <w:top w:val="single" w:sz="4" w:space="0" w:color="000000"/>
              <w:left w:val="single" w:sz="4" w:space="0" w:color="000000"/>
              <w:bottom w:val="single" w:sz="4" w:space="0" w:color="000000"/>
              <w:right w:val="nil"/>
            </w:tcBorders>
            <w:shd w:val="clear" w:color="auto" w:fill="A5D2ED"/>
            <w:vAlign w:val="center"/>
          </w:tcPr>
          <w:p w14:paraId="238FCA41" w14:textId="77777777" w:rsidR="00657321" w:rsidRPr="00CF7711" w:rsidRDefault="00657321" w:rsidP="0009720A">
            <w:pPr>
              <w:spacing w:line="259" w:lineRule="auto"/>
              <w:rPr>
                <w:sz w:val="22"/>
                <w:szCs w:val="22"/>
              </w:rPr>
            </w:pPr>
            <w:r w:rsidRPr="00CF7711">
              <w:rPr>
                <w:b/>
                <w:sz w:val="22"/>
                <w:szCs w:val="22"/>
              </w:rPr>
              <w:t>B.1.  Program Tasarımı, Değerlendirmesi ve Güncellenmesi</w:t>
            </w:r>
            <w:r w:rsidRPr="00CF7711">
              <w:rPr>
                <w:sz w:val="22"/>
                <w:szCs w:val="22"/>
              </w:rPr>
              <w:t xml:space="preserve"> </w:t>
            </w:r>
          </w:p>
        </w:tc>
        <w:tc>
          <w:tcPr>
            <w:tcW w:w="3113" w:type="pct"/>
            <w:gridSpan w:val="5"/>
            <w:tcBorders>
              <w:top w:val="single" w:sz="4" w:space="0" w:color="000000"/>
              <w:left w:val="nil"/>
              <w:bottom w:val="single" w:sz="4" w:space="0" w:color="000000"/>
              <w:right w:val="single" w:sz="4" w:space="0" w:color="000000"/>
            </w:tcBorders>
            <w:shd w:val="clear" w:color="auto" w:fill="A5D2ED"/>
            <w:vAlign w:val="center"/>
          </w:tcPr>
          <w:p w14:paraId="5E4EEAFD" w14:textId="77777777" w:rsidR="00657321" w:rsidRPr="00CF7711" w:rsidRDefault="00657321" w:rsidP="0009720A">
            <w:pPr>
              <w:spacing w:line="259" w:lineRule="auto"/>
              <w:rPr>
                <w:sz w:val="22"/>
                <w:szCs w:val="22"/>
              </w:rPr>
            </w:pPr>
          </w:p>
        </w:tc>
      </w:tr>
      <w:tr w:rsidR="00657321" w:rsidRPr="00CF7711" w14:paraId="0818F4D7" w14:textId="77777777" w:rsidTr="0009720A">
        <w:trPr>
          <w:trHeight w:val="422"/>
        </w:trPr>
        <w:tc>
          <w:tcPr>
            <w:tcW w:w="1887"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6E77380D" w14:textId="77777777" w:rsidR="00657321" w:rsidRPr="00CF7711" w:rsidRDefault="00657321" w:rsidP="0009720A">
            <w:pPr>
              <w:spacing w:line="259" w:lineRule="auto"/>
              <w:ind w:left="324"/>
              <w:rPr>
                <w:sz w:val="22"/>
                <w:szCs w:val="22"/>
              </w:rPr>
            </w:pPr>
            <w:r w:rsidRPr="00CF7711">
              <w:rPr>
                <w:sz w:val="22"/>
                <w:szCs w:val="22"/>
              </w:rPr>
              <w:t xml:space="preserve"> </w:t>
            </w:r>
          </w:p>
          <w:p w14:paraId="6EAE43BB" w14:textId="77777777" w:rsidR="00657321" w:rsidRPr="00CF7711" w:rsidRDefault="00657321" w:rsidP="0009720A">
            <w:pPr>
              <w:spacing w:line="259" w:lineRule="auto"/>
              <w:rPr>
                <w:sz w:val="22"/>
                <w:szCs w:val="22"/>
              </w:rPr>
            </w:pPr>
            <w:r w:rsidRPr="00CF7711">
              <w:rPr>
                <w:b/>
                <w:sz w:val="22"/>
                <w:szCs w:val="22"/>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2E694443" w14:textId="77777777" w:rsidR="00657321" w:rsidRPr="00CF7711" w:rsidRDefault="00657321" w:rsidP="0009720A">
            <w:pPr>
              <w:spacing w:line="259" w:lineRule="auto"/>
              <w:ind w:right="64"/>
              <w:jc w:val="center"/>
              <w:rPr>
                <w:sz w:val="22"/>
                <w:szCs w:val="22"/>
              </w:rPr>
            </w:pPr>
            <w:r w:rsidRPr="00CF7711">
              <w:rPr>
                <w:sz w:val="22"/>
                <w:szCs w:val="22"/>
              </w:rPr>
              <w:t xml:space="preserve">1 </w:t>
            </w:r>
          </w:p>
        </w:tc>
        <w:tc>
          <w:tcPr>
            <w:tcW w:w="604"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176C8467" w14:textId="77777777" w:rsidR="00657321" w:rsidRPr="00CF7711" w:rsidRDefault="00657321" w:rsidP="0009720A">
            <w:pPr>
              <w:spacing w:line="259" w:lineRule="auto"/>
              <w:ind w:right="64"/>
              <w:jc w:val="center"/>
              <w:rPr>
                <w:sz w:val="22"/>
                <w:szCs w:val="22"/>
              </w:rPr>
            </w:pPr>
            <w:r w:rsidRPr="00CF7711">
              <w:rPr>
                <w:sz w:val="22"/>
                <w:szCs w:val="22"/>
              </w:rPr>
              <w:t xml:space="preserve">2 </w:t>
            </w:r>
          </w:p>
        </w:tc>
        <w:tc>
          <w:tcPr>
            <w:tcW w:w="652"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39201087" w14:textId="77777777" w:rsidR="00657321" w:rsidRPr="00CF7711" w:rsidRDefault="00657321" w:rsidP="0009720A">
            <w:pPr>
              <w:spacing w:line="259" w:lineRule="auto"/>
              <w:ind w:right="64"/>
              <w:jc w:val="center"/>
              <w:rPr>
                <w:sz w:val="22"/>
                <w:szCs w:val="22"/>
              </w:rPr>
            </w:pPr>
            <w:r w:rsidRPr="00CF7711">
              <w:rPr>
                <w:sz w:val="22"/>
                <w:szCs w:val="22"/>
              </w:rPr>
              <w:t xml:space="preserve">3 </w:t>
            </w:r>
          </w:p>
        </w:tc>
        <w:tc>
          <w:tcPr>
            <w:tcW w:w="614"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1E26CBDC" w14:textId="77777777" w:rsidR="00657321" w:rsidRPr="00CF7711" w:rsidRDefault="00657321" w:rsidP="0009720A">
            <w:pPr>
              <w:spacing w:line="259" w:lineRule="auto"/>
              <w:ind w:right="62"/>
              <w:jc w:val="center"/>
              <w:rPr>
                <w:sz w:val="22"/>
                <w:szCs w:val="22"/>
              </w:rPr>
            </w:pPr>
            <w:r w:rsidRPr="00CF7711">
              <w:rPr>
                <w:sz w:val="22"/>
                <w:szCs w:val="22"/>
              </w:rPr>
              <w:t xml:space="preserve">4 </w:t>
            </w:r>
          </w:p>
        </w:tc>
        <w:tc>
          <w:tcPr>
            <w:tcW w:w="607"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51676EF8" w14:textId="77777777" w:rsidR="00657321" w:rsidRPr="00CF7711" w:rsidRDefault="00657321" w:rsidP="0009720A">
            <w:pPr>
              <w:spacing w:line="259" w:lineRule="auto"/>
              <w:ind w:right="63"/>
              <w:jc w:val="center"/>
              <w:rPr>
                <w:sz w:val="22"/>
                <w:szCs w:val="22"/>
              </w:rPr>
            </w:pPr>
            <w:r w:rsidRPr="00CF7711">
              <w:rPr>
                <w:sz w:val="22"/>
                <w:szCs w:val="22"/>
              </w:rPr>
              <w:t xml:space="preserve">5 </w:t>
            </w:r>
          </w:p>
        </w:tc>
      </w:tr>
      <w:tr w:rsidR="00657321" w:rsidRPr="00CF7711" w14:paraId="5BFC2F15" w14:textId="77777777" w:rsidTr="0009720A">
        <w:trPr>
          <w:trHeight w:val="3408"/>
        </w:trPr>
        <w:tc>
          <w:tcPr>
            <w:tcW w:w="1887" w:type="pct"/>
            <w:vMerge w:val="restart"/>
            <w:tcBorders>
              <w:top w:val="single" w:sz="4" w:space="0" w:color="000000"/>
              <w:left w:val="single" w:sz="4" w:space="0" w:color="000000"/>
              <w:bottom w:val="single" w:sz="4" w:space="0" w:color="000000"/>
              <w:right w:val="single" w:sz="4" w:space="0" w:color="000000"/>
            </w:tcBorders>
          </w:tcPr>
          <w:p w14:paraId="4075A04A" w14:textId="77777777" w:rsidR="00657321" w:rsidRPr="00CF7711" w:rsidRDefault="00657321" w:rsidP="0009720A">
            <w:pPr>
              <w:spacing w:after="19" w:line="259" w:lineRule="auto"/>
              <w:rPr>
                <w:sz w:val="22"/>
                <w:szCs w:val="22"/>
              </w:rPr>
            </w:pPr>
            <w:r w:rsidRPr="00CF7711">
              <w:rPr>
                <w:sz w:val="22"/>
                <w:szCs w:val="22"/>
              </w:rPr>
              <w:t xml:space="preserve"> </w:t>
            </w:r>
          </w:p>
          <w:p w14:paraId="7B931BF5" w14:textId="77777777" w:rsidR="00657321" w:rsidRPr="00CF7711" w:rsidRDefault="00657321" w:rsidP="0009720A">
            <w:pPr>
              <w:spacing w:after="16" w:line="259" w:lineRule="auto"/>
              <w:rPr>
                <w:b/>
                <w:sz w:val="22"/>
                <w:szCs w:val="22"/>
              </w:rPr>
            </w:pPr>
            <w:r w:rsidRPr="00CF7711">
              <w:rPr>
                <w:b/>
                <w:sz w:val="22"/>
                <w:szCs w:val="22"/>
                <w:u w:val="single" w:color="000000"/>
              </w:rPr>
              <w:t>B.1.3. Ders kazanımlarının program çıktılarıyla uyumu</w:t>
            </w:r>
            <w:r w:rsidRPr="00CF7711">
              <w:rPr>
                <w:b/>
                <w:sz w:val="22"/>
                <w:szCs w:val="22"/>
              </w:rPr>
              <w:t xml:space="preserve"> </w:t>
            </w:r>
          </w:p>
          <w:p w14:paraId="55A4877B" w14:textId="77777777" w:rsidR="00657321" w:rsidRPr="00CF7711" w:rsidRDefault="00657321" w:rsidP="0009720A">
            <w:pPr>
              <w:spacing w:after="19" w:line="259" w:lineRule="auto"/>
              <w:rPr>
                <w:sz w:val="22"/>
                <w:szCs w:val="22"/>
              </w:rPr>
            </w:pPr>
            <w:r w:rsidRPr="00CF7711">
              <w:rPr>
                <w:sz w:val="22"/>
                <w:szCs w:val="22"/>
              </w:rPr>
              <w:t xml:space="preserve"> </w:t>
            </w:r>
          </w:p>
          <w:p w14:paraId="23EE4EBB" w14:textId="77777777" w:rsidR="00657321" w:rsidRPr="00CF7711" w:rsidRDefault="00657321" w:rsidP="0009720A">
            <w:pPr>
              <w:spacing w:after="1" w:line="275" w:lineRule="auto"/>
              <w:ind w:right="62"/>
              <w:rPr>
                <w:sz w:val="22"/>
                <w:szCs w:val="22"/>
              </w:rPr>
            </w:pPr>
            <w:r w:rsidRPr="00CF7711">
              <w:rPr>
                <w:sz w:val="22"/>
                <w:szCs w:val="22"/>
              </w:rPr>
              <w:t xml:space="preserve">Derslerin öğrenme kazanımları (karma ve uzaktan eğitim de </w:t>
            </w:r>
            <w:proofErr w:type="gramStart"/>
            <w:r w:rsidRPr="00CF7711">
              <w:rPr>
                <w:sz w:val="22"/>
                <w:szCs w:val="22"/>
              </w:rPr>
              <w:t>dahil</w:t>
            </w:r>
            <w:proofErr w:type="gramEnd"/>
            <w:r w:rsidRPr="00CF7711">
              <w:rPr>
                <w:sz w:val="22"/>
                <w:szCs w:val="22"/>
              </w:rPr>
              <w:t xml:space="preserve">) tanımlanmış ve program çıktıları ile ders kazanımları eşleştirmesi oluşturulmuştur. Kazanımların ifade şekli öngörülen bilişsel, </w:t>
            </w:r>
            <w:proofErr w:type="spellStart"/>
            <w:r w:rsidRPr="00CF7711">
              <w:rPr>
                <w:sz w:val="22"/>
                <w:szCs w:val="22"/>
              </w:rPr>
              <w:t>duyuşsal</w:t>
            </w:r>
            <w:proofErr w:type="spellEnd"/>
            <w:r w:rsidRPr="00CF7711">
              <w:rPr>
                <w:sz w:val="22"/>
                <w:szCs w:val="22"/>
              </w:rPr>
              <w:t xml:space="preserve"> ve </w:t>
            </w:r>
            <w:proofErr w:type="spellStart"/>
            <w:r w:rsidRPr="00CF7711">
              <w:rPr>
                <w:sz w:val="22"/>
                <w:szCs w:val="22"/>
              </w:rPr>
              <w:t>devinimsel</w:t>
            </w:r>
            <w:proofErr w:type="spellEnd"/>
            <w:r w:rsidRPr="00CF7711">
              <w:rPr>
                <w:sz w:val="22"/>
                <w:szCs w:val="22"/>
              </w:rPr>
              <w:t xml:space="preserve"> seviyeyi açıkça belirtmektedir.  </w:t>
            </w:r>
          </w:p>
          <w:p w14:paraId="084F15A2" w14:textId="77777777" w:rsidR="00657321" w:rsidRPr="00CF7711" w:rsidRDefault="00657321" w:rsidP="0009720A">
            <w:pPr>
              <w:spacing w:line="259" w:lineRule="auto"/>
              <w:rPr>
                <w:sz w:val="22"/>
                <w:szCs w:val="22"/>
              </w:rPr>
            </w:pPr>
            <w:r w:rsidRPr="00CF7711">
              <w:rPr>
                <w:sz w:val="22"/>
                <w:szCs w:val="22"/>
              </w:rPr>
              <w:t xml:space="preserve">Ders öğrenme kazanımlarının gerçekleştiğinin nasıl izleneceğine dair planlama yapılmıştır, özellikle alana özgü olmayan (genel) kazanımların irdelenme yöntem ve süreci ayrıntılı belirtilmektedir.  </w:t>
            </w:r>
          </w:p>
        </w:tc>
        <w:tc>
          <w:tcPr>
            <w:tcW w:w="636" w:type="pct"/>
            <w:tcBorders>
              <w:top w:val="single" w:sz="4" w:space="0" w:color="000000"/>
              <w:left w:val="single" w:sz="4" w:space="0" w:color="000000"/>
              <w:bottom w:val="single" w:sz="4" w:space="0" w:color="000000"/>
              <w:right w:val="single" w:sz="4" w:space="0" w:color="000000"/>
            </w:tcBorders>
            <w:shd w:val="clear" w:color="auto" w:fill="E6F2FA"/>
          </w:tcPr>
          <w:p w14:paraId="5CFD9615" w14:textId="77777777" w:rsidR="00657321" w:rsidRPr="00CF7711" w:rsidRDefault="00657321" w:rsidP="0009720A">
            <w:pPr>
              <w:spacing w:after="1" w:line="275" w:lineRule="auto"/>
              <w:ind w:left="1"/>
              <w:rPr>
                <w:sz w:val="22"/>
                <w:szCs w:val="22"/>
              </w:rPr>
            </w:pPr>
            <w:r w:rsidRPr="00CF7711">
              <w:rPr>
                <w:sz w:val="22"/>
                <w:szCs w:val="22"/>
              </w:rPr>
              <w:t>Ders kazanımları program çıktıları ile eşleştirilmemiştir.</w:t>
            </w:r>
            <w:r w:rsidRPr="00CF7711">
              <w:rPr>
                <w:i/>
                <w:sz w:val="22"/>
                <w:szCs w:val="22"/>
              </w:rPr>
              <w:t xml:space="preserve"> </w:t>
            </w:r>
          </w:p>
          <w:p w14:paraId="0773803E" w14:textId="77777777" w:rsidR="00657321" w:rsidRPr="00CF7711" w:rsidRDefault="00657321" w:rsidP="0009720A">
            <w:pPr>
              <w:spacing w:line="259" w:lineRule="auto"/>
              <w:ind w:left="1"/>
              <w:rPr>
                <w:sz w:val="22"/>
                <w:szCs w:val="22"/>
              </w:rPr>
            </w:pPr>
            <w:r w:rsidRPr="00CF7711">
              <w:rPr>
                <w:sz w:val="22"/>
                <w:szCs w:val="22"/>
              </w:rPr>
              <w:t xml:space="preserve"> </w:t>
            </w:r>
          </w:p>
        </w:tc>
        <w:tc>
          <w:tcPr>
            <w:tcW w:w="604" w:type="pct"/>
            <w:tcBorders>
              <w:top w:val="single" w:sz="4" w:space="0" w:color="000000"/>
              <w:left w:val="single" w:sz="4" w:space="0" w:color="000000"/>
              <w:bottom w:val="single" w:sz="4" w:space="0" w:color="000000"/>
              <w:right w:val="single" w:sz="4" w:space="0" w:color="000000"/>
            </w:tcBorders>
            <w:shd w:val="clear" w:color="auto" w:fill="D2E8F6"/>
          </w:tcPr>
          <w:p w14:paraId="750B917A" w14:textId="77777777" w:rsidR="00657321" w:rsidRPr="00CF7711" w:rsidRDefault="00657321" w:rsidP="0009720A">
            <w:pPr>
              <w:spacing w:after="1" w:line="275" w:lineRule="auto"/>
              <w:ind w:left="1" w:right="58"/>
              <w:rPr>
                <w:sz w:val="22"/>
                <w:szCs w:val="22"/>
              </w:rPr>
            </w:pPr>
            <w:r w:rsidRPr="00CF7711">
              <w:rPr>
                <w:sz w:val="22"/>
                <w:szCs w:val="22"/>
              </w:rPr>
              <w:t xml:space="preserve">Ders kazanımlarının oluşturulması ve program çıktılarıyla uyumlu hale getirilmesine ilişkin ilke, yöntem ve sınıflamaları içeren tanımlı süreçler bulunmaktadır.  </w:t>
            </w:r>
          </w:p>
          <w:p w14:paraId="57D8F60C" w14:textId="77777777" w:rsidR="00657321" w:rsidRPr="00CF7711" w:rsidRDefault="00657321" w:rsidP="0009720A">
            <w:pPr>
              <w:spacing w:line="259" w:lineRule="auto"/>
              <w:ind w:left="1"/>
              <w:rPr>
                <w:sz w:val="22"/>
                <w:szCs w:val="22"/>
              </w:rPr>
            </w:pPr>
            <w:r w:rsidRPr="00CF7711">
              <w:rPr>
                <w:sz w:val="22"/>
                <w:szCs w:val="22"/>
              </w:rPr>
              <w:t xml:space="preserve"> </w:t>
            </w:r>
          </w:p>
        </w:tc>
        <w:tc>
          <w:tcPr>
            <w:tcW w:w="652" w:type="pct"/>
            <w:tcBorders>
              <w:top w:val="single" w:sz="4" w:space="0" w:color="000000"/>
              <w:left w:val="single" w:sz="4" w:space="0" w:color="000000"/>
              <w:bottom w:val="single" w:sz="4" w:space="0" w:color="000000"/>
              <w:right w:val="single" w:sz="4" w:space="0" w:color="000000"/>
            </w:tcBorders>
            <w:shd w:val="clear" w:color="auto" w:fill="B9DCF1"/>
          </w:tcPr>
          <w:p w14:paraId="39640699" w14:textId="77777777" w:rsidR="00657321" w:rsidRPr="00CF7711" w:rsidRDefault="00657321" w:rsidP="0009720A">
            <w:pPr>
              <w:spacing w:after="1" w:line="275" w:lineRule="auto"/>
              <w:ind w:left="1" w:right="215"/>
              <w:rPr>
                <w:sz w:val="22"/>
                <w:szCs w:val="22"/>
              </w:rPr>
            </w:pPr>
            <w:r w:rsidRPr="00CF7711">
              <w:rPr>
                <w:sz w:val="22"/>
                <w:szCs w:val="22"/>
              </w:rPr>
              <w:t xml:space="preserve">Ders kazanımları programların genelinde program çıktılarıyla uyumlandırılmıştır ve ders bilgi paketleri ile paylaşılmaktadır. </w:t>
            </w:r>
          </w:p>
        </w:tc>
        <w:tc>
          <w:tcPr>
            <w:tcW w:w="614" w:type="pct"/>
            <w:tcBorders>
              <w:top w:val="single" w:sz="4" w:space="0" w:color="000000"/>
              <w:left w:val="single" w:sz="4" w:space="0" w:color="000000"/>
              <w:bottom w:val="single" w:sz="4" w:space="0" w:color="000000"/>
              <w:right w:val="single" w:sz="4" w:space="0" w:color="000000"/>
            </w:tcBorders>
            <w:shd w:val="clear" w:color="auto" w:fill="8CC7EC"/>
          </w:tcPr>
          <w:p w14:paraId="4D5DE60F" w14:textId="77777777" w:rsidR="00657321" w:rsidRPr="00CF7711" w:rsidRDefault="00657321" w:rsidP="0009720A">
            <w:pPr>
              <w:spacing w:line="259" w:lineRule="auto"/>
              <w:ind w:left="1"/>
              <w:rPr>
                <w:sz w:val="22"/>
                <w:szCs w:val="22"/>
              </w:rPr>
            </w:pPr>
            <w:r w:rsidRPr="00CF7711">
              <w:rPr>
                <w:sz w:val="22"/>
                <w:szCs w:val="22"/>
              </w:rPr>
              <w:t xml:space="preserve">Ders kazanımlarının program çıktılarıyla uyumu izlenmekte ve iyileştirilmektedir.  </w:t>
            </w:r>
          </w:p>
        </w:tc>
        <w:tc>
          <w:tcPr>
            <w:tcW w:w="607" w:type="pct"/>
            <w:tcBorders>
              <w:top w:val="single" w:sz="4" w:space="0" w:color="000000"/>
              <w:left w:val="single" w:sz="4" w:space="0" w:color="000000"/>
              <w:bottom w:val="single" w:sz="4" w:space="0" w:color="000000"/>
              <w:right w:val="single" w:sz="4" w:space="0" w:color="000000"/>
            </w:tcBorders>
            <w:shd w:val="clear" w:color="auto" w:fill="5DB1E5"/>
          </w:tcPr>
          <w:p w14:paraId="264FBC6B" w14:textId="77777777" w:rsidR="00657321" w:rsidRPr="00CF7711" w:rsidRDefault="00657321" w:rsidP="0009720A">
            <w:pPr>
              <w:spacing w:line="259" w:lineRule="auto"/>
              <w:ind w:left="1"/>
              <w:rPr>
                <w:sz w:val="22"/>
                <w:szCs w:val="22"/>
              </w:rPr>
            </w:pPr>
            <w:r w:rsidRPr="00CF7711">
              <w:rPr>
                <w:sz w:val="22"/>
                <w:szCs w:val="22"/>
              </w:rPr>
              <w:t xml:space="preserve">İçselleştirilmiş, sistematik, sürdürülebilir ve örnek gösterilebilir uygulamalar bulunmaktadır. </w:t>
            </w:r>
          </w:p>
        </w:tc>
      </w:tr>
      <w:tr w:rsidR="00657321" w:rsidRPr="00CF7711" w14:paraId="60F0B7B0" w14:textId="77777777" w:rsidTr="0009720A">
        <w:trPr>
          <w:trHeight w:val="3210"/>
        </w:trPr>
        <w:tc>
          <w:tcPr>
            <w:tcW w:w="1887" w:type="pct"/>
            <w:vMerge/>
            <w:tcBorders>
              <w:top w:val="nil"/>
              <w:left w:val="single" w:sz="4" w:space="0" w:color="000000"/>
              <w:bottom w:val="single" w:sz="4" w:space="0" w:color="000000"/>
              <w:right w:val="single" w:sz="4" w:space="0" w:color="000000"/>
            </w:tcBorders>
          </w:tcPr>
          <w:p w14:paraId="74A72D24" w14:textId="77777777" w:rsidR="00657321" w:rsidRPr="00CF7711" w:rsidRDefault="00657321" w:rsidP="0009720A">
            <w:pPr>
              <w:spacing w:after="160" w:line="259" w:lineRule="auto"/>
              <w:rPr>
                <w:sz w:val="22"/>
                <w:szCs w:val="22"/>
              </w:rPr>
            </w:pPr>
          </w:p>
        </w:tc>
        <w:tc>
          <w:tcPr>
            <w:tcW w:w="3113" w:type="pct"/>
            <w:gridSpan w:val="5"/>
            <w:tcBorders>
              <w:top w:val="single" w:sz="4" w:space="0" w:color="000000"/>
              <w:left w:val="single" w:sz="4" w:space="0" w:color="000000"/>
              <w:bottom w:val="single" w:sz="4" w:space="0" w:color="000000"/>
              <w:right w:val="single" w:sz="4" w:space="0" w:color="000000"/>
            </w:tcBorders>
            <w:shd w:val="clear" w:color="auto" w:fill="A5D2ED"/>
          </w:tcPr>
          <w:p w14:paraId="4C7BA93A" w14:textId="77777777" w:rsidR="00657321" w:rsidRPr="00CF7711" w:rsidRDefault="00657321" w:rsidP="0009720A">
            <w:pPr>
              <w:spacing w:after="16" w:line="259" w:lineRule="auto"/>
              <w:ind w:left="119"/>
              <w:rPr>
                <w:sz w:val="22"/>
                <w:szCs w:val="22"/>
              </w:rPr>
            </w:pPr>
            <w:r w:rsidRPr="00CF7711">
              <w:rPr>
                <w:sz w:val="22"/>
                <w:szCs w:val="22"/>
              </w:rPr>
              <w:t xml:space="preserve"> </w:t>
            </w:r>
          </w:p>
          <w:p w14:paraId="3F17E652" w14:textId="77777777" w:rsidR="00657321" w:rsidRPr="00CF7711" w:rsidRDefault="00657321" w:rsidP="0009720A">
            <w:pPr>
              <w:spacing w:after="45" w:line="259" w:lineRule="auto"/>
              <w:ind w:left="119"/>
              <w:rPr>
                <w:sz w:val="22"/>
                <w:szCs w:val="22"/>
              </w:rPr>
            </w:pPr>
            <w:r w:rsidRPr="00CF7711">
              <w:rPr>
                <w:b/>
                <w:i/>
                <w:sz w:val="22"/>
                <w:szCs w:val="22"/>
              </w:rPr>
              <w:t xml:space="preserve">Örnek Kanıtlar </w:t>
            </w:r>
          </w:p>
          <w:p w14:paraId="12EB9FE0" w14:textId="77777777" w:rsidR="00657321" w:rsidRPr="00CF7711" w:rsidRDefault="00657321" w:rsidP="006C0B07">
            <w:pPr>
              <w:numPr>
                <w:ilvl w:val="0"/>
                <w:numId w:val="25"/>
              </w:numPr>
              <w:spacing w:after="20" w:line="259" w:lineRule="auto"/>
              <w:ind w:hanging="360"/>
              <w:rPr>
                <w:sz w:val="22"/>
                <w:szCs w:val="22"/>
              </w:rPr>
            </w:pPr>
            <w:r w:rsidRPr="00CF7711">
              <w:rPr>
                <w:i/>
                <w:sz w:val="22"/>
                <w:szCs w:val="22"/>
              </w:rPr>
              <w:t xml:space="preserve">Program çıktıları ve ders kazanımlarının ilişkilendirilmesi </w:t>
            </w:r>
          </w:p>
          <w:p w14:paraId="7460FDCF" w14:textId="77777777" w:rsidR="00657321" w:rsidRPr="00CF7711" w:rsidRDefault="00657321" w:rsidP="006C0B07">
            <w:pPr>
              <w:numPr>
                <w:ilvl w:val="0"/>
                <w:numId w:val="25"/>
              </w:numPr>
              <w:spacing w:after="29" w:line="274" w:lineRule="auto"/>
              <w:ind w:hanging="360"/>
              <w:rPr>
                <w:sz w:val="22"/>
                <w:szCs w:val="22"/>
              </w:rPr>
            </w:pPr>
            <w:r w:rsidRPr="00CF7711">
              <w:rPr>
                <w:i/>
                <w:sz w:val="22"/>
                <w:szCs w:val="22"/>
              </w:rPr>
              <w:t xml:space="preserve">Program dışından alınan derslerin (örgün veya uzaktan) program çıktılarıyla uyumunu gösteren kanıtlar </w:t>
            </w:r>
          </w:p>
          <w:p w14:paraId="47F5D932" w14:textId="77777777" w:rsidR="00657321" w:rsidRPr="00CF7711" w:rsidRDefault="00657321" w:rsidP="006C0B07">
            <w:pPr>
              <w:numPr>
                <w:ilvl w:val="0"/>
                <w:numId w:val="25"/>
              </w:numPr>
              <w:spacing w:after="2" w:line="259" w:lineRule="auto"/>
              <w:ind w:hanging="360"/>
              <w:rPr>
                <w:sz w:val="22"/>
                <w:szCs w:val="22"/>
              </w:rPr>
            </w:pPr>
            <w:r w:rsidRPr="00CF7711">
              <w:rPr>
                <w:i/>
                <w:sz w:val="22"/>
                <w:szCs w:val="22"/>
              </w:rPr>
              <w:t xml:space="preserve">Ders kazanımların program çıktılarıyla uyumunun izlenmesine ve iyileştirilmesine ilişkin kanıtlar </w:t>
            </w:r>
          </w:p>
          <w:p w14:paraId="3D9A3BB1" w14:textId="77777777" w:rsidR="00657321" w:rsidRPr="00CF7711" w:rsidRDefault="00657321" w:rsidP="006C0B07">
            <w:pPr>
              <w:numPr>
                <w:ilvl w:val="0"/>
                <w:numId w:val="25"/>
              </w:numPr>
              <w:spacing w:line="259" w:lineRule="auto"/>
              <w:ind w:hanging="360"/>
              <w:rPr>
                <w:sz w:val="22"/>
                <w:szCs w:val="22"/>
              </w:rPr>
            </w:pPr>
            <w:r w:rsidRPr="00CF7711">
              <w:rPr>
                <w:i/>
                <w:sz w:val="22"/>
                <w:szCs w:val="22"/>
              </w:rPr>
              <w:t xml:space="preserve">Standart uygulamalar ve mevzuatın yanı sıra; birimin ihtiyaçları doğrultusunda geliştirdiği özgün yaklaşım ve uygulamalarına ilişkin kanıtlar </w:t>
            </w:r>
          </w:p>
        </w:tc>
      </w:tr>
    </w:tbl>
    <w:p w14:paraId="0DC3B23B" w14:textId="77777777" w:rsidR="00657321" w:rsidRPr="00CF7711" w:rsidRDefault="00657321" w:rsidP="00657321">
      <w:pPr>
        <w:spacing w:line="259" w:lineRule="auto"/>
        <w:rPr>
          <w:sz w:val="22"/>
          <w:szCs w:val="22"/>
        </w:rPr>
      </w:pPr>
      <w:r w:rsidRPr="00CF7711">
        <w:rPr>
          <w:sz w:val="22"/>
          <w:szCs w:val="22"/>
        </w:rPr>
        <w:t xml:space="preserve"> </w:t>
      </w:r>
    </w:p>
    <w:p w14:paraId="27994C5D" w14:textId="77777777" w:rsidR="00657321" w:rsidRPr="00CF7711" w:rsidRDefault="00657321" w:rsidP="00657321">
      <w:pPr>
        <w:spacing w:after="160" w:line="259" w:lineRule="auto"/>
        <w:rPr>
          <w:sz w:val="22"/>
          <w:szCs w:val="22"/>
        </w:rPr>
      </w:pPr>
      <w:r w:rsidRPr="00CF7711">
        <w:rPr>
          <w:sz w:val="22"/>
          <w:szCs w:val="22"/>
        </w:rPr>
        <w:br w:type="page"/>
      </w:r>
    </w:p>
    <w:tbl>
      <w:tblPr>
        <w:tblStyle w:val="TableGrid"/>
        <w:tblW w:w="5000" w:type="pct"/>
        <w:tblInd w:w="0" w:type="dxa"/>
        <w:tblCellMar>
          <w:top w:w="43" w:type="dxa"/>
          <w:left w:w="107" w:type="dxa"/>
          <w:bottom w:w="1" w:type="dxa"/>
          <w:right w:w="57" w:type="dxa"/>
        </w:tblCellMar>
        <w:tblLook w:val="04A0" w:firstRow="1" w:lastRow="0" w:firstColumn="1" w:lastColumn="0" w:noHBand="0" w:noVBand="1"/>
      </w:tblPr>
      <w:tblGrid>
        <w:gridCol w:w="5675"/>
        <w:gridCol w:w="1961"/>
        <w:gridCol w:w="2099"/>
        <w:gridCol w:w="1694"/>
        <w:gridCol w:w="2053"/>
        <w:gridCol w:w="1863"/>
      </w:tblGrid>
      <w:tr w:rsidR="00657321" w:rsidRPr="00CF7711" w14:paraId="5DDA5B9E" w14:textId="77777777" w:rsidTr="0009720A">
        <w:trPr>
          <w:trHeight w:val="402"/>
        </w:trPr>
        <w:tc>
          <w:tcPr>
            <w:tcW w:w="1849" w:type="pct"/>
            <w:tcBorders>
              <w:top w:val="single" w:sz="4" w:space="0" w:color="000000"/>
              <w:left w:val="single" w:sz="4" w:space="0" w:color="000000"/>
              <w:bottom w:val="single" w:sz="4" w:space="0" w:color="000000"/>
              <w:right w:val="nil"/>
            </w:tcBorders>
            <w:shd w:val="clear" w:color="auto" w:fill="A5D2ED"/>
            <w:vAlign w:val="center"/>
          </w:tcPr>
          <w:p w14:paraId="3F1357D6" w14:textId="77777777" w:rsidR="00657321" w:rsidRPr="00CF7711" w:rsidRDefault="00657321" w:rsidP="0009720A">
            <w:pPr>
              <w:spacing w:line="259" w:lineRule="auto"/>
              <w:ind w:left="233"/>
              <w:rPr>
                <w:sz w:val="22"/>
                <w:szCs w:val="22"/>
              </w:rPr>
            </w:pPr>
            <w:r w:rsidRPr="00CF7711">
              <w:rPr>
                <w:color w:val="4472C4"/>
                <w:sz w:val="22"/>
                <w:szCs w:val="22"/>
              </w:rPr>
              <w:lastRenderedPageBreak/>
              <w:t xml:space="preserve"> </w:t>
            </w:r>
            <w:r w:rsidRPr="00CF7711">
              <w:rPr>
                <w:color w:val="4472C4"/>
                <w:sz w:val="22"/>
                <w:szCs w:val="22"/>
              </w:rPr>
              <w:tab/>
              <w:t xml:space="preserve"> </w:t>
            </w:r>
          </w:p>
        </w:tc>
        <w:tc>
          <w:tcPr>
            <w:tcW w:w="3151" w:type="pct"/>
            <w:gridSpan w:val="5"/>
            <w:tcBorders>
              <w:top w:val="single" w:sz="4" w:space="0" w:color="000000"/>
              <w:left w:val="nil"/>
              <w:bottom w:val="single" w:sz="4" w:space="0" w:color="000000"/>
              <w:right w:val="single" w:sz="4" w:space="0" w:color="000000"/>
            </w:tcBorders>
            <w:shd w:val="clear" w:color="auto" w:fill="A5D2ED"/>
            <w:vAlign w:val="center"/>
          </w:tcPr>
          <w:p w14:paraId="641D9497" w14:textId="77777777" w:rsidR="00657321" w:rsidRPr="00CF7711" w:rsidRDefault="00657321" w:rsidP="0009720A">
            <w:pPr>
              <w:tabs>
                <w:tab w:val="center" w:pos="3676"/>
                <w:tab w:val="right" w:pos="9968"/>
              </w:tabs>
              <w:spacing w:line="259" w:lineRule="auto"/>
              <w:jc w:val="right"/>
              <w:rPr>
                <w:sz w:val="22"/>
                <w:szCs w:val="22"/>
              </w:rPr>
            </w:pPr>
            <w:r w:rsidRPr="00CF7711">
              <w:rPr>
                <w:b/>
                <w:color w:val="1F3864"/>
                <w:sz w:val="22"/>
                <w:szCs w:val="22"/>
              </w:rPr>
              <w:t>B.EĞİTİM ve ÖĞRETİM</w:t>
            </w:r>
          </w:p>
        </w:tc>
      </w:tr>
      <w:tr w:rsidR="00657321" w:rsidRPr="00CF7711" w14:paraId="2A327359" w14:textId="77777777" w:rsidTr="0009720A">
        <w:trPr>
          <w:trHeight w:val="581"/>
        </w:trPr>
        <w:tc>
          <w:tcPr>
            <w:tcW w:w="1849" w:type="pct"/>
            <w:tcBorders>
              <w:top w:val="single" w:sz="4" w:space="0" w:color="000000"/>
              <w:left w:val="single" w:sz="4" w:space="0" w:color="000000"/>
              <w:bottom w:val="single" w:sz="4" w:space="0" w:color="000000"/>
              <w:right w:val="nil"/>
            </w:tcBorders>
            <w:shd w:val="clear" w:color="auto" w:fill="A5D2ED"/>
            <w:vAlign w:val="center"/>
          </w:tcPr>
          <w:p w14:paraId="1CF9926B" w14:textId="77777777" w:rsidR="00657321" w:rsidRPr="00CF7711" w:rsidRDefault="00657321" w:rsidP="0009720A">
            <w:pPr>
              <w:spacing w:line="259" w:lineRule="auto"/>
              <w:rPr>
                <w:sz w:val="22"/>
                <w:szCs w:val="22"/>
              </w:rPr>
            </w:pPr>
            <w:r w:rsidRPr="00CF7711">
              <w:rPr>
                <w:b/>
                <w:sz w:val="22"/>
                <w:szCs w:val="22"/>
              </w:rPr>
              <w:t xml:space="preserve">B.1.  Program Tasarımı, Değerlendirmesi ve Güncellenmesi </w:t>
            </w:r>
          </w:p>
        </w:tc>
        <w:tc>
          <w:tcPr>
            <w:tcW w:w="3151" w:type="pct"/>
            <w:gridSpan w:val="5"/>
            <w:tcBorders>
              <w:top w:val="single" w:sz="4" w:space="0" w:color="000000"/>
              <w:left w:val="nil"/>
              <w:bottom w:val="single" w:sz="4" w:space="0" w:color="000000"/>
              <w:right w:val="single" w:sz="4" w:space="0" w:color="000000"/>
            </w:tcBorders>
            <w:shd w:val="clear" w:color="auto" w:fill="A5D2ED"/>
            <w:vAlign w:val="center"/>
          </w:tcPr>
          <w:p w14:paraId="2D72DA6E" w14:textId="77777777" w:rsidR="00657321" w:rsidRPr="00CF7711" w:rsidRDefault="00657321" w:rsidP="0009720A">
            <w:pPr>
              <w:spacing w:line="259" w:lineRule="auto"/>
              <w:ind w:left="3676"/>
              <w:rPr>
                <w:sz w:val="22"/>
                <w:szCs w:val="22"/>
              </w:rPr>
            </w:pPr>
          </w:p>
        </w:tc>
      </w:tr>
      <w:tr w:rsidR="00657321" w:rsidRPr="00CF7711" w14:paraId="1B183C29" w14:textId="77777777" w:rsidTr="0009720A">
        <w:trPr>
          <w:trHeight w:val="292"/>
        </w:trPr>
        <w:tc>
          <w:tcPr>
            <w:tcW w:w="1849"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6C7FD873" w14:textId="77777777" w:rsidR="00657321" w:rsidRPr="00CF7711" w:rsidRDefault="00657321" w:rsidP="0009720A">
            <w:pPr>
              <w:spacing w:line="259" w:lineRule="auto"/>
              <w:rPr>
                <w:sz w:val="22"/>
                <w:szCs w:val="22"/>
              </w:rPr>
            </w:pPr>
            <w:r w:rsidRPr="00CF7711">
              <w:rPr>
                <w:b/>
                <w:sz w:val="22"/>
                <w:szCs w:val="22"/>
              </w:rPr>
              <w:t xml:space="preserve"> </w:t>
            </w:r>
            <w:r w:rsidRPr="00CF7711">
              <w:rPr>
                <w:b/>
                <w:sz w:val="22"/>
                <w:szCs w:val="22"/>
              </w:rPr>
              <w:tab/>
            </w:r>
            <w:r w:rsidRPr="00CF7711">
              <w:rPr>
                <w:sz w:val="22"/>
                <w:szCs w:val="22"/>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7F9F99AD" w14:textId="77777777" w:rsidR="00657321" w:rsidRPr="00CF7711" w:rsidRDefault="00657321" w:rsidP="0009720A">
            <w:pPr>
              <w:spacing w:line="259" w:lineRule="auto"/>
              <w:ind w:right="48"/>
              <w:jc w:val="center"/>
              <w:rPr>
                <w:sz w:val="22"/>
                <w:szCs w:val="22"/>
              </w:rPr>
            </w:pPr>
            <w:r w:rsidRPr="00CF7711">
              <w:rPr>
                <w:sz w:val="22"/>
                <w:szCs w:val="22"/>
              </w:rPr>
              <w:t xml:space="preserve">1 </w:t>
            </w:r>
          </w:p>
        </w:tc>
        <w:tc>
          <w:tcPr>
            <w:tcW w:w="684"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28D78340" w14:textId="77777777" w:rsidR="00657321" w:rsidRPr="00CF7711" w:rsidRDefault="00657321" w:rsidP="0009720A">
            <w:pPr>
              <w:spacing w:line="259" w:lineRule="auto"/>
              <w:ind w:right="48"/>
              <w:jc w:val="center"/>
              <w:rPr>
                <w:sz w:val="22"/>
                <w:szCs w:val="22"/>
              </w:rPr>
            </w:pPr>
            <w:r w:rsidRPr="00CF7711">
              <w:rPr>
                <w:sz w:val="22"/>
                <w:szCs w:val="22"/>
              </w:rPr>
              <w:t xml:space="preserve">2 </w:t>
            </w:r>
          </w:p>
        </w:tc>
        <w:tc>
          <w:tcPr>
            <w:tcW w:w="552"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6ED2FC66" w14:textId="77777777" w:rsidR="00657321" w:rsidRPr="00CF7711" w:rsidRDefault="00657321" w:rsidP="0009720A">
            <w:pPr>
              <w:spacing w:line="259" w:lineRule="auto"/>
              <w:ind w:right="52"/>
              <w:jc w:val="center"/>
              <w:rPr>
                <w:sz w:val="22"/>
                <w:szCs w:val="22"/>
              </w:rPr>
            </w:pPr>
            <w:r w:rsidRPr="00CF7711">
              <w:rPr>
                <w:sz w:val="22"/>
                <w:szCs w:val="22"/>
              </w:rPr>
              <w:t xml:space="preserve">3 </w:t>
            </w:r>
          </w:p>
        </w:tc>
        <w:tc>
          <w:tcPr>
            <w:tcW w:w="669"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2F29C034" w14:textId="77777777" w:rsidR="00657321" w:rsidRPr="00CF7711" w:rsidRDefault="00657321" w:rsidP="0009720A">
            <w:pPr>
              <w:spacing w:line="259" w:lineRule="auto"/>
              <w:ind w:right="52"/>
              <w:jc w:val="center"/>
              <w:rPr>
                <w:sz w:val="22"/>
                <w:szCs w:val="22"/>
              </w:rPr>
            </w:pPr>
            <w:r w:rsidRPr="00CF7711">
              <w:rPr>
                <w:sz w:val="22"/>
                <w:szCs w:val="22"/>
              </w:rPr>
              <w:t xml:space="preserve">4 </w:t>
            </w:r>
          </w:p>
        </w:tc>
        <w:tc>
          <w:tcPr>
            <w:tcW w:w="607"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6FBF5B23" w14:textId="77777777" w:rsidR="00657321" w:rsidRPr="00CF7711" w:rsidRDefault="00657321" w:rsidP="0009720A">
            <w:pPr>
              <w:spacing w:line="259" w:lineRule="auto"/>
              <w:ind w:right="47"/>
              <w:jc w:val="center"/>
              <w:rPr>
                <w:sz w:val="22"/>
                <w:szCs w:val="22"/>
              </w:rPr>
            </w:pPr>
            <w:r w:rsidRPr="00CF7711">
              <w:rPr>
                <w:sz w:val="22"/>
                <w:szCs w:val="22"/>
              </w:rPr>
              <w:t xml:space="preserve">5 </w:t>
            </w:r>
          </w:p>
        </w:tc>
      </w:tr>
      <w:tr w:rsidR="00657321" w:rsidRPr="00CF7711" w14:paraId="68230013" w14:textId="77777777" w:rsidTr="0009720A">
        <w:trPr>
          <w:trHeight w:val="3098"/>
        </w:trPr>
        <w:tc>
          <w:tcPr>
            <w:tcW w:w="1849" w:type="pct"/>
            <w:vMerge w:val="restart"/>
            <w:tcBorders>
              <w:top w:val="single" w:sz="4" w:space="0" w:color="000000"/>
              <w:left w:val="single" w:sz="4" w:space="0" w:color="000000"/>
              <w:bottom w:val="single" w:sz="4" w:space="0" w:color="000000"/>
              <w:right w:val="single" w:sz="4" w:space="0" w:color="000000"/>
            </w:tcBorders>
          </w:tcPr>
          <w:p w14:paraId="0BC8C0D9" w14:textId="77777777" w:rsidR="00657321" w:rsidRPr="00CF7711" w:rsidRDefault="00657321" w:rsidP="0009720A">
            <w:pPr>
              <w:spacing w:after="16" w:line="259" w:lineRule="auto"/>
              <w:rPr>
                <w:sz w:val="22"/>
                <w:szCs w:val="22"/>
              </w:rPr>
            </w:pPr>
            <w:r w:rsidRPr="00CF7711">
              <w:rPr>
                <w:sz w:val="22"/>
                <w:szCs w:val="22"/>
              </w:rPr>
              <w:t xml:space="preserve"> </w:t>
            </w:r>
          </w:p>
          <w:p w14:paraId="2F9AF10B" w14:textId="77777777" w:rsidR="00657321" w:rsidRPr="00CF7711" w:rsidRDefault="00657321" w:rsidP="0009720A">
            <w:pPr>
              <w:spacing w:after="19" w:line="259" w:lineRule="auto"/>
              <w:rPr>
                <w:b/>
                <w:sz w:val="22"/>
                <w:szCs w:val="22"/>
              </w:rPr>
            </w:pPr>
            <w:r w:rsidRPr="00CF7711">
              <w:rPr>
                <w:b/>
                <w:sz w:val="22"/>
                <w:szCs w:val="22"/>
                <w:u w:val="single" w:color="000000"/>
              </w:rPr>
              <w:t>B.1.4. Öğrenci iş yüküne dayalı ders tasarımı</w:t>
            </w:r>
            <w:r w:rsidRPr="00CF7711">
              <w:rPr>
                <w:b/>
                <w:sz w:val="22"/>
                <w:szCs w:val="22"/>
              </w:rPr>
              <w:t xml:space="preserve"> </w:t>
            </w:r>
          </w:p>
          <w:p w14:paraId="661DECEA" w14:textId="77777777" w:rsidR="00657321" w:rsidRPr="00CF7711" w:rsidRDefault="00657321" w:rsidP="0009720A">
            <w:pPr>
              <w:spacing w:after="19" w:line="259" w:lineRule="auto"/>
              <w:rPr>
                <w:sz w:val="22"/>
                <w:szCs w:val="22"/>
              </w:rPr>
            </w:pPr>
            <w:r w:rsidRPr="00CF7711">
              <w:rPr>
                <w:sz w:val="22"/>
                <w:szCs w:val="22"/>
              </w:rPr>
              <w:t xml:space="preserve"> </w:t>
            </w:r>
          </w:p>
          <w:p w14:paraId="2516B682" w14:textId="77777777" w:rsidR="00657321" w:rsidRPr="00CF7711" w:rsidRDefault="00657321" w:rsidP="0009720A">
            <w:pPr>
              <w:spacing w:line="259" w:lineRule="auto"/>
              <w:ind w:right="48"/>
              <w:rPr>
                <w:sz w:val="22"/>
                <w:szCs w:val="22"/>
              </w:rPr>
            </w:pPr>
            <w:r w:rsidRPr="00CF7711">
              <w:rPr>
                <w:sz w:val="22"/>
                <w:szCs w:val="22"/>
              </w:rPr>
              <w:t xml:space="preserve">Tüm derslerin AKTS değeri web sayfası üzerinden paylaşılmakta, öğrenci iş yükü takibi ile doğrulanmaktadır. Staj ve mesleğe ait uygulamalı öğrenme fırsatları mevcuttur ve yeterince öğrenci iş yükü ve kredi çerçevesinde değerlendirilmektedir. Gerçekleşen uygulamanın niteliği irdelenmektedir. Öğrenci iş yüküne dayalı tasarımda uzaktan eğitimle ortaya çıkan çeşitlilikler de göz önünde bulundurulmaktadır. </w:t>
            </w:r>
          </w:p>
        </w:tc>
        <w:tc>
          <w:tcPr>
            <w:tcW w:w="639" w:type="pct"/>
            <w:tcBorders>
              <w:top w:val="single" w:sz="4" w:space="0" w:color="000000"/>
              <w:left w:val="single" w:sz="4" w:space="0" w:color="000000"/>
              <w:bottom w:val="single" w:sz="4" w:space="0" w:color="000000"/>
              <w:right w:val="single" w:sz="4" w:space="0" w:color="000000"/>
            </w:tcBorders>
            <w:shd w:val="clear" w:color="auto" w:fill="E6F2FA"/>
          </w:tcPr>
          <w:p w14:paraId="73646979" w14:textId="77777777" w:rsidR="00657321" w:rsidRPr="00CF7711" w:rsidRDefault="00657321" w:rsidP="0009720A">
            <w:pPr>
              <w:spacing w:line="259" w:lineRule="auto"/>
              <w:ind w:left="1"/>
              <w:rPr>
                <w:sz w:val="22"/>
                <w:szCs w:val="22"/>
              </w:rPr>
            </w:pPr>
            <w:r w:rsidRPr="00CF7711">
              <w:rPr>
                <w:sz w:val="22"/>
                <w:szCs w:val="22"/>
              </w:rPr>
              <w:t xml:space="preserve">Dersler öğrenci iş yüküne dayalı olarak tasarlanmamıştır. </w:t>
            </w:r>
          </w:p>
        </w:tc>
        <w:tc>
          <w:tcPr>
            <w:tcW w:w="684" w:type="pct"/>
            <w:tcBorders>
              <w:top w:val="single" w:sz="4" w:space="0" w:color="000000"/>
              <w:left w:val="single" w:sz="4" w:space="0" w:color="000000"/>
              <w:bottom w:val="single" w:sz="4" w:space="0" w:color="000000"/>
              <w:right w:val="single" w:sz="4" w:space="0" w:color="000000"/>
            </w:tcBorders>
            <w:shd w:val="clear" w:color="auto" w:fill="D2E8F6"/>
          </w:tcPr>
          <w:p w14:paraId="6E2F3566" w14:textId="77777777" w:rsidR="00657321" w:rsidRPr="00CF7711" w:rsidRDefault="00657321" w:rsidP="0009720A">
            <w:pPr>
              <w:spacing w:after="1" w:line="275" w:lineRule="auto"/>
              <w:ind w:left="1"/>
              <w:rPr>
                <w:sz w:val="22"/>
                <w:szCs w:val="22"/>
              </w:rPr>
            </w:pPr>
            <w:r w:rsidRPr="00CF7711">
              <w:rPr>
                <w:sz w:val="22"/>
                <w:szCs w:val="22"/>
              </w:rPr>
              <w:t xml:space="preserve">Öğrenci iş yükünün nasıl hesaplanacağına ilişkin staj, mesleki uygulama hareketlilik gibi boyutları içeren ilke ve yöntemlerin yer aldığı tanımlı süreçler* bulunmaktadır. </w:t>
            </w:r>
          </w:p>
          <w:p w14:paraId="2420805E" w14:textId="77777777" w:rsidR="00657321" w:rsidRPr="00CF7711" w:rsidRDefault="00657321" w:rsidP="0009720A">
            <w:pPr>
              <w:spacing w:line="259" w:lineRule="auto"/>
              <w:ind w:left="1"/>
              <w:rPr>
                <w:sz w:val="22"/>
                <w:szCs w:val="22"/>
              </w:rPr>
            </w:pPr>
            <w:r w:rsidRPr="00CF7711">
              <w:rPr>
                <w:sz w:val="22"/>
                <w:szCs w:val="22"/>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B9DCF1"/>
          </w:tcPr>
          <w:p w14:paraId="0DE968CC" w14:textId="77777777" w:rsidR="00657321" w:rsidRPr="00CF7711" w:rsidRDefault="00657321" w:rsidP="0009720A">
            <w:pPr>
              <w:spacing w:line="259" w:lineRule="auto"/>
              <w:ind w:left="1"/>
              <w:rPr>
                <w:sz w:val="22"/>
                <w:szCs w:val="22"/>
              </w:rPr>
            </w:pPr>
            <w:r w:rsidRPr="00CF7711">
              <w:rPr>
                <w:sz w:val="22"/>
                <w:szCs w:val="22"/>
              </w:rPr>
              <w:t xml:space="preserve">Dersler öğrenci iş yüküne uygun olarak tasarlanmış, ilan edilmiş ve uygulamaya konulmuştur. </w:t>
            </w:r>
          </w:p>
        </w:tc>
        <w:tc>
          <w:tcPr>
            <w:tcW w:w="669" w:type="pct"/>
            <w:tcBorders>
              <w:top w:val="single" w:sz="4" w:space="0" w:color="000000"/>
              <w:left w:val="single" w:sz="4" w:space="0" w:color="000000"/>
              <w:bottom w:val="single" w:sz="4" w:space="0" w:color="000000"/>
              <w:right w:val="single" w:sz="4" w:space="0" w:color="000000"/>
            </w:tcBorders>
            <w:shd w:val="clear" w:color="auto" w:fill="8CC7EC"/>
          </w:tcPr>
          <w:p w14:paraId="4E661AFF" w14:textId="77777777" w:rsidR="00657321" w:rsidRPr="00CF7711" w:rsidRDefault="00657321" w:rsidP="0009720A">
            <w:pPr>
              <w:spacing w:line="259" w:lineRule="auto"/>
              <w:ind w:right="47"/>
              <w:rPr>
                <w:sz w:val="22"/>
                <w:szCs w:val="22"/>
              </w:rPr>
            </w:pPr>
            <w:r w:rsidRPr="00CF7711">
              <w:rPr>
                <w:sz w:val="22"/>
                <w:szCs w:val="22"/>
              </w:rPr>
              <w:t xml:space="preserve">Programlarda öğrenci iş yükü izlenmekte ve buna göre ders tasarımı güncellenmektedir.  </w:t>
            </w:r>
          </w:p>
        </w:tc>
        <w:tc>
          <w:tcPr>
            <w:tcW w:w="607" w:type="pct"/>
            <w:tcBorders>
              <w:top w:val="single" w:sz="4" w:space="0" w:color="000000"/>
              <w:left w:val="single" w:sz="4" w:space="0" w:color="000000"/>
              <w:bottom w:val="single" w:sz="4" w:space="0" w:color="000000"/>
              <w:right w:val="single" w:sz="4" w:space="0" w:color="000000"/>
            </w:tcBorders>
            <w:shd w:val="clear" w:color="auto" w:fill="5DB1E5"/>
          </w:tcPr>
          <w:p w14:paraId="3E268E04" w14:textId="77777777" w:rsidR="00657321" w:rsidRPr="00CF7711" w:rsidRDefault="00657321" w:rsidP="0009720A">
            <w:pPr>
              <w:spacing w:line="259" w:lineRule="auto"/>
              <w:ind w:left="1"/>
              <w:rPr>
                <w:sz w:val="22"/>
                <w:szCs w:val="22"/>
              </w:rPr>
            </w:pPr>
            <w:r w:rsidRPr="00CF7711">
              <w:rPr>
                <w:sz w:val="22"/>
                <w:szCs w:val="22"/>
              </w:rPr>
              <w:t xml:space="preserve">İçselleştirilmiş, sistematik, sürdürülebilir ve örnek gösterilebilir uygulamalar bulunmaktadır. </w:t>
            </w:r>
          </w:p>
        </w:tc>
      </w:tr>
      <w:tr w:rsidR="00657321" w:rsidRPr="00CF7711" w14:paraId="66BC4F26" w14:textId="77777777" w:rsidTr="0009720A">
        <w:trPr>
          <w:trHeight w:val="3972"/>
        </w:trPr>
        <w:tc>
          <w:tcPr>
            <w:tcW w:w="1849" w:type="pct"/>
            <w:vMerge/>
            <w:tcBorders>
              <w:top w:val="nil"/>
              <w:left w:val="single" w:sz="4" w:space="0" w:color="000000"/>
              <w:bottom w:val="single" w:sz="4" w:space="0" w:color="000000"/>
              <w:right w:val="single" w:sz="4" w:space="0" w:color="000000"/>
            </w:tcBorders>
          </w:tcPr>
          <w:p w14:paraId="21C6C3D4" w14:textId="77777777" w:rsidR="00657321" w:rsidRPr="00CF7711" w:rsidRDefault="00657321" w:rsidP="0009720A">
            <w:pPr>
              <w:spacing w:after="160" w:line="259" w:lineRule="auto"/>
              <w:rPr>
                <w:sz w:val="22"/>
                <w:szCs w:val="22"/>
              </w:rPr>
            </w:pPr>
          </w:p>
        </w:tc>
        <w:tc>
          <w:tcPr>
            <w:tcW w:w="3151" w:type="pct"/>
            <w:gridSpan w:val="5"/>
            <w:tcBorders>
              <w:top w:val="single" w:sz="4" w:space="0" w:color="000000"/>
              <w:left w:val="single" w:sz="4" w:space="0" w:color="000000"/>
              <w:bottom w:val="single" w:sz="4" w:space="0" w:color="000000"/>
              <w:right w:val="single" w:sz="4" w:space="0" w:color="000000"/>
            </w:tcBorders>
            <w:shd w:val="clear" w:color="auto" w:fill="A5D2ED"/>
          </w:tcPr>
          <w:p w14:paraId="61535735" w14:textId="77777777" w:rsidR="00657321" w:rsidRPr="00CF7711" w:rsidRDefault="00657321" w:rsidP="0009720A">
            <w:pPr>
              <w:spacing w:after="16" w:line="259" w:lineRule="auto"/>
              <w:ind w:left="119"/>
              <w:rPr>
                <w:sz w:val="22"/>
                <w:szCs w:val="22"/>
              </w:rPr>
            </w:pPr>
            <w:r w:rsidRPr="00CF7711">
              <w:rPr>
                <w:i/>
                <w:sz w:val="22"/>
                <w:szCs w:val="22"/>
              </w:rPr>
              <w:t xml:space="preserve"> </w:t>
            </w:r>
          </w:p>
          <w:p w14:paraId="55457920" w14:textId="77777777" w:rsidR="00657321" w:rsidRPr="00CF7711" w:rsidRDefault="00657321" w:rsidP="0009720A">
            <w:pPr>
              <w:spacing w:after="45" w:line="259" w:lineRule="auto"/>
              <w:ind w:left="119"/>
              <w:rPr>
                <w:sz w:val="22"/>
                <w:szCs w:val="22"/>
              </w:rPr>
            </w:pPr>
            <w:r w:rsidRPr="00CF7711">
              <w:rPr>
                <w:b/>
                <w:i/>
                <w:sz w:val="22"/>
                <w:szCs w:val="22"/>
              </w:rPr>
              <w:t xml:space="preserve">Örnek Kanıtlar </w:t>
            </w:r>
          </w:p>
          <w:p w14:paraId="6544978A" w14:textId="77777777" w:rsidR="00657321" w:rsidRPr="00CF7711" w:rsidRDefault="00657321" w:rsidP="006C0B07">
            <w:pPr>
              <w:numPr>
                <w:ilvl w:val="0"/>
                <w:numId w:val="26"/>
              </w:numPr>
              <w:spacing w:line="259" w:lineRule="auto"/>
              <w:ind w:hanging="360"/>
              <w:rPr>
                <w:sz w:val="22"/>
                <w:szCs w:val="22"/>
              </w:rPr>
            </w:pPr>
            <w:r w:rsidRPr="00CF7711">
              <w:rPr>
                <w:i/>
                <w:sz w:val="22"/>
                <w:szCs w:val="22"/>
              </w:rPr>
              <w:t xml:space="preserve">AKTS ders bilgi paketleri* (Uzaktan ve karma eğitim programları </w:t>
            </w:r>
            <w:proofErr w:type="gramStart"/>
            <w:r w:rsidRPr="00CF7711">
              <w:rPr>
                <w:i/>
                <w:sz w:val="22"/>
                <w:szCs w:val="22"/>
              </w:rPr>
              <w:t>dahil</w:t>
            </w:r>
            <w:proofErr w:type="gramEnd"/>
            <w:r w:rsidRPr="00CF7711">
              <w:rPr>
                <w:i/>
                <w:sz w:val="22"/>
                <w:szCs w:val="22"/>
              </w:rPr>
              <w:t xml:space="preserve">) </w:t>
            </w:r>
          </w:p>
          <w:p w14:paraId="13767DF3" w14:textId="77777777" w:rsidR="00657321" w:rsidRPr="00CF7711" w:rsidRDefault="00657321" w:rsidP="006C0B07">
            <w:pPr>
              <w:numPr>
                <w:ilvl w:val="0"/>
                <w:numId w:val="26"/>
              </w:numPr>
              <w:spacing w:after="29" w:line="237" w:lineRule="auto"/>
              <w:ind w:hanging="360"/>
              <w:rPr>
                <w:sz w:val="22"/>
                <w:szCs w:val="22"/>
              </w:rPr>
            </w:pPr>
            <w:r w:rsidRPr="00CF7711">
              <w:rPr>
                <w:i/>
                <w:sz w:val="22"/>
                <w:szCs w:val="22"/>
              </w:rPr>
              <w:t xml:space="preserve">Öğrenci iş yükü kredisinin mesleki uygulamalar, değişim programları, staj ve projeler için tanımlandığını gösteren kanıtlar* </w:t>
            </w:r>
          </w:p>
          <w:p w14:paraId="43CA8D92" w14:textId="77777777" w:rsidR="00657321" w:rsidRPr="00CF7711" w:rsidRDefault="00657321" w:rsidP="006C0B07">
            <w:pPr>
              <w:numPr>
                <w:ilvl w:val="0"/>
                <w:numId w:val="26"/>
              </w:numPr>
              <w:spacing w:line="259" w:lineRule="auto"/>
              <w:ind w:hanging="360"/>
              <w:rPr>
                <w:sz w:val="22"/>
                <w:szCs w:val="22"/>
              </w:rPr>
            </w:pPr>
            <w:r w:rsidRPr="00CF7711">
              <w:rPr>
                <w:i/>
                <w:sz w:val="22"/>
                <w:szCs w:val="22"/>
              </w:rPr>
              <w:t xml:space="preserve">İş yükü temelli kredilerin transferi ve tanınmasına ilişkin tanımlı süreçleri içeren belgeler  </w:t>
            </w:r>
          </w:p>
          <w:p w14:paraId="4CA60004" w14:textId="77777777" w:rsidR="00657321" w:rsidRPr="00CF7711" w:rsidRDefault="00657321" w:rsidP="006C0B07">
            <w:pPr>
              <w:numPr>
                <w:ilvl w:val="0"/>
                <w:numId w:val="26"/>
              </w:numPr>
              <w:spacing w:line="241" w:lineRule="auto"/>
              <w:ind w:hanging="360"/>
              <w:rPr>
                <w:sz w:val="22"/>
                <w:szCs w:val="22"/>
              </w:rPr>
            </w:pPr>
            <w:r w:rsidRPr="00CF7711">
              <w:rPr>
                <w:i/>
                <w:sz w:val="22"/>
                <w:szCs w:val="22"/>
              </w:rPr>
              <w:t xml:space="preserve">Programlarda öğrenci İş yükünün belirlenmesinde öğrenci katılımının sağlandığına ilişkin belgeler ve mekanizmalar </w:t>
            </w:r>
            <w:r w:rsidRPr="00CF7711">
              <w:rPr>
                <w:rFonts w:eastAsia="Segoe UI Symbol"/>
                <w:sz w:val="22"/>
                <w:szCs w:val="22"/>
              </w:rPr>
              <w:t>•</w:t>
            </w:r>
            <w:r w:rsidRPr="00CF7711">
              <w:rPr>
                <w:rFonts w:eastAsia="Arial"/>
                <w:sz w:val="22"/>
                <w:szCs w:val="22"/>
              </w:rPr>
              <w:t xml:space="preserve"> </w:t>
            </w:r>
            <w:r w:rsidRPr="00CF7711">
              <w:rPr>
                <w:rFonts w:eastAsia="Arial"/>
                <w:sz w:val="22"/>
                <w:szCs w:val="22"/>
              </w:rPr>
              <w:tab/>
            </w:r>
            <w:r w:rsidRPr="00CF7711">
              <w:rPr>
                <w:i/>
                <w:sz w:val="22"/>
                <w:szCs w:val="22"/>
              </w:rPr>
              <w:t xml:space="preserve">Diploma Eki  </w:t>
            </w:r>
          </w:p>
          <w:p w14:paraId="175B7B76" w14:textId="77777777" w:rsidR="00657321" w:rsidRPr="00CF7711" w:rsidRDefault="00657321" w:rsidP="006C0B07">
            <w:pPr>
              <w:numPr>
                <w:ilvl w:val="0"/>
                <w:numId w:val="26"/>
              </w:numPr>
              <w:spacing w:line="259" w:lineRule="auto"/>
              <w:ind w:hanging="360"/>
              <w:rPr>
                <w:sz w:val="22"/>
                <w:szCs w:val="22"/>
              </w:rPr>
            </w:pPr>
            <w:r w:rsidRPr="00CF7711">
              <w:rPr>
                <w:i/>
                <w:sz w:val="22"/>
                <w:szCs w:val="22"/>
              </w:rPr>
              <w:t xml:space="preserve">İş yükü temelli kredilerin geribildirimler doğrultusunda güncellendiğine ilişkin kanıtlar </w:t>
            </w:r>
          </w:p>
          <w:p w14:paraId="2B9C27D3" w14:textId="77777777" w:rsidR="00657321" w:rsidRPr="00CF7711" w:rsidRDefault="00657321" w:rsidP="006C0B07">
            <w:pPr>
              <w:numPr>
                <w:ilvl w:val="0"/>
                <w:numId w:val="26"/>
              </w:numPr>
              <w:spacing w:after="41"/>
              <w:ind w:hanging="360"/>
              <w:rPr>
                <w:sz w:val="22"/>
                <w:szCs w:val="22"/>
              </w:rPr>
            </w:pPr>
            <w:r w:rsidRPr="00CF7711">
              <w:rPr>
                <w:i/>
                <w:sz w:val="22"/>
                <w:szCs w:val="22"/>
              </w:rPr>
              <w:t>Standart uygulamalar ve mevzuatın yanı sıra; birimin ihtiyaçları doğrultusunda geliştirdiği özgün yaklaşım ve uygulamalarına ilişkin kanıtlar</w:t>
            </w:r>
            <w:r w:rsidRPr="00CF7711">
              <w:rPr>
                <w:color w:val="C00000"/>
                <w:sz w:val="22"/>
                <w:szCs w:val="22"/>
              </w:rPr>
              <w:t xml:space="preserve">        </w:t>
            </w:r>
            <w:r w:rsidRPr="00CF7711">
              <w:rPr>
                <w:i/>
                <w:sz w:val="22"/>
                <w:szCs w:val="22"/>
              </w:rPr>
              <w:t xml:space="preserve"> </w:t>
            </w:r>
          </w:p>
          <w:p w14:paraId="20B087D8" w14:textId="77777777" w:rsidR="00657321" w:rsidRPr="00CF7711" w:rsidRDefault="00657321" w:rsidP="0009720A">
            <w:pPr>
              <w:spacing w:line="259" w:lineRule="auto"/>
              <w:ind w:left="426"/>
              <w:rPr>
                <w:sz w:val="22"/>
                <w:szCs w:val="22"/>
              </w:rPr>
            </w:pPr>
            <w:r w:rsidRPr="00CF7711">
              <w:rPr>
                <w:color w:val="C00000"/>
                <w:sz w:val="22"/>
                <w:szCs w:val="22"/>
              </w:rPr>
              <w:t xml:space="preserve"> </w:t>
            </w:r>
            <w:r w:rsidRPr="00CF7711">
              <w:rPr>
                <w:color w:val="FF0000"/>
                <w:sz w:val="22"/>
                <w:szCs w:val="22"/>
              </w:rPr>
              <w:t>* 2015 AKTS Kullanıcı Kılavuzu’ndaki anahtar prensipleri taşımalıdır.</w:t>
            </w:r>
            <w:r w:rsidRPr="00CF7711">
              <w:rPr>
                <w:color w:val="FFFF00"/>
                <w:sz w:val="22"/>
                <w:szCs w:val="22"/>
              </w:rPr>
              <w:t xml:space="preserve"> </w:t>
            </w:r>
          </w:p>
          <w:p w14:paraId="2F583A2B" w14:textId="77777777" w:rsidR="00657321" w:rsidRPr="00CF7711" w:rsidRDefault="00657321" w:rsidP="0009720A">
            <w:pPr>
              <w:spacing w:line="259" w:lineRule="auto"/>
              <w:ind w:left="1"/>
              <w:rPr>
                <w:sz w:val="22"/>
                <w:szCs w:val="22"/>
              </w:rPr>
            </w:pPr>
            <w:r w:rsidRPr="00CF7711">
              <w:rPr>
                <w:sz w:val="22"/>
                <w:szCs w:val="22"/>
              </w:rPr>
              <w:t xml:space="preserve"> </w:t>
            </w:r>
          </w:p>
        </w:tc>
      </w:tr>
    </w:tbl>
    <w:p w14:paraId="6135423D" w14:textId="77777777" w:rsidR="00657321" w:rsidRPr="00CF7711" w:rsidRDefault="00657321" w:rsidP="00657321">
      <w:pPr>
        <w:spacing w:line="259" w:lineRule="auto"/>
        <w:rPr>
          <w:sz w:val="22"/>
          <w:szCs w:val="22"/>
        </w:rPr>
      </w:pPr>
      <w:r w:rsidRPr="00CF7711">
        <w:rPr>
          <w:sz w:val="22"/>
          <w:szCs w:val="22"/>
        </w:rPr>
        <w:t xml:space="preserve"> </w:t>
      </w:r>
    </w:p>
    <w:p w14:paraId="533B0B68" w14:textId="77777777" w:rsidR="00657321" w:rsidRPr="00CF7711" w:rsidRDefault="00657321" w:rsidP="00657321">
      <w:pPr>
        <w:spacing w:after="160" w:line="259" w:lineRule="auto"/>
        <w:rPr>
          <w:sz w:val="22"/>
          <w:szCs w:val="22"/>
        </w:rPr>
      </w:pPr>
      <w:r w:rsidRPr="00CF7711">
        <w:rPr>
          <w:sz w:val="22"/>
          <w:szCs w:val="22"/>
        </w:rPr>
        <w:br w:type="page"/>
      </w:r>
    </w:p>
    <w:tbl>
      <w:tblPr>
        <w:tblStyle w:val="TableGrid"/>
        <w:tblW w:w="5000" w:type="pct"/>
        <w:tblInd w:w="0" w:type="dxa"/>
        <w:tblCellMar>
          <w:left w:w="107" w:type="dxa"/>
          <w:right w:w="57" w:type="dxa"/>
        </w:tblCellMar>
        <w:tblLook w:val="04A0" w:firstRow="1" w:lastRow="0" w:firstColumn="1" w:lastColumn="0" w:noHBand="0" w:noVBand="1"/>
      </w:tblPr>
      <w:tblGrid>
        <w:gridCol w:w="5643"/>
        <w:gridCol w:w="1980"/>
        <w:gridCol w:w="1863"/>
        <w:gridCol w:w="1937"/>
        <w:gridCol w:w="2059"/>
        <w:gridCol w:w="1863"/>
      </w:tblGrid>
      <w:tr w:rsidR="00657321" w:rsidRPr="00CF7711" w14:paraId="4649381E" w14:textId="77777777" w:rsidTr="0009720A">
        <w:trPr>
          <w:trHeight w:val="402"/>
        </w:trPr>
        <w:tc>
          <w:tcPr>
            <w:tcW w:w="1839" w:type="pct"/>
            <w:tcBorders>
              <w:top w:val="single" w:sz="4" w:space="0" w:color="000000"/>
              <w:left w:val="single" w:sz="4" w:space="0" w:color="000000"/>
              <w:bottom w:val="single" w:sz="4" w:space="0" w:color="000000"/>
              <w:right w:val="nil"/>
            </w:tcBorders>
            <w:shd w:val="clear" w:color="auto" w:fill="A5D2ED"/>
            <w:vAlign w:val="center"/>
          </w:tcPr>
          <w:p w14:paraId="1B31682E" w14:textId="77777777" w:rsidR="00657321" w:rsidRPr="00CF7711" w:rsidRDefault="00657321" w:rsidP="0009720A">
            <w:pPr>
              <w:spacing w:line="259" w:lineRule="auto"/>
              <w:ind w:left="199"/>
              <w:rPr>
                <w:sz w:val="22"/>
                <w:szCs w:val="22"/>
              </w:rPr>
            </w:pPr>
            <w:r w:rsidRPr="00CF7711">
              <w:rPr>
                <w:color w:val="4472C4"/>
                <w:sz w:val="22"/>
                <w:szCs w:val="22"/>
              </w:rPr>
              <w:lastRenderedPageBreak/>
              <w:t xml:space="preserve"> </w:t>
            </w:r>
            <w:r w:rsidRPr="00CF7711">
              <w:rPr>
                <w:color w:val="4472C4"/>
                <w:sz w:val="22"/>
                <w:szCs w:val="22"/>
              </w:rPr>
              <w:tab/>
              <w:t xml:space="preserve"> </w:t>
            </w:r>
          </w:p>
        </w:tc>
        <w:tc>
          <w:tcPr>
            <w:tcW w:w="3161" w:type="pct"/>
            <w:gridSpan w:val="5"/>
            <w:tcBorders>
              <w:top w:val="single" w:sz="4" w:space="0" w:color="000000"/>
              <w:left w:val="nil"/>
              <w:bottom w:val="single" w:sz="4" w:space="0" w:color="000000"/>
              <w:right w:val="single" w:sz="4" w:space="0" w:color="000000"/>
            </w:tcBorders>
            <w:shd w:val="clear" w:color="auto" w:fill="A5D2ED"/>
            <w:vAlign w:val="center"/>
          </w:tcPr>
          <w:p w14:paraId="5176668E" w14:textId="77777777" w:rsidR="00657321" w:rsidRPr="00CF7711" w:rsidRDefault="00657321" w:rsidP="0009720A">
            <w:pPr>
              <w:tabs>
                <w:tab w:val="center" w:pos="3700"/>
                <w:tab w:val="right" w:pos="9959"/>
              </w:tabs>
              <w:spacing w:line="259" w:lineRule="auto"/>
              <w:rPr>
                <w:sz w:val="22"/>
                <w:szCs w:val="22"/>
              </w:rPr>
            </w:pPr>
            <w:r w:rsidRPr="00CF7711">
              <w:rPr>
                <w:sz w:val="22"/>
                <w:szCs w:val="22"/>
              </w:rPr>
              <w:tab/>
              <w:t xml:space="preserve"> </w:t>
            </w:r>
            <w:r w:rsidRPr="00CF7711">
              <w:rPr>
                <w:sz w:val="22"/>
                <w:szCs w:val="22"/>
              </w:rPr>
              <w:tab/>
            </w:r>
            <w:r w:rsidRPr="00CF7711">
              <w:rPr>
                <w:b/>
                <w:color w:val="1F3864"/>
                <w:sz w:val="22"/>
                <w:szCs w:val="22"/>
              </w:rPr>
              <w:t>B.EĞİTİM ve ÖĞRETİM</w:t>
            </w:r>
          </w:p>
        </w:tc>
      </w:tr>
      <w:tr w:rsidR="00657321" w:rsidRPr="00CF7711" w14:paraId="1413A841" w14:textId="77777777" w:rsidTr="0009720A">
        <w:trPr>
          <w:trHeight w:val="408"/>
        </w:trPr>
        <w:tc>
          <w:tcPr>
            <w:tcW w:w="1839" w:type="pct"/>
            <w:tcBorders>
              <w:top w:val="single" w:sz="4" w:space="0" w:color="000000"/>
              <w:left w:val="single" w:sz="4" w:space="0" w:color="000000"/>
              <w:bottom w:val="single" w:sz="4" w:space="0" w:color="000000"/>
              <w:right w:val="nil"/>
            </w:tcBorders>
            <w:shd w:val="clear" w:color="auto" w:fill="A5D2ED"/>
            <w:vAlign w:val="center"/>
          </w:tcPr>
          <w:p w14:paraId="01FAAB46" w14:textId="77777777" w:rsidR="00657321" w:rsidRPr="00CF7711" w:rsidRDefault="00657321" w:rsidP="0009720A">
            <w:pPr>
              <w:spacing w:line="259" w:lineRule="auto"/>
              <w:rPr>
                <w:sz w:val="22"/>
                <w:szCs w:val="22"/>
              </w:rPr>
            </w:pPr>
            <w:r w:rsidRPr="00CF7711">
              <w:rPr>
                <w:b/>
                <w:sz w:val="22"/>
                <w:szCs w:val="22"/>
              </w:rPr>
              <w:t>B.1.  Program Tasarımı, Değerlendirmesi ve Güncellenmesi</w:t>
            </w:r>
            <w:r w:rsidRPr="00CF7711">
              <w:rPr>
                <w:sz w:val="22"/>
                <w:szCs w:val="22"/>
              </w:rPr>
              <w:t xml:space="preserve"> </w:t>
            </w:r>
          </w:p>
        </w:tc>
        <w:tc>
          <w:tcPr>
            <w:tcW w:w="3161" w:type="pct"/>
            <w:gridSpan w:val="5"/>
            <w:tcBorders>
              <w:top w:val="single" w:sz="4" w:space="0" w:color="000000"/>
              <w:left w:val="nil"/>
              <w:bottom w:val="single" w:sz="4" w:space="0" w:color="000000"/>
              <w:right w:val="single" w:sz="4" w:space="0" w:color="000000"/>
            </w:tcBorders>
            <w:shd w:val="clear" w:color="auto" w:fill="A5D2ED"/>
            <w:vAlign w:val="center"/>
          </w:tcPr>
          <w:p w14:paraId="08893DC7" w14:textId="77777777" w:rsidR="00657321" w:rsidRPr="00CF7711" w:rsidRDefault="00657321" w:rsidP="0009720A">
            <w:pPr>
              <w:spacing w:line="259" w:lineRule="auto"/>
              <w:ind w:left="3700"/>
              <w:rPr>
                <w:sz w:val="22"/>
                <w:szCs w:val="22"/>
              </w:rPr>
            </w:pPr>
            <w:r w:rsidRPr="00CF7711">
              <w:rPr>
                <w:sz w:val="22"/>
                <w:szCs w:val="22"/>
              </w:rPr>
              <w:t xml:space="preserve"> </w:t>
            </w:r>
          </w:p>
        </w:tc>
      </w:tr>
      <w:tr w:rsidR="00657321" w:rsidRPr="00CF7711" w14:paraId="5E2B2839" w14:textId="77777777" w:rsidTr="0009720A">
        <w:trPr>
          <w:trHeight w:val="406"/>
        </w:trPr>
        <w:tc>
          <w:tcPr>
            <w:tcW w:w="1839"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512A8F7C" w14:textId="77777777" w:rsidR="00657321" w:rsidRPr="00CF7711" w:rsidRDefault="00657321" w:rsidP="0009720A">
            <w:pPr>
              <w:spacing w:line="259" w:lineRule="auto"/>
              <w:rPr>
                <w:sz w:val="22"/>
                <w:szCs w:val="22"/>
              </w:rPr>
            </w:pPr>
            <w:r w:rsidRPr="00CF7711">
              <w:rPr>
                <w:b/>
                <w:sz w:val="22"/>
                <w:szCs w:val="22"/>
              </w:rPr>
              <w:t xml:space="preserve"> </w:t>
            </w:r>
            <w:r w:rsidRPr="00CF7711">
              <w:rPr>
                <w:sz w:val="22"/>
                <w:szCs w:val="22"/>
              </w:rPr>
              <w:t xml:space="preserve"> </w:t>
            </w:r>
          </w:p>
        </w:tc>
        <w:tc>
          <w:tcPr>
            <w:tcW w:w="645"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68CF5662" w14:textId="77777777" w:rsidR="00657321" w:rsidRPr="00CF7711" w:rsidRDefault="00657321" w:rsidP="0009720A">
            <w:pPr>
              <w:spacing w:line="259" w:lineRule="auto"/>
              <w:ind w:right="48"/>
              <w:jc w:val="center"/>
              <w:rPr>
                <w:sz w:val="22"/>
                <w:szCs w:val="22"/>
              </w:rPr>
            </w:pPr>
            <w:r w:rsidRPr="00CF7711">
              <w:rPr>
                <w:sz w:val="22"/>
                <w:szCs w:val="22"/>
              </w:rPr>
              <w:t xml:space="preserve">1 </w:t>
            </w:r>
          </w:p>
        </w:tc>
        <w:tc>
          <w:tcPr>
            <w:tcW w:w="607"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7531D6F3" w14:textId="77777777" w:rsidR="00657321" w:rsidRPr="00CF7711" w:rsidRDefault="00657321" w:rsidP="0009720A">
            <w:pPr>
              <w:spacing w:line="259" w:lineRule="auto"/>
              <w:ind w:right="48"/>
              <w:jc w:val="center"/>
              <w:rPr>
                <w:sz w:val="22"/>
                <w:szCs w:val="22"/>
              </w:rPr>
            </w:pPr>
            <w:r w:rsidRPr="00CF7711">
              <w:rPr>
                <w:sz w:val="22"/>
                <w:szCs w:val="22"/>
              </w:rPr>
              <w:t xml:space="preserve">2 </w:t>
            </w:r>
          </w:p>
        </w:tc>
        <w:tc>
          <w:tcPr>
            <w:tcW w:w="631"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141010F5" w14:textId="77777777" w:rsidR="00657321" w:rsidRPr="00CF7711" w:rsidRDefault="00657321" w:rsidP="0009720A">
            <w:pPr>
              <w:spacing w:line="259" w:lineRule="auto"/>
              <w:ind w:right="48"/>
              <w:jc w:val="center"/>
              <w:rPr>
                <w:sz w:val="22"/>
                <w:szCs w:val="22"/>
              </w:rPr>
            </w:pPr>
            <w:r w:rsidRPr="00CF7711">
              <w:rPr>
                <w:sz w:val="22"/>
                <w:szCs w:val="22"/>
              </w:rPr>
              <w:t xml:space="preserve">3 </w:t>
            </w:r>
          </w:p>
        </w:tc>
        <w:tc>
          <w:tcPr>
            <w:tcW w:w="671"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4767310A" w14:textId="77777777" w:rsidR="00657321" w:rsidRPr="00CF7711" w:rsidRDefault="00657321" w:rsidP="0009720A">
            <w:pPr>
              <w:spacing w:line="259" w:lineRule="auto"/>
              <w:ind w:right="48"/>
              <w:jc w:val="center"/>
              <w:rPr>
                <w:sz w:val="22"/>
                <w:szCs w:val="22"/>
              </w:rPr>
            </w:pPr>
            <w:r w:rsidRPr="00CF7711">
              <w:rPr>
                <w:sz w:val="22"/>
                <w:szCs w:val="22"/>
              </w:rPr>
              <w:t xml:space="preserve">4 </w:t>
            </w:r>
          </w:p>
        </w:tc>
        <w:tc>
          <w:tcPr>
            <w:tcW w:w="607"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5CD122A6" w14:textId="77777777" w:rsidR="00657321" w:rsidRPr="00CF7711" w:rsidRDefault="00657321" w:rsidP="0009720A">
            <w:pPr>
              <w:spacing w:line="259" w:lineRule="auto"/>
              <w:ind w:right="48"/>
              <w:jc w:val="center"/>
              <w:rPr>
                <w:sz w:val="22"/>
                <w:szCs w:val="22"/>
              </w:rPr>
            </w:pPr>
            <w:r w:rsidRPr="00CF7711">
              <w:rPr>
                <w:sz w:val="22"/>
                <w:szCs w:val="22"/>
              </w:rPr>
              <w:t xml:space="preserve">5 </w:t>
            </w:r>
          </w:p>
        </w:tc>
      </w:tr>
      <w:tr w:rsidR="00657321" w:rsidRPr="00CF7711" w14:paraId="67F32DF2" w14:textId="77777777" w:rsidTr="0009720A">
        <w:trPr>
          <w:trHeight w:val="3314"/>
        </w:trPr>
        <w:tc>
          <w:tcPr>
            <w:tcW w:w="1839" w:type="pct"/>
            <w:vMerge w:val="restart"/>
            <w:tcBorders>
              <w:top w:val="single" w:sz="4" w:space="0" w:color="000000"/>
              <w:left w:val="single" w:sz="4" w:space="0" w:color="000000"/>
              <w:bottom w:val="single" w:sz="4" w:space="0" w:color="000000"/>
              <w:right w:val="single" w:sz="4" w:space="0" w:color="000000"/>
            </w:tcBorders>
          </w:tcPr>
          <w:p w14:paraId="38B2FE74" w14:textId="77777777" w:rsidR="00657321" w:rsidRPr="00CF7711" w:rsidRDefault="00657321" w:rsidP="0009720A">
            <w:pPr>
              <w:spacing w:after="19" w:line="259" w:lineRule="auto"/>
              <w:rPr>
                <w:sz w:val="22"/>
                <w:szCs w:val="22"/>
              </w:rPr>
            </w:pPr>
            <w:r w:rsidRPr="00CF7711">
              <w:rPr>
                <w:sz w:val="22"/>
                <w:szCs w:val="22"/>
              </w:rPr>
              <w:t xml:space="preserve"> </w:t>
            </w:r>
          </w:p>
          <w:p w14:paraId="45D8899F" w14:textId="77777777" w:rsidR="00657321" w:rsidRPr="00CF7711" w:rsidRDefault="00657321" w:rsidP="0009720A">
            <w:pPr>
              <w:spacing w:after="19" w:line="259" w:lineRule="auto"/>
              <w:rPr>
                <w:b/>
                <w:sz w:val="22"/>
                <w:szCs w:val="22"/>
              </w:rPr>
            </w:pPr>
            <w:r w:rsidRPr="00CF7711">
              <w:rPr>
                <w:b/>
                <w:sz w:val="22"/>
                <w:szCs w:val="22"/>
                <w:u w:val="single" w:color="000000"/>
              </w:rPr>
              <w:t>B.1.5. Programların izlenmesi ve güncellenmesi</w:t>
            </w:r>
            <w:r w:rsidRPr="00CF7711">
              <w:rPr>
                <w:b/>
                <w:sz w:val="22"/>
                <w:szCs w:val="22"/>
              </w:rPr>
              <w:t xml:space="preserve"> </w:t>
            </w:r>
          </w:p>
          <w:p w14:paraId="1F247EAB" w14:textId="77777777" w:rsidR="00657321" w:rsidRPr="00CF7711" w:rsidRDefault="00657321" w:rsidP="0009720A">
            <w:pPr>
              <w:spacing w:after="16" w:line="259" w:lineRule="auto"/>
              <w:rPr>
                <w:sz w:val="22"/>
                <w:szCs w:val="22"/>
              </w:rPr>
            </w:pPr>
            <w:r w:rsidRPr="00CF7711">
              <w:rPr>
                <w:sz w:val="22"/>
                <w:szCs w:val="22"/>
              </w:rPr>
              <w:t xml:space="preserve"> </w:t>
            </w:r>
          </w:p>
          <w:p w14:paraId="561C1ACB" w14:textId="77777777" w:rsidR="00657321" w:rsidRPr="00CF7711" w:rsidRDefault="00657321" w:rsidP="0009720A">
            <w:pPr>
              <w:spacing w:line="259" w:lineRule="auto"/>
              <w:ind w:right="46"/>
              <w:rPr>
                <w:sz w:val="22"/>
                <w:szCs w:val="22"/>
              </w:rPr>
            </w:pPr>
            <w:r w:rsidRPr="00CF7711">
              <w:rPr>
                <w:sz w:val="22"/>
                <w:szCs w:val="22"/>
              </w:rPr>
              <w:t xml:space="preserve">Her program ve ders için (örgün, uzaktan, karma, açıktan) program amaçlarının ve öğrenme çıktılarının izlenmesi planlandığı şekilde gerçekleşmektedir. Bu sürecin isleyişi ve sonuçları paydaşlarla birlikte değerlendirilmektedir. Eğitim ve öğretim ile ilgili istatistiki göstergeler (her yarıyıl açılan dersler, öğrenci sayıları, başarı durumları, geri besleme sonuçları, ders çeşitliliği, </w:t>
            </w:r>
            <w:proofErr w:type="spellStart"/>
            <w:r w:rsidRPr="00CF7711">
              <w:rPr>
                <w:sz w:val="22"/>
                <w:szCs w:val="22"/>
              </w:rPr>
              <w:t>lab</w:t>
            </w:r>
            <w:proofErr w:type="spellEnd"/>
            <w:r w:rsidRPr="00CF7711">
              <w:rPr>
                <w:sz w:val="22"/>
                <w:szCs w:val="22"/>
              </w:rPr>
              <w:t xml:space="preserve"> uygulama, lisans/lisansüstü dengeleri, ilişki kesme sayıları/nedenleri, </w:t>
            </w:r>
            <w:proofErr w:type="spellStart"/>
            <w:r w:rsidRPr="00CF7711">
              <w:rPr>
                <w:sz w:val="22"/>
                <w:szCs w:val="22"/>
              </w:rPr>
              <w:t>vb</w:t>
            </w:r>
            <w:proofErr w:type="spellEnd"/>
            <w:r w:rsidRPr="00CF7711">
              <w:rPr>
                <w:sz w:val="22"/>
                <w:szCs w:val="22"/>
              </w:rPr>
              <w:t xml:space="preserve">) periyodik ve sistematik şekilde izlenmekte, tartışılmakta, değerlendirilmekte, karşılaştırılmakta ve kaliteli eğitim yönündeki gelişim sürdürülmektedir. Program akreditasyonu planlaması, teşviki ve uygulaması vardır; birimin akreditasyon stratejisi belirtilmiş ve sonuçları tartışılmıştır. Akreditasyonun getirileri, iç kalite güvence sistemine katkısı değerlendirilmektedir. </w:t>
            </w:r>
          </w:p>
        </w:tc>
        <w:tc>
          <w:tcPr>
            <w:tcW w:w="645" w:type="pct"/>
            <w:tcBorders>
              <w:top w:val="single" w:sz="4" w:space="0" w:color="000000"/>
              <w:left w:val="single" w:sz="4" w:space="0" w:color="000000"/>
              <w:bottom w:val="single" w:sz="4" w:space="0" w:color="000000"/>
              <w:right w:val="single" w:sz="4" w:space="0" w:color="000000"/>
            </w:tcBorders>
            <w:shd w:val="clear" w:color="auto" w:fill="E6F2FA"/>
          </w:tcPr>
          <w:p w14:paraId="0F3CD230" w14:textId="77777777" w:rsidR="00657321" w:rsidRPr="00CF7711" w:rsidRDefault="00657321" w:rsidP="0009720A">
            <w:pPr>
              <w:spacing w:line="259" w:lineRule="auto"/>
              <w:ind w:left="1"/>
              <w:rPr>
                <w:sz w:val="22"/>
                <w:szCs w:val="22"/>
              </w:rPr>
            </w:pPr>
            <w:r w:rsidRPr="00CF7711">
              <w:rPr>
                <w:sz w:val="22"/>
                <w:szCs w:val="22"/>
              </w:rPr>
              <w:t xml:space="preserve">Program çıktılarının izlenmesine ve güncellenmesine ilişkin mekanizma bulunmamaktadır. </w:t>
            </w:r>
          </w:p>
        </w:tc>
        <w:tc>
          <w:tcPr>
            <w:tcW w:w="607" w:type="pct"/>
            <w:tcBorders>
              <w:top w:val="single" w:sz="4" w:space="0" w:color="000000"/>
              <w:left w:val="single" w:sz="4" w:space="0" w:color="000000"/>
              <w:bottom w:val="single" w:sz="4" w:space="0" w:color="000000"/>
              <w:right w:val="single" w:sz="4" w:space="0" w:color="000000"/>
            </w:tcBorders>
            <w:shd w:val="clear" w:color="auto" w:fill="D2E8F6"/>
          </w:tcPr>
          <w:p w14:paraId="2B583941" w14:textId="77777777" w:rsidR="00657321" w:rsidRPr="00CF7711" w:rsidRDefault="00657321" w:rsidP="0009720A">
            <w:pPr>
              <w:spacing w:line="259" w:lineRule="auto"/>
              <w:ind w:left="1"/>
              <w:rPr>
                <w:sz w:val="22"/>
                <w:szCs w:val="22"/>
              </w:rPr>
            </w:pPr>
            <w:r w:rsidRPr="00CF7711">
              <w:rPr>
                <w:sz w:val="22"/>
                <w:szCs w:val="22"/>
              </w:rPr>
              <w:t xml:space="preserve">Program çıktılarının izlenmesine ve güncellenmesine </w:t>
            </w:r>
          </w:p>
          <w:p w14:paraId="729946D4" w14:textId="77777777" w:rsidR="00657321" w:rsidRPr="00CF7711" w:rsidRDefault="00657321" w:rsidP="0009720A">
            <w:pPr>
              <w:spacing w:line="259" w:lineRule="auto"/>
              <w:ind w:left="1"/>
              <w:rPr>
                <w:sz w:val="22"/>
                <w:szCs w:val="22"/>
              </w:rPr>
            </w:pPr>
            <w:r w:rsidRPr="00CF7711">
              <w:rPr>
                <w:sz w:val="22"/>
                <w:szCs w:val="22"/>
              </w:rPr>
              <w:t xml:space="preserve">ilişkin </w:t>
            </w:r>
            <w:proofErr w:type="gramStart"/>
            <w:r w:rsidRPr="00CF7711">
              <w:rPr>
                <w:sz w:val="22"/>
                <w:szCs w:val="22"/>
              </w:rPr>
              <w:t>periyot</w:t>
            </w:r>
            <w:proofErr w:type="gramEnd"/>
            <w:r w:rsidRPr="00CF7711">
              <w:rPr>
                <w:sz w:val="22"/>
                <w:szCs w:val="22"/>
              </w:rPr>
              <w:t>, ilke, kural ve göstergeler oluşturulmuştur.</w:t>
            </w:r>
            <w:r w:rsidRPr="00CF7711">
              <w:rPr>
                <w:color w:val="1F3763"/>
                <w:sz w:val="22"/>
                <w:szCs w:val="22"/>
              </w:rPr>
              <w:t xml:space="preserve"> </w:t>
            </w:r>
          </w:p>
          <w:p w14:paraId="7D3F3982" w14:textId="77777777" w:rsidR="00657321" w:rsidRPr="00CF7711" w:rsidRDefault="00657321" w:rsidP="0009720A">
            <w:pPr>
              <w:spacing w:line="259" w:lineRule="auto"/>
              <w:ind w:left="1"/>
              <w:rPr>
                <w:sz w:val="22"/>
                <w:szCs w:val="22"/>
              </w:rPr>
            </w:pPr>
            <w:r w:rsidRPr="00CF7711">
              <w:rPr>
                <w:sz w:val="22"/>
                <w:szCs w:val="22"/>
              </w:rPr>
              <w:t xml:space="preserve"> </w:t>
            </w:r>
          </w:p>
          <w:p w14:paraId="7D8E3239" w14:textId="77777777" w:rsidR="00657321" w:rsidRPr="00CF7711" w:rsidRDefault="00657321" w:rsidP="0009720A">
            <w:pPr>
              <w:spacing w:line="259" w:lineRule="auto"/>
              <w:ind w:left="1"/>
              <w:rPr>
                <w:sz w:val="22"/>
                <w:szCs w:val="22"/>
              </w:rPr>
            </w:pPr>
            <w:r w:rsidRPr="00CF7711">
              <w:rPr>
                <w:sz w:val="22"/>
                <w:szCs w:val="22"/>
              </w:rPr>
              <w:t xml:space="preserve"> </w:t>
            </w:r>
          </w:p>
          <w:p w14:paraId="5329BA9A" w14:textId="77777777" w:rsidR="00657321" w:rsidRPr="00CF7711" w:rsidRDefault="00657321" w:rsidP="0009720A">
            <w:pPr>
              <w:spacing w:line="259" w:lineRule="auto"/>
              <w:ind w:left="1"/>
              <w:rPr>
                <w:sz w:val="22"/>
                <w:szCs w:val="22"/>
              </w:rPr>
            </w:pPr>
            <w:r w:rsidRPr="00CF7711">
              <w:rPr>
                <w:sz w:val="22"/>
                <w:szCs w:val="22"/>
              </w:rPr>
              <w:t xml:space="preserve"> </w:t>
            </w:r>
          </w:p>
          <w:p w14:paraId="02E89691" w14:textId="77777777" w:rsidR="00657321" w:rsidRPr="00CF7711" w:rsidRDefault="00657321" w:rsidP="0009720A">
            <w:pPr>
              <w:spacing w:line="259" w:lineRule="auto"/>
              <w:ind w:left="1"/>
              <w:rPr>
                <w:sz w:val="22"/>
                <w:szCs w:val="22"/>
              </w:rPr>
            </w:pPr>
            <w:r w:rsidRPr="00CF7711">
              <w:rPr>
                <w:sz w:val="22"/>
                <w:szCs w:val="22"/>
              </w:rPr>
              <w:t xml:space="preserve"> </w:t>
            </w:r>
          </w:p>
        </w:tc>
        <w:tc>
          <w:tcPr>
            <w:tcW w:w="631" w:type="pct"/>
            <w:tcBorders>
              <w:top w:val="single" w:sz="4" w:space="0" w:color="000000"/>
              <w:left w:val="single" w:sz="4" w:space="0" w:color="000000"/>
              <w:bottom w:val="single" w:sz="4" w:space="0" w:color="000000"/>
              <w:right w:val="single" w:sz="4" w:space="0" w:color="000000"/>
            </w:tcBorders>
            <w:shd w:val="clear" w:color="auto" w:fill="B9DCF1"/>
          </w:tcPr>
          <w:p w14:paraId="2FE4EC61" w14:textId="77777777" w:rsidR="00657321" w:rsidRPr="00CF7711" w:rsidRDefault="00657321" w:rsidP="0009720A">
            <w:pPr>
              <w:spacing w:line="276" w:lineRule="auto"/>
              <w:ind w:left="1"/>
              <w:rPr>
                <w:sz w:val="22"/>
                <w:szCs w:val="22"/>
              </w:rPr>
            </w:pPr>
            <w:r w:rsidRPr="00CF7711">
              <w:rPr>
                <w:sz w:val="22"/>
                <w:szCs w:val="22"/>
              </w:rPr>
              <w:t xml:space="preserve">Programların genelinde program çıktılarının izlenmesine ve güncellenmesine ilişkin mekanizmalar işletilmektedir.  </w:t>
            </w:r>
          </w:p>
        </w:tc>
        <w:tc>
          <w:tcPr>
            <w:tcW w:w="671" w:type="pct"/>
            <w:tcBorders>
              <w:top w:val="single" w:sz="4" w:space="0" w:color="000000"/>
              <w:left w:val="single" w:sz="4" w:space="0" w:color="000000"/>
              <w:bottom w:val="single" w:sz="4" w:space="0" w:color="000000"/>
              <w:right w:val="single" w:sz="4" w:space="0" w:color="000000"/>
            </w:tcBorders>
            <w:shd w:val="clear" w:color="auto" w:fill="8CC7EC"/>
          </w:tcPr>
          <w:p w14:paraId="7C4D0573" w14:textId="77777777" w:rsidR="00657321" w:rsidRPr="00CF7711" w:rsidRDefault="00657321" w:rsidP="0009720A">
            <w:pPr>
              <w:spacing w:line="275" w:lineRule="auto"/>
              <w:ind w:left="1"/>
              <w:rPr>
                <w:sz w:val="22"/>
                <w:szCs w:val="22"/>
              </w:rPr>
            </w:pPr>
            <w:r w:rsidRPr="00CF7711">
              <w:rPr>
                <w:sz w:val="22"/>
                <w:szCs w:val="22"/>
              </w:rPr>
              <w:t xml:space="preserve">Program çıktıları bu mekanizmalar ile izlenmekte ve ilgili paydaşların görüşleri de alınarak güncellenmektedir.  </w:t>
            </w:r>
          </w:p>
          <w:p w14:paraId="31D7172C" w14:textId="77777777" w:rsidR="00657321" w:rsidRPr="00CF7711" w:rsidRDefault="00657321" w:rsidP="0009720A">
            <w:pPr>
              <w:spacing w:line="259" w:lineRule="auto"/>
              <w:ind w:left="1"/>
              <w:rPr>
                <w:sz w:val="22"/>
                <w:szCs w:val="22"/>
              </w:rPr>
            </w:pPr>
            <w:r w:rsidRPr="00CF7711">
              <w:rPr>
                <w:sz w:val="22"/>
                <w:szCs w:val="22"/>
              </w:rPr>
              <w:t xml:space="preserve"> </w:t>
            </w:r>
          </w:p>
        </w:tc>
        <w:tc>
          <w:tcPr>
            <w:tcW w:w="607" w:type="pct"/>
            <w:tcBorders>
              <w:top w:val="single" w:sz="4" w:space="0" w:color="000000"/>
              <w:left w:val="single" w:sz="4" w:space="0" w:color="000000"/>
              <w:bottom w:val="single" w:sz="4" w:space="0" w:color="000000"/>
              <w:right w:val="single" w:sz="4" w:space="0" w:color="000000"/>
            </w:tcBorders>
            <w:shd w:val="clear" w:color="auto" w:fill="5DB1E5"/>
          </w:tcPr>
          <w:p w14:paraId="23A0B958" w14:textId="77777777" w:rsidR="00657321" w:rsidRPr="00CF7711" w:rsidRDefault="00657321" w:rsidP="0009720A">
            <w:pPr>
              <w:spacing w:line="259" w:lineRule="auto"/>
              <w:ind w:left="1"/>
              <w:rPr>
                <w:sz w:val="22"/>
                <w:szCs w:val="22"/>
              </w:rPr>
            </w:pPr>
            <w:r w:rsidRPr="00CF7711">
              <w:rPr>
                <w:sz w:val="22"/>
                <w:szCs w:val="22"/>
              </w:rPr>
              <w:t xml:space="preserve">İçselleştirilmiş, sistematik, sürdürülebilir ve örnek gösterilebilir uygulamalar bulunmaktadır. </w:t>
            </w:r>
          </w:p>
        </w:tc>
      </w:tr>
      <w:tr w:rsidR="00657321" w:rsidRPr="00CF7711" w14:paraId="6AD86535" w14:textId="77777777" w:rsidTr="0009720A">
        <w:trPr>
          <w:trHeight w:val="4182"/>
        </w:trPr>
        <w:tc>
          <w:tcPr>
            <w:tcW w:w="1839" w:type="pct"/>
            <w:vMerge/>
            <w:tcBorders>
              <w:top w:val="nil"/>
              <w:left w:val="single" w:sz="4" w:space="0" w:color="000000"/>
              <w:bottom w:val="single" w:sz="4" w:space="0" w:color="000000"/>
              <w:right w:val="single" w:sz="4" w:space="0" w:color="000000"/>
            </w:tcBorders>
          </w:tcPr>
          <w:p w14:paraId="773699F7" w14:textId="77777777" w:rsidR="00657321" w:rsidRPr="00CF7711" w:rsidRDefault="00657321" w:rsidP="0009720A">
            <w:pPr>
              <w:spacing w:after="160" w:line="259" w:lineRule="auto"/>
              <w:rPr>
                <w:sz w:val="22"/>
                <w:szCs w:val="22"/>
              </w:rPr>
            </w:pPr>
          </w:p>
        </w:tc>
        <w:tc>
          <w:tcPr>
            <w:tcW w:w="3161" w:type="pct"/>
            <w:gridSpan w:val="5"/>
            <w:tcBorders>
              <w:top w:val="single" w:sz="4" w:space="0" w:color="000000"/>
              <w:left w:val="single" w:sz="4" w:space="0" w:color="000000"/>
              <w:bottom w:val="single" w:sz="4" w:space="0" w:color="000000"/>
              <w:right w:val="single" w:sz="4" w:space="0" w:color="000000"/>
            </w:tcBorders>
            <w:shd w:val="clear" w:color="auto" w:fill="A5D2ED"/>
          </w:tcPr>
          <w:p w14:paraId="04BD9F02" w14:textId="77777777" w:rsidR="00657321" w:rsidRPr="00CF7711" w:rsidRDefault="00657321" w:rsidP="0009720A">
            <w:pPr>
              <w:spacing w:after="16" w:line="259" w:lineRule="auto"/>
              <w:ind w:left="119"/>
              <w:rPr>
                <w:sz w:val="22"/>
                <w:szCs w:val="22"/>
              </w:rPr>
            </w:pPr>
            <w:r w:rsidRPr="00CF7711">
              <w:rPr>
                <w:sz w:val="22"/>
                <w:szCs w:val="22"/>
              </w:rPr>
              <w:t xml:space="preserve"> </w:t>
            </w:r>
          </w:p>
          <w:p w14:paraId="7989B004" w14:textId="77777777" w:rsidR="00657321" w:rsidRPr="00CF7711" w:rsidRDefault="00657321" w:rsidP="0009720A">
            <w:pPr>
              <w:spacing w:after="31" w:line="259" w:lineRule="auto"/>
              <w:ind w:left="119"/>
              <w:rPr>
                <w:sz w:val="22"/>
                <w:szCs w:val="22"/>
              </w:rPr>
            </w:pPr>
            <w:r w:rsidRPr="00CF7711">
              <w:rPr>
                <w:b/>
                <w:i/>
                <w:sz w:val="22"/>
                <w:szCs w:val="22"/>
              </w:rPr>
              <w:t xml:space="preserve">Örnek Kanıtlar </w:t>
            </w:r>
          </w:p>
          <w:p w14:paraId="323294AC" w14:textId="77777777" w:rsidR="00657321" w:rsidRPr="00CF7711" w:rsidRDefault="00657321" w:rsidP="006C0B07">
            <w:pPr>
              <w:numPr>
                <w:ilvl w:val="0"/>
                <w:numId w:val="27"/>
              </w:numPr>
              <w:spacing w:after="10" w:line="276" w:lineRule="auto"/>
              <w:ind w:hanging="360"/>
              <w:rPr>
                <w:sz w:val="22"/>
                <w:szCs w:val="22"/>
              </w:rPr>
            </w:pPr>
            <w:r w:rsidRPr="00CF7711">
              <w:rPr>
                <w:i/>
                <w:sz w:val="22"/>
                <w:szCs w:val="22"/>
              </w:rPr>
              <w:t xml:space="preserve">Programların izlenmesi ve güncellenmesine ilişkin </w:t>
            </w:r>
            <w:proofErr w:type="gramStart"/>
            <w:r w:rsidRPr="00CF7711">
              <w:rPr>
                <w:i/>
                <w:sz w:val="22"/>
                <w:szCs w:val="22"/>
              </w:rPr>
              <w:t>periyot</w:t>
            </w:r>
            <w:proofErr w:type="gramEnd"/>
            <w:r w:rsidRPr="00CF7711">
              <w:rPr>
                <w:i/>
                <w:sz w:val="22"/>
                <w:szCs w:val="22"/>
              </w:rPr>
              <w:t xml:space="preserve"> (yıllık ve program süresinin sonunda) ilke, kural, gösterge, plan ve uygulamalar </w:t>
            </w:r>
          </w:p>
          <w:p w14:paraId="597E50D7" w14:textId="77777777" w:rsidR="00657321" w:rsidRPr="00CF7711" w:rsidRDefault="00657321" w:rsidP="006C0B07">
            <w:pPr>
              <w:numPr>
                <w:ilvl w:val="0"/>
                <w:numId w:val="27"/>
              </w:numPr>
              <w:spacing w:after="27" w:line="276" w:lineRule="auto"/>
              <w:ind w:hanging="360"/>
              <w:rPr>
                <w:sz w:val="22"/>
                <w:szCs w:val="22"/>
              </w:rPr>
            </w:pPr>
            <w:r w:rsidRPr="00CF7711">
              <w:rPr>
                <w:i/>
                <w:sz w:val="22"/>
                <w:szCs w:val="22"/>
              </w:rPr>
              <w:t xml:space="preserve">Birimin </w:t>
            </w:r>
            <w:proofErr w:type="gramStart"/>
            <w:r w:rsidRPr="00CF7711">
              <w:rPr>
                <w:i/>
                <w:sz w:val="22"/>
                <w:szCs w:val="22"/>
              </w:rPr>
              <w:t>misyon</w:t>
            </w:r>
            <w:proofErr w:type="gramEnd"/>
            <w:r w:rsidRPr="00CF7711">
              <w:rPr>
                <w:i/>
                <w:sz w:val="22"/>
                <w:szCs w:val="22"/>
              </w:rPr>
              <w:t xml:space="preserve">, vizyon ve hedefleri doğrultusunda programlarını güncellemek üzere kurduğu mekanizma örnekleri  </w:t>
            </w:r>
          </w:p>
          <w:p w14:paraId="5DF03773" w14:textId="77777777" w:rsidR="00657321" w:rsidRPr="00CF7711" w:rsidRDefault="00657321" w:rsidP="006C0B07">
            <w:pPr>
              <w:numPr>
                <w:ilvl w:val="0"/>
                <w:numId w:val="27"/>
              </w:numPr>
              <w:spacing w:after="17" w:line="259" w:lineRule="auto"/>
              <w:ind w:hanging="360"/>
              <w:rPr>
                <w:sz w:val="22"/>
                <w:szCs w:val="22"/>
              </w:rPr>
            </w:pPr>
            <w:r w:rsidRPr="00CF7711">
              <w:rPr>
                <w:i/>
                <w:sz w:val="22"/>
                <w:szCs w:val="22"/>
              </w:rPr>
              <w:t xml:space="preserve">Programların yıllık öz değerlendirme raporları (Program çıktıları açısından değerlendirme) </w:t>
            </w:r>
          </w:p>
          <w:p w14:paraId="638C0D78" w14:textId="77777777" w:rsidR="00657321" w:rsidRPr="00CF7711" w:rsidRDefault="00657321" w:rsidP="006C0B07">
            <w:pPr>
              <w:numPr>
                <w:ilvl w:val="0"/>
                <w:numId w:val="27"/>
              </w:numPr>
              <w:spacing w:after="19" w:line="259" w:lineRule="auto"/>
              <w:ind w:hanging="360"/>
              <w:rPr>
                <w:sz w:val="22"/>
                <w:szCs w:val="22"/>
              </w:rPr>
            </w:pPr>
            <w:r w:rsidRPr="00CF7711">
              <w:rPr>
                <w:i/>
                <w:sz w:val="22"/>
                <w:szCs w:val="22"/>
              </w:rPr>
              <w:t xml:space="preserve">Program çıktılarına ulaşılıp ulaşılmadığını izleyen sistemler (Bilgi Yönetim Sistemi) </w:t>
            </w:r>
          </w:p>
          <w:p w14:paraId="0EED9481" w14:textId="77777777" w:rsidR="00657321" w:rsidRPr="00CF7711" w:rsidRDefault="00657321" w:rsidP="006C0B07">
            <w:pPr>
              <w:numPr>
                <w:ilvl w:val="0"/>
                <w:numId w:val="27"/>
              </w:numPr>
              <w:spacing w:after="17" w:line="259" w:lineRule="auto"/>
              <w:ind w:hanging="360"/>
              <w:rPr>
                <w:sz w:val="22"/>
                <w:szCs w:val="22"/>
              </w:rPr>
            </w:pPr>
            <w:r w:rsidRPr="00CF7711">
              <w:rPr>
                <w:i/>
                <w:sz w:val="22"/>
                <w:szCs w:val="22"/>
              </w:rPr>
              <w:t xml:space="preserve">Programların yıllık ve program süresi temelli izlemelerden hareketle yapılan iyileştirmeler </w:t>
            </w:r>
          </w:p>
          <w:p w14:paraId="4B66DF85" w14:textId="77777777" w:rsidR="00657321" w:rsidRPr="00CF7711" w:rsidRDefault="00657321" w:rsidP="006C0B07">
            <w:pPr>
              <w:numPr>
                <w:ilvl w:val="0"/>
                <w:numId w:val="27"/>
              </w:numPr>
              <w:spacing w:after="19" w:line="259" w:lineRule="auto"/>
              <w:ind w:hanging="360"/>
              <w:rPr>
                <w:sz w:val="22"/>
                <w:szCs w:val="22"/>
              </w:rPr>
            </w:pPr>
            <w:r w:rsidRPr="00CF7711">
              <w:rPr>
                <w:i/>
                <w:sz w:val="22"/>
                <w:szCs w:val="22"/>
              </w:rPr>
              <w:t xml:space="preserve">Yapılan iyileştirmeler ve değişiklikler konusunda paydaşların bilgilendirildiği uygulamalar </w:t>
            </w:r>
          </w:p>
          <w:p w14:paraId="4499D62C" w14:textId="77777777" w:rsidR="00657321" w:rsidRPr="00CF7711" w:rsidRDefault="00657321" w:rsidP="006C0B07">
            <w:pPr>
              <w:numPr>
                <w:ilvl w:val="0"/>
                <w:numId w:val="27"/>
              </w:numPr>
              <w:spacing w:after="3" w:line="259" w:lineRule="auto"/>
              <w:ind w:hanging="360"/>
              <w:rPr>
                <w:sz w:val="22"/>
                <w:szCs w:val="22"/>
              </w:rPr>
            </w:pPr>
            <w:r w:rsidRPr="00CF7711">
              <w:rPr>
                <w:i/>
                <w:sz w:val="22"/>
                <w:szCs w:val="22"/>
              </w:rPr>
              <w:t xml:space="preserve">Programın amaçlarına ulaşıp ulaşmadığına ilişkin geri bildirimler </w:t>
            </w:r>
          </w:p>
          <w:p w14:paraId="5CBA1C31" w14:textId="77777777" w:rsidR="00657321" w:rsidRPr="00CF7711" w:rsidRDefault="00657321" w:rsidP="006C0B07">
            <w:pPr>
              <w:numPr>
                <w:ilvl w:val="0"/>
                <w:numId w:val="27"/>
              </w:numPr>
              <w:spacing w:line="259" w:lineRule="auto"/>
              <w:ind w:hanging="360"/>
              <w:rPr>
                <w:sz w:val="22"/>
                <w:szCs w:val="22"/>
              </w:rPr>
            </w:pPr>
            <w:r w:rsidRPr="00CF7711">
              <w:rPr>
                <w:i/>
                <w:sz w:val="22"/>
                <w:szCs w:val="22"/>
              </w:rPr>
              <w:t xml:space="preserve">Standart uygulamalar ve mevzuatın yanı sıra; birimin ihtiyaçları doğrultusunda geliştirdiği özgün yaklaşım ve uygulamalarına ilişkin kanıtlar </w:t>
            </w:r>
          </w:p>
        </w:tc>
      </w:tr>
    </w:tbl>
    <w:p w14:paraId="0AAF8131" w14:textId="77777777" w:rsidR="00657321" w:rsidRPr="00CF7711" w:rsidRDefault="00657321" w:rsidP="00657321">
      <w:pPr>
        <w:spacing w:line="259" w:lineRule="auto"/>
        <w:rPr>
          <w:sz w:val="22"/>
          <w:szCs w:val="22"/>
        </w:rPr>
      </w:pPr>
      <w:r w:rsidRPr="00CF7711">
        <w:rPr>
          <w:sz w:val="22"/>
          <w:szCs w:val="22"/>
        </w:rPr>
        <w:t xml:space="preserve"> </w:t>
      </w:r>
    </w:p>
    <w:p w14:paraId="09FBEDAD" w14:textId="77777777" w:rsidR="00657321" w:rsidRPr="00CF7711" w:rsidRDefault="00657321" w:rsidP="00657321">
      <w:pPr>
        <w:spacing w:line="259" w:lineRule="auto"/>
        <w:rPr>
          <w:sz w:val="22"/>
          <w:szCs w:val="22"/>
        </w:rPr>
      </w:pPr>
      <w:r w:rsidRPr="00CF7711">
        <w:rPr>
          <w:sz w:val="22"/>
          <w:szCs w:val="22"/>
        </w:rPr>
        <w:t xml:space="preserve"> </w:t>
      </w:r>
    </w:p>
    <w:tbl>
      <w:tblPr>
        <w:tblStyle w:val="TableGrid"/>
        <w:tblW w:w="5000" w:type="pct"/>
        <w:tblInd w:w="0" w:type="dxa"/>
        <w:tblCellMar>
          <w:left w:w="107" w:type="dxa"/>
          <w:right w:w="44" w:type="dxa"/>
        </w:tblCellMar>
        <w:tblLook w:val="04A0" w:firstRow="1" w:lastRow="0" w:firstColumn="1" w:lastColumn="0" w:noHBand="0" w:noVBand="1"/>
      </w:tblPr>
      <w:tblGrid>
        <w:gridCol w:w="5689"/>
        <w:gridCol w:w="1980"/>
        <w:gridCol w:w="1860"/>
        <w:gridCol w:w="1937"/>
        <w:gridCol w:w="2013"/>
        <w:gridCol w:w="1866"/>
      </w:tblGrid>
      <w:tr w:rsidR="00657321" w:rsidRPr="00CF7711" w14:paraId="098BCB97" w14:textId="77777777" w:rsidTr="0009720A">
        <w:trPr>
          <w:trHeight w:val="402"/>
        </w:trPr>
        <w:tc>
          <w:tcPr>
            <w:tcW w:w="1854" w:type="pct"/>
            <w:tcBorders>
              <w:top w:val="single" w:sz="4" w:space="0" w:color="000000"/>
              <w:left w:val="single" w:sz="4" w:space="0" w:color="000000"/>
              <w:bottom w:val="single" w:sz="4" w:space="0" w:color="000000"/>
              <w:right w:val="nil"/>
            </w:tcBorders>
            <w:shd w:val="clear" w:color="auto" w:fill="A5D2ED"/>
            <w:vAlign w:val="center"/>
          </w:tcPr>
          <w:p w14:paraId="20D9B428" w14:textId="77777777" w:rsidR="00657321" w:rsidRPr="00CF7711" w:rsidRDefault="00657321" w:rsidP="0009720A">
            <w:pPr>
              <w:spacing w:line="259" w:lineRule="auto"/>
              <w:ind w:left="199"/>
              <w:rPr>
                <w:sz w:val="22"/>
                <w:szCs w:val="22"/>
              </w:rPr>
            </w:pPr>
            <w:r w:rsidRPr="00CF7711">
              <w:rPr>
                <w:color w:val="4472C4"/>
                <w:sz w:val="22"/>
                <w:szCs w:val="22"/>
              </w:rPr>
              <w:lastRenderedPageBreak/>
              <w:t xml:space="preserve"> </w:t>
            </w:r>
            <w:r w:rsidRPr="00CF7711">
              <w:rPr>
                <w:color w:val="4472C4"/>
                <w:sz w:val="22"/>
                <w:szCs w:val="22"/>
              </w:rPr>
              <w:tab/>
              <w:t xml:space="preserve"> </w:t>
            </w:r>
          </w:p>
        </w:tc>
        <w:tc>
          <w:tcPr>
            <w:tcW w:w="3146" w:type="pct"/>
            <w:gridSpan w:val="5"/>
            <w:tcBorders>
              <w:top w:val="single" w:sz="4" w:space="0" w:color="000000"/>
              <w:left w:val="nil"/>
              <w:bottom w:val="single" w:sz="4" w:space="0" w:color="000000"/>
              <w:right w:val="single" w:sz="4" w:space="0" w:color="000000"/>
            </w:tcBorders>
            <w:shd w:val="clear" w:color="auto" w:fill="A5D2ED"/>
            <w:vAlign w:val="center"/>
          </w:tcPr>
          <w:p w14:paraId="5AE11FBF" w14:textId="77777777" w:rsidR="00657321" w:rsidRPr="00CF7711" w:rsidRDefault="00657321" w:rsidP="0009720A">
            <w:pPr>
              <w:tabs>
                <w:tab w:val="center" w:pos="3652"/>
                <w:tab w:val="right" w:pos="9925"/>
              </w:tabs>
              <w:spacing w:line="259" w:lineRule="auto"/>
              <w:rPr>
                <w:sz w:val="22"/>
                <w:szCs w:val="22"/>
              </w:rPr>
            </w:pPr>
            <w:r w:rsidRPr="00CF7711">
              <w:rPr>
                <w:sz w:val="22"/>
                <w:szCs w:val="22"/>
              </w:rPr>
              <w:tab/>
              <w:t xml:space="preserve"> </w:t>
            </w:r>
            <w:r w:rsidRPr="00CF7711">
              <w:rPr>
                <w:sz w:val="22"/>
                <w:szCs w:val="22"/>
              </w:rPr>
              <w:tab/>
            </w:r>
            <w:r w:rsidRPr="00CF7711">
              <w:rPr>
                <w:b/>
                <w:color w:val="1F3864"/>
                <w:sz w:val="22"/>
                <w:szCs w:val="22"/>
              </w:rPr>
              <w:t>B.EĞİTİM ve ÖĞRETİM</w:t>
            </w:r>
          </w:p>
        </w:tc>
      </w:tr>
      <w:tr w:rsidR="00657321" w:rsidRPr="00CF7711" w14:paraId="30DF724D" w14:textId="77777777" w:rsidTr="0009720A">
        <w:trPr>
          <w:trHeight w:val="628"/>
        </w:trPr>
        <w:tc>
          <w:tcPr>
            <w:tcW w:w="1854" w:type="pct"/>
            <w:tcBorders>
              <w:top w:val="single" w:sz="4" w:space="0" w:color="000000"/>
              <w:left w:val="single" w:sz="4" w:space="0" w:color="000000"/>
              <w:bottom w:val="single" w:sz="4" w:space="0" w:color="000000"/>
              <w:right w:val="nil"/>
            </w:tcBorders>
            <w:shd w:val="clear" w:color="auto" w:fill="A5D2ED"/>
            <w:vAlign w:val="center"/>
          </w:tcPr>
          <w:p w14:paraId="530E143B" w14:textId="77777777" w:rsidR="00657321" w:rsidRPr="00CF7711" w:rsidRDefault="00657321" w:rsidP="0009720A">
            <w:pPr>
              <w:spacing w:after="163" w:line="259" w:lineRule="auto"/>
              <w:rPr>
                <w:sz w:val="22"/>
                <w:szCs w:val="22"/>
              </w:rPr>
            </w:pPr>
            <w:r w:rsidRPr="00CF7711">
              <w:rPr>
                <w:b/>
                <w:sz w:val="22"/>
                <w:szCs w:val="22"/>
              </w:rPr>
              <w:t xml:space="preserve">B.1.  Program Tasarımı, Değerlendirmesi ve Güncellenmesi </w:t>
            </w:r>
          </w:p>
        </w:tc>
        <w:tc>
          <w:tcPr>
            <w:tcW w:w="3146" w:type="pct"/>
            <w:gridSpan w:val="5"/>
            <w:tcBorders>
              <w:top w:val="single" w:sz="4" w:space="0" w:color="000000"/>
              <w:left w:val="nil"/>
              <w:bottom w:val="single" w:sz="4" w:space="0" w:color="000000"/>
              <w:right w:val="single" w:sz="4" w:space="0" w:color="000000"/>
            </w:tcBorders>
            <w:shd w:val="clear" w:color="auto" w:fill="A5D2ED"/>
            <w:vAlign w:val="center"/>
          </w:tcPr>
          <w:p w14:paraId="5E2AF3FF" w14:textId="77777777" w:rsidR="00657321" w:rsidRPr="00CF7711" w:rsidRDefault="00657321" w:rsidP="0009720A">
            <w:pPr>
              <w:spacing w:line="259" w:lineRule="auto"/>
              <w:ind w:left="3652"/>
              <w:rPr>
                <w:sz w:val="22"/>
                <w:szCs w:val="22"/>
              </w:rPr>
            </w:pPr>
          </w:p>
        </w:tc>
      </w:tr>
      <w:tr w:rsidR="00657321" w:rsidRPr="00CF7711" w14:paraId="0DC5734B" w14:textId="77777777" w:rsidTr="0009720A">
        <w:trPr>
          <w:trHeight w:val="407"/>
        </w:trPr>
        <w:tc>
          <w:tcPr>
            <w:tcW w:w="1854"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0730C6B3" w14:textId="77777777" w:rsidR="00657321" w:rsidRPr="00CF7711" w:rsidRDefault="00657321" w:rsidP="0009720A">
            <w:pPr>
              <w:spacing w:line="259" w:lineRule="auto"/>
              <w:rPr>
                <w:sz w:val="22"/>
                <w:szCs w:val="22"/>
              </w:rPr>
            </w:pPr>
            <w:r w:rsidRPr="00CF7711">
              <w:rPr>
                <w:b/>
                <w:sz w:val="22"/>
                <w:szCs w:val="22"/>
              </w:rPr>
              <w:t xml:space="preserve"> </w:t>
            </w:r>
          </w:p>
        </w:tc>
        <w:tc>
          <w:tcPr>
            <w:tcW w:w="645"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75436284" w14:textId="77777777" w:rsidR="00657321" w:rsidRPr="00CF7711" w:rsidRDefault="00657321" w:rsidP="0009720A">
            <w:pPr>
              <w:spacing w:line="259" w:lineRule="auto"/>
              <w:ind w:right="61"/>
              <w:jc w:val="center"/>
              <w:rPr>
                <w:sz w:val="22"/>
                <w:szCs w:val="22"/>
              </w:rPr>
            </w:pPr>
            <w:r w:rsidRPr="00CF7711">
              <w:rPr>
                <w:sz w:val="22"/>
                <w:szCs w:val="22"/>
              </w:rPr>
              <w:t xml:space="preserve">1 </w:t>
            </w:r>
          </w:p>
        </w:tc>
        <w:tc>
          <w:tcPr>
            <w:tcW w:w="606"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35276993" w14:textId="77777777" w:rsidR="00657321" w:rsidRPr="00CF7711" w:rsidRDefault="00657321" w:rsidP="0009720A">
            <w:pPr>
              <w:spacing w:line="259" w:lineRule="auto"/>
              <w:ind w:right="59"/>
              <w:jc w:val="center"/>
              <w:rPr>
                <w:sz w:val="22"/>
                <w:szCs w:val="22"/>
              </w:rPr>
            </w:pPr>
            <w:r w:rsidRPr="00CF7711">
              <w:rPr>
                <w:sz w:val="22"/>
                <w:szCs w:val="22"/>
              </w:rPr>
              <w:t xml:space="preserve">2 </w:t>
            </w:r>
          </w:p>
        </w:tc>
        <w:tc>
          <w:tcPr>
            <w:tcW w:w="631"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4409FD8D" w14:textId="77777777" w:rsidR="00657321" w:rsidRPr="00CF7711" w:rsidRDefault="00657321" w:rsidP="0009720A">
            <w:pPr>
              <w:spacing w:line="259" w:lineRule="auto"/>
              <w:ind w:right="63"/>
              <w:jc w:val="center"/>
              <w:rPr>
                <w:sz w:val="22"/>
                <w:szCs w:val="22"/>
              </w:rPr>
            </w:pPr>
            <w:r w:rsidRPr="00CF7711">
              <w:rPr>
                <w:sz w:val="22"/>
                <w:szCs w:val="22"/>
              </w:rPr>
              <w:t xml:space="preserve">3 </w:t>
            </w:r>
          </w:p>
        </w:tc>
        <w:tc>
          <w:tcPr>
            <w:tcW w:w="656"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4E50D932" w14:textId="77777777" w:rsidR="00657321" w:rsidRPr="00CF7711" w:rsidRDefault="00657321" w:rsidP="0009720A">
            <w:pPr>
              <w:spacing w:line="259" w:lineRule="auto"/>
              <w:ind w:right="63"/>
              <w:jc w:val="center"/>
              <w:rPr>
                <w:sz w:val="22"/>
                <w:szCs w:val="22"/>
              </w:rPr>
            </w:pPr>
            <w:r w:rsidRPr="00CF7711">
              <w:rPr>
                <w:sz w:val="22"/>
                <w:szCs w:val="22"/>
              </w:rPr>
              <w:t xml:space="preserve">4 </w:t>
            </w:r>
          </w:p>
        </w:tc>
        <w:tc>
          <w:tcPr>
            <w:tcW w:w="608"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0EA93E3D" w14:textId="77777777" w:rsidR="00657321" w:rsidRPr="00CF7711" w:rsidRDefault="00657321" w:rsidP="0009720A">
            <w:pPr>
              <w:spacing w:line="259" w:lineRule="auto"/>
              <w:ind w:right="64"/>
              <w:jc w:val="center"/>
              <w:rPr>
                <w:sz w:val="22"/>
                <w:szCs w:val="22"/>
              </w:rPr>
            </w:pPr>
            <w:r w:rsidRPr="00CF7711">
              <w:rPr>
                <w:sz w:val="22"/>
                <w:szCs w:val="22"/>
              </w:rPr>
              <w:t xml:space="preserve">5 </w:t>
            </w:r>
          </w:p>
        </w:tc>
      </w:tr>
      <w:tr w:rsidR="00657321" w:rsidRPr="00CF7711" w14:paraId="09596108" w14:textId="77777777" w:rsidTr="0009720A">
        <w:trPr>
          <w:trHeight w:val="2790"/>
        </w:trPr>
        <w:tc>
          <w:tcPr>
            <w:tcW w:w="1854" w:type="pct"/>
            <w:vMerge w:val="restart"/>
            <w:tcBorders>
              <w:top w:val="single" w:sz="4" w:space="0" w:color="000000"/>
              <w:left w:val="single" w:sz="4" w:space="0" w:color="000000"/>
              <w:bottom w:val="single" w:sz="4" w:space="0" w:color="000000"/>
              <w:right w:val="single" w:sz="4" w:space="0" w:color="000000"/>
            </w:tcBorders>
          </w:tcPr>
          <w:p w14:paraId="6AE4C282" w14:textId="77777777" w:rsidR="00657321" w:rsidRPr="00CF7711" w:rsidRDefault="00657321" w:rsidP="0009720A">
            <w:pPr>
              <w:spacing w:after="19" w:line="259" w:lineRule="auto"/>
              <w:rPr>
                <w:sz w:val="22"/>
                <w:szCs w:val="22"/>
              </w:rPr>
            </w:pPr>
            <w:r w:rsidRPr="00CF7711">
              <w:rPr>
                <w:sz w:val="22"/>
                <w:szCs w:val="22"/>
              </w:rPr>
              <w:t xml:space="preserve"> </w:t>
            </w:r>
          </w:p>
          <w:p w14:paraId="6506F341" w14:textId="77777777" w:rsidR="00657321" w:rsidRPr="00CF7711" w:rsidRDefault="00657321" w:rsidP="0009720A">
            <w:pPr>
              <w:spacing w:after="19" w:line="259" w:lineRule="auto"/>
              <w:rPr>
                <w:b/>
                <w:sz w:val="22"/>
                <w:szCs w:val="22"/>
              </w:rPr>
            </w:pPr>
            <w:r w:rsidRPr="00CF7711">
              <w:rPr>
                <w:b/>
                <w:sz w:val="22"/>
                <w:szCs w:val="22"/>
                <w:u w:val="single" w:color="000000"/>
              </w:rPr>
              <w:t>B.1.6. Eğitim ve öğretim süreçlerinin yönetimi</w:t>
            </w:r>
            <w:r w:rsidRPr="00CF7711">
              <w:rPr>
                <w:b/>
                <w:sz w:val="22"/>
                <w:szCs w:val="22"/>
              </w:rPr>
              <w:t xml:space="preserve"> </w:t>
            </w:r>
          </w:p>
          <w:p w14:paraId="56AEF288" w14:textId="77777777" w:rsidR="00657321" w:rsidRPr="00CF7711" w:rsidRDefault="00657321" w:rsidP="0009720A">
            <w:pPr>
              <w:spacing w:after="16" w:line="259" w:lineRule="auto"/>
              <w:rPr>
                <w:sz w:val="22"/>
                <w:szCs w:val="22"/>
              </w:rPr>
            </w:pPr>
            <w:r w:rsidRPr="00CF7711">
              <w:rPr>
                <w:sz w:val="22"/>
                <w:szCs w:val="22"/>
              </w:rPr>
              <w:t xml:space="preserve"> </w:t>
            </w:r>
          </w:p>
          <w:p w14:paraId="109B3728" w14:textId="77777777" w:rsidR="00657321" w:rsidRPr="00CF7711" w:rsidRDefault="00657321" w:rsidP="0009720A">
            <w:pPr>
              <w:spacing w:line="275" w:lineRule="auto"/>
              <w:ind w:right="62"/>
              <w:rPr>
                <w:sz w:val="22"/>
                <w:szCs w:val="22"/>
              </w:rPr>
            </w:pPr>
            <w:r w:rsidRPr="00CF7711">
              <w:rPr>
                <w:sz w:val="22"/>
                <w:szCs w:val="22"/>
              </w:rPr>
              <w:t xml:space="preserve">Birim, eğitim ve öğretim süreçlerini bütüncül olarak yönetmek üzere; </w:t>
            </w:r>
            <w:proofErr w:type="spellStart"/>
            <w:r w:rsidRPr="00CF7711">
              <w:rPr>
                <w:sz w:val="22"/>
                <w:szCs w:val="22"/>
              </w:rPr>
              <w:t>organizasyonel</w:t>
            </w:r>
            <w:proofErr w:type="spellEnd"/>
            <w:r w:rsidRPr="00CF7711">
              <w:rPr>
                <w:sz w:val="22"/>
                <w:szCs w:val="22"/>
              </w:rPr>
              <w:t xml:space="preserve"> yapılanma (üniversite eğitim ve öğretim komisyonu, öğrenme ve öğretme merkezi, vb.), bilgi yönetim sistemi ve uzman insan kaynağına sahiptir. Eğitim ve öğretim süreçleri üst yönetimin koordinasyonunda yürütülmekte olup; bu süreçlere ilişkin görev ve sorumluluklar tanımlanmıştır.  </w:t>
            </w:r>
          </w:p>
          <w:p w14:paraId="2D9FB4A7" w14:textId="77777777" w:rsidR="00657321" w:rsidRPr="00CF7711" w:rsidRDefault="00657321" w:rsidP="0009720A">
            <w:pPr>
              <w:spacing w:line="276" w:lineRule="auto"/>
              <w:ind w:right="60"/>
              <w:rPr>
                <w:sz w:val="22"/>
                <w:szCs w:val="22"/>
              </w:rPr>
            </w:pPr>
            <w:r w:rsidRPr="00CF7711">
              <w:rPr>
                <w:sz w:val="22"/>
                <w:szCs w:val="22"/>
              </w:rPr>
              <w:t xml:space="preserve">Eğitim ve öğretim programlarının tasarlanması, yürütülmesi, değerlendirilmesi ve güncellenmesi faaliyetlerine ilişkin kurum genelinde ilke, esaslar ile takvim belirlidir. </w:t>
            </w:r>
          </w:p>
          <w:p w14:paraId="62E22A35" w14:textId="77777777" w:rsidR="00657321" w:rsidRPr="00CF7711" w:rsidRDefault="00657321" w:rsidP="0009720A">
            <w:pPr>
              <w:spacing w:after="1" w:line="275" w:lineRule="auto"/>
              <w:ind w:right="62"/>
              <w:rPr>
                <w:sz w:val="22"/>
                <w:szCs w:val="22"/>
              </w:rPr>
            </w:pPr>
            <w:r w:rsidRPr="00CF7711">
              <w:rPr>
                <w:sz w:val="22"/>
                <w:szCs w:val="22"/>
              </w:rPr>
              <w:t xml:space="preserve">Programlarda öğrenme kazanımı, öğretim programı (müfredat), eğitim hizmetinin verilme biçimi (örgün, uzaktan, karma, açıktan), öğretim yöntemi ve ölçme-değerlendirme uyumu ve tüm bu süreçlerin koordinasyonu üst yönetim tarafından takip edilmektedir.  </w:t>
            </w:r>
          </w:p>
          <w:p w14:paraId="197A0E4B" w14:textId="77777777" w:rsidR="00657321" w:rsidRPr="00CF7711" w:rsidRDefault="00657321" w:rsidP="0009720A">
            <w:pPr>
              <w:spacing w:after="19" w:line="259" w:lineRule="auto"/>
              <w:rPr>
                <w:sz w:val="22"/>
                <w:szCs w:val="22"/>
              </w:rPr>
            </w:pPr>
            <w:r w:rsidRPr="00CF7711">
              <w:rPr>
                <w:sz w:val="22"/>
                <w:szCs w:val="22"/>
              </w:rPr>
              <w:t xml:space="preserve"> </w:t>
            </w:r>
          </w:p>
          <w:p w14:paraId="7A832151" w14:textId="77777777" w:rsidR="00657321" w:rsidRPr="00CF7711" w:rsidRDefault="00657321" w:rsidP="0009720A">
            <w:pPr>
              <w:spacing w:line="259" w:lineRule="auto"/>
              <w:rPr>
                <w:sz w:val="22"/>
                <w:szCs w:val="22"/>
              </w:rPr>
            </w:pPr>
            <w:r w:rsidRPr="00CF7711">
              <w:rPr>
                <w:sz w:val="22"/>
                <w:szCs w:val="22"/>
              </w:rPr>
              <w:t xml:space="preserve"> </w:t>
            </w:r>
          </w:p>
        </w:tc>
        <w:tc>
          <w:tcPr>
            <w:tcW w:w="645" w:type="pct"/>
            <w:tcBorders>
              <w:top w:val="single" w:sz="4" w:space="0" w:color="000000"/>
              <w:left w:val="single" w:sz="4" w:space="0" w:color="000000"/>
              <w:bottom w:val="single" w:sz="4" w:space="0" w:color="000000"/>
              <w:right w:val="single" w:sz="4" w:space="0" w:color="000000"/>
            </w:tcBorders>
            <w:shd w:val="clear" w:color="auto" w:fill="E6F2FA"/>
          </w:tcPr>
          <w:p w14:paraId="13A22AF9" w14:textId="77777777" w:rsidR="00657321" w:rsidRPr="00CF7711" w:rsidRDefault="00657321" w:rsidP="0009720A">
            <w:pPr>
              <w:spacing w:line="259" w:lineRule="auto"/>
              <w:ind w:left="1"/>
              <w:rPr>
                <w:sz w:val="22"/>
                <w:szCs w:val="22"/>
              </w:rPr>
            </w:pPr>
            <w:r w:rsidRPr="00CF7711">
              <w:rPr>
                <w:sz w:val="22"/>
                <w:szCs w:val="22"/>
              </w:rPr>
              <w:t xml:space="preserve">Birimde eğitim ve öğretim süreçlerini bütüncül olarak yönetmek üzere bir sistem bulunmamaktadır.  </w:t>
            </w:r>
          </w:p>
        </w:tc>
        <w:tc>
          <w:tcPr>
            <w:tcW w:w="606" w:type="pct"/>
            <w:tcBorders>
              <w:top w:val="single" w:sz="4" w:space="0" w:color="000000"/>
              <w:left w:val="single" w:sz="4" w:space="0" w:color="000000"/>
              <w:bottom w:val="single" w:sz="4" w:space="0" w:color="000000"/>
              <w:right w:val="single" w:sz="4" w:space="0" w:color="000000"/>
            </w:tcBorders>
            <w:shd w:val="clear" w:color="auto" w:fill="D2E8F6"/>
          </w:tcPr>
          <w:p w14:paraId="4F574063" w14:textId="77777777" w:rsidR="00657321" w:rsidRPr="00CF7711" w:rsidRDefault="00657321" w:rsidP="0009720A">
            <w:pPr>
              <w:spacing w:after="1" w:line="275" w:lineRule="auto"/>
              <w:ind w:left="1"/>
              <w:rPr>
                <w:sz w:val="22"/>
                <w:szCs w:val="22"/>
              </w:rPr>
            </w:pPr>
            <w:r w:rsidRPr="00CF7711">
              <w:rPr>
                <w:sz w:val="22"/>
                <w:szCs w:val="22"/>
              </w:rPr>
              <w:t xml:space="preserve">Birimde eğitim ve öğretim </w:t>
            </w:r>
            <w:proofErr w:type="gramStart"/>
            <w:r w:rsidRPr="00CF7711">
              <w:rPr>
                <w:sz w:val="22"/>
                <w:szCs w:val="22"/>
              </w:rPr>
              <w:t>süreçlerini  bütüncül</w:t>
            </w:r>
            <w:proofErr w:type="gramEnd"/>
            <w:r w:rsidRPr="00CF7711">
              <w:rPr>
                <w:sz w:val="22"/>
                <w:szCs w:val="22"/>
              </w:rPr>
              <w:t xml:space="preserve"> olarak yönetmek üzere sistem, ilke ve kurallar bulunmaktadır. </w:t>
            </w:r>
          </w:p>
          <w:p w14:paraId="614DFD11" w14:textId="77777777" w:rsidR="00657321" w:rsidRPr="00CF7711" w:rsidRDefault="00657321" w:rsidP="0009720A">
            <w:pPr>
              <w:spacing w:line="259" w:lineRule="auto"/>
              <w:ind w:left="1"/>
              <w:rPr>
                <w:sz w:val="22"/>
                <w:szCs w:val="22"/>
              </w:rPr>
            </w:pPr>
            <w:r w:rsidRPr="00CF7711">
              <w:rPr>
                <w:sz w:val="22"/>
                <w:szCs w:val="22"/>
              </w:rPr>
              <w:t xml:space="preserve"> </w:t>
            </w:r>
          </w:p>
        </w:tc>
        <w:tc>
          <w:tcPr>
            <w:tcW w:w="631" w:type="pct"/>
            <w:tcBorders>
              <w:top w:val="single" w:sz="4" w:space="0" w:color="000000"/>
              <w:left w:val="single" w:sz="4" w:space="0" w:color="000000"/>
              <w:bottom w:val="single" w:sz="4" w:space="0" w:color="000000"/>
              <w:right w:val="single" w:sz="4" w:space="0" w:color="000000"/>
            </w:tcBorders>
            <w:shd w:val="clear" w:color="auto" w:fill="B9DCF1"/>
          </w:tcPr>
          <w:p w14:paraId="07F24C9F" w14:textId="77777777" w:rsidR="00657321" w:rsidRPr="00CF7711" w:rsidRDefault="00657321" w:rsidP="0009720A">
            <w:pPr>
              <w:spacing w:line="259" w:lineRule="auto"/>
              <w:ind w:left="1" w:right="57"/>
              <w:rPr>
                <w:sz w:val="22"/>
                <w:szCs w:val="22"/>
              </w:rPr>
            </w:pPr>
            <w:r w:rsidRPr="00CF7711">
              <w:rPr>
                <w:sz w:val="22"/>
                <w:szCs w:val="22"/>
              </w:rPr>
              <w:t xml:space="preserve">Birimin genelinde eğitim ve öğretim süreçleri belirlenmiş ilke ve kuralara uygun yönetilmektedir. </w:t>
            </w:r>
          </w:p>
        </w:tc>
        <w:tc>
          <w:tcPr>
            <w:tcW w:w="656" w:type="pct"/>
            <w:tcBorders>
              <w:top w:val="single" w:sz="4" w:space="0" w:color="000000"/>
              <w:left w:val="single" w:sz="4" w:space="0" w:color="000000"/>
              <w:bottom w:val="single" w:sz="4" w:space="0" w:color="000000"/>
              <w:right w:val="single" w:sz="4" w:space="0" w:color="000000"/>
            </w:tcBorders>
            <w:shd w:val="clear" w:color="auto" w:fill="8CC7EC"/>
          </w:tcPr>
          <w:p w14:paraId="75722243" w14:textId="77777777" w:rsidR="00657321" w:rsidRPr="00CF7711" w:rsidRDefault="00657321" w:rsidP="0009720A">
            <w:pPr>
              <w:spacing w:after="1" w:line="275" w:lineRule="auto"/>
              <w:rPr>
                <w:sz w:val="22"/>
                <w:szCs w:val="22"/>
              </w:rPr>
            </w:pPr>
            <w:r w:rsidRPr="00CF7711">
              <w:rPr>
                <w:sz w:val="22"/>
                <w:szCs w:val="22"/>
              </w:rPr>
              <w:t xml:space="preserve">Birimde eğitim ve öğretim yönetim sistemine ilişkin uygulamalar izlenmekte ve izlem sonuçlarına göre iyileştirme yapılmaktadır. </w:t>
            </w:r>
          </w:p>
          <w:p w14:paraId="36994E84" w14:textId="77777777" w:rsidR="00657321" w:rsidRPr="00CF7711" w:rsidRDefault="00657321" w:rsidP="0009720A">
            <w:pPr>
              <w:spacing w:line="259" w:lineRule="auto"/>
              <w:rPr>
                <w:sz w:val="22"/>
                <w:szCs w:val="22"/>
              </w:rPr>
            </w:pPr>
            <w:r w:rsidRPr="00CF7711">
              <w:rPr>
                <w:sz w:val="22"/>
                <w:szCs w:val="22"/>
              </w:rPr>
              <w:t xml:space="preserve"> </w:t>
            </w:r>
          </w:p>
        </w:tc>
        <w:tc>
          <w:tcPr>
            <w:tcW w:w="608" w:type="pct"/>
            <w:tcBorders>
              <w:top w:val="single" w:sz="4" w:space="0" w:color="000000"/>
              <w:left w:val="single" w:sz="4" w:space="0" w:color="000000"/>
              <w:bottom w:val="single" w:sz="4" w:space="0" w:color="000000"/>
              <w:right w:val="single" w:sz="4" w:space="0" w:color="000000"/>
            </w:tcBorders>
            <w:shd w:val="clear" w:color="auto" w:fill="5DB1E5"/>
          </w:tcPr>
          <w:p w14:paraId="3265E044" w14:textId="77777777" w:rsidR="00657321" w:rsidRPr="00CF7711" w:rsidRDefault="00657321" w:rsidP="0009720A">
            <w:pPr>
              <w:spacing w:line="259" w:lineRule="auto"/>
              <w:ind w:left="1"/>
              <w:rPr>
                <w:sz w:val="22"/>
                <w:szCs w:val="22"/>
              </w:rPr>
            </w:pPr>
            <w:r w:rsidRPr="00CF7711">
              <w:rPr>
                <w:sz w:val="22"/>
                <w:szCs w:val="22"/>
              </w:rPr>
              <w:t xml:space="preserve">İçselleştirilmiş, sistematik, sürdürülebilir ve örnek gösterilebilir uygulamalar bulunmaktadır. </w:t>
            </w:r>
          </w:p>
        </w:tc>
      </w:tr>
      <w:tr w:rsidR="00657321" w:rsidRPr="00CF7711" w14:paraId="57C545F4" w14:textId="77777777" w:rsidTr="0009720A">
        <w:trPr>
          <w:trHeight w:val="4183"/>
        </w:trPr>
        <w:tc>
          <w:tcPr>
            <w:tcW w:w="1854" w:type="pct"/>
            <w:vMerge/>
            <w:tcBorders>
              <w:top w:val="nil"/>
              <w:left w:val="single" w:sz="4" w:space="0" w:color="000000"/>
              <w:bottom w:val="single" w:sz="4" w:space="0" w:color="000000"/>
              <w:right w:val="single" w:sz="4" w:space="0" w:color="000000"/>
            </w:tcBorders>
          </w:tcPr>
          <w:p w14:paraId="44EC1898" w14:textId="77777777" w:rsidR="00657321" w:rsidRPr="00CF7711" w:rsidRDefault="00657321" w:rsidP="0009720A">
            <w:pPr>
              <w:spacing w:after="160" w:line="259" w:lineRule="auto"/>
              <w:rPr>
                <w:sz w:val="22"/>
                <w:szCs w:val="22"/>
              </w:rPr>
            </w:pPr>
          </w:p>
        </w:tc>
        <w:tc>
          <w:tcPr>
            <w:tcW w:w="3146" w:type="pct"/>
            <w:gridSpan w:val="5"/>
            <w:tcBorders>
              <w:top w:val="single" w:sz="4" w:space="0" w:color="000000"/>
              <w:left w:val="single" w:sz="4" w:space="0" w:color="000000"/>
              <w:bottom w:val="single" w:sz="4" w:space="0" w:color="000000"/>
              <w:right w:val="single" w:sz="4" w:space="0" w:color="000000"/>
            </w:tcBorders>
            <w:shd w:val="clear" w:color="auto" w:fill="A5D2ED"/>
          </w:tcPr>
          <w:p w14:paraId="30784AE6" w14:textId="77777777" w:rsidR="00657321" w:rsidRPr="00CF7711" w:rsidRDefault="00657321" w:rsidP="0009720A">
            <w:pPr>
              <w:spacing w:after="16" w:line="259" w:lineRule="auto"/>
              <w:ind w:left="119"/>
              <w:rPr>
                <w:sz w:val="22"/>
                <w:szCs w:val="22"/>
              </w:rPr>
            </w:pPr>
            <w:r w:rsidRPr="00CF7711">
              <w:rPr>
                <w:sz w:val="22"/>
                <w:szCs w:val="22"/>
              </w:rPr>
              <w:t xml:space="preserve"> </w:t>
            </w:r>
          </w:p>
          <w:p w14:paraId="11DE1E91" w14:textId="77777777" w:rsidR="00657321" w:rsidRPr="00CF7711" w:rsidRDefault="00657321" w:rsidP="0009720A">
            <w:pPr>
              <w:spacing w:after="45" w:line="259" w:lineRule="auto"/>
              <w:ind w:left="119"/>
              <w:rPr>
                <w:sz w:val="22"/>
                <w:szCs w:val="22"/>
              </w:rPr>
            </w:pPr>
            <w:r w:rsidRPr="00CF7711">
              <w:rPr>
                <w:b/>
                <w:i/>
                <w:sz w:val="22"/>
                <w:szCs w:val="22"/>
              </w:rPr>
              <w:t xml:space="preserve">Örnek Kanıtlar </w:t>
            </w:r>
          </w:p>
          <w:p w14:paraId="11475F52" w14:textId="77777777" w:rsidR="00657321" w:rsidRPr="00CF7711" w:rsidRDefault="00657321" w:rsidP="006C0B07">
            <w:pPr>
              <w:numPr>
                <w:ilvl w:val="0"/>
                <w:numId w:val="28"/>
              </w:numPr>
              <w:spacing w:after="17" w:line="259" w:lineRule="auto"/>
              <w:ind w:right="68" w:hanging="360"/>
              <w:rPr>
                <w:sz w:val="22"/>
                <w:szCs w:val="22"/>
              </w:rPr>
            </w:pPr>
            <w:r w:rsidRPr="00CF7711">
              <w:rPr>
                <w:i/>
                <w:sz w:val="22"/>
                <w:szCs w:val="22"/>
              </w:rPr>
              <w:t xml:space="preserve">Eğitim ve öğretim süreçlerinin yönetimine ilişkin </w:t>
            </w:r>
            <w:proofErr w:type="spellStart"/>
            <w:r w:rsidRPr="00CF7711">
              <w:rPr>
                <w:i/>
                <w:sz w:val="22"/>
                <w:szCs w:val="22"/>
              </w:rPr>
              <w:t>organizasyonel</w:t>
            </w:r>
            <w:proofErr w:type="spellEnd"/>
            <w:r w:rsidRPr="00CF7711">
              <w:rPr>
                <w:i/>
                <w:sz w:val="22"/>
                <w:szCs w:val="22"/>
              </w:rPr>
              <w:t xml:space="preserve"> yapılanma ve iş akış şemaları  </w:t>
            </w:r>
          </w:p>
          <w:p w14:paraId="7A207A91" w14:textId="77777777" w:rsidR="00657321" w:rsidRPr="00CF7711" w:rsidRDefault="00657321" w:rsidP="006C0B07">
            <w:pPr>
              <w:numPr>
                <w:ilvl w:val="0"/>
                <w:numId w:val="28"/>
              </w:numPr>
              <w:spacing w:line="276" w:lineRule="auto"/>
              <w:ind w:right="68" w:hanging="360"/>
              <w:rPr>
                <w:sz w:val="22"/>
                <w:szCs w:val="22"/>
              </w:rPr>
            </w:pPr>
            <w:r w:rsidRPr="00CF7711">
              <w:rPr>
                <w:i/>
                <w:sz w:val="22"/>
                <w:szCs w:val="22"/>
              </w:rPr>
              <w:t xml:space="preserve">Eğitim ve öğretim ile ölçme ve değerlendirme süreçlerinin yönetimine ilişkin </w:t>
            </w:r>
            <w:proofErr w:type="spellStart"/>
            <w:proofErr w:type="gramStart"/>
            <w:r w:rsidRPr="00CF7711">
              <w:rPr>
                <w:i/>
                <w:sz w:val="22"/>
                <w:szCs w:val="22"/>
              </w:rPr>
              <w:t>ilke,kurallar</w:t>
            </w:r>
            <w:proofErr w:type="spellEnd"/>
            <w:proofErr w:type="gramEnd"/>
            <w:r w:rsidRPr="00CF7711">
              <w:rPr>
                <w:i/>
                <w:sz w:val="22"/>
                <w:szCs w:val="22"/>
              </w:rPr>
              <w:t xml:space="preserve"> ve takvim</w:t>
            </w:r>
          </w:p>
          <w:p w14:paraId="4B0B0C34" w14:textId="77777777" w:rsidR="00657321" w:rsidRPr="00CF7711" w:rsidRDefault="00657321" w:rsidP="006C0B07">
            <w:pPr>
              <w:numPr>
                <w:ilvl w:val="0"/>
                <w:numId w:val="28"/>
              </w:numPr>
              <w:spacing w:line="276" w:lineRule="auto"/>
              <w:ind w:right="68" w:hanging="360"/>
              <w:rPr>
                <w:sz w:val="22"/>
                <w:szCs w:val="22"/>
              </w:rPr>
            </w:pPr>
            <w:r w:rsidRPr="00CF7711">
              <w:rPr>
                <w:i/>
                <w:sz w:val="22"/>
                <w:szCs w:val="22"/>
              </w:rPr>
              <w:t xml:space="preserve">Bilgi Yönetim Sistemi </w:t>
            </w:r>
          </w:p>
          <w:p w14:paraId="01E006BA" w14:textId="77777777" w:rsidR="00657321" w:rsidRPr="00CF7711" w:rsidRDefault="00657321" w:rsidP="006C0B07">
            <w:pPr>
              <w:numPr>
                <w:ilvl w:val="0"/>
                <w:numId w:val="28"/>
              </w:numPr>
              <w:spacing w:after="2" w:line="259" w:lineRule="auto"/>
              <w:ind w:right="68" w:hanging="360"/>
              <w:rPr>
                <w:sz w:val="22"/>
                <w:szCs w:val="22"/>
              </w:rPr>
            </w:pPr>
            <w:r w:rsidRPr="00CF7711">
              <w:rPr>
                <w:i/>
                <w:sz w:val="22"/>
                <w:szCs w:val="22"/>
              </w:rPr>
              <w:t xml:space="preserve">Eğitim ve öğretim süreçlerinin yönetimine ilişkin izleme ve iyileştirme kanıtları </w:t>
            </w:r>
          </w:p>
          <w:p w14:paraId="0A6ECD43" w14:textId="77777777" w:rsidR="00657321" w:rsidRPr="00CF7711" w:rsidRDefault="00657321" w:rsidP="006C0B07">
            <w:pPr>
              <w:numPr>
                <w:ilvl w:val="0"/>
                <w:numId w:val="28"/>
              </w:numPr>
              <w:spacing w:line="259" w:lineRule="auto"/>
              <w:ind w:right="68" w:hanging="360"/>
              <w:rPr>
                <w:sz w:val="22"/>
                <w:szCs w:val="22"/>
              </w:rPr>
            </w:pPr>
            <w:r w:rsidRPr="00CF7711">
              <w:rPr>
                <w:i/>
                <w:sz w:val="22"/>
                <w:szCs w:val="22"/>
              </w:rPr>
              <w:t xml:space="preserve">Standart uygulamalar ve mevzuatın yanı sıra; birimin ihtiyaçları doğrultusunda geliştirdiği özgün yaklaşım ve uygulamalarına ilişkin kanıtlar </w:t>
            </w:r>
          </w:p>
        </w:tc>
      </w:tr>
    </w:tbl>
    <w:p w14:paraId="46197E78" w14:textId="77777777" w:rsidR="00657321" w:rsidRPr="00CF7711" w:rsidRDefault="00657321" w:rsidP="00657321">
      <w:pPr>
        <w:spacing w:line="259" w:lineRule="auto"/>
        <w:rPr>
          <w:sz w:val="22"/>
          <w:szCs w:val="22"/>
        </w:rPr>
      </w:pPr>
      <w:r w:rsidRPr="00CF7711">
        <w:rPr>
          <w:sz w:val="22"/>
          <w:szCs w:val="22"/>
        </w:rPr>
        <w:t xml:space="preserve"> </w:t>
      </w:r>
    </w:p>
    <w:p w14:paraId="5B158E2B" w14:textId="77777777" w:rsidR="00657321" w:rsidRPr="00CF7711" w:rsidRDefault="00657321" w:rsidP="00657321">
      <w:pPr>
        <w:spacing w:after="160" w:line="259" w:lineRule="auto"/>
        <w:rPr>
          <w:sz w:val="22"/>
          <w:szCs w:val="22"/>
        </w:rPr>
      </w:pPr>
      <w:r w:rsidRPr="00CF7711">
        <w:rPr>
          <w:sz w:val="22"/>
          <w:szCs w:val="22"/>
        </w:rPr>
        <w:br w:type="page"/>
      </w:r>
    </w:p>
    <w:tbl>
      <w:tblPr>
        <w:tblStyle w:val="TableGrid"/>
        <w:tblW w:w="5000" w:type="pct"/>
        <w:tblInd w:w="0" w:type="dxa"/>
        <w:tblCellMar>
          <w:top w:w="47" w:type="dxa"/>
          <w:left w:w="106" w:type="dxa"/>
          <w:right w:w="9" w:type="dxa"/>
        </w:tblCellMar>
        <w:tblLook w:val="04A0" w:firstRow="1" w:lastRow="0" w:firstColumn="1" w:lastColumn="0" w:noHBand="0" w:noVBand="1"/>
      </w:tblPr>
      <w:tblGrid>
        <w:gridCol w:w="5699"/>
        <w:gridCol w:w="2038"/>
        <w:gridCol w:w="2038"/>
        <w:gridCol w:w="1749"/>
        <w:gridCol w:w="2019"/>
        <w:gridCol w:w="1802"/>
      </w:tblGrid>
      <w:tr w:rsidR="00657321" w:rsidRPr="00CF7711" w14:paraId="31AE5361" w14:textId="77777777" w:rsidTr="0009720A">
        <w:trPr>
          <w:trHeight w:val="402"/>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5D2ED"/>
          </w:tcPr>
          <w:p w14:paraId="64FBF9E3" w14:textId="77777777" w:rsidR="00657321" w:rsidRPr="00CF7711" w:rsidRDefault="00657321" w:rsidP="0009720A">
            <w:pPr>
              <w:tabs>
                <w:tab w:val="center" w:pos="310"/>
                <w:tab w:val="center" w:pos="5006"/>
                <w:tab w:val="center" w:pos="9698"/>
                <w:tab w:val="right" w:pos="16113"/>
              </w:tabs>
              <w:spacing w:line="259" w:lineRule="auto"/>
              <w:rPr>
                <w:sz w:val="22"/>
                <w:szCs w:val="22"/>
              </w:rPr>
            </w:pPr>
            <w:r w:rsidRPr="00CF7711">
              <w:rPr>
                <w:sz w:val="22"/>
                <w:szCs w:val="22"/>
              </w:rPr>
              <w:lastRenderedPageBreak/>
              <w:tab/>
            </w:r>
            <w:r w:rsidRPr="00CF7711">
              <w:rPr>
                <w:color w:val="4472C4"/>
                <w:sz w:val="22"/>
                <w:szCs w:val="22"/>
              </w:rPr>
              <w:t xml:space="preserve"> </w:t>
            </w:r>
            <w:r w:rsidRPr="00CF7711">
              <w:rPr>
                <w:color w:val="4472C4"/>
                <w:sz w:val="22"/>
                <w:szCs w:val="22"/>
              </w:rPr>
              <w:tab/>
              <w:t xml:space="preserve"> </w:t>
            </w:r>
            <w:r w:rsidRPr="00CF7711">
              <w:rPr>
                <w:color w:val="4472C4"/>
                <w:sz w:val="22"/>
                <w:szCs w:val="22"/>
              </w:rPr>
              <w:tab/>
            </w:r>
            <w:r w:rsidRPr="00CF7711">
              <w:rPr>
                <w:sz w:val="22"/>
                <w:szCs w:val="22"/>
              </w:rPr>
              <w:t xml:space="preserve"> </w:t>
            </w:r>
            <w:r w:rsidRPr="00CF7711">
              <w:rPr>
                <w:sz w:val="22"/>
                <w:szCs w:val="22"/>
              </w:rPr>
              <w:tab/>
            </w:r>
            <w:r w:rsidRPr="00CF7711">
              <w:rPr>
                <w:b/>
                <w:color w:val="1F3864"/>
                <w:sz w:val="22"/>
                <w:szCs w:val="22"/>
              </w:rPr>
              <w:t>B.EĞİTİM ve ÖĞRETİM</w:t>
            </w:r>
          </w:p>
        </w:tc>
      </w:tr>
      <w:tr w:rsidR="00657321" w:rsidRPr="00CF7711" w14:paraId="54401C53" w14:textId="77777777" w:rsidTr="0009720A">
        <w:trPr>
          <w:trHeight w:val="1244"/>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5D2ED"/>
          </w:tcPr>
          <w:p w14:paraId="07C188E2" w14:textId="77777777" w:rsidR="00657321" w:rsidRPr="00CF7711" w:rsidRDefault="00657321" w:rsidP="0009720A">
            <w:pPr>
              <w:tabs>
                <w:tab w:val="center" w:pos="9698"/>
              </w:tabs>
              <w:spacing w:line="259" w:lineRule="auto"/>
              <w:rPr>
                <w:sz w:val="22"/>
                <w:szCs w:val="22"/>
              </w:rPr>
            </w:pPr>
            <w:r w:rsidRPr="00CF7711">
              <w:rPr>
                <w:b/>
                <w:sz w:val="22"/>
                <w:szCs w:val="22"/>
              </w:rPr>
              <w:t>B.2. Programların Yürütülmesi</w:t>
            </w:r>
            <w:r w:rsidRPr="00CF7711">
              <w:rPr>
                <w:sz w:val="22"/>
                <w:szCs w:val="22"/>
              </w:rPr>
              <w:t xml:space="preserve"> (Öğrenci Merkezli Öğrenme, Öğretme ve Değerlendirme) </w:t>
            </w:r>
            <w:r w:rsidRPr="00CF7711">
              <w:rPr>
                <w:sz w:val="22"/>
                <w:szCs w:val="22"/>
              </w:rPr>
              <w:tab/>
            </w:r>
            <w:r w:rsidRPr="00CF7711">
              <w:rPr>
                <w:sz w:val="22"/>
                <w:szCs w:val="22"/>
                <w:vertAlign w:val="superscript"/>
              </w:rPr>
              <w:t xml:space="preserve"> </w:t>
            </w:r>
          </w:p>
          <w:p w14:paraId="26ACF502" w14:textId="77777777" w:rsidR="00657321" w:rsidRPr="00CF7711" w:rsidRDefault="00657321" w:rsidP="0009720A">
            <w:pPr>
              <w:spacing w:line="259" w:lineRule="auto"/>
              <w:rPr>
                <w:sz w:val="22"/>
                <w:szCs w:val="22"/>
              </w:rPr>
            </w:pPr>
            <w:r w:rsidRPr="00CF7711">
              <w:rPr>
                <w:sz w:val="22"/>
                <w:szCs w:val="22"/>
              </w:rPr>
              <w:t xml:space="preserve">Birim, hedeflediği nitelikli mezun yeterliliklerine ulaşmak amacıyla öğrenci merkezli ve yetkinlik temelli öğretim, ölçme ve değerlendirme yöntemlerini uygulamalıdır. Birim, öğrenci kabulleri, diploma, derece ve diğer yeterliliklerin tanınması ve sertifikalandırılmasına yönelik açık </w:t>
            </w:r>
            <w:proofErr w:type="gramStart"/>
            <w:r w:rsidRPr="00CF7711">
              <w:rPr>
                <w:sz w:val="22"/>
                <w:szCs w:val="22"/>
              </w:rPr>
              <w:t>kriterler</w:t>
            </w:r>
            <w:proofErr w:type="gramEnd"/>
            <w:r w:rsidRPr="00CF7711">
              <w:rPr>
                <w:sz w:val="22"/>
                <w:szCs w:val="22"/>
              </w:rPr>
              <w:t xml:space="preserve"> belirlemeli; önceden tanımlanmış ve ilan edilmiş kuralları tutarlı şekilde uygulamalıdır. </w:t>
            </w:r>
          </w:p>
        </w:tc>
      </w:tr>
      <w:tr w:rsidR="00657321" w:rsidRPr="00CF7711" w14:paraId="15B9D8D6" w14:textId="77777777" w:rsidTr="0009720A">
        <w:trPr>
          <w:trHeight w:val="344"/>
        </w:trPr>
        <w:tc>
          <w:tcPr>
            <w:tcW w:w="1857" w:type="pct"/>
            <w:tcBorders>
              <w:top w:val="single" w:sz="4" w:space="0" w:color="000000"/>
              <w:left w:val="single" w:sz="4" w:space="0" w:color="000000"/>
              <w:bottom w:val="single" w:sz="4" w:space="0" w:color="000000"/>
              <w:right w:val="single" w:sz="4" w:space="0" w:color="000000"/>
            </w:tcBorders>
            <w:shd w:val="clear" w:color="auto" w:fill="A5D2ED"/>
          </w:tcPr>
          <w:p w14:paraId="3A8B8ABF" w14:textId="77777777" w:rsidR="00657321" w:rsidRPr="00CF7711" w:rsidRDefault="00657321" w:rsidP="0009720A">
            <w:pPr>
              <w:spacing w:line="259" w:lineRule="auto"/>
              <w:rPr>
                <w:sz w:val="22"/>
                <w:szCs w:val="22"/>
              </w:rPr>
            </w:pPr>
            <w:r w:rsidRPr="00CF7711">
              <w:rPr>
                <w:sz w:val="22"/>
                <w:szCs w:val="22"/>
              </w:rPr>
              <w:t xml:space="preserve"> </w:t>
            </w:r>
          </w:p>
        </w:tc>
        <w:tc>
          <w:tcPr>
            <w:tcW w:w="664" w:type="pct"/>
            <w:tcBorders>
              <w:top w:val="single" w:sz="4" w:space="0" w:color="000000"/>
              <w:left w:val="single" w:sz="4" w:space="0" w:color="000000"/>
              <w:bottom w:val="single" w:sz="4" w:space="0" w:color="000000"/>
              <w:right w:val="single" w:sz="4" w:space="0" w:color="000000"/>
            </w:tcBorders>
            <w:shd w:val="clear" w:color="auto" w:fill="A5D2ED"/>
          </w:tcPr>
          <w:p w14:paraId="16569F20" w14:textId="77777777" w:rsidR="00657321" w:rsidRPr="00CF7711" w:rsidRDefault="00657321" w:rsidP="0009720A">
            <w:pPr>
              <w:spacing w:line="259" w:lineRule="auto"/>
              <w:ind w:right="96"/>
              <w:jc w:val="center"/>
              <w:rPr>
                <w:sz w:val="22"/>
                <w:szCs w:val="22"/>
              </w:rPr>
            </w:pPr>
            <w:r w:rsidRPr="00CF7711">
              <w:rPr>
                <w:sz w:val="22"/>
                <w:szCs w:val="22"/>
              </w:rPr>
              <w:t xml:space="preserve">1 </w:t>
            </w:r>
          </w:p>
        </w:tc>
        <w:tc>
          <w:tcPr>
            <w:tcW w:w="664" w:type="pct"/>
            <w:tcBorders>
              <w:top w:val="single" w:sz="4" w:space="0" w:color="000000"/>
              <w:left w:val="single" w:sz="4" w:space="0" w:color="000000"/>
              <w:bottom w:val="single" w:sz="4" w:space="0" w:color="000000"/>
              <w:right w:val="single" w:sz="4" w:space="0" w:color="000000"/>
            </w:tcBorders>
            <w:shd w:val="clear" w:color="auto" w:fill="A5D2ED"/>
          </w:tcPr>
          <w:p w14:paraId="14234B05" w14:textId="77777777" w:rsidR="00657321" w:rsidRPr="00CF7711" w:rsidRDefault="00657321" w:rsidP="0009720A">
            <w:pPr>
              <w:spacing w:line="259" w:lineRule="auto"/>
              <w:ind w:right="99"/>
              <w:jc w:val="center"/>
              <w:rPr>
                <w:sz w:val="22"/>
                <w:szCs w:val="22"/>
              </w:rPr>
            </w:pPr>
            <w:r w:rsidRPr="00CF7711">
              <w:rPr>
                <w:sz w:val="22"/>
                <w:szCs w:val="22"/>
              </w:rPr>
              <w:t xml:space="preserve">2 </w:t>
            </w:r>
          </w:p>
        </w:tc>
        <w:tc>
          <w:tcPr>
            <w:tcW w:w="570" w:type="pct"/>
            <w:tcBorders>
              <w:top w:val="single" w:sz="4" w:space="0" w:color="000000"/>
              <w:left w:val="single" w:sz="4" w:space="0" w:color="000000"/>
              <w:bottom w:val="single" w:sz="4" w:space="0" w:color="000000"/>
              <w:right w:val="single" w:sz="4" w:space="0" w:color="000000"/>
            </w:tcBorders>
            <w:shd w:val="clear" w:color="auto" w:fill="A5D2ED"/>
          </w:tcPr>
          <w:p w14:paraId="2901C1BB" w14:textId="77777777" w:rsidR="00657321" w:rsidRPr="00CF7711" w:rsidRDefault="00657321" w:rsidP="0009720A">
            <w:pPr>
              <w:spacing w:line="259" w:lineRule="auto"/>
              <w:ind w:right="94"/>
              <w:jc w:val="center"/>
              <w:rPr>
                <w:sz w:val="22"/>
                <w:szCs w:val="22"/>
              </w:rPr>
            </w:pPr>
            <w:r w:rsidRPr="00CF7711">
              <w:rPr>
                <w:sz w:val="22"/>
                <w:szCs w:val="22"/>
              </w:rPr>
              <w:t xml:space="preserve">3 </w:t>
            </w:r>
          </w:p>
        </w:tc>
        <w:tc>
          <w:tcPr>
            <w:tcW w:w="658" w:type="pct"/>
            <w:tcBorders>
              <w:top w:val="single" w:sz="4" w:space="0" w:color="000000"/>
              <w:left w:val="single" w:sz="4" w:space="0" w:color="000000"/>
              <w:bottom w:val="single" w:sz="4" w:space="0" w:color="000000"/>
              <w:right w:val="single" w:sz="4" w:space="0" w:color="000000"/>
            </w:tcBorders>
            <w:shd w:val="clear" w:color="auto" w:fill="A5D2ED"/>
          </w:tcPr>
          <w:p w14:paraId="4371DE47" w14:textId="77777777" w:rsidR="00657321" w:rsidRPr="00CF7711" w:rsidRDefault="00657321" w:rsidP="0009720A">
            <w:pPr>
              <w:spacing w:line="259" w:lineRule="auto"/>
              <w:ind w:right="98"/>
              <w:jc w:val="center"/>
              <w:rPr>
                <w:sz w:val="22"/>
                <w:szCs w:val="22"/>
              </w:rPr>
            </w:pPr>
            <w:r w:rsidRPr="00CF7711">
              <w:rPr>
                <w:sz w:val="22"/>
                <w:szCs w:val="22"/>
              </w:rPr>
              <w:t xml:space="preserve">4 </w:t>
            </w:r>
          </w:p>
        </w:tc>
        <w:tc>
          <w:tcPr>
            <w:tcW w:w="588" w:type="pct"/>
            <w:tcBorders>
              <w:top w:val="single" w:sz="4" w:space="0" w:color="000000"/>
              <w:left w:val="single" w:sz="4" w:space="0" w:color="000000"/>
              <w:bottom w:val="single" w:sz="4" w:space="0" w:color="000000"/>
              <w:right w:val="single" w:sz="4" w:space="0" w:color="000000"/>
            </w:tcBorders>
            <w:shd w:val="clear" w:color="auto" w:fill="A5D2ED"/>
          </w:tcPr>
          <w:p w14:paraId="02691E3E" w14:textId="77777777" w:rsidR="00657321" w:rsidRPr="00CF7711" w:rsidRDefault="00657321" w:rsidP="0009720A">
            <w:pPr>
              <w:spacing w:line="259" w:lineRule="auto"/>
              <w:ind w:right="94"/>
              <w:jc w:val="center"/>
              <w:rPr>
                <w:sz w:val="22"/>
                <w:szCs w:val="22"/>
              </w:rPr>
            </w:pPr>
            <w:r w:rsidRPr="00CF7711">
              <w:rPr>
                <w:sz w:val="22"/>
                <w:szCs w:val="22"/>
              </w:rPr>
              <w:t xml:space="preserve">5 </w:t>
            </w:r>
          </w:p>
        </w:tc>
      </w:tr>
      <w:tr w:rsidR="00657321" w:rsidRPr="00CF7711" w14:paraId="2420B907" w14:textId="77777777" w:rsidTr="0009720A">
        <w:trPr>
          <w:trHeight w:val="3067"/>
        </w:trPr>
        <w:tc>
          <w:tcPr>
            <w:tcW w:w="1857" w:type="pct"/>
            <w:vMerge w:val="restart"/>
            <w:tcBorders>
              <w:top w:val="single" w:sz="4" w:space="0" w:color="000000"/>
              <w:left w:val="single" w:sz="4" w:space="0" w:color="000000"/>
              <w:bottom w:val="single" w:sz="4" w:space="0" w:color="000000"/>
              <w:right w:val="single" w:sz="4" w:space="0" w:color="000000"/>
            </w:tcBorders>
          </w:tcPr>
          <w:p w14:paraId="15C058F2" w14:textId="77777777" w:rsidR="00657321" w:rsidRPr="00CF7711" w:rsidRDefault="00657321" w:rsidP="0009720A">
            <w:pPr>
              <w:spacing w:after="19" w:line="259" w:lineRule="auto"/>
              <w:rPr>
                <w:sz w:val="22"/>
                <w:szCs w:val="22"/>
              </w:rPr>
            </w:pPr>
            <w:r w:rsidRPr="00CF7711">
              <w:rPr>
                <w:sz w:val="22"/>
                <w:szCs w:val="22"/>
              </w:rPr>
              <w:t xml:space="preserve"> </w:t>
            </w:r>
          </w:p>
          <w:p w14:paraId="0F21062C" w14:textId="77777777" w:rsidR="00657321" w:rsidRPr="00CF7711" w:rsidRDefault="00657321" w:rsidP="0009720A">
            <w:pPr>
              <w:spacing w:after="16" w:line="259" w:lineRule="auto"/>
              <w:rPr>
                <w:b/>
                <w:sz w:val="22"/>
                <w:szCs w:val="22"/>
              </w:rPr>
            </w:pPr>
            <w:r w:rsidRPr="00CF7711">
              <w:rPr>
                <w:b/>
                <w:sz w:val="22"/>
                <w:szCs w:val="22"/>
                <w:u w:val="single" w:color="000000"/>
              </w:rPr>
              <w:t>B.2.1. Öğretim yöntem ve teknikleri</w:t>
            </w:r>
            <w:r w:rsidRPr="00CF7711">
              <w:rPr>
                <w:b/>
                <w:sz w:val="22"/>
                <w:szCs w:val="22"/>
              </w:rPr>
              <w:t xml:space="preserve">  </w:t>
            </w:r>
          </w:p>
          <w:p w14:paraId="00F679B0" w14:textId="77777777" w:rsidR="00657321" w:rsidRPr="00CF7711" w:rsidRDefault="00657321" w:rsidP="0009720A">
            <w:pPr>
              <w:spacing w:after="19" w:line="259" w:lineRule="auto"/>
              <w:rPr>
                <w:sz w:val="22"/>
                <w:szCs w:val="22"/>
              </w:rPr>
            </w:pPr>
            <w:r w:rsidRPr="00CF7711">
              <w:rPr>
                <w:sz w:val="22"/>
                <w:szCs w:val="22"/>
              </w:rPr>
              <w:t xml:space="preserve"> </w:t>
            </w:r>
          </w:p>
          <w:p w14:paraId="0AA71528" w14:textId="77777777" w:rsidR="00657321" w:rsidRPr="00CF7711" w:rsidRDefault="00657321" w:rsidP="0009720A">
            <w:pPr>
              <w:spacing w:after="1" w:line="275" w:lineRule="auto"/>
              <w:ind w:right="97"/>
              <w:rPr>
                <w:sz w:val="22"/>
                <w:szCs w:val="22"/>
              </w:rPr>
            </w:pPr>
            <w:r w:rsidRPr="00CF7711">
              <w:rPr>
                <w:sz w:val="22"/>
                <w:szCs w:val="22"/>
              </w:rPr>
              <w:t xml:space="preserve">Öğretim yöntemi öğrenciyi aktif hale getiren ve etkileşimli öğrenme odaklıdır. Tüm eğitim türleri içerisinde (örgün, uzaktan, karma) o eğitim türünün doğasına uygun; öğrenci merkezli, yetkinlik temelli, süreç ve performans odaklı </w:t>
            </w:r>
            <w:proofErr w:type="spellStart"/>
            <w:r w:rsidRPr="00CF7711">
              <w:rPr>
                <w:sz w:val="22"/>
                <w:szCs w:val="22"/>
              </w:rPr>
              <w:t>disiplinlerarası</w:t>
            </w:r>
            <w:proofErr w:type="spellEnd"/>
            <w:r w:rsidRPr="00CF7711">
              <w:rPr>
                <w:sz w:val="22"/>
                <w:szCs w:val="22"/>
              </w:rPr>
              <w:t xml:space="preserve">, bütünleyici, vaka/uygulama temelinde öğrenmeyi önceleyen yaklaşımlara yer verilir. Bilgi aktarımından çok derin öğrenmeye, öğrenci ilgi, </w:t>
            </w:r>
            <w:proofErr w:type="gramStart"/>
            <w:r w:rsidRPr="00CF7711">
              <w:rPr>
                <w:sz w:val="22"/>
                <w:szCs w:val="22"/>
              </w:rPr>
              <w:t>motivasyon</w:t>
            </w:r>
            <w:proofErr w:type="gramEnd"/>
            <w:r w:rsidRPr="00CF7711">
              <w:rPr>
                <w:sz w:val="22"/>
                <w:szCs w:val="22"/>
              </w:rPr>
              <w:t xml:space="preserve"> ve bağlılığına odaklanılmıştır.  </w:t>
            </w:r>
          </w:p>
          <w:p w14:paraId="46E34632" w14:textId="77777777" w:rsidR="00657321" w:rsidRPr="00CF7711" w:rsidRDefault="00657321" w:rsidP="0009720A">
            <w:pPr>
              <w:spacing w:line="259" w:lineRule="auto"/>
              <w:ind w:right="97"/>
              <w:rPr>
                <w:sz w:val="22"/>
                <w:szCs w:val="22"/>
              </w:rPr>
            </w:pPr>
            <w:r w:rsidRPr="00CF7711">
              <w:rPr>
                <w:sz w:val="22"/>
                <w:szCs w:val="22"/>
              </w:rPr>
              <w:t xml:space="preserve">Örgün eğitim süreçleri ön lisans, lisans ve yüksek lisans öğrencilerini kapsayan; teknolojinin sunduğu olanaklar ve ters yüz öğrenme, proje temelli öğrenme gibi yaklaşımlarla zenginleştirilmektedir. Öğrencilerinin araştırma süreçlerine katılımı müfredat, yöntem ve yaklaşımlarla desteklenmektedir.  Tüm bu süreçlerin uygulanması, kontrol edilmesi ve gereken önlemlerin alınması sistematik olarak değerlendirilmektedir.  </w:t>
            </w:r>
          </w:p>
        </w:tc>
        <w:tc>
          <w:tcPr>
            <w:tcW w:w="664" w:type="pct"/>
            <w:tcBorders>
              <w:top w:val="single" w:sz="4" w:space="0" w:color="000000"/>
              <w:left w:val="single" w:sz="4" w:space="0" w:color="000000"/>
              <w:bottom w:val="single" w:sz="4" w:space="0" w:color="000000"/>
              <w:right w:val="single" w:sz="4" w:space="0" w:color="000000"/>
            </w:tcBorders>
            <w:shd w:val="clear" w:color="auto" w:fill="E6F2FA"/>
          </w:tcPr>
          <w:p w14:paraId="1808C704" w14:textId="77777777" w:rsidR="00657321" w:rsidRPr="00CF7711" w:rsidRDefault="00657321" w:rsidP="0009720A">
            <w:pPr>
              <w:spacing w:line="259" w:lineRule="auto"/>
              <w:ind w:left="4"/>
              <w:rPr>
                <w:sz w:val="22"/>
                <w:szCs w:val="22"/>
              </w:rPr>
            </w:pPr>
            <w:r w:rsidRPr="00CF7711">
              <w:rPr>
                <w:sz w:val="22"/>
                <w:szCs w:val="22"/>
              </w:rPr>
              <w:t xml:space="preserve">Öğrenme-öğretme süreçlerinde öğrenci merkezli yaklaşımlar bulunmamaktadır. </w:t>
            </w:r>
          </w:p>
        </w:tc>
        <w:tc>
          <w:tcPr>
            <w:tcW w:w="664" w:type="pct"/>
            <w:tcBorders>
              <w:top w:val="single" w:sz="4" w:space="0" w:color="000000"/>
              <w:left w:val="single" w:sz="4" w:space="0" w:color="000000"/>
              <w:bottom w:val="single" w:sz="4" w:space="0" w:color="000000"/>
              <w:right w:val="single" w:sz="4" w:space="0" w:color="000000"/>
            </w:tcBorders>
            <w:shd w:val="clear" w:color="auto" w:fill="D2E8F6"/>
          </w:tcPr>
          <w:p w14:paraId="23C7B454" w14:textId="77777777" w:rsidR="00657321" w:rsidRPr="00CF7711" w:rsidRDefault="00657321" w:rsidP="0009720A">
            <w:pPr>
              <w:spacing w:after="1" w:line="275" w:lineRule="auto"/>
              <w:ind w:left="2"/>
              <w:rPr>
                <w:sz w:val="22"/>
                <w:szCs w:val="22"/>
              </w:rPr>
            </w:pPr>
            <w:r w:rsidRPr="00CF7711">
              <w:rPr>
                <w:sz w:val="22"/>
                <w:szCs w:val="22"/>
              </w:rPr>
              <w:t xml:space="preserve">Öğrenme-öğretme süreçlerinde öğrenci merkezli yaklaşımın uygulanmasına </w:t>
            </w:r>
          </w:p>
          <w:p w14:paraId="3F5DC61E" w14:textId="77777777" w:rsidR="00657321" w:rsidRPr="00CF7711" w:rsidRDefault="00657321" w:rsidP="0009720A">
            <w:pPr>
              <w:spacing w:line="259" w:lineRule="auto"/>
              <w:ind w:left="2"/>
              <w:rPr>
                <w:sz w:val="22"/>
                <w:szCs w:val="22"/>
              </w:rPr>
            </w:pPr>
            <w:proofErr w:type="gramStart"/>
            <w:r w:rsidRPr="00CF7711">
              <w:rPr>
                <w:sz w:val="22"/>
                <w:szCs w:val="22"/>
              </w:rPr>
              <w:t>yönelik</w:t>
            </w:r>
            <w:proofErr w:type="gramEnd"/>
            <w:r w:rsidRPr="00CF7711">
              <w:rPr>
                <w:sz w:val="22"/>
                <w:szCs w:val="22"/>
              </w:rPr>
              <w:t xml:space="preserve"> ilke, kural ve planlamalar bulunmaktadır. </w:t>
            </w:r>
          </w:p>
        </w:tc>
        <w:tc>
          <w:tcPr>
            <w:tcW w:w="570" w:type="pct"/>
            <w:tcBorders>
              <w:top w:val="single" w:sz="4" w:space="0" w:color="000000"/>
              <w:left w:val="single" w:sz="4" w:space="0" w:color="000000"/>
              <w:bottom w:val="single" w:sz="4" w:space="0" w:color="000000"/>
              <w:right w:val="single" w:sz="4" w:space="0" w:color="000000"/>
            </w:tcBorders>
            <w:shd w:val="clear" w:color="auto" w:fill="B9DCF1"/>
          </w:tcPr>
          <w:p w14:paraId="0B86514E" w14:textId="77777777" w:rsidR="00657321" w:rsidRPr="00CF7711" w:rsidRDefault="00657321" w:rsidP="0009720A">
            <w:pPr>
              <w:spacing w:line="259" w:lineRule="auto"/>
              <w:ind w:left="4"/>
              <w:rPr>
                <w:sz w:val="22"/>
                <w:szCs w:val="22"/>
              </w:rPr>
            </w:pPr>
            <w:r w:rsidRPr="00CF7711">
              <w:rPr>
                <w:sz w:val="22"/>
                <w:szCs w:val="22"/>
              </w:rPr>
              <w:t xml:space="preserve">Programların genelinde öğrenci merkezli öğretim yöntem teknikleri tanımlı süreçler doğrultusunda uygulanmaktadır. </w:t>
            </w:r>
          </w:p>
        </w:tc>
        <w:tc>
          <w:tcPr>
            <w:tcW w:w="658" w:type="pct"/>
            <w:tcBorders>
              <w:top w:val="single" w:sz="4" w:space="0" w:color="000000"/>
              <w:left w:val="single" w:sz="4" w:space="0" w:color="000000"/>
              <w:bottom w:val="single" w:sz="4" w:space="0" w:color="000000"/>
              <w:right w:val="single" w:sz="4" w:space="0" w:color="000000"/>
            </w:tcBorders>
            <w:shd w:val="clear" w:color="auto" w:fill="8CC7EC"/>
          </w:tcPr>
          <w:p w14:paraId="3AE9E019" w14:textId="77777777" w:rsidR="00657321" w:rsidRPr="00CF7711" w:rsidRDefault="00657321" w:rsidP="0009720A">
            <w:pPr>
              <w:spacing w:line="276" w:lineRule="auto"/>
              <w:ind w:left="2"/>
              <w:rPr>
                <w:sz w:val="22"/>
                <w:szCs w:val="22"/>
              </w:rPr>
            </w:pPr>
            <w:r w:rsidRPr="00CF7711">
              <w:rPr>
                <w:sz w:val="22"/>
                <w:szCs w:val="22"/>
              </w:rPr>
              <w:t xml:space="preserve">Öğrenci merkezli uygulamalar </w:t>
            </w:r>
          </w:p>
          <w:p w14:paraId="3946F2DA" w14:textId="77777777" w:rsidR="00657321" w:rsidRPr="00CF7711" w:rsidRDefault="00657321" w:rsidP="0009720A">
            <w:pPr>
              <w:spacing w:line="259" w:lineRule="auto"/>
              <w:ind w:left="2" w:right="25"/>
              <w:rPr>
                <w:sz w:val="22"/>
                <w:szCs w:val="22"/>
              </w:rPr>
            </w:pPr>
            <w:proofErr w:type="gramStart"/>
            <w:r w:rsidRPr="00CF7711">
              <w:rPr>
                <w:sz w:val="22"/>
                <w:szCs w:val="22"/>
              </w:rPr>
              <w:t>izlenmekte</w:t>
            </w:r>
            <w:proofErr w:type="gramEnd"/>
            <w:r w:rsidRPr="00CF7711">
              <w:rPr>
                <w:sz w:val="22"/>
                <w:szCs w:val="22"/>
              </w:rPr>
              <w:t xml:space="preserve"> ve ilgili iç paydaşların katılımıyla iyileştirilmektedir. </w:t>
            </w:r>
          </w:p>
        </w:tc>
        <w:tc>
          <w:tcPr>
            <w:tcW w:w="588" w:type="pct"/>
            <w:tcBorders>
              <w:top w:val="single" w:sz="4" w:space="0" w:color="000000"/>
              <w:left w:val="single" w:sz="4" w:space="0" w:color="000000"/>
              <w:bottom w:val="single" w:sz="4" w:space="0" w:color="000000"/>
              <w:right w:val="single" w:sz="4" w:space="0" w:color="000000"/>
            </w:tcBorders>
            <w:shd w:val="clear" w:color="auto" w:fill="5DB1E5"/>
          </w:tcPr>
          <w:p w14:paraId="71DF71E1" w14:textId="77777777" w:rsidR="00657321" w:rsidRPr="00CF7711" w:rsidRDefault="00657321" w:rsidP="0009720A">
            <w:pPr>
              <w:spacing w:line="259" w:lineRule="auto"/>
              <w:ind w:left="2"/>
              <w:rPr>
                <w:sz w:val="22"/>
                <w:szCs w:val="22"/>
              </w:rPr>
            </w:pPr>
            <w:r w:rsidRPr="00CF7711">
              <w:rPr>
                <w:sz w:val="22"/>
                <w:szCs w:val="22"/>
              </w:rPr>
              <w:t xml:space="preserve">İçselleştirilmiş, sistematik, sürdürülebilir ve örnek gösterilebilir uygulamalar bulunmaktadır. </w:t>
            </w:r>
          </w:p>
        </w:tc>
      </w:tr>
      <w:tr w:rsidR="00657321" w:rsidRPr="00CF7711" w14:paraId="32316A8B" w14:textId="77777777" w:rsidTr="0009720A">
        <w:trPr>
          <w:trHeight w:val="3532"/>
        </w:trPr>
        <w:tc>
          <w:tcPr>
            <w:tcW w:w="1857" w:type="pct"/>
            <w:vMerge/>
            <w:tcBorders>
              <w:top w:val="nil"/>
              <w:left w:val="single" w:sz="4" w:space="0" w:color="000000"/>
              <w:bottom w:val="single" w:sz="4" w:space="0" w:color="000000"/>
              <w:right w:val="single" w:sz="4" w:space="0" w:color="000000"/>
            </w:tcBorders>
          </w:tcPr>
          <w:p w14:paraId="166717CA" w14:textId="77777777" w:rsidR="00657321" w:rsidRPr="00CF7711" w:rsidRDefault="00657321" w:rsidP="0009720A">
            <w:pPr>
              <w:spacing w:after="160" w:line="259" w:lineRule="auto"/>
              <w:rPr>
                <w:sz w:val="22"/>
                <w:szCs w:val="22"/>
              </w:rPr>
            </w:pPr>
          </w:p>
        </w:tc>
        <w:tc>
          <w:tcPr>
            <w:tcW w:w="3143" w:type="pct"/>
            <w:gridSpan w:val="5"/>
            <w:tcBorders>
              <w:top w:val="single" w:sz="4" w:space="0" w:color="000000"/>
              <w:left w:val="single" w:sz="4" w:space="0" w:color="000000"/>
              <w:bottom w:val="single" w:sz="4" w:space="0" w:color="000000"/>
              <w:right w:val="single" w:sz="4" w:space="0" w:color="000000"/>
            </w:tcBorders>
            <w:shd w:val="clear" w:color="auto" w:fill="A5D2ED"/>
          </w:tcPr>
          <w:p w14:paraId="0C08567C" w14:textId="77777777" w:rsidR="00657321" w:rsidRPr="00CF7711" w:rsidRDefault="00657321" w:rsidP="0009720A">
            <w:pPr>
              <w:spacing w:after="19" w:line="259" w:lineRule="auto"/>
              <w:ind w:left="121"/>
              <w:rPr>
                <w:sz w:val="22"/>
                <w:szCs w:val="22"/>
              </w:rPr>
            </w:pPr>
            <w:r w:rsidRPr="00CF7711">
              <w:rPr>
                <w:sz w:val="22"/>
                <w:szCs w:val="22"/>
              </w:rPr>
              <w:t xml:space="preserve"> </w:t>
            </w:r>
          </w:p>
          <w:p w14:paraId="36EA8C11" w14:textId="77777777" w:rsidR="00657321" w:rsidRPr="00CF7711" w:rsidRDefault="00657321" w:rsidP="0009720A">
            <w:pPr>
              <w:spacing w:after="45" w:line="259" w:lineRule="auto"/>
              <w:ind w:left="121"/>
              <w:rPr>
                <w:sz w:val="22"/>
                <w:szCs w:val="22"/>
              </w:rPr>
            </w:pPr>
            <w:r w:rsidRPr="00CF7711">
              <w:rPr>
                <w:b/>
                <w:i/>
                <w:sz w:val="22"/>
                <w:szCs w:val="22"/>
              </w:rPr>
              <w:t xml:space="preserve">Örnek Kanıtlar </w:t>
            </w:r>
          </w:p>
          <w:p w14:paraId="5F0C4AC8" w14:textId="77777777" w:rsidR="00657321" w:rsidRPr="00CF7711" w:rsidRDefault="00657321" w:rsidP="006C0B07">
            <w:pPr>
              <w:numPr>
                <w:ilvl w:val="0"/>
                <w:numId w:val="29"/>
              </w:numPr>
              <w:spacing w:after="2" w:line="259" w:lineRule="auto"/>
              <w:ind w:left="788" w:hanging="360"/>
              <w:rPr>
                <w:sz w:val="22"/>
                <w:szCs w:val="22"/>
              </w:rPr>
            </w:pPr>
            <w:r w:rsidRPr="00CF7711">
              <w:rPr>
                <w:i/>
                <w:sz w:val="22"/>
                <w:szCs w:val="22"/>
              </w:rPr>
              <w:t xml:space="preserve">Ders bilgi paketlerinde öğrenci merkezli öğretim yöntemlerinin varlığı </w:t>
            </w:r>
          </w:p>
          <w:p w14:paraId="759DB5FE" w14:textId="77777777" w:rsidR="00657321" w:rsidRPr="00CF7711" w:rsidRDefault="00657321" w:rsidP="006C0B07">
            <w:pPr>
              <w:numPr>
                <w:ilvl w:val="0"/>
                <w:numId w:val="29"/>
              </w:numPr>
              <w:spacing w:after="12" w:line="263" w:lineRule="auto"/>
              <w:ind w:left="788" w:hanging="360"/>
              <w:rPr>
                <w:sz w:val="22"/>
                <w:szCs w:val="22"/>
              </w:rPr>
            </w:pPr>
            <w:r w:rsidRPr="00CF7711">
              <w:rPr>
                <w:i/>
                <w:sz w:val="22"/>
                <w:szCs w:val="22"/>
              </w:rPr>
              <w:t xml:space="preserve">Uzaktan eğitime özgü öğretim materyali geliştirme ve öğretim yöntemlerine ilişkin ilkeler, mekanizmalar </w:t>
            </w:r>
            <w:r w:rsidRPr="00CF7711">
              <w:rPr>
                <w:rFonts w:eastAsia="Segoe UI Symbol"/>
                <w:sz w:val="22"/>
                <w:szCs w:val="22"/>
              </w:rPr>
              <w:t>•</w:t>
            </w:r>
            <w:r w:rsidRPr="00CF7711">
              <w:rPr>
                <w:rFonts w:eastAsia="Arial"/>
                <w:sz w:val="22"/>
                <w:szCs w:val="22"/>
              </w:rPr>
              <w:t xml:space="preserve"> </w:t>
            </w:r>
            <w:r w:rsidRPr="00CF7711">
              <w:rPr>
                <w:i/>
                <w:sz w:val="22"/>
                <w:szCs w:val="22"/>
              </w:rPr>
              <w:t xml:space="preserve">Aktif ve etkileşimli öğretme yöntemlerine ilişkin tanımlı süreçler ve uygulamalar </w:t>
            </w:r>
          </w:p>
          <w:p w14:paraId="3E5BBB39" w14:textId="77777777" w:rsidR="00657321" w:rsidRPr="00CF7711" w:rsidRDefault="00657321" w:rsidP="006C0B07">
            <w:pPr>
              <w:numPr>
                <w:ilvl w:val="0"/>
                <w:numId w:val="29"/>
              </w:numPr>
              <w:spacing w:after="12" w:line="276" w:lineRule="auto"/>
              <w:ind w:left="788" w:hanging="360"/>
              <w:rPr>
                <w:sz w:val="22"/>
                <w:szCs w:val="22"/>
              </w:rPr>
            </w:pPr>
            <w:r w:rsidRPr="00CF7711">
              <w:rPr>
                <w:i/>
                <w:sz w:val="22"/>
                <w:szCs w:val="22"/>
              </w:rPr>
              <w:t xml:space="preserve">Eğiticilerin eğitimi program içeriğinde öğrenci merkezli öğrenme-öğretme yaklaşımına ilişkin uygulamalar </w:t>
            </w:r>
          </w:p>
          <w:p w14:paraId="602A4D8D" w14:textId="77777777" w:rsidR="00657321" w:rsidRPr="00CF7711" w:rsidRDefault="00657321" w:rsidP="006C0B07">
            <w:pPr>
              <w:numPr>
                <w:ilvl w:val="0"/>
                <w:numId w:val="29"/>
              </w:numPr>
              <w:spacing w:after="2" w:line="274" w:lineRule="auto"/>
              <w:ind w:left="788" w:hanging="360"/>
              <w:rPr>
                <w:sz w:val="22"/>
                <w:szCs w:val="22"/>
              </w:rPr>
            </w:pPr>
            <w:r w:rsidRPr="00CF7711">
              <w:rPr>
                <w:i/>
                <w:sz w:val="22"/>
                <w:szCs w:val="22"/>
              </w:rPr>
              <w:t xml:space="preserve">Standart uygulamalar ve mevzuatın yanı sıra; birimin ihtiyaçları doğrultusunda geliştirdiği özgün yaklaşım ve uygulamalarına ilişkin kanıtlar </w:t>
            </w:r>
          </w:p>
          <w:p w14:paraId="51EDFDE0" w14:textId="77777777" w:rsidR="00657321" w:rsidRPr="00CF7711" w:rsidRDefault="00657321" w:rsidP="0009720A">
            <w:pPr>
              <w:spacing w:line="259" w:lineRule="auto"/>
              <w:ind w:left="121"/>
              <w:rPr>
                <w:sz w:val="22"/>
                <w:szCs w:val="22"/>
              </w:rPr>
            </w:pPr>
            <w:r w:rsidRPr="00CF7711">
              <w:rPr>
                <w:i/>
                <w:sz w:val="22"/>
                <w:szCs w:val="22"/>
              </w:rPr>
              <w:t xml:space="preserve"> </w:t>
            </w:r>
          </w:p>
        </w:tc>
      </w:tr>
    </w:tbl>
    <w:p w14:paraId="2CD12D1D" w14:textId="77777777" w:rsidR="00657321" w:rsidRPr="00CF7711" w:rsidRDefault="00657321" w:rsidP="00657321">
      <w:pPr>
        <w:spacing w:line="259" w:lineRule="auto"/>
        <w:rPr>
          <w:sz w:val="22"/>
          <w:szCs w:val="22"/>
        </w:rPr>
      </w:pPr>
      <w:r w:rsidRPr="00CF7711">
        <w:rPr>
          <w:sz w:val="22"/>
          <w:szCs w:val="22"/>
        </w:rPr>
        <w:t xml:space="preserve"> </w:t>
      </w:r>
    </w:p>
    <w:p w14:paraId="6FBC8A79" w14:textId="77777777" w:rsidR="00657321" w:rsidRPr="00CF7711" w:rsidRDefault="00657321" w:rsidP="00657321">
      <w:pPr>
        <w:spacing w:line="259" w:lineRule="auto"/>
        <w:rPr>
          <w:sz w:val="22"/>
          <w:szCs w:val="22"/>
        </w:rPr>
      </w:pPr>
      <w:r w:rsidRPr="00CF7711">
        <w:rPr>
          <w:sz w:val="22"/>
          <w:szCs w:val="22"/>
        </w:rPr>
        <w:t xml:space="preserve"> </w:t>
      </w:r>
    </w:p>
    <w:tbl>
      <w:tblPr>
        <w:tblStyle w:val="TableGrid"/>
        <w:tblW w:w="5000" w:type="pct"/>
        <w:tblInd w:w="0" w:type="dxa"/>
        <w:tblCellMar>
          <w:left w:w="107" w:type="dxa"/>
          <w:right w:w="55" w:type="dxa"/>
        </w:tblCellMar>
        <w:tblLook w:val="04A0" w:firstRow="1" w:lastRow="0" w:firstColumn="1" w:lastColumn="0" w:noHBand="0" w:noVBand="1"/>
      </w:tblPr>
      <w:tblGrid>
        <w:gridCol w:w="5834"/>
        <w:gridCol w:w="1903"/>
        <w:gridCol w:w="1768"/>
        <w:gridCol w:w="2022"/>
        <w:gridCol w:w="2016"/>
        <w:gridCol w:w="1802"/>
      </w:tblGrid>
      <w:tr w:rsidR="00657321" w:rsidRPr="00CF7711" w14:paraId="7516E4B5" w14:textId="77777777" w:rsidTr="0009720A">
        <w:trPr>
          <w:trHeight w:val="402"/>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5D2ED"/>
            <w:vAlign w:val="center"/>
          </w:tcPr>
          <w:p w14:paraId="2F19351A" w14:textId="77777777" w:rsidR="00657321" w:rsidRPr="00CF7711" w:rsidRDefault="00657321" w:rsidP="0009720A">
            <w:pPr>
              <w:tabs>
                <w:tab w:val="center" w:pos="199"/>
                <w:tab w:val="center" w:pos="4896"/>
                <w:tab w:val="center" w:pos="9588"/>
                <w:tab w:val="right" w:pos="15850"/>
              </w:tabs>
              <w:spacing w:line="259" w:lineRule="auto"/>
              <w:jc w:val="right"/>
              <w:rPr>
                <w:sz w:val="22"/>
                <w:szCs w:val="22"/>
              </w:rPr>
            </w:pPr>
            <w:r w:rsidRPr="00CF7711">
              <w:rPr>
                <w:b/>
                <w:color w:val="1F3864"/>
                <w:sz w:val="22"/>
                <w:szCs w:val="22"/>
              </w:rPr>
              <w:lastRenderedPageBreak/>
              <w:t>B.EĞİTİM ve ÖĞRETİM</w:t>
            </w:r>
          </w:p>
        </w:tc>
      </w:tr>
      <w:tr w:rsidR="00657321" w:rsidRPr="00CF7711" w14:paraId="5E587393" w14:textId="77777777" w:rsidTr="0009720A">
        <w:trPr>
          <w:trHeight w:val="406"/>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5D2ED"/>
            <w:vAlign w:val="center"/>
          </w:tcPr>
          <w:p w14:paraId="0A50F1C9" w14:textId="77777777" w:rsidR="00657321" w:rsidRPr="00CF7711" w:rsidRDefault="00657321" w:rsidP="0009720A">
            <w:pPr>
              <w:spacing w:line="259" w:lineRule="auto"/>
              <w:rPr>
                <w:sz w:val="22"/>
                <w:szCs w:val="22"/>
              </w:rPr>
            </w:pPr>
            <w:r w:rsidRPr="00CF7711">
              <w:rPr>
                <w:b/>
                <w:sz w:val="22"/>
                <w:szCs w:val="22"/>
              </w:rPr>
              <w:t xml:space="preserve">B.2. Programların Yürütülmesi </w:t>
            </w:r>
            <w:r w:rsidRPr="00CF7711">
              <w:rPr>
                <w:sz w:val="22"/>
                <w:szCs w:val="22"/>
              </w:rPr>
              <w:t xml:space="preserve">(Öğrenci Merkezli Öğrenme Öğretme ve Değerlendirme) </w:t>
            </w:r>
          </w:p>
        </w:tc>
      </w:tr>
      <w:tr w:rsidR="00657321" w:rsidRPr="00CF7711" w14:paraId="7C156976" w14:textId="77777777" w:rsidTr="0009720A">
        <w:trPr>
          <w:trHeight w:val="408"/>
        </w:trPr>
        <w:tc>
          <w:tcPr>
            <w:tcW w:w="1901"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0256BA27" w14:textId="77777777" w:rsidR="00657321" w:rsidRPr="00CF7711" w:rsidRDefault="00657321" w:rsidP="0009720A">
            <w:pPr>
              <w:spacing w:line="259" w:lineRule="auto"/>
              <w:rPr>
                <w:sz w:val="22"/>
                <w:szCs w:val="22"/>
              </w:rPr>
            </w:pPr>
            <w:r w:rsidRPr="00CF7711">
              <w:rPr>
                <w:sz w:val="22"/>
                <w:szCs w:val="22"/>
              </w:rPr>
              <w:t xml:space="preserve">  </w:t>
            </w:r>
          </w:p>
        </w:tc>
        <w:tc>
          <w:tcPr>
            <w:tcW w:w="620"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54302549" w14:textId="77777777" w:rsidR="00657321" w:rsidRPr="00CF7711" w:rsidRDefault="00657321" w:rsidP="0009720A">
            <w:pPr>
              <w:spacing w:line="259" w:lineRule="auto"/>
              <w:ind w:right="50"/>
              <w:jc w:val="center"/>
              <w:rPr>
                <w:sz w:val="22"/>
                <w:szCs w:val="22"/>
              </w:rPr>
            </w:pPr>
            <w:r w:rsidRPr="00CF7711">
              <w:rPr>
                <w:sz w:val="22"/>
                <w:szCs w:val="22"/>
              </w:rPr>
              <w:t xml:space="preserve">1 </w:t>
            </w:r>
          </w:p>
        </w:tc>
        <w:tc>
          <w:tcPr>
            <w:tcW w:w="576"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5613476C" w14:textId="77777777" w:rsidR="00657321" w:rsidRPr="00CF7711" w:rsidRDefault="00657321" w:rsidP="0009720A">
            <w:pPr>
              <w:spacing w:line="259" w:lineRule="auto"/>
              <w:ind w:right="51"/>
              <w:jc w:val="center"/>
              <w:rPr>
                <w:sz w:val="22"/>
                <w:szCs w:val="22"/>
              </w:rPr>
            </w:pPr>
            <w:r w:rsidRPr="00CF7711">
              <w:rPr>
                <w:sz w:val="22"/>
                <w:szCs w:val="22"/>
              </w:rPr>
              <w:t xml:space="preserve">2 </w:t>
            </w:r>
          </w:p>
        </w:tc>
        <w:tc>
          <w:tcPr>
            <w:tcW w:w="659"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3CA7EC47" w14:textId="77777777" w:rsidR="00657321" w:rsidRPr="00CF7711" w:rsidRDefault="00657321" w:rsidP="0009720A">
            <w:pPr>
              <w:spacing w:line="259" w:lineRule="auto"/>
              <w:ind w:right="53"/>
              <w:jc w:val="center"/>
              <w:rPr>
                <w:sz w:val="22"/>
                <w:szCs w:val="22"/>
              </w:rPr>
            </w:pPr>
            <w:r w:rsidRPr="00CF7711">
              <w:rPr>
                <w:sz w:val="22"/>
                <w:szCs w:val="22"/>
              </w:rPr>
              <w:t xml:space="preserve">3 </w:t>
            </w:r>
          </w:p>
        </w:tc>
        <w:tc>
          <w:tcPr>
            <w:tcW w:w="657"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112024CE" w14:textId="77777777" w:rsidR="00657321" w:rsidRPr="00CF7711" w:rsidRDefault="00657321" w:rsidP="0009720A">
            <w:pPr>
              <w:spacing w:line="259" w:lineRule="auto"/>
              <w:ind w:right="52"/>
              <w:jc w:val="center"/>
              <w:rPr>
                <w:sz w:val="22"/>
                <w:szCs w:val="22"/>
              </w:rPr>
            </w:pPr>
            <w:r w:rsidRPr="00CF7711">
              <w:rPr>
                <w:sz w:val="22"/>
                <w:szCs w:val="22"/>
              </w:rPr>
              <w:t xml:space="preserve">4 </w:t>
            </w:r>
          </w:p>
        </w:tc>
        <w:tc>
          <w:tcPr>
            <w:tcW w:w="587"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1930B17B" w14:textId="77777777" w:rsidR="00657321" w:rsidRPr="00CF7711" w:rsidRDefault="00657321" w:rsidP="0009720A">
            <w:pPr>
              <w:spacing w:line="259" w:lineRule="auto"/>
              <w:ind w:right="50"/>
              <w:jc w:val="center"/>
              <w:rPr>
                <w:sz w:val="22"/>
                <w:szCs w:val="22"/>
              </w:rPr>
            </w:pPr>
            <w:r w:rsidRPr="00CF7711">
              <w:rPr>
                <w:sz w:val="22"/>
                <w:szCs w:val="22"/>
              </w:rPr>
              <w:t xml:space="preserve">5 </w:t>
            </w:r>
          </w:p>
        </w:tc>
      </w:tr>
      <w:tr w:rsidR="00657321" w:rsidRPr="00CF7711" w14:paraId="398F176A" w14:textId="77777777" w:rsidTr="0009720A">
        <w:trPr>
          <w:trHeight w:val="3209"/>
        </w:trPr>
        <w:tc>
          <w:tcPr>
            <w:tcW w:w="1901" w:type="pct"/>
            <w:vMerge w:val="restart"/>
            <w:tcBorders>
              <w:top w:val="single" w:sz="4" w:space="0" w:color="000000"/>
              <w:left w:val="single" w:sz="4" w:space="0" w:color="000000"/>
              <w:bottom w:val="single" w:sz="4" w:space="0" w:color="000000"/>
              <w:right w:val="single" w:sz="4" w:space="0" w:color="000000"/>
            </w:tcBorders>
          </w:tcPr>
          <w:p w14:paraId="5C7BD365" w14:textId="77777777" w:rsidR="00657321" w:rsidRPr="00CF7711" w:rsidRDefault="00657321" w:rsidP="0009720A">
            <w:pPr>
              <w:spacing w:after="19" w:line="259" w:lineRule="auto"/>
              <w:rPr>
                <w:sz w:val="22"/>
                <w:szCs w:val="22"/>
              </w:rPr>
            </w:pPr>
            <w:r w:rsidRPr="00CF7711">
              <w:rPr>
                <w:sz w:val="22"/>
                <w:szCs w:val="22"/>
              </w:rPr>
              <w:t xml:space="preserve"> </w:t>
            </w:r>
          </w:p>
          <w:p w14:paraId="1569A987" w14:textId="77777777" w:rsidR="00657321" w:rsidRPr="00CF7711" w:rsidRDefault="00657321" w:rsidP="0009720A">
            <w:pPr>
              <w:spacing w:after="16" w:line="259" w:lineRule="auto"/>
              <w:rPr>
                <w:b/>
                <w:sz w:val="22"/>
                <w:szCs w:val="22"/>
              </w:rPr>
            </w:pPr>
            <w:r w:rsidRPr="00CF7711">
              <w:rPr>
                <w:b/>
                <w:sz w:val="22"/>
                <w:szCs w:val="22"/>
                <w:u w:val="single" w:color="000000"/>
              </w:rPr>
              <w:t>B.2.2. Ölçme ve değerlendirme</w:t>
            </w:r>
            <w:r w:rsidRPr="00CF7711">
              <w:rPr>
                <w:b/>
                <w:sz w:val="22"/>
                <w:szCs w:val="22"/>
              </w:rPr>
              <w:t xml:space="preserve">  </w:t>
            </w:r>
          </w:p>
          <w:p w14:paraId="11995FBC" w14:textId="77777777" w:rsidR="00657321" w:rsidRPr="00CF7711" w:rsidRDefault="00657321" w:rsidP="0009720A">
            <w:pPr>
              <w:spacing w:after="19" w:line="259" w:lineRule="auto"/>
              <w:rPr>
                <w:sz w:val="22"/>
                <w:szCs w:val="22"/>
              </w:rPr>
            </w:pPr>
            <w:r w:rsidRPr="00CF7711">
              <w:rPr>
                <w:sz w:val="22"/>
                <w:szCs w:val="22"/>
              </w:rPr>
              <w:t xml:space="preserve"> </w:t>
            </w:r>
          </w:p>
          <w:p w14:paraId="43FA71E9" w14:textId="77777777" w:rsidR="00657321" w:rsidRPr="00CF7711" w:rsidRDefault="00657321" w:rsidP="0009720A">
            <w:pPr>
              <w:spacing w:after="1" w:line="275" w:lineRule="auto"/>
              <w:ind w:right="50"/>
              <w:rPr>
                <w:sz w:val="22"/>
                <w:szCs w:val="22"/>
              </w:rPr>
            </w:pPr>
            <w:r w:rsidRPr="00CF7711">
              <w:rPr>
                <w:sz w:val="22"/>
                <w:szCs w:val="22"/>
              </w:rPr>
              <w:t xml:space="preserve">Öğrenci merkezli ölçme ve değerlendirme, yetkinlik ve performans temelinde yürütülmekte ve öğrencilerin kendini ifade etme olanakları mümkün olduğunca çeşitlendirilmektedir. </w:t>
            </w:r>
          </w:p>
          <w:p w14:paraId="79F0BD79" w14:textId="77777777" w:rsidR="00657321" w:rsidRPr="00CF7711" w:rsidRDefault="00657321" w:rsidP="0009720A">
            <w:pPr>
              <w:spacing w:after="1" w:line="275" w:lineRule="auto"/>
              <w:ind w:right="48"/>
              <w:rPr>
                <w:sz w:val="22"/>
                <w:szCs w:val="22"/>
              </w:rPr>
            </w:pPr>
            <w:r w:rsidRPr="00CF7711">
              <w:rPr>
                <w:sz w:val="22"/>
                <w:szCs w:val="22"/>
              </w:rPr>
              <w:t>Ölçme ve değerlendirmenin sürekliliği çoklu sınav olanakları ve bazıları süreç odaklı (</w:t>
            </w:r>
            <w:proofErr w:type="spellStart"/>
            <w:r w:rsidRPr="00CF7711">
              <w:rPr>
                <w:sz w:val="22"/>
                <w:szCs w:val="22"/>
              </w:rPr>
              <w:t>formatif</w:t>
            </w:r>
            <w:proofErr w:type="spellEnd"/>
            <w:r w:rsidRPr="00CF7711">
              <w:rPr>
                <w:sz w:val="22"/>
                <w:szCs w:val="22"/>
              </w:rPr>
              <w:t xml:space="preserve">) ödev, proje, </w:t>
            </w:r>
            <w:proofErr w:type="spellStart"/>
            <w:r w:rsidRPr="00CF7711">
              <w:rPr>
                <w:sz w:val="22"/>
                <w:szCs w:val="22"/>
              </w:rPr>
              <w:t>portfolyo</w:t>
            </w:r>
            <w:proofErr w:type="spellEnd"/>
            <w:r w:rsidRPr="00CF7711">
              <w:rPr>
                <w:sz w:val="22"/>
                <w:szCs w:val="22"/>
              </w:rPr>
              <w:t xml:space="preserve"> gibi yöntemlerle sağlanmaktadır. Ders kazanımlarına ve eğitim türlerine (örgün, uzaktan, karma) uygun sınav yöntemleri planlamakta ve uygulanmaktadır. Sınav uygulama ve güvenliği (örgün/çevrimiçi sınavlar, dezavantajlı gruplara yönelik sınavlar) mekanizmaları bulunmaktadır. </w:t>
            </w:r>
          </w:p>
          <w:p w14:paraId="23A1D640" w14:textId="77777777" w:rsidR="00657321" w:rsidRPr="00CF7711" w:rsidRDefault="00657321" w:rsidP="0009720A">
            <w:pPr>
              <w:spacing w:after="1" w:line="275" w:lineRule="auto"/>
              <w:ind w:right="49"/>
              <w:rPr>
                <w:sz w:val="22"/>
                <w:szCs w:val="22"/>
              </w:rPr>
            </w:pPr>
            <w:r w:rsidRPr="00CF7711">
              <w:rPr>
                <w:sz w:val="22"/>
                <w:szCs w:val="22"/>
              </w:rPr>
              <w:t xml:space="preserve">Ölçme ve değerlendirme uygulamalarının zaman ve kişiler arasında tutarlılığı ve güvenirliği sağlanmaktadır.  Birim, ölçme değerlendirme yaklaşım ve olanaklarını öğrenci-öğretim elemanı geri bildirimine dayalı biçimde iyileştirmektedir Bu iyileştirmelerin duyurulması, uygulanması, kontrolü, hedeflerle uyumu ve alınan önlemler irdelenmektedir. </w:t>
            </w:r>
          </w:p>
          <w:p w14:paraId="12A52281" w14:textId="77777777" w:rsidR="00657321" w:rsidRPr="00CF7711" w:rsidRDefault="00657321" w:rsidP="0009720A">
            <w:pPr>
              <w:spacing w:line="259" w:lineRule="auto"/>
              <w:rPr>
                <w:sz w:val="22"/>
                <w:szCs w:val="22"/>
              </w:rPr>
            </w:pPr>
            <w:r w:rsidRPr="00CF7711">
              <w:rPr>
                <w:sz w:val="22"/>
                <w:szCs w:val="22"/>
              </w:rPr>
              <w:t xml:space="preserve"> </w:t>
            </w:r>
          </w:p>
        </w:tc>
        <w:tc>
          <w:tcPr>
            <w:tcW w:w="620" w:type="pct"/>
            <w:tcBorders>
              <w:top w:val="single" w:sz="4" w:space="0" w:color="000000"/>
              <w:left w:val="single" w:sz="4" w:space="0" w:color="000000"/>
              <w:bottom w:val="single" w:sz="4" w:space="0" w:color="000000"/>
              <w:right w:val="single" w:sz="4" w:space="0" w:color="000000"/>
            </w:tcBorders>
            <w:shd w:val="clear" w:color="auto" w:fill="E6F2FA"/>
          </w:tcPr>
          <w:p w14:paraId="64296CC1" w14:textId="77777777" w:rsidR="00657321" w:rsidRPr="00CF7711" w:rsidRDefault="00657321" w:rsidP="0009720A">
            <w:pPr>
              <w:spacing w:line="259" w:lineRule="auto"/>
              <w:ind w:left="2"/>
              <w:rPr>
                <w:sz w:val="22"/>
                <w:szCs w:val="22"/>
              </w:rPr>
            </w:pPr>
            <w:r w:rsidRPr="00CF7711">
              <w:rPr>
                <w:sz w:val="22"/>
                <w:szCs w:val="22"/>
              </w:rPr>
              <w:t xml:space="preserve">Programlarda öğrenci merkezli ölçme ve değerlendirme yaklaşımları bulunmamaktadır. </w:t>
            </w:r>
          </w:p>
        </w:tc>
        <w:tc>
          <w:tcPr>
            <w:tcW w:w="576" w:type="pct"/>
            <w:tcBorders>
              <w:top w:val="single" w:sz="4" w:space="0" w:color="000000"/>
              <w:left w:val="single" w:sz="4" w:space="0" w:color="000000"/>
              <w:bottom w:val="single" w:sz="4" w:space="0" w:color="000000"/>
              <w:right w:val="single" w:sz="4" w:space="0" w:color="000000"/>
            </w:tcBorders>
            <w:shd w:val="clear" w:color="auto" w:fill="D2E8F6"/>
          </w:tcPr>
          <w:p w14:paraId="243E034E" w14:textId="77777777" w:rsidR="00657321" w:rsidRPr="00CF7711" w:rsidRDefault="00657321" w:rsidP="0009720A">
            <w:pPr>
              <w:spacing w:after="1" w:line="275" w:lineRule="auto"/>
              <w:ind w:left="1"/>
              <w:rPr>
                <w:sz w:val="22"/>
                <w:szCs w:val="22"/>
              </w:rPr>
            </w:pPr>
            <w:r w:rsidRPr="00CF7711">
              <w:rPr>
                <w:sz w:val="22"/>
                <w:szCs w:val="22"/>
              </w:rPr>
              <w:t xml:space="preserve">Öğrenci merkezli ölçme ve değerlendirmeye ilişkin ilke, kural ve planlamalar bulunmaktadır. </w:t>
            </w:r>
          </w:p>
        </w:tc>
        <w:tc>
          <w:tcPr>
            <w:tcW w:w="659" w:type="pct"/>
            <w:tcBorders>
              <w:top w:val="single" w:sz="4" w:space="0" w:color="000000"/>
              <w:left w:val="single" w:sz="4" w:space="0" w:color="000000"/>
              <w:bottom w:val="single" w:sz="4" w:space="0" w:color="000000"/>
              <w:right w:val="single" w:sz="4" w:space="0" w:color="000000"/>
            </w:tcBorders>
            <w:shd w:val="clear" w:color="auto" w:fill="B9DCF1"/>
          </w:tcPr>
          <w:p w14:paraId="7A117CFB" w14:textId="77777777" w:rsidR="00657321" w:rsidRPr="00CF7711" w:rsidRDefault="00657321" w:rsidP="0009720A">
            <w:pPr>
              <w:spacing w:line="259" w:lineRule="auto"/>
              <w:ind w:left="1" w:right="4"/>
              <w:rPr>
                <w:sz w:val="22"/>
                <w:szCs w:val="22"/>
              </w:rPr>
            </w:pPr>
            <w:r w:rsidRPr="00CF7711">
              <w:rPr>
                <w:sz w:val="22"/>
                <w:szCs w:val="22"/>
              </w:rPr>
              <w:t xml:space="preserve">Programların genelinde öğrenci merkezli ve çeşitlendirilmiş ölçme ve değerlendirme uygulamaları bulunmaktadır. </w:t>
            </w:r>
          </w:p>
        </w:tc>
        <w:tc>
          <w:tcPr>
            <w:tcW w:w="657" w:type="pct"/>
            <w:tcBorders>
              <w:top w:val="single" w:sz="4" w:space="0" w:color="000000"/>
              <w:left w:val="single" w:sz="4" w:space="0" w:color="000000"/>
              <w:bottom w:val="single" w:sz="4" w:space="0" w:color="000000"/>
              <w:right w:val="single" w:sz="4" w:space="0" w:color="000000"/>
            </w:tcBorders>
            <w:shd w:val="clear" w:color="auto" w:fill="8CC7EC"/>
          </w:tcPr>
          <w:p w14:paraId="0BF4AB7D" w14:textId="77777777" w:rsidR="00657321" w:rsidRPr="00CF7711" w:rsidRDefault="00657321" w:rsidP="0009720A">
            <w:pPr>
              <w:spacing w:line="259" w:lineRule="auto"/>
              <w:ind w:left="1"/>
              <w:rPr>
                <w:sz w:val="22"/>
                <w:szCs w:val="22"/>
              </w:rPr>
            </w:pPr>
            <w:r w:rsidRPr="00CF7711">
              <w:rPr>
                <w:sz w:val="22"/>
                <w:szCs w:val="22"/>
              </w:rPr>
              <w:t xml:space="preserve">Öğrenci merkezli ölçme ve değerlendirme uygulamaları izlenmekte ve ilgili iç paydaşların katılımıyla iyileştirilmektedir </w:t>
            </w:r>
          </w:p>
        </w:tc>
        <w:tc>
          <w:tcPr>
            <w:tcW w:w="587" w:type="pct"/>
            <w:tcBorders>
              <w:top w:val="single" w:sz="4" w:space="0" w:color="000000"/>
              <w:left w:val="single" w:sz="4" w:space="0" w:color="000000"/>
              <w:bottom w:val="single" w:sz="4" w:space="0" w:color="000000"/>
              <w:right w:val="single" w:sz="4" w:space="0" w:color="000000"/>
            </w:tcBorders>
            <w:shd w:val="clear" w:color="auto" w:fill="5DB1E5"/>
          </w:tcPr>
          <w:p w14:paraId="44638917" w14:textId="77777777" w:rsidR="00657321" w:rsidRPr="00CF7711" w:rsidRDefault="00657321" w:rsidP="0009720A">
            <w:pPr>
              <w:spacing w:after="1" w:line="275" w:lineRule="auto"/>
              <w:ind w:left="2"/>
              <w:rPr>
                <w:sz w:val="22"/>
                <w:szCs w:val="22"/>
              </w:rPr>
            </w:pPr>
            <w:r w:rsidRPr="00CF7711">
              <w:rPr>
                <w:sz w:val="22"/>
                <w:szCs w:val="22"/>
              </w:rPr>
              <w:t xml:space="preserve">İçselleştirilmiş, sistematik, sürdürülebilir ve örnek gösterilebilir uygulamalar bulunmaktadır. </w:t>
            </w:r>
          </w:p>
        </w:tc>
      </w:tr>
      <w:tr w:rsidR="00657321" w:rsidRPr="00CF7711" w14:paraId="3BBD2696" w14:textId="77777777" w:rsidTr="0009720A">
        <w:trPr>
          <w:trHeight w:val="4415"/>
        </w:trPr>
        <w:tc>
          <w:tcPr>
            <w:tcW w:w="1901" w:type="pct"/>
            <w:vMerge/>
            <w:tcBorders>
              <w:top w:val="nil"/>
              <w:left w:val="single" w:sz="4" w:space="0" w:color="000000"/>
              <w:bottom w:val="single" w:sz="4" w:space="0" w:color="000000"/>
              <w:right w:val="single" w:sz="4" w:space="0" w:color="000000"/>
            </w:tcBorders>
          </w:tcPr>
          <w:p w14:paraId="4182121A" w14:textId="77777777" w:rsidR="00657321" w:rsidRPr="00CF7711" w:rsidRDefault="00657321" w:rsidP="0009720A">
            <w:pPr>
              <w:spacing w:after="160" w:line="259" w:lineRule="auto"/>
              <w:rPr>
                <w:sz w:val="22"/>
                <w:szCs w:val="22"/>
              </w:rPr>
            </w:pPr>
          </w:p>
        </w:tc>
        <w:tc>
          <w:tcPr>
            <w:tcW w:w="3099" w:type="pct"/>
            <w:gridSpan w:val="5"/>
            <w:tcBorders>
              <w:top w:val="single" w:sz="4" w:space="0" w:color="000000"/>
              <w:left w:val="single" w:sz="4" w:space="0" w:color="000000"/>
              <w:bottom w:val="single" w:sz="4" w:space="0" w:color="000000"/>
              <w:right w:val="single" w:sz="4" w:space="0" w:color="000000"/>
            </w:tcBorders>
            <w:shd w:val="clear" w:color="auto" w:fill="A5D2ED"/>
          </w:tcPr>
          <w:p w14:paraId="35FD4C0F" w14:textId="77777777" w:rsidR="00657321" w:rsidRPr="00CF7711" w:rsidRDefault="00657321" w:rsidP="0009720A">
            <w:pPr>
              <w:spacing w:after="19" w:line="259" w:lineRule="auto"/>
              <w:ind w:left="120"/>
              <w:rPr>
                <w:sz w:val="22"/>
                <w:szCs w:val="22"/>
              </w:rPr>
            </w:pPr>
            <w:r w:rsidRPr="00CF7711">
              <w:rPr>
                <w:sz w:val="22"/>
                <w:szCs w:val="22"/>
              </w:rPr>
              <w:t xml:space="preserve"> </w:t>
            </w:r>
          </w:p>
          <w:p w14:paraId="515BA268" w14:textId="77777777" w:rsidR="00657321" w:rsidRPr="00CF7711" w:rsidRDefault="00657321" w:rsidP="0009720A">
            <w:pPr>
              <w:spacing w:after="46" w:line="259" w:lineRule="auto"/>
              <w:ind w:left="120"/>
              <w:rPr>
                <w:sz w:val="22"/>
                <w:szCs w:val="22"/>
              </w:rPr>
            </w:pPr>
            <w:r w:rsidRPr="00CF7711">
              <w:rPr>
                <w:b/>
                <w:i/>
                <w:sz w:val="22"/>
                <w:szCs w:val="22"/>
              </w:rPr>
              <w:t xml:space="preserve">Örnek Kanıtlar </w:t>
            </w:r>
          </w:p>
          <w:p w14:paraId="43724A25" w14:textId="77777777" w:rsidR="00657321" w:rsidRPr="00CF7711" w:rsidRDefault="00657321" w:rsidP="006C0B07">
            <w:pPr>
              <w:numPr>
                <w:ilvl w:val="0"/>
                <w:numId w:val="30"/>
              </w:numPr>
              <w:spacing w:after="17" w:line="259" w:lineRule="auto"/>
              <w:ind w:hanging="360"/>
              <w:jc w:val="both"/>
              <w:rPr>
                <w:sz w:val="22"/>
                <w:szCs w:val="22"/>
              </w:rPr>
            </w:pPr>
            <w:r w:rsidRPr="00CF7711">
              <w:rPr>
                <w:i/>
                <w:sz w:val="22"/>
                <w:szCs w:val="22"/>
              </w:rPr>
              <w:t xml:space="preserve">Programlardaki uygulama örnekleri </w:t>
            </w:r>
          </w:p>
          <w:p w14:paraId="12934988" w14:textId="77777777" w:rsidR="00657321" w:rsidRPr="00CF7711" w:rsidRDefault="00657321" w:rsidP="006C0B07">
            <w:pPr>
              <w:numPr>
                <w:ilvl w:val="0"/>
                <w:numId w:val="30"/>
              </w:numPr>
              <w:spacing w:after="17" w:line="259" w:lineRule="auto"/>
              <w:ind w:hanging="360"/>
              <w:jc w:val="both"/>
              <w:rPr>
                <w:sz w:val="22"/>
                <w:szCs w:val="22"/>
              </w:rPr>
            </w:pPr>
            <w:r w:rsidRPr="00CF7711">
              <w:rPr>
                <w:i/>
                <w:sz w:val="22"/>
                <w:szCs w:val="22"/>
              </w:rPr>
              <w:t xml:space="preserve">Örgün/uzaktan/karma derslerde kullanılan sınav örnekleri (programda yer verilen farklı ölçme araçlarına ilişkin) </w:t>
            </w:r>
          </w:p>
          <w:p w14:paraId="3778A2F3" w14:textId="77777777" w:rsidR="00657321" w:rsidRPr="00CF7711" w:rsidRDefault="00657321" w:rsidP="006C0B07">
            <w:pPr>
              <w:numPr>
                <w:ilvl w:val="0"/>
                <w:numId w:val="30"/>
              </w:numPr>
              <w:spacing w:after="17" w:line="259" w:lineRule="auto"/>
              <w:ind w:hanging="360"/>
              <w:jc w:val="both"/>
              <w:rPr>
                <w:sz w:val="22"/>
                <w:szCs w:val="22"/>
              </w:rPr>
            </w:pPr>
            <w:r w:rsidRPr="00CF7711">
              <w:rPr>
                <w:i/>
                <w:sz w:val="22"/>
                <w:szCs w:val="22"/>
              </w:rPr>
              <w:t xml:space="preserve">Ölçme </w:t>
            </w:r>
            <w:r w:rsidRPr="00CF7711">
              <w:rPr>
                <w:i/>
                <w:sz w:val="22"/>
                <w:szCs w:val="22"/>
              </w:rPr>
              <w:tab/>
              <w:t xml:space="preserve">ve </w:t>
            </w:r>
            <w:r w:rsidRPr="00CF7711">
              <w:rPr>
                <w:i/>
                <w:sz w:val="22"/>
                <w:szCs w:val="22"/>
              </w:rPr>
              <w:tab/>
              <w:t xml:space="preserve">değerlendirme </w:t>
            </w:r>
            <w:r w:rsidRPr="00CF7711">
              <w:rPr>
                <w:i/>
                <w:sz w:val="22"/>
                <w:szCs w:val="22"/>
              </w:rPr>
              <w:tab/>
              <w:t xml:space="preserve">uygulamalarının </w:t>
            </w:r>
            <w:r w:rsidRPr="00CF7711">
              <w:rPr>
                <w:i/>
                <w:sz w:val="22"/>
                <w:szCs w:val="22"/>
              </w:rPr>
              <w:tab/>
              <w:t xml:space="preserve">ders </w:t>
            </w:r>
            <w:r w:rsidRPr="00CF7711">
              <w:rPr>
                <w:i/>
                <w:sz w:val="22"/>
                <w:szCs w:val="22"/>
              </w:rPr>
              <w:tab/>
              <w:t xml:space="preserve">kazanımları </w:t>
            </w:r>
            <w:r w:rsidRPr="00CF7711">
              <w:rPr>
                <w:i/>
                <w:sz w:val="22"/>
                <w:szCs w:val="22"/>
              </w:rPr>
              <w:tab/>
              <w:t xml:space="preserve">ve </w:t>
            </w:r>
            <w:r w:rsidRPr="00CF7711">
              <w:rPr>
                <w:i/>
                <w:sz w:val="22"/>
                <w:szCs w:val="22"/>
              </w:rPr>
              <w:tab/>
              <w:t xml:space="preserve">program yeterlilikleriyle ilişkilendirildiğini, öğrenci iş yükünü temel aldığını* gösteren ders bilgi paketi örnekleri </w:t>
            </w:r>
          </w:p>
          <w:p w14:paraId="2A101520" w14:textId="77777777" w:rsidR="00657321" w:rsidRPr="00CF7711" w:rsidRDefault="00657321" w:rsidP="006C0B07">
            <w:pPr>
              <w:numPr>
                <w:ilvl w:val="0"/>
                <w:numId w:val="30"/>
              </w:numPr>
              <w:spacing w:after="17" w:line="259" w:lineRule="auto"/>
              <w:ind w:hanging="360"/>
              <w:jc w:val="both"/>
              <w:rPr>
                <w:sz w:val="22"/>
                <w:szCs w:val="22"/>
              </w:rPr>
            </w:pPr>
            <w:r w:rsidRPr="00CF7711">
              <w:rPr>
                <w:i/>
                <w:sz w:val="22"/>
                <w:szCs w:val="22"/>
              </w:rPr>
              <w:t xml:space="preserve">Dezavantajlı gruplar ve çevrimiçi sınavlar gibi özel ölçme türlerine ilişkin mekanizmalar </w:t>
            </w:r>
          </w:p>
          <w:p w14:paraId="46074617" w14:textId="77777777" w:rsidR="00657321" w:rsidRPr="00CF7711" w:rsidRDefault="00657321" w:rsidP="006C0B07">
            <w:pPr>
              <w:numPr>
                <w:ilvl w:val="0"/>
                <w:numId w:val="30"/>
              </w:numPr>
              <w:spacing w:after="20" w:line="259" w:lineRule="auto"/>
              <w:ind w:hanging="360"/>
              <w:jc w:val="both"/>
              <w:rPr>
                <w:sz w:val="22"/>
                <w:szCs w:val="22"/>
              </w:rPr>
            </w:pPr>
            <w:r w:rsidRPr="00CF7711">
              <w:rPr>
                <w:i/>
                <w:sz w:val="22"/>
                <w:szCs w:val="22"/>
              </w:rPr>
              <w:t xml:space="preserve">Sınav güvenliği mekanizmaları  </w:t>
            </w:r>
          </w:p>
          <w:p w14:paraId="2018B58D" w14:textId="77777777" w:rsidR="00657321" w:rsidRPr="00CF7711" w:rsidRDefault="00657321" w:rsidP="006C0B07">
            <w:pPr>
              <w:numPr>
                <w:ilvl w:val="0"/>
                <w:numId w:val="30"/>
              </w:numPr>
              <w:spacing w:after="3" w:line="259" w:lineRule="auto"/>
              <w:ind w:hanging="360"/>
              <w:jc w:val="both"/>
              <w:rPr>
                <w:sz w:val="22"/>
                <w:szCs w:val="22"/>
              </w:rPr>
            </w:pPr>
            <w:r w:rsidRPr="00CF7711">
              <w:rPr>
                <w:i/>
                <w:sz w:val="22"/>
                <w:szCs w:val="22"/>
              </w:rPr>
              <w:t xml:space="preserve">İzleme ve paydaş katılımına dayalı iyileştirme kanıtları </w:t>
            </w:r>
          </w:p>
          <w:p w14:paraId="6EF9A9DA" w14:textId="77777777" w:rsidR="00657321" w:rsidRPr="00CF7711" w:rsidRDefault="00657321" w:rsidP="006C0B07">
            <w:pPr>
              <w:numPr>
                <w:ilvl w:val="0"/>
                <w:numId w:val="30"/>
              </w:numPr>
              <w:spacing w:line="276" w:lineRule="auto"/>
              <w:ind w:hanging="360"/>
              <w:jc w:val="both"/>
              <w:rPr>
                <w:sz w:val="22"/>
                <w:szCs w:val="22"/>
              </w:rPr>
            </w:pPr>
            <w:r w:rsidRPr="00CF7711">
              <w:rPr>
                <w:i/>
                <w:sz w:val="22"/>
                <w:szCs w:val="22"/>
              </w:rPr>
              <w:t xml:space="preserve">Standart uygulamalar ve mevzuatın yanı sıra; birimin ihtiyaçları doğrultusunda geliştirdiği özgün yaklaşım ve uygulamalarına ilişkin kanıtlar </w:t>
            </w:r>
          </w:p>
          <w:p w14:paraId="7AF602E8" w14:textId="77777777" w:rsidR="00657321" w:rsidRPr="00CF7711" w:rsidRDefault="00657321" w:rsidP="0009720A">
            <w:pPr>
              <w:spacing w:after="16" w:line="259" w:lineRule="auto"/>
              <w:ind w:left="427"/>
              <w:rPr>
                <w:sz w:val="22"/>
                <w:szCs w:val="22"/>
              </w:rPr>
            </w:pPr>
            <w:r w:rsidRPr="00CF7711">
              <w:rPr>
                <w:i/>
                <w:color w:val="FF0000"/>
                <w:sz w:val="22"/>
                <w:szCs w:val="22"/>
              </w:rPr>
              <w:t xml:space="preserve">          </w:t>
            </w:r>
          </w:p>
          <w:p w14:paraId="4ADA8214" w14:textId="77777777" w:rsidR="00657321" w:rsidRPr="00CF7711" w:rsidRDefault="00657321" w:rsidP="0009720A">
            <w:pPr>
              <w:spacing w:line="259" w:lineRule="auto"/>
              <w:ind w:left="427"/>
              <w:rPr>
                <w:sz w:val="22"/>
                <w:szCs w:val="22"/>
              </w:rPr>
            </w:pPr>
            <w:r w:rsidRPr="00CF7711">
              <w:rPr>
                <w:i/>
                <w:color w:val="FF0000"/>
                <w:sz w:val="22"/>
                <w:szCs w:val="22"/>
              </w:rPr>
              <w:t xml:space="preserve">         * 2015 AKTS Kullanıcı Kılavuzu’ndaki anahtar prensipleri taşımalıdır. </w:t>
            </w:r>
          </w:p>
        </w:tc>
      </w:tr>
    </w:tbl>
    <w:p w14:paraId="627E22DB" w14:textId="77777777" w:rsidR="00657321" w:rsidRPr="00CF7711" w:rsidRDefault="00657321" w:rsidP="00657321">
      <w:pPr>
        <w:spacing w:line="259" w:lineRule="auto"/>
        <w:rPr>
          <w:sz w:val="22"/>
          <w:szCs w:val="22"/>
        </w:rPr>
      </w:pPr>
      <w:r w:rsidRPr="00CF7711">
        <w:rPr>
          <w:sz w:val="22"/>
          <w:szCs w:val="22"/>
        </w:rPr>
        <w:t xml:space="preserve"> </w:t>
      </w:r>
    </w:p>
    <w:p w14:paraId="1C0C07A6" w14:textId="77777777" w:rsidR="00657321" w:rsidRPr="00CF7711" w:rsidRDefault="00657321" w:rsidP="00657321">
      <w:pPr>
        <w:spacing w:line="259" w:lineRule="auto"/>
        <w:rPr>
          <w:sz w:val="22"/>
          <w:szCs w:val="22"/>
        </w:rPr>
      </w:pPr>
      <w:r w:rsidRPr="00CF7711">
        <w:rPr>
          <w:sz w:val="22"/>
          <w:szCs w:val="22"/>
        </w:rPr>
        <w:t xml:space="preserve"> </w:t>
      </w:r>
    </w:p>
    <w:p w14:paraId="148E27DA" w14:textId="77777777" w:rsidR="0009720A" w:rsidRPr="00CF7711" w:rsidRDefault="0009720A">
      <w:pPr>
        <w:rPr>
          <w:sz w:val="22"/>
          <w:szCs w:val="22"/>
        </w:rPr>
      </w:pPr>
    </w:p>
    <w:tbl>
      <w:tblPr>
        <w:tblStyle w:val="TableGrid"/>
        <w:tblW w:w="5000" w:type="pct"/>
        <w:tblInd w:w="0" w:type="dxa"/>
        <w:tblCellMar>
          <w:left w:w="107" w:type="dxa"/>
          <w:right w:w="43" w:type="dxa"/>
        </w:tblCellMar>
        <w:tblLook w:val="04A0" w:firstRow="1" w:lastRow="0" w:firstColumn="1" w:lastColumn="0" w:noHBand="0" w:noVBand="1"/>
      </w:tblPr>
      <w:tblGrid>
        <w:gridCol w:w="5433"/>
        <w:gridCol w:w="2050"/>
        <w:gridCol w:w="2050"/>
        <w:gridCol w:w="1918"/>
        <w:gridCol w:w="2050"/>
        <w:gridCol w:w="1844"/>
      </w:tblGrid>
      <w:tr w:rsidR="00657321" w:rsidRPr="00CF7711" w14:paraId="64A46CAC" w14:textId="77777777" w:rsidTr="0009720A">
        <w:trPr>
          <w:trHeight w:val="428"/>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5D2ED"/>
            <w:vAlign w:val="center"/>
          </w:tcPr>
          <w:p w14:paraId="2C9B80AE" w14:textId="77777777" w:rsidR="00657321" w:rsidRPr="00CF7711" w:rsidRDefault="00657321" w:rsidP="0009720A">
            <w:pPr>
              <w:tabs>
                <w:tab w:val="center" w:pos="209"/>
                <w:tab w:val="center" w:pos="4906"/>
                <w:tab w:val="center" w:pos="9598"/>
                <w:tab w:val="right" w:pos="15877"/>
              </w:tabs>
              <w:spacing w:line="259" w:lineRule="auto"/>
              <w:jc w:val="right"/>
              <w:rPr>
                <w:sz w:val="22"/>
                <w:szCs w:val="22"/>
              </w:rPr>
            </w:pPr>
            <w:r w:rsidRPr="00CF7711">
              <w:rPr>
                <w:b/>
                <w:color w:val="1F3864"/>
                <w:sz w:val="22"/>
                <w:szCs w:val="22"/>
              </w:rPr>
              <w:lastRenderedPageBreak/>
              <w:t>B.EĞİTİM ve ÖĞRETİM</w:t>
            </w:r>
          </w:p>
        </w:tc>
      </w:tr>
      <w:tr w:rsidR="00657321" w:rsidRPr="00CF7711" w14:paraId="35C3B3A1" w14:textId="77777777" w:rsidTr="0009720A">
        <w:trPr>
          <w:trHeight w:val="629"/>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5D2ED"/>
            <w:vAlign w:val="center"/>
          </w:tcPr>
          <w:p w14:paraId="12E9FE0B" w14:textId="77777777" w:rsidR="00657321" w:rsidRPr="00CF7711" w:rsidRDefault="00657321" w:rsidP="0009720A">
            <w:pPr>
              <w:spacing w:line="259" w:lineRule="auto"/>
              <w:rPr>
                <w:sz w:val="22"/>
                <w:szCs w:val="22"/>
              </w:rPr>
            </w:pPr>
            <w:r w:rsidRPr="00CF7711">
              <w:rPr>
                <w:b/>
                <w:sz w:val="22"/>
                <w:szCs w:val="22"/>
              </w:rPr>
              <w:t>B.2. Programların Yürütülmesi</w:t>
            </w:r>
            <w:r w:rsidRPr="00CF7711">
              <w:rPr>
                <w:sz w:val="22"/>
                <w:szCs w:val="22"/>
              </w:rPr>
              <w:t xml:space="preserve"> (Öğrenci Merkezli Öğrenme Öğretme ve Değerlendirme)  </w:t>
            </w:r>
          </w:p>
        </w:tc>
      </w:tr>
      <w:tr w:rsidR="00657321" w:rsidRPr="00CF7711" w14:paraId="1E2B4DCC" w14:textId="77777777" w:rsidTr="0009720A">
        <w:trPr>
          <w:trHeight w:val="365"/>
        </w:trPr>
        <w:tc>
          <w:tcPr>
            <w:tcW w:w="1770"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2FCEF3D7" w14:textId="77777777" w:rsidR="00657321" w:rsidRPr="00CF7711" w:rsidRDefault="00657321" w:rsidP="0009720A">
            <w:pPr>
              <w:spacing w:line="259" w:lineRule="auto"/>
              <w:rPr>
                <w:sz w:val="22"/>
                <w:szCs w:val="22"/>
              </w:rPr>
            </w:pPr>
            <w:r w:rsidRPr="00CF7711">
              <w:rPr>
                <w:sz w:val="22"/>
                <w:szCs w:val="22"/>
              </w:rPr>
              <w:t xml:space="preserve"> </w:t>
            </w:r>
          </w:p>
        </w:tc>
        <w:tc>
          <w:tcPr>
            <w:tcW w:w="668"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316D5C78" w14:textId="77777777" w:rsidR="00657321" w:rsidRPr="00CF7711" w:rsidRDefault="00657321" w:rsidP="0009720A">
            <w:pPr>
              <w:spacing w:line="259" w:lineRule="auto"/>
              <w:ind w:right="66"/>
              <w:jc w:val="center"/>
              <w:rPr>
                <w:sz w:val="22"/>
                <w:szCs w:val="22"/>
              </w:rPr>
            </w:pPr>
            <w:r w:rsidRPr="00CF7711">
              <w:rPr>
                <w:sz w:val="22"/>
                <w:szCs w:val="22"/>
              </w:rPr>
              <w:t xml:space="preserve">1 </w:t>
            </w:r>
          </w:p>
        </w:tc>
        <w:tc>
          <w:tcPr>
            <w:tcW w:w="668"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4B812782" w14:textId="77777777" w:rsidR="00657321" w:rsidRPr="00CF7711" w:rsidRDefault="00657321" w:rsidP="0009720A">
            <w:pPr>
              <w:spacing w:line="259" w:lineRule="auto"/>
              <w:ind w:right="63"/>
              <w:jc w:val="center"/>
              <w:rPr>
                <w:sz w:val="22"/>
                <w:szCs w:val="22"/>
              </w:rPr>
            </w:pPr>
            <w:r w:rsidRPr="00CF7711">
              <w:rPr>
                <w:sz w:val="22"/>
                <w:szCs w:val="22"/>
              </w:rPr>
              <w:t xml:space="preserve">2 </w:t>
            </w:r>
          </w:p>
        </w:tc>
        <w:tc>
          <w:tcPr>
            <w:tcW w:w="625"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34D57DBE" w14:textId="77777777" w:rsidR="00657321" w:rsidRPr="00CF7711" w:rsidRDefault="00657321" w:rsidP="0009720A">
            <w:pPr>
              <w:spacing w:line="259" w:lineRule="auto"/>
              <w:ind w:right="63"/>
              <w:jc w:val="center"/>
              <w:rPr>
                <w:sz w:val="22"/>
                <w:szCs w:val="22"/>
              </w:rPr>
            </w:pPr>
            <w:r w:rsidRPr="00CF7711">
              <w:rPr>
                <w:sz w:val="22"/>
                <w:szCs w:val="22"/>
              </w:rPr>
              <w:t xml:space="preserve">3 </w:t>
            </w:r>
          </w:p>
        </w:tc>
        <w:tc>
          <w:tcPr>
            <w:tcW w:w="668"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7D45C1DA" w14:textId="77777777" w:rsidR="00657321" w:rsidRPr="00CF7711" w:rsidRDefault="00657321" w:rsidP="0009720A">
            <w:pPr>
              <w:spacing w:line="259" w:lineRule="auto"/>
              <w:ind w:right="68"/>
              <w:jc w:val="center"/>
              <w:rPr>
                <w:sz w:val="22"/>
                <w:szCs w:val="22"/>
              </w:rPr>
            </w:pPr>
            <w:r w:rsidRPr="00CF7711">
              <w:rPr>
                <w:sz w:val="22"/>
                <w:szCs w:val="22"/>
              </w:rPr>
              <w:t xml:space="preserve">4 </w:t>
            </w:r>
          </w:p>
        </w:tc>
        <w:tc>
          <w:tcPr>
            <w:tcW w:w="601"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782AD49C" w14:textId="77777777" w:rsidR="00657321" w:rsidRPr="00CF7711" w:rsidRDefault="00657321" w:rsidP="0009720A">
            <w:pPr>
              <w:spacing w:line="259" w:lineRule="auto"/>
              <w:ind w:right="58"/>
              <w:jc w:val="center"/>
              <w:rPr>
                <w:sz w:val="22"/>
                <w:szCs w:val="22"/>
              </w:rPr>
            </w:pPr>
            <w:r w:rsidRPr="00CF7711">
              <w:rPr>
                <w:sz w:val="22"/>
                <w:szCs w:val="22"/>
              </w:rPr>
              <w:t xml:space="preserve">5 </w:t>
            </w:r>
          </w:p>
        </w:tc>
      </w:tr>
      <w:tr w:rsidR="00657321" w:rsidRPr="00CF7711" w14:paraId="0A4B8260" w14:textId="77777777" w:rsidTr="0009720A">
        <w:trPr>
          <w:trHeight w:val="2986"/>
        </w:trPr>
        <w:tc>
          <w:tcPr>
            <w:tcW w:w="1770" w:type="pct"/>
            <w:vMerge w:val="restart"/>
            <w:tcBorders>
              <w:top w:val="single" w:sz="4" w:space="0" w:color="000000"/>
              <w:left w:val="single" w:sz="4" w:space="0" w:color="000000"/>
              <w:bottom w:val="single" w:sz="4" w:space="0" w:color="000000"/>
              <w:right w:val="single" w:sz="4" w:space="0" w:color="000000"/>
            </w:tcBorders>
          </w:tcPr>
          <w:p w14:paraId="7E545EF3" w14:textId="77777777" w:rsidR="00657321" w:rsidRPr="00CF7711" w:rsidRDefault="00657321" w:rsidP="0009720A">
            <w:pPr>
              <w:spacing w:after="19" w:line="259" w:lineRule="auto"/>
              <w:rPr>
                <w:sz w:val="22"/>
                <w:szCs w:val="22"/>
              </w:rPr>
            </w:pPr>
            <w:r w:rsidRPr="00CF7711">
              <w:rPr>
                <w:sz w:val="22"/>
                <w:szCs w:val="22"/>
              </w:rPr>
              <w:t xml:space="preserve"> </w:t>
            </w:r>
          </w:p>
          <w:p w14:paraId="05CB9A4D" w14:textId="77777777" w:rsidR="00657321" w:rsidRPr="00CF7711" w:rsidRDefault="00657321" w:rsidP="0009720A">
            <w:pPr>
              <w:spacing w:after="2" w:line="274" w:lineRule="auto"/>
              <w:rPr>
                <w:b/>
                <w:sz w:val="22"/>
                <w:szCs w:val="22"/>
              </w:rPr>
            </w:pPr>
            <w:r w:rsidRPr="00CF7711">
              <w:rPr>
                <w:b/>
                <w:sz w:val="22"/>
                <w:szCs w:val="22"/>
                <w:u w:val="single" w:color="000000"/>
              </w:rPr>
              <w:t>B.2.3. Öğrenci kabulü, önceki öğrenmenin tanınması ve</w:t>
            </w:r>
            <w:r w:rsidRPr="00CF7711">
              <w:rPr>
                <w:b/>
                <w:sz w:val="22"/>
                <w:szCs w:val="22"/>
              </w:rPr>
              <w:t xml:space="preserve"> </w:t>
            </w:r>
            <w:r w:rsidRPr="00CF7711">
              <w:rPr>
                <w:b/>
                <w:sz w:val="22"/>
                <w:szCs w:val="22"/>
                <w:u w:val="single" w:color="000000"/>
              </w:rPr>
              <w:t>kredilendirilmesi*</w:t>
            </w:r>
            <w:r w:rsidRPr="00CF7711">
              <w:rPr>
                <w:b/>
                <w:sz w:val="22"/>
                <w:szCs w:val="22"/>
              </w:rPr>
              <w:t xml:space="preserve">  </w:t>
            </w:r>
          </w:p>
          <w:p w14:paraId="6EEB1F90" w14:textId="77777777" w:rsidR="00657321" w:rsidRPr="00CF7711" w:rsidRDefault="00657321" w:rsidP="0009720A">
            <w:pPr>
              <w:spacing w:after="19" w:line="259" w:lineRule="auto"/>
              <w:rPr>
                <w:sz w:val="22"/>
                <w:szCs w:val="22"/>
              </w:rPr>
            </w:pPr>
            <w:r w:rsidRPr="00CF7711">
              <w:rPr>
                <w:sz w:val="22"/>
                <w:szCs w:val="22"/>
              </w:rPr>
              <w:t xml:space="preserve"> </w:t>
            </w:r>
          </w:p>
          <w:p w14:paraId="4D26BBDE" w14:textId="77777777" w:rsidR="00657321" w:rsidRPr="00CF7711" w:rsidRDefault="00657321" w:rsidP="0009720A">
            <w:pPr>
              <w:spacing w:line="275" w:lineRule="auto"/>
              <w:ind w:right="59"/>
              <w:rPr>
                <w:sz w:val="22"/>
                <w:szCs w:val="22"/>
              </w:rPr>
            </w:pPr>
            <w:r w:rsidRPr="00CF7711">
              <w:rPr>
                <w:sz w:val="22"/>
                <w:szCs w:val="22"/>
              </w:rPr>
              <w:t xml:space="preserve">Öğrenci kabulüne ilişkin ilke ve kuralları tanımlanmış ve ilan edilmiştir. Bu ilke ve kurallar birbiri ile tutarlı olup, uygulamalar şeffaftır. Diploma, sertifika gibi belge talepleri titizlikle takip edilmektedir. </w:t>
            </w:r>
          </w:p>
          <w:p w14:paraId="6202047F" w14:textId="77777777" w:rsidR="00657321" w:rsidRPr="00CF7711" w:rsidRDefault="00657321" w:rsidP="0009720A">
            <w:pPr>
              <w:spacing w:line="276" w:lineRule="auto"/>
              <w:ind w:right="62"/>
              <w:rPr>
                <w:sz w:val="22"/>
                <w:szCs w:val="22"/>
              </w:rPr>
            </w:pPr>
            <w:r w:rsidRPr="00CF7711">
              <w:rPr>
                <w:sz w:val="22"/>
                <w:szCs w:val="22"/>
              </w:rPr>
              <w:t xml:space="preserve">Önceki öğrenmenin (örgün, yaygın, uzaktan/karma eğitim ve serbest öğrenme yoluyla edinilen bilgi ve becerilerin) tanınması ve kredilendirilmesi yapılmaktadır. </w:t>
            </w:r>
          </w:p>
          <w:p w14:paraId="0273559B" w14:textId="77777777" w:rsidR="00657321" w:rsidRPr="00CF7711" w:rsidRDefault="00657321" w:rsidP="0009720A">
            <w:pPr>
              <w:spacing w:line="276" w:lineRule="auto"/>
              <w:ind w:right="62"/>
              <w:rPr>
                <w:sz w:val="22"/>
                <w:szCs w:val="22"/>
              </w:rPr>
            </w:pPr>
            <w:proofErr w:type="spellStart"/>
            <w:r w:rsidRPr="00CF7711">
              <w:rPr>
                <w:sz w:val="22"/>
                <w:szCs w:val="22"/>
              </w:rPr>
              <w:t>Uluslararasılaşma</w:t>
            </w:r>
            <w:proofErr w:type="spellEnd"/>
            <w:r w:rsidRPr="00CF7711">
              <w:rPr>
                <w:sz w:val="22"/>
                <w:szCs w:val="22"/>
              </w:rPr>
              <w:t xml:space="preserve"> politikasına paralel hareketlilik destekleri, öğrenciyi teşvik, kolaylaştırıcı önlemler bulunmaktadır ve hareketlilikte kredi kaybı olmaması yönünde uygulamalar vardır.  </w:t>
            </w:r>
          </w:p>
          <w:p w14:paraId="1DA7CA24" w14:textId="77777777" w:rsidR="00657321" w:rsidRPr="00CF7711" w:rsidRDefault="00657321" w:rsidP="0009720A">
            <w:pPr>
              <w:spacing w:line="259" w:lineRule="auto"/>
              <w:rPr>
                <w:sz w:val="22"/>
                <w:szCs w:val="22"/>
              </w:rPr>
            </w:pPr>
            <w:r w:rsidRPr="00CF7711">
              <w:rPr>
                <w:sz w:val="22"/>
                <w:szCs w:val="22"/>
              </w:rPr>
              <w:t xml:space="preserve"> </w:t>
            </w:r>
          </w:p>
        </w:tc>
        <w:tc>
          <w:tcPr>
            <w:tcW w:w="668" w:type="pct"/>
            <w:tcBorders>
              <w:top w:val="single" w:sz="4" w:space="0" w:color="000000"/>
              <w:left w:val="single" w:sz="4" w:space="0" w:color="000000"/>
              <w:bottom w:val="single" w:sz="4" w:space="0" w:color="000000"/>
              <w:right w:val="single" w:sz="4" w:space="0" w:color="000000"/>
            </w:tcBorders>
            <w:shd w:val="clear" w:color="auto" w:fill="E6F2FA"/>
          </w:tcPr>
          <w:p w14:paraId="49028EB6" w14:textId="77777777" w:rsidR="00657321" w:rsidRPr="00CF7711" w:rsidRDefault="00657321" w:rsidP="0009720A">
            <w:pPr>
              <w:spacing w:line="259" w:lineRule="auto"/>
              <w:ind w:left="1"/>
              <w:rPr>
                <w:sz w:val="22"/>
                <w:szCs w:val="22"/>
              </w:rPr>
            </w:pPr>
            <w:r w:rsidRPr="00CF7711">
              <w:rPr>
                <w:sz w:val="22"/>
                <w:szCs w:val="22"/>
              </w:rPr>
              <w:t xml:space="preserve">Birimde öğrenci kabulü, önceki öğrenmenin tanınması ve kredilendirilmesine ilişkin süreçler tanımlanmamıştır. </w:t>
            </w:r>
          </w:p>
        </w:tc>
        <w:tc>
          <w:tcPr>
            <w:tcW w:w="668" w:type="pct"/>
            <w:tcBorders>
              <w:top w:val="single" w:sz="4" w:space="0" w:color="000000"/>
              <w:left w:val="single" w:sz="4" w:space="0" w:color="000000"/>
              <w:bottom w:val="single" w:sz="4" w:space="0" w:color="000000"/>
              <w:right w:val="single" w:sz="4" w:space="0" w:color="000000"/>
            </w:tcBorders>
            <w:shd w:val="clear" w:color="auto" w:fill="D2E8F6"/>
          </w:tcPr>
          <w:p w14:paraId="0229BF7A" w14:textId="77777777" w:rsidR="00657321" w:rsidRPr="00CF7711" w:rsidRDefault="00657321" w:rsidP="0009720A">
            <w:pPr>
              <w:spacing w:line="275" w:lineRule="auto"/>
              <w:ind w:left="2"/>
              <w:rPr>
                <w:sz w:val="22"/>
                <w:szCs w:val="22"/>
              </w:rPr>
            </w:pPr>
            <w:r w:rsidRPr="00CF7711">
              <w:rPr>
                <w:sz w:val="22"/>
                <w:szCs w:val="22"/>
              </w:rPr>
              <w:t xml:space="preserve">Birimde öğrenci kabulü, önceki öğrenmenin tanınması ve kredilendirilmesine ilişkin ilke, kural ve bağlı planlar bulunmaktadır. </w:t>
            </w:r>
          </w:p>
          <w:p w14:paraId="16A35941" w14:textId="77777777" w:rsidR="00657321" w:rsidRPr="00CF7711" w:rsidRDefault="00657321" w:rsidP="0009720A">
            <w:pPr>
              <w:spacing w:line="259" w:lineRule="auto"/>
              <w:ind w:left="2"/>
              <w:rPr>
                <w:sz w:val="22"/>
                <w:szCs w:val="22"/>
              </w:rPr>
            </w:pPr>
            <w:r w:rsidRPr="00CF7711">
              <w:rPr>
                <w:sz w:val="22"/>
                <w:szCs w:val="22"/>
              </w:rPr>
              <w:t xml:space="preserve"> </w:t>
            </w:r>
          </w:p>
        </w:tc>
        <w:tc>
          <w:tcPr>
            <w:tcW w:w="625" w:type="pct"/>
            <w:tcBorders>
              <w:top w:val="single" w:sz="4" w:space="0" w:color="000000"/>
              <w:left w:val="single" w:sz="4" w:space="0" w:color="000000"/>
              <w:bottom w:val="single" w:sz="4" w:space="0" w:color="000000"/>
              <w:right w:val="single" w:sz="4" w:space="0" w:color="000000"/>
            </w:tcBorders>
            <w:shd w:val="clear" w:color="auto" w:fill="B9DCF1"/>
          </w:tcPr>
          <w:p w14:paraId="13A3D35B" w14:textId="77777777" w:rsidR="00657321" w:rsidRPr="00CF7711" w:rsidRDefault="00657321" w:rsidP="0009720A">
            <w:pPr>
              <w:spacing w:line="259" w:lineRule="auto"/>
              <w:ind w:left="1"/>
              <w:rPr>
                <w:sz w:val="22"/>
                <w:szCs w:val="22"/>
              </w:rPr>
            </w:pPr>
            <w:r w:rsidRPr="00CF7711">
              <w:rPr>
                <w:sz w:val="22"/>
                <w:szCs w:val="22"/>
              </w:rPr>
              <w:t xml:space="preserve">Birimin genelinde planlar </w:t>
            </w:r>
            <w:proofErr w:type="gramStart"/>
            <w:r w:rsidRPr="00CF7711">
              <w:rPr>
                <w:sz w:val="22"/>
                <w:szCs w:val="22"/>
              </w:rPr>
              <w:t>dahilinde</w:t>
            </w:r>
            <w:proofErr w:type="gramEnd"/>
            <w:r w:rsidRPr="00CF7711">
              <w:rPr>
                <w:sz w:val="22"/>
                <w:szCs w:val="22"/>
              </w:rPr>
              <w:t xml:space="preserve"> uygulamalar bulunmaktadır.</w:t>
            </w:r>
            <w:r w:rsidRPr="00CF7711">
              <w:rPr>
                <w:color w:val="1F3763"/>
                <w:sz w:val="22"/>
                <w:szCs w:val="22"/>
              </w:rPr>
              <w:t xml:space="preserve"> </w:t>
            </w:r>
          </w:p>
        </w:tc>
        <w:tc>
          <w:tcPr>
            <w:tcW w:w="668" w:type="pct"/>
            <w:tcBorders>
              <w:top w:val="single" w:sz="4" w:space="0" w:color="000000"/>
              <w:left w:val="single" w:sz="4" w:space="0" w:color="000000"/>
              <w:bottom w:val="single" w:sz="4" w:space="0" w:color="000000"/>
              <w:right w:val="single" w:sz="4" w:space="0" w:color="000000"/>
            </w:tcBorders>
            <w:shd w:val="clear" w:color="auto" w:fill="8CC7EC"/>
          </w:tcPr>
          <w:p w14:paraId="0EF01225" w14:textId="77777777" w:rsidR="00657321" w:rsidRPr="00CF7711" w:rsidRDefault="00657321" w:rsidP="0009720A">
            <w:pPr>
              <w:spacing w:line="259" w:lineRule="auto"/>
              <w:rPr>
                <w:sz w:val="22"/>
                <w:szCs w:val="22"/>
              </w:rPr>
            </w:pPr>
            <w:r w:rsidRPr="00CF7711">
              <w:rPr>
                <w:sz w:val="22"/>
                <w:szCs w:val="22"/>
              </w:rPr>
              <w:t xml:space="preserve">Öğrenci kabulü, önceki öğrenmenin tanınması ve kredilendirilmesine ilişkin süreçler izlenmekte, iyileştirilmekte ve güncellemeler ilan edilmektedir. </w:t>
            </w:r>
          </w:p>
        </w:tc>
        <w:tc>
          <w:tcPr>
            <w:tcW w:w="601" w:type="pct"/>
            <w:tcBorders>
              <w:top w:val="single" w:sz="4" w:space="0" w:color="000000"/>
              <w:left w:val="single" w:sz="4" w:space="0" w:color="000000"/>
              <w:bottom w:val="single" w:sz="4" w:space="0" w:color="000000"/>
              <w:right w:val="single" w:sz="4" w:space="0" w:color="000000"/>
            </w:tcBorders>
            <w:shd w:val="clear" w:color="auto" w:fill="5DB1E5"/>
          </w:tcPr>
          <w:p w14:paraId="2AF4BEE1" w14:textId="77777777" w:rsidR="00657321" w:rsidRPr="00CF7711" w:rsidRDefault="00657321" w:rsidP="0009720A">
            <w:pPr>
              <w:spacing w:line="259" w:lineRule="auto"/>
              <w:ind w:left="1"/>
              <w:rPr>
                <w:sz w:val="22"/>
                <w:szCs w:val="22"/>
              </w:rPr>
            </w:pPr>
            <w:r w:rsidRPr="00CF7711">
              <w:rPr>
                <w:sz w:val="22"/>
                <w:szCs w:val="22"/>
              </w:rPr>
              <w:t xml:space="preserve">İçselleştirilmiş, sistematik, sürdürülebilir ve örnek gösterilebilir uygulamalar bulunmaktadır. </w:t>
            </w:r>
          </w:p>
        </w:tc>
      </w:tr>
      <w:tr w:rsidR="00657321" w:rsidRPr="00CF7711" w14:paraId="206881B2" w14:textId="77777777" w:rsidTr="0009720A">
        <w:trPr>
          <w:trHeight w:val="3743"/>
        </w:trPr>
        <w:tc>
          <w:tcPr>
            <w:tcW w:w="1770" w:type="pct"/>
            <w:vMerge/>
            <w:tcBorders>
              <w:top w:val="nil"/>
              <w:left w:val="single" w:sz="4" w:space="0" w:color="000000"/>
              <w:bottom w:val="single" w:sz="4" w:space="0" w:color="000000"/>
              <w:right w:val="single" w:sz="4" w:space="0" w:color="000000"/>
            </w:tcBorders>
          </w:tcPr>
          <w:p w14:paraId="0DD55F0A" w14:textId="77777777" w:rsidR="00657321" w:rsidRPr="00CF7711" w:rsidRDefault="00657321" w:rsidP="0009720A">
            <w:pPr>
              <w:spacing w:after="160" w:line="259" w:lineRule="auto"/>
              <w:rPr>
                <w:sz w:val="22"/>
                <w:szCs w:val="22"/>
              </w:rPr>
            </w:pPr>
          </w:p>
        </w:tc>
        <w:tc>
          <w:tcPr>
            <w:tcW w:w="3230" w:type="pct"/>
            <w:gridSpan w:val="5"/>
            <w:tcBorders>
              <w:top w:val="single" w:sz="4" w:space="0" w:color="000000"/>
              <w:left w:val="single" w:sz="4" w:space="0" w:color="000000"/>
              <w:bottom w:val="single" w:sz="4" w:space="0" w:color="000000"/>
              <w:right w:val="single" w:sz="4" w:space="0" w:color="000000"/>
            </w:tcBorders>
            <w:shd w:val="clear" w:color="auto" w:fill="A5D2ED"/>
          </w:tcPr>
          <w:p w14:paraId="4DABC505" w14:textId="77777777" w:rsidR="00657321" w:rsidRPr="00CF7711" w:rsidRDefault="00657321" w:rsidP="0009720A">
            <w:pPr>
              <w:spacing w:after="19" w:line="259" w:lineRule="auto"/>
              <w:ind w:left="119"/>
              <w:rPr>
                <w:sz w:val="22"/>
                <w:szCs w:val="22"/>
              </w:rPr>
            </w:pPr>
            <w:r w:rsidRPr="00CF7711">
              <w:rPr>
                <w:sz w:val="22"/>
                <w:szCs w:val="22"/>
              </w:rPr>
              <w:t xml:space="preserve"> </w:t>
            </w:r>
          </w:p>
          <w:p w14:paraId="51B2281B" w14:textId="77777777" w:rsidR="00657321" w:rsidRPr="00CF7711" w:rsidRDefault="00657321" w:rsidP="0009720A">
            <w:pPr>
              <w:spacing w:after="43" w:line="259" w:lineRule="auto"/>
              <w:ind w:left="119"/>
              <w:rPr>
                <w:sz w:val="22"/>
                <w:szCs w:val="22"/>
              </w:rPr>
            </w:pPr>
            <w:r w:rsidRPr="00CF7711">
              <w:rPr>
                <w:b/>
                <w:i/>
                <w:sz w:val="22"/>
                <w:szCs w:val="22"/>
              </w:rPr>
              <w:t xml:space="preserve">Örnek Kanıtlar </w:t>
            </w:r>
          </w:p>
          <w:p w14:paraId="3AB9851A" w14:textId="77777777" w:rsidR="00657321" w:rsidRPr="00CF7711" w:rsidRDefault="00657321" w:rsidP="006C0B07">
            <w:pPr>
              <w:numPr>
                <w:ilvl w:val="0"/>
                <w:numId w:val="31"/>
              </w:numPr>
              <w:spacing w:after="19" w:line="259" w:lineRule="auto"/>
              <w:ind w:hanging="360"/>
              <w:rPr>
                <w:sz w:val="22"/>
                <w:szCs w:val="22"/>
              </w:rPr>
            </w:pPr>
            <w:r w:rsidRPr="00CF7711">
              <w:rPr>
                <w:i/>
                <w:sz w:val="22"/>
                <w:szCs w:val="22"/>
              </w:rPr>
              <w:t xml:space="preserve">Öğrenci kabulü, önceki öğrenmenin tanınması ve kredilendirilmesine ilişkin ilke ve kurallar  </w:t>
            </w:r>
          </w:p>
          <w:p w14:paraId="7A34027F" w14:textId="77777777" w:rsidR="00657321" w:rsidRPr="00CF7711" w:rsidRDefault="00657321" w:rsidP="006C0B07">
            <w:pPr>
              <w:numPr>
                <w:ilvl w:val="0"/>
                <w:numId w:val="31"/>
              </w:numPr>
              <w:spacing w:after="19" w:line="259" w:lineRule="auto"/>
              <w:ind w:hanging="360"/>
              <w:rPr>
                <w:sz w:val="22"/>
                <w:szCs w:val="22"/>
              </w:rPr>
            </w:pPr>
            <w:r w:rsidRPr="00CF7711">
              <w:rPr>
                <w:i/>
                <w:sz w:val="22"/>
                <w:szCs w:val="22"/>
              </w:rPr>
              <w:t xml:space="preserve">Önceki öğrenmelerin tanınmasında öğrenci iş yükü temelli kredilerin kullanıldığına dair belgeler </w:t>
            </w:r>
          </w:p>
          <w:p w14:paraId="3850A9FD" w14:textId="77777777" w:rsidR="00657321" w:rsidRPr="00CF7711" w:rsidRDefault="00657321" w:rsidP="006C0B07">
            <w:pPr>
              <w:numPr>
                <w:ilvl w:val="0"/>
                <w:numId w:val="31"/>
              </w:numPr>
              <w:spacing w:after="17" w:line="259" w:lineRule="auto"/>
              <w:ind w:hanging="360"/>
              <w:rPr>
                <w:sz w:val="22"/>
                <w:szCs w:val="22"/>
              </w:rPr>
            </w:pPr>
            <w:r w:rsidRPr="00CF7711">
              <w:rPr>
                <w:i/>
                <w:sz w:val="22"/>
                <w:szCs w:val="22"/>
              </w:rPr>
              <w:t xml:space="preserve">Uygulamaların tanımlı süreçlerle uyumuna ve sürekliliğine ilişkin kanıtlar, </w:t>
            </w:r>
          </w:p>
          <w:p w14:paraId="09961F76" w14:textId="77777777" w:rsidR="00657321" w:rsidRPr="00CF7711" w:rsidRDefault="00657321" w:rsidP="006C0B07">
            <w:pPr>
              <w:numPr>
                <w:ilvl w:val="0"/>
                <w:numId w:val="31"/>
              </w:numPr>
              <w:spacing w:after="5" w:line="259" w:lineRule="auto"/>
              <w:ind w:hanging="360"/>
              <w:rPr>
                <w:sz w:val="22"/>
                <w:szCs w:val="22"/>
              </w:rPr>
            </w:pPr>
            <w:r w:rsidRPr="00CF7711">
              <w:rPr>
                <w:i/>
                <w:sz w:val="22"/>
                <w:szCs w:val="22"/>
              </w:rPr>
              <w:t xml:space="preserve">Paydaşların bilgilendirildiği mekanizmalar </w:t>
            </w:r>
          </w:p>
          <w:p w14:paraId="5F41AF75" w14:textId="77777777" w:rsidR="00657321" w:rsidRPr="00CF7711" w:rsidRDefault="00657321" w:rsidP="006C0B07">
            <w:pPr>
              <w:numPr>
                <w:ilvl w:val="0"/>
                <w:numId w:val="31"/>
              </w:numPr>
              <w:spacing w:after="2" w:line="274" w:lineRule="auto"/>
              <w:ind w:hanging="360"/>
              <w:rPr>
                <w:sz w:val="22"/>
                <w:szCs w:val="22"/>
              </w:rPr>
            </w:pPr>
            <w:r w:rsidRPr="00CF7711">
              <w:rPr>
                <w:i/>
                <w:sz w:val="22"/>
                <w:szCs w:val="22"/>
              </w:rPr>
              <w:t xml:space="preserve">Standart uygulamalar ve mevzuatın yanı sıra; birimin ihtiyaçları doğrultusunda geliştirdiği özgün yaklaşım ve uygulamalarına ilişkin kanıtlar </w:t>
            </w:r>
          </w:p>
          <w:p w14:paraId="75F5012E" w14:textId="77777777" w:rsidR="00657321" w:rsidRPr="00CF7711" w:rsidRDefault="00657321" w:rsidP="0009720A">
            <w:pPr>
              <w:spacing w:after="19" w:line="259" w:lineRule="auto"/>
              <w:ind w:left="786"/>
              <w:rPr>
                <w:sz w:val="22"/>
                <w:szCs w:val="22"/>
              </w:rPr>
            </w:pPr>
            <w:r w:rsidRPr="00CF7711">
              <w:rPr>
                <w:i/>
                <w:sz w:val="22"/>
                <w:szCs w:val="22"/>
              </w:rPr>
              <w:t xml:space="preserve"> </w:t>
            </w:r>
          </w:p>
          <w:p w14:paraId="533B2E35" w14:textId="77777777" w:rsidR="00657321" w:rsidRPr="00CF7711" w:rsidRDefault="00657321" w:rsidP="0009720A">
            <w:pPr>
              <w:spacing w:line="259" w:lineRule="auto"/>
              <w:ind w:left="426"/>
              <w:rPr>
                <w:sz w:val="22"/>
                <w:szCs w:val="22"/>
              </w:rPr>
            </w:pPr>
            <w:r w:rsidRPr="00CF7711">
              <w:rPr>
                <w:i/>
                <w:color w:val="FF0000"/>
                <w:sz w:val="22"/>
                <w:szCs w:val="22"/>
              </w:rPr>
              <w:t>* 2015 AKTS Kullanıcı Kılavuzu’ndaki anahtar prensipleri taşımalıdır.</w:t>
            </w:r>
            <w:r w:rsidRPr="00CF7711">
              <w:rPr>
                <w:i/>
                <w:sz w:val="22"/>
                <w:szCs w:val="22"/>
              </w:rPr>
              <w:t xml:space="preserve"> </w:t>
            </w:r>
          </w:p>
        </w:tc>
      </w:tr>
    </w:tbl>
    <w:p w14:paraId="6444465B" w14:textId="77777777" w:rsidR="00657321" w:rsidRPr="00CF7711" w:rsidRDefault="00657321" w:rsidP="00657321">
      <w:pPr>
        <w:spacing w:line="259" w:lineRule="auto"/>
        <w:rPr>
          <w:sz w:val="22"/>
          <w:szCs w:val="22"/>
        </w:rPr>
      </w:pPr>
      <w:r w:rsidRPr="00CF7711">
        <w:rPr>
          <w:sz w:val="22"/>
          <w:szCs w:val="22"/>
        </w:rPr>
        <w:t xml:space="preserve"> </w:t>
      </w:r>
    </w:p>
    <w:p w14:paraId="2A4BEFD8" w14:textId="77777777" w:rsidR="00657321" w:rsidRPr="00CF7711" w:rsidRDefault="00657321" w:rsidP="00657321">
      <w:pPr>
        <w:spacing w:after="160" w:line="259" w:lineRule="auto"/>
        <w:rPr>
          <w:sz w:val="22"/>
          <w:szCs w:val="22"/>
        </w:rPr>
      </w:pPr>
      <w:r w:rsidRPr="00CF7711">
        <w:rPr>
          <w:sz w:val="22"/>
          <w:szCs w:val="22"/>
        </w:rPr>
        <w:br w:type="page"/>
      </w:r>
    </w:p>
    <w:tbl>
      <w:tblPr>
        <w:tblStyle w:val="TableGrid"/>
        <w:tblW w:w="5000" w:type="pct"/>
        <w:tblInd w:w="0" w:type="dxa"/>
        <w:tblCellMar>
          <w:left w:w="107" w:type="dxa"/>
          <w:right w:w="57" w:type="dxa"/>
        </w:tblCellMar>
        <w:tblLook w:val="04A0" w:firstRow="1" w:lastRow="0" w:firstColumn="1" w:lastColumn="0" w:noHBand="0" w:noVBand="1"/>
      </w:tblPr>
      <w:tblGrid>
        <w:gridCol w:w="5276"/>
        <w:gridCol w:w="2145"/>
        <w:gridCol w:w="2152"/>
        <w:gridCol w:w="2047"/>
        <w:gridCol w:w="1938"/>
        <w:gridCol w:w="1787"/>
      </w:tblGrid>
      <w:tr w:rsidR="00657321" w:rsidRPr="00CF7711" w14:paraId="459D163E" w14:textId="77777777" w:rsidTr="0009720A">
        <w:trPr>
          <w:trHeight w:val="402"/>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5D2ED"/>
            <w:vAlign w:val="center"/>
          </w:tcPr>
          <w:p w14:paraId="3E3D02B1" w14:textId="77777777" w:rsidR="00657321" w:rsidRPr="00CF7711" w:rsidRDefault="00657321" w:rsidP="0009720A">
            <w:pPr>
              <w:tabs>
                <w:tab w:val="center" w:pos="199"/>
                <w:tab w:val="center" w:pos="4896"/>
                <w:tab w:val="center" w:pos="9588"/>
                <w:tab w:val="right" w:pos="15848"/>
              </w:tabs>
              <w:spacing w:line="259" w:lineRule="auto"/>
              <w:rPr>
                <w:sz w:val="22"/>
                <w:szCs w:val="22"/>
              </w:rPr>
            </w:pPr>
            <w:r w:rsidRPr="00CF7711">
              <w:rPr>
                <w:sz w:val="22"/>
                <w:szCs w:val="22"/>
              </w:rPr>
              <w:lastRenderedPageBreak/>
              <w:tab/>
            </w:r>
            <w:r w:rsidRPr="00CF7711">
              <w:rPr>
                <w:color w:val="4472C4"/>
                <w:sz w:val="22"/>
                <w:szCs w:val="22"/>
              </w:rPr>
              <w:t xml:space="preserve"> </w:t>
            </w:r>
            <w:r w:rsidRPr="00CF7711">
              <w:rPr>
                <w:color w:val="4472C4"/>
                <w:sz w:val="22"/>
                <w:szCs w:val="22"/>
              </w:rPr>
              <w:tab/>
              <w:t xml:space="preserve"> </w:t>
            </w:r>
            <w:r w:rsidRPr="00CF7711">
              <w:rPr>
                <w:color w:val="4472C4"/>
                <w:sz w:val="22"/>
                <w:szCs w:val="22"/>
              </w:rPr>
              <w:tab/>
            </w:r>
            <w:r w:rsidRPr="00CF7711">
              <w:rPr>
                <w:sz w:val="22"/>
                <w:szCs w:val="22"/>
              </w:rPr>
              <w:t xml:space="preserve"> </w:t>
            </w:r>
            <w:r w:rsidRPr="00CF7711">
              <w:rPr>
                <w:sz w:val="22"/>
                <w:szCs w:val="22"/>
              </w:rPr>
              <w:tab/>
            </w:r>
            <w:r w:rsidRPr="00CF7711">
              <w:rPr>
                <w:b/>
                <w:color w:val="1F3864"/>
                <w:sz w:val="22"/>
                <w:szCs w:val="22"/>
              </w:rPr>
              <w:t>B.EĞİTİM ve ÖĞRETİM</w:t>
            </w:r>
          </w:p>
        </w:tc>
      </w:tr>
      <w:tr w:rsidR="00657321" w:rsidRPr="00CF7711" w14:paraId="490924D3" w14:textId="77777777" w:rsidTr="0009720A">
        <w:trPr>
          <w:trHeight w:val="629"/>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5D2ED"/>
            <w:vAlign w:val="center"/>
          </w:tcPr>
          <w:p w14:paraId="366B2F7A" w14:textId="77777777" w:rsidR="00657321" w:rsidRPr="00CF7711" w:rsidRDefault="00657321" w:rsidP="0009720A">
            <w:pPr>
              <w:tabs>
                <w:tab w:val="center" w:pos="9588"/>
              </w:tabs>
              <w:spacing w:line="259" w:lineRule="auto"/>
              <w:rPr>
                <w:sz w:val="22"/>
                <w:szCs w:val="22"/>
              </w:rPr>
            </w:pPr>
            <w:r w:rsidRPr="00CF7711">
              <w:rPr>
                <w:b/>
                <w:sz w:val="22"/>
                <w:szCs w:val="22"/>
              </w:rPr>
              <w:t>B.2. Programların Yürütülmesi</w:t>
            </w:r>
            <w:r w:rsidRPr="00CF7711">
              <w:rPr>
                <w:sz w:val="22"/>
                <w:szCs w:val="22"/>
              </w:rPr>
              <w:t xml:space="preserve"> (Öğrenci Merkezli Öğrenme Öğretme ve Değerlendirme) </w:t>
            </w:r>
            <w:r w:rsidRPr="00CF7711">
              <w:rPr>
                <w:sz w:val="22"/>
                <w:szCs w:val="22"/>
              </w:rPr>
              <w:tab/>
              <w:t xml:space="preserve">  </w:t>
            </w:r>
          </w:p>
        </w:tc>
      </w:tr>
      <w:tr w:rsidR="00657321" w:rsidRPr="00CF7711" w14:paraId="1D3B5E31" w14:textId="77777777" w:rsidTr="0009720A">
        <w:trPr>
          <w:trHeight w:val="406"/>
        </w:trPr>
        <w:tc>
          <w:tcPr>
            <w:tcW w:w="1728"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7ED693C2" w14:textId="77777777" w:rsidR="00657321" w:rsidRPr="00CF7711" w:rsidRDefault="00657321" w:rsidP="0009720A">
            <w:pPr>
              <w:spacing w:line="259" w:lineRule="auto"/>
              <w:ind w:left="199"/>
              <w:rPr>
                <w:sz w:val="22"/>
                <w:szCs w:val="22"/>
              </w:rPr>
            </w:pPr>
            <w:r w:rsidRPr="00CF7711">
              <w:rPr>
                <w:sz w:val="22"/>
                <w:szCs w:val="22"/>
              </w:rPr>
              <w:t xml:space="preserve"> </w:t>
            </w:r>
          </w:p>
          <w:p w14:paraId="08EF62E8" w14:textId="77777777" w:rsidR="00657321" w:rsidRPr="00CF7711" w:rsidRDefault="00657321" w:rsidP="0009720A">
            <w:pPr>
              <w:spacing w:line="259" w:lineRule="auto"/>
              <w:rPr>
                <w:sz w:val="22"/>
                <w:szCs w:val="22"/>
              </w:rPr>
            </w:pPr>
            <w:r w:rsidRPr="00CF7711">
              <w:rPr>
                <w:sz w:val="22"/>
                <w:szCs w:val="22"/>
              </w:rPr>
              <w:t xml:space="preserve"> </w:t>
            </w:r>
          </w:p>
        </w:tc>
        <w:tc>
          <w:tcPr>
            <w:tcW w:w="707"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62B20145" w14:textId="77777777" w:rsidR="00657321" w:rsidRPr="00CF7711" w:rsidRDefault="00657321" w:rsidP="0009720A">
            <w:pPr>
              <w:spacing w:line="259" w:lineRule="auto"/>
              <w:ind w:right="51"/>
              <w:jc w:val="center"/>
              <w:rPr>
                <w:sz w:val="22"/>
                <w:szCs w:val="22"/>
              </w:rPr>
            </w:pPr>
            <w:r w:rsidRPr="00CF7711">
              <w:rPr>
                <w:sz w:val="22"/>
                <w:szCs w:val="22"/>
              </w:rPr>
              <w:t xml:space="preserve">1 </w:t>
            </w:r>
          </w:p>
        </w:tc>
        <w:tc>
          <w:tcPr>
            <w:tcW w:w="670"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61E7AD99" w14:textId="77777777" w:rsidR="00657321" w:rsidRPr="00CF7711" w:rsidRDefault="00657321" w:rsidP="0009720A">
            <w:pPr>
              <w:spacing w:line="259" w:lineRule="auto"/>
              <w:ind w:right="51"/>
              <w:jc w:val="center"/>
              <w:rPr>
                <w:sz w:val="22"/>
                <w:szCs w:val="22"/>
              </w:rPr>
            </w:pPr>
            <w:r w:rsidRPr="00CF7711">
              <w:rPr>
                <w:sz w:val="22"/>
                <w:szCs w:val="22"/>
              </w:rPr>
              <w:t xml:space="preserve">2 </w:t>
            </w:r>
          </w:p>
        </w:tc>
        <w:tc>
          <w:tcPr>
            <w:tcW w:w="663"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0FFBB840" w14:textId="77777777" w:rsidR="00657321" w:rsidRPr="00CF7711" w:rsidRDefault="00657321" w:rsidP="0009720A">
            <w:pPr>
              <w:spacing w:line="259" w:lineRule="auto"/>
              <w:ind w:right="48"/>
              <w:jc w:val="center"/>
              <w:rPr>
                <w:sz w:val="22"/>
                <w:szCs w:val="22"/>
              </w:rPr>
            </w:pPr>
            <w:r w:rsidRPr="00CF7711">
              <w:rPr>
                <w:sz w:val="22"/>
                <w:szCs w:val="22"/>
              </w:rPr>
              <w:t xml:space="preserve">3 </w:t>
            </w:r>
          </w:p>
        </w:tc>
        <w:tc>
          <w:tcPr>
            <w:tcW w:w="641"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46D837C8" w14:textId="77777777" w:rsidR="00657321" w:rsidRPr="00CF7711" w:rsidRDefault="00657321" w:rsidP="0009720A">
            <w:pPr>
              <w:spacing w:line="259" w:lineRule="auto"/>
              <w:ind w:right="48"/>
              <w:jc w:val="center"/>
              <w:rPr>
                <w:sz w:val="22"/>
                <w:szCs w:val="22"/>
              </w:rPr>
            </w:pPr>
            <w:r w:rsidRPr="00CF7711">
              <w:rPr>
                <w:sz w:val="22"/>
                <w:szCs w:val="22"/>
              </w:rPr>
              <w:t xml:space="preserve">4 </w:t>
            </w:r>
          </w:p>
        </w:tc>
        <w:tc>
          <w:tcPr>
            <w:tcW w:w="591"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6FE0C6E6" w14:textId="77777777" w:rsidR="00657321" w:rsidRPr="00CF7711" w:rsidRDefault="00657321" w:rsidP="0009720A">
            <w:pPr>
              <w:spacing w:line="259" w:lineRule="auto"/>
              <w:ind w:right="48"/>
              <w:jc w:val="center"/>
              <w:rPr>
                <w:sz w:val="22"/>
                <w:szCs w:val="22"/>
              </w:rPr>
            </w:pPr>
            <w:r w:rsidRPr="00CF7711">
              <w:rPr>
                <w:sz w:val="22"/>
                <w:szCs w:val="22"/>
              </w:rPr>
              <w:t xml:space="preserve">5 </w:t>
            </w:r>
          </w:p>
        </w:tc>
      </w:tr>
      <w:tr w:rsidR="00657321" w:rsidRPr="00CF7711" w14:paraId="43FFC752" w14:textId="77777777" w:rsidTr="0009720A">
        <w:trPr>
          <w:trHeight w:val="3070"/>
        </w:trPr>
        <w:tc>
          <w:tcPr>
            <w:tcW w:w="1728" w:type="pct"/>
            <w:vMerge w:val="restart"/>
            <w:tcBorders>
              <w:top w:val="single" w:sz="4" w:space="0" w:color="000000"/>
              <w:left w:val="single" w:sz="4" w:space="0" w:color="000000"/>
              <w:bottom w:val="single" w:sz="4" w:space="0" w:color="000000"/>
              <w:right w:val="single" w:sz="4" w:space="0" w:color="000000"/>
            </w:tcBorders>
          </w:tcPr>
          <w:p w14:paraId="0999425D" w14:textId="77777777" w:rsidR="00657321" w:rsidRPr="00CF7711" w:rsidRDefault="00657321" w:rsidP="0009720A">
            <w:pPr>
              <w:spacing w:after="19" w:line="259" w:lineRule="auto"/>
              <w:rPr>
                <w:sz w:val="22"/>
                <w:szCs w:val="22"/>
              </w:rPr>
            </w:pPr>
            <w:r w:rsidRPr="00CF7711">
              <w:rPr>
                <w:sz w:val="22"/>
                <w:szCs w:val="22"/>
              </w:rPr>
              <w:t xml:space="preserve"> </w:t>
            </w:r>
          </w:p>
          <w:p w14:paraId="5793A4FA" w14:textId="77777777" w:rsidR="00657321" w:rsidRPr="00CF7711" w:rsidRDefault="00657321" w:rsidP="0009720A">
            <w:pPr>
              <w:spacing w:after="19" w:line="259" w:lineRule="auto"/>
              <w:rPr>
                <w:b/>
                <w:sz w:val="22"/>
                <w:szCs w:val="22"/>
              </w:rPr>
            </w:pPr>
            <w:r w:rsidRPr="00CF7711">
              <w:rPr>
                <w:b/>
                <w:sz w:val="22"/>
                <w:szCs w:val="22"/>
                <w:u w:val="single" w:color="000000"/>
              </w:rPr>
              <w:t>B.2.4. Yeterliliklerin sertifikalandırılması ve diploma</w:t>
            </w:r>
            <w:r w:rsidRPr="00CF7711">
              <w:rPr>
                <w:b/>
                <w:sz w:val="22"/>
                <w:szCs w:val="22"/>
              </w:rPr>
              <w:t xml:space="preserve"> </w:t>
            </w:r>
          </w:p>
          <w:p w14:paraId="562CF7B1" w14:textId="77777777" w:rsidR="00657321" w:rsidRPr="00CF7711" w:rsidRDefault="00657321" w:rsidP="0009720A">
            <w:pPr>
              <w:spacing w:after="16" w:line="259" w:lineRule="auto"/>
              <w:rPr>
                <w:sz w:val="22"/>
                <w:szCs w:val="22"/>
              </w:rPr>
            </w:pPr>
            <w:r w:rsidRPr="00CF7711">
              <w:rPr>
                <w:sz w:val="22"/>
                <w:szCs w:val="22"/>
              </w:rPr>
              <w:t xml:space="preserve"> </w:t>
            </w:r>
          </w:p>
          <w:p w14:paraId="16271838" w14:textId="77777777" w:rsidR="00657321" w:rsidRPr="00CF7711" w:rsidRDefault="00657321" w:rsidP="0009720A">
            <w:pPr>
              <w:spacing w:after="1" w:line="275" w:lineRule="auto"/>
              <w:ind w:right="47"/>
              <w:rPr>
                <w:sz w:val="22"/>
                <w:szCs w:val="22"/>
              </w:rPr>
            </w:pPr>
            <w:r w:rsidRPr="00CF7711">
              <w:rPr>
                <w:sz w:val="22"/>
                <w:szCs w:val="22"/>
              </w:rPr>
              <w:t xml:space="preserve">Yeterliliklerin onayı, mezuniyet koşulları, mezuniyet karar süreçleri açık, anlaşılır, kapsamlı ve tutarlı şekilde tanımlanmış ve kamuoyu ile paylaşılmıştır. Sertifikalandırma ve diploma işlemleri bu tanımlı sürece uygun olarak yürütülmekte, izlenmekte ve gerekli önlemler alınmaktadır. </w:t>
            </w:r>
          </w:p>
          <w:p w14:paraId="74D8EACA" w14:textId="77777777" w:rsidR="00657321" w:rsidRPr="00CF7711" w:rsidRDefault="00657321" w:rsidP="0009720A">
            <w:pPr>
              <w:spacing w:line="259" w:lineRule="auto"/>
              <w:rPr>
                <w:sz w:val="22"/>
                <w:szCs w:val="22"/>
              </w:rPr>
            </w:pPr>
            <w:r w:rsidRPr="00CF7711">
              <w:rPr>
                <w:sz w:val="22"/>
                <w:szCs w:val="22"/>
              </w:rPr>
              <w:t xml:space="preserve"> </w:t>
            </w:r>
          </w:p>
        </w:tc>
        <w:tc>
          <w:tcPr>
            <w:tcW w:w="707" w:type="pct"/>
            <w:tcBorders>
              <w:top w:val="single" w:sz="4" w:space="0" w:color="000000"/>
              <w:left w:val="single" w:sz="4" w:space="0" w:color="000000"/>
              <w:bottom w:val="single" w:sz="4" w:space="0" w:color="000000"/>
              <w:right w:val="single" w:sz="4" w:space="0" w:color="000000"/>
            </w:tcBorders>
            <w:shd w:val="clear" w:color="auto" w:fill="E6F2FA"/>
          </w:tcPr>
          <w:p w14:paraId="40B44E67" w14:textId="77777777" w:rsidR="00657321" w:rsidRPr="00CF7711" w:rsidRDefault="00657321" w:rsidP="0009720A">
            <w:pPr>
              <w:spacing w:line="259" w:lineRule="auto"/>
              <w:ind w:left="1"/>
              <w:rPr>
                <w:sz w:val="22"/>
                <w:szCs w:val="22"/>
              </w:rPr>
            </w:pPr>
            <w:r w:rsidRPr="00CF7711">
              <w:rPr>
                <w:sz w:val="22"/>
                <w:szCs w:val="22"/>
              </w:rPr>
              <w:t xml:space="preserve">Birimde diploma onayı ve diğer yeterliliklerin sertifikalandırılmasına ilişkin süreçler tanımlanmamıştır. </w:t>
            </w:r>
          </w:p>
        </w:tc>
        <w:tc>
          <w:tcPr>
            <w:tcW w:w="670" w:type="pct"/>
            <w:tcBorders>
              <w:top w:val="single" w:sz="4" w:space="0" w:color="000000"/>
              <w:left w:val="single" w:sz="4" w:space="0" w:color="000000"/>
              <w:bottom w:val="single" w:sz="4" w:space="0" w:color="000000"/>
              <w:right w:val="single" w:sz="4" w:space="0" w:color="000000"/>
            </w:tcBorders>
            <w:shd w:val="clear" w:color="auto" w:fill="D2E8F6"/>
          </w:tcPr>
          <w:p w14:paraId="6030AB8B" w14:textId="77777777" w:rsidR="00657321" w:rsidRPr="00CF7711" w:rsidRDefault="00657321" w:rsidP="0009720A">
            <w:pPr>
              <w:spacing w:line="259" w:lineRule="auto"/>
              <w:ind w:left="1" w:right="7"/>
              <w:rPr>
                <w:sz w:val="22"/>
                <w:szCs w:val="22"/>
              </w:rPr>
            </w:pPr>
            <w:r w:rsidRPr="00CF7711">
              <w:rPr>
                <w:sz w:val="22"/>
                <w:szCs w:val="22"/>
              </w:rPr>
              <w:t xml:space="preserve">Birimde diploma onayı ve diğer yeterliliklerin sertifikalandırılmasına ilişkin kapsamlı, tutarlı ve ilan edilmiş ilke, kural ve süreçler bulunmaktadır. </w:t>
            </w:r>
          </w:p>
        </w:tc>
        <w:tc>
          <w:tcPr>
            <w:tcW w:w="663" w:type="pct"/>
            <w:tcBorders>
              <w:top w:val="single" w:sz="4" w:space="0" w:color="000000"/>
              <w:left w:val="single" w:sz="4" w:space="0" w:color="000000"/>
              <w:bottom w:val="single" w:sz="4" w:space="0" w:color="000000"/>
              <w:right w:val="single" w:sz="4" w:space="0" w:color="000000"/>
            </w:tcBorders>
            <w:shd w:val="clear" w:color="auto" w:fill="B9DCF1"/>
          </w:tcPr>
          <w:p w14:paraId="4631E370" w14:textId="77777777" w:rsidR="00657321" w:rsidRPr="00CF7711" w:rsidRDefault="00657321" w:rsidP="0009720A">
            <w:pPr>
              <w:spacing w:line="275" w:lineRule="auto"/>
              <w:ind w:left="1"/>
              <w:rPr>
                <w:sz w:val="22"/>
                <w:szCs w:val="22"/>
              </w:rPr>
            </w:pPr>
            <w:r w:rsidRPr="00CF7711">
              <w:rPr>
                <w:sz w:val="22"/>
                <w:szCs w:val="22"/>
              </w:rPr>
              <w:t xml:space="preserve">Birimin genelinde diploma onayı ve diğer yeterliliklerin sertifikalandırılmasın a ilişkin uygulamalar bulunmaktadır.  </w:t>
            </w:r>
          </w:p>
          <w:p w14:paraId="02EF27C4" w14:textId="77777777" w:rsidR="00657321" w:rsidRPr="00CF7711" w:rsidRDefault="00657321" w:rsidP="0009720A">
            <w:pPr>
              <w:spacing w:line="259" w:lineRule="auto"/>
              <w:ind w:left="1"/>
              <w:rPr>
                <w:sz w:val="22"/>
                <w:szCs w:val="22"/>
              </w:rPr>
            </w:pPr>
            <w:r w:rsidRPr="00CF7711">
              <w:rPr>
                <w:sz w:val="22"/>
                <w:szCs w:val="22"/>
              </w:rPr>
              <w:t xml:space="preserve"> </w:t>
            </w:r>
          </w:p>
        </w:tc>
        <w:tc>
          <w:tcPr>
            <w:tcW w:w="641" w:type="pct"/>
            <w:tcBorders>
              <w:top w:val="single" w:sz="4" w:space="0" w:color="000000"/>
              <w:left w:val="single" w:sz="4" w:space="0" w:color="000000"/>
              <w:bottom w:val="single" w:sz="4" w:space="0" w:color="000000"/>
              <w:right w:val="single" w:sz="4" w:space="0" w:color="000000"/>
            </w:tcBorders>
            <w:shd w:val="clear" w:color="auto" w:fill="8CC7EC"/>
          </w:tcPr>
          <w:p w14:paraId="2BD54925" w14:textId="77777777" w:rsidR="00657321" w:rsidRPr="00CF7711" w:rsidRDefault="00657321" w:rsidP="0009720A">
            <w:pPr>
              <w:spacing w:after="1" w:line="275" w:lineRule="auto"/>
              <w:ind w:left="1"/>
              <w:rPr>
                <w:sz w:val="22"/>
                <w:szCs w:val="22"/>
              </w:rPr>
            </w:pPr>
            <w:r w:rsidRPr="00CF7711">
              <w:rPr>
                <w:sz w:val="22"/>
                <w:szCs w:val="22"/>
              </w:rPr>
              <w:t xml:space="preserve">Uygulamalar izlenmekte ve tanımlı süreçler iyileştirilmektedir. </w:t>
            </w:r>
          </w:p>
          <w:p w14:paraId="3063DA19" w14:textId="77777777" w:rsidR="00657321" w:rsidRPr="00CF7711" w:rsidRDefault="00657321" w:rsidP="0009720A">
            <w:pPr>
              <w:spacing w:line="259" w:lineRule="auto"/>
              <w:ind w:left="1"/>
              <w:rPr>
                <w:sz w:val="22"/>
                <w:szCs w:val="22"/>
              </w:rPr>
            </w:pPr>
            <w:r w:rsidRPr="00CF7711">
              <w:rPr>
                <w:sz w:val="22"/>
                <w:szCs w:val="22"/>
              </w:rPr>
              <w:t xml:space="preserve"> </w:t>
            </w:r>
          </w:p>
        </w:tc>
        <w:tc>
          <w:tcPr>
            <w:tcW w:w="591" w:type="pct"/>
            <w:tcBorders>
              <w:top w:val="single" w:sz="4" w:space="0" w:color="000000"/>
              <w:left w:val="single" w:sz="4" w:space="0" w:color="000000"/>
              <w:bottom w:val="single" w:sz="4" w:space="0" w:color="000000"/>
              <w:right w:val="single" w:sz="4" w:space="0" w:color="000000"/>
            </w:tcBorders>
            <w:shd w:val="clear" w:color="auto" w:fill="5DB1E5"/>
          </w:tcPr>
          <w:p w14:paraId="01B2D0C5" w14:textId="77777777" w:rsidR="00657321" w:rsidRPr="00CF7711" w:rsidRDefault="00657321" w:rsidP="0009720A">
            <w:pPr>
              <w:spacing w:line="259" w:lineRule="auto"/>
              <w:ind w:left="1"/>
              <w:rPr>
                <w:sz w:val="22"/>
                <w:szCs w:val="22"/>
              </w:rPr>
            </w:pPr>
            <w:r w:rsidRPr="00CF7711">
              <w:rPr>
                <w:sz w:val="22"/>
                <w:szCs w:val="22"/>
              </w:rPr>
              <w:t xml:space="preserve">İçselleştirilmiş, sistematik, sürdürülebilir ve örnek gösterilebilir uygulamalar bulunmaktadır. </w:t>
            </w:r>
          </w:p>
        </w:tc>
      </w:tr>
      <w:tr w:rsidR="00657321" w:rsidRPr="00CF7711" w14:paraId="421B090C" w14:textId="77777777" w:rsidTr="0009720A">
        <w:trPr>
          <w:trHeight w:val="4182"/>
        </w:trPr>
        <w:tc>
          <w:tcPr>
            <w:tcW w:w="1728" w:type="pct"/>
            <w:vMerge/>
            <w:tcBorders>
              <w:top w:val="nil"/>
              <w:left w:val="single" w:sz="4" w:space="0" w:color="000000"/>
              <w:bottom w:val="single" w:sz="4" w:space="0" w:color="000000"/>
              <w:right w:val="single" w:sz="4" w:space="0" w:color="000000"/>
            </w:tcBorders>
          </w:tcPr>
          <w:p w14:paraId="468E5FA5" w14:textId="77777777" w:rsidR="00657321" w:rsidRPr="00CF7711" w:rsidRDefault="00657321" w:rsidP="0009720A">
            <w:pPr>
              <w:spacing w:after="160" w:line="259" w:lineRule="auto"/>
              <w:rPr>
                <w:sz w:val="22"/>
                <w:szCs w:val="22"/>
              </w:rPr>
            </w:pPr>
          </w:p>
        </w:tc>
        <w:tc>
          <w:tcPr>
            <w:tcW w:w="3272" w:type="pct"/>
            <w:gridSpan w:val="5"/>
            <w:tcBorders>
              <w:top w:val="single" w:sz="4" w:space="0" w:color="000000"/>
              <w:left w:val="single" w:sz="4" w:space="0" w:color="000000"/>
              <w:bottom w:val="single" w:sz="4" w:space="0" w:color="000000"/>
              <w:right w:val="single" w:sz="4" w:space="0" w:color="000000"/>
            </w:tcBorders>
            <w:shd w:val="clear" w:color="auto" w:fill="A5D2ED"/>
          </w:tcPr>
          <w:p w14:paraId="5EF81907" w14:textId="77777777" w:rsidR="00657321" w:rsidRPr="00CF7711" w:rsidRDefault="00657321" w:rsidP="0009720A">
            <w:pPr>
              <w:spacing w:after="16" w:line="259" w:lineRule="auto"/>
              <w:ind w:left="119"/>
              <w:rPr>
                <w:sz w:val="22"/>
                <w:szCs w:val="22"/>
              </w:rPr>
            </w:pPr>
            <w:r w:rsidRPr="00CF7711">
              <w:rPr>
                <w:sz w:val="22"/>
                <w:szCs w:val="22"/>
              </w:rPr>
              <w:t xml:space="preserve"> </w:t>
            </w:r>
          </w:p>
          <w:p w14:paraId="6EE50472" w14:textId="77777777" w:rsidR="00657321" w:rsidRPr="00CF7711" w:rsidRDefault="00657321" w:rsidP="0009720A">
            <w:pPr>
              <w:spacing w:after="31" w:line="259" w:lineRule="auto"/>
              <w:ind w:left="119"/>
              <w:rPr>
                <w:sz w:val="22"/>
                <w:szCs w:val="22"/>
              </w:rPr>
            </w:pPr>
            <w:r w:rsidRPr="00CF7711">
              <w:rPr>
                <w:b/>
                <w:i/>
                <w:sz w:val="22"/>
                <w:szCs w:val="22"/>
              </w:rPr>
              <w:t xml:space="preserve">Örnek Kanıtlar </w:t>
            </w:r>
          </w:p>
          <w:p w14:paraId="62E880A0" w14:textId="77777777" w:rsidR="00657321" w:rsidRPr="00CF7711" w:rsidRDefault="00657321" w:rsidP="006C0B07">
            <w:pPr>
              <w:numPr>
                <w:ilvl w:val="0"/>
                <w:numId w:val="32"/>
              </w:numPr>
              <w:spacing w:after="10" w:line="276" w:lineRule="auto"/>
              <w:ind w:hanging="360"/>
              <w:jc w:val="both"/>
              <w:rPr>
                <w:sz w:val="22"/>
                <w:szCs w:val="22"/>
              </w:rPr>
            </w:pPr>
            <w:r w:rsidRPr="00CF7711">
              <w:rPr>
                <w:i/>
                <w:sz w:val="22"/>
                <w:szCs w:val="22"/>
              </w:rPr>
              <w:t xml:space="preserve">Öğrencinin akademik ve kariyer gelişimini izlemek, diploma onayı ve yeterliliklerin sertifikalandırılmasına ilişkin tanımlı süreçler ve mevcut uygulamalar </w:t>
            </w:r>
          </w:p>
          <w:p w14:paraId="0C9B53AB" w14:textId="77777777" w:rsidR="00657321" w:rsidRPr="00CF7711" w:rsidRDefault="00657321" w:rsidP="006C0B07">
            <w:pPr>
              <w:numPr>
                <w:ilvl w:val="0"/>
                <w:numId w:val="32"/>
              </w:numPr>
              <w:spacing w:after="12" w:line="276" w:lineRule="auto"/>
              <w:ind w:hanging="360"/>
              <w:jc w:val="both"/>
              <w:rPr>
                <w:sz w:val="22"/>
                <w:szCs w:val="22"/>
              </w:rPr>
            </w:pPr>
            <w:r w:rsidRPr="00CF7711">
              <w:rPr>
                <w:i/>
                <w:sz w:val="22"/>
                <w:szCs w:val="22"/>
              </w:rPr>
              <w:t xml:space="preserve">Merkezi yerleştirmeyle gelen öğrenci grupları dışında kalan yatay geçiş, yabancı uyruklu öğrenci sınavı (YÖS), çift </w:t>
            </w:r>
            <w:proofErr w:type="spellStart"/>
            <w:r w:rsidRPr="00CF7711">
              <w:rPr>
                <w:i/>
                <w:sz w:val="22"/>
                <w:szCs w:val="22"/>
              </w:rPr>
              <w:t>anadal</w:t>
            </w:r>
            <w:proofErr w:type="spellEnd"/>
            <w:r w:rsidRPr="00CF7711">
              <w:rPr>
                <w:i/>
                <w:sz w:val="22"/>
                <w:szCs w:val="22"/>
              </w:rPr>
              <w:t xml:space="preserve"> programı (ÇAP), </w:t>
            </w:r>
            <w:proofErr w:type="spellStart"/>
            <w:r w:rsidRPr="00CF7711">
              <w:rPr>
                <w:i/>
                <w:sz w:val="22"/>
                <w:szCs w:val="22"/>
              </w:rPr>
              <w:t>yandal</w:t>
            </w:r>
            <w:proofErr w:type="spellEnd"/>
            <w:r w:rsidRPr="00CF7711">
              <w:rPr>
                <w:i/>
                <w:sz w:val="22"/>
                <w:szCs w:val="22"/>
              </w:rPr>
              <w:t xml:space="preserve"> öğrenci kabullerinde uygulanan </w:t>
            </w:r>
            <w:proofErr w:type="gramStart"/>
            <w:r w:rsidRPr="00CF7711">
              <w:rPr>
                <w:i/>
                <w:sz w:val="22"/>
                <w:szCs w:val="22"/>
              </w:rPr>
              <w:t>kriterler</w:t>
            </w:r>
            <w:proofErr w:type="gramEnd"/>
            <w:r w:rsidRPr="00CF7711">
              <w:rPr>
                <w:i/>
                <w:sz w:val="22"/>
                <w:szCs w:val="22"/>
              </w:rPr>
              <w:t xml:space="preserve"> </w:t>
            </w:r>
          </w:p>
          <w:p w14:paraId="3DE57CEC" w14:textId="77777777" w:rsidR="00657321" w:rsidRPr="00CF7711" w:rsidRDefault="00657321" w:rsidP="006C0B07">
            <w:pPr>
              <w:numPr>
                <w:ilvl w:val="0"/>
                <w:numId w:val="32"/>
              </w:numPr>
              <w:spacing w:after="14" w:line="274" w:lineRule="auto"/>
              <w:ind w:hanging="360"/>
              <w:jc w:val="both"/>
              <w:rPr>
                <w:sz w:val="22"/>
                <w:szCs w:val="22"/>
              </w:rPr>
            </w:pPr>
            <w:r w:rsidRPr="00CF7711">
              <w:rPr>
                <w:i/>
                <w:sz w:val="22"/>
                <w:szCs w:val="22"/>
              </w:rPr>
              <w:t xml:space="preserve">Öğrenci iş yükü kredisinin değişim programlarında herhangi bir ek çalışmaya gerek kalmaksızın tanındığını gösteren belgeler* </w:t>
            </w:r>
          </w:p>
          <w:p w14:paraId="27F62D3F" w14:textId="77777777" w:rsidR="00657321" w:rsidRPr="00CF7711" w:rsidRDefault="00657321" w:rsidP="006C0B07">
            <w:pPr>
              <w:numPr>
                <w:ilvl w:val="0"/>
                <w:numId w:val="32"/>
              </w:numPr>
              <w:spacing w:after="2" w:line="274" w:lineRule="auto"/>
              <w:ind w:hanging="360"/>
              <w:jc w:val="both"/>
              <w:rPr>
                <w:sz w:val="22"/>
                <w:szCs w:val="22"/>
              </w:rPr>
            </w:pPr>
            <w:r w:rsidRPr="00CF7711">
              <w:rPr>
                <w:i/>
                <w:sz w:val="22"/>
                <w:szCs w:val="22"/>
              </w:rPr>
              <w:t xml:space="preserve">Standart uygulamalar ve mevzuatın yanı sıra; birimin ihtiyaçları doğrultusunda geliştirdiği özgün yaklaşım ve uygulamalarına ilişkin kanıtlar </w:t>
            </w:r>
          </w:p>
          <w:p w14:paraId="2A32969D" w14:textId="77777777" w:rsidR="00657321" w:rsidRPr="00CF7711" w:rsidRDefault="00657321" w:rsidP="0009720A">
            <w:pPr>
              <w:spacing w:after="19" w:line="259" w:lineRule="auto"/>
              <w:ind w:left="119"/>
              <w:rPr>
                <w:sz w:val="22"/>
                <w:szCs w:val="22"/>
              </w:rPr>
            </w:pPr>
            <w:r w:rsidRPr="00CF7711">
              <w:rPr>
                <w:i/>
                <w:color w:val="FF0000"/>
                <w:sz w:val="22"/>
                <w:szCs w:val="22"/>
              </w:rPr>
              <w:t xml:space="preserve"> </w:t>
            </w:r>
          </w:p>
          <w:p w14:paraId="71C8DEDF" w14:textId="77777777" w:rsidR="00657321" w:rsidRPr="00CF7711" w:rsidRDefault="00657321" w:rsidP="0009720A">
            <w:pPr>
              <w:spacing w:line="259" w:lineRule="auto"/>
              <w:ind w:left="119"/>
              <w:rPr>
                <w:sz w:val="22"/>
                <w:szCs w:val="22"/>
              </w:rPr>
            </w:pPr>
            <w:r w:rsidRPr="00CF7711">
              <w:rPr>
                <w:i/>
                <w:color w:val="FF0000"/>
                <w:sz w:val="22"/>
                <w:szCs w:val="22"/>
              </w:rPr>
              <w:t xml:space="preserve">                * 2015 AKTS Kullanıcı Kılavuzu’ndaki anahtar prensipleri taşımalıdır.</w:t>
            </w:r>
            <w:r w:rsidRPr="00CF7711">
              <w:rPr>
                <w:i/>
                <w:sz w:val="22"/>
                <w:szCs w:val="22"/>
              </w:rPr>
              <w:t xml:space="preserve"> </w:t>
            </w:r>
          </w:p>
        </w:tc>
      </w:tr>
    </w:tbl>
    <w:p w14:paraId="2236EAE7" w14:textId="77777777" w:rsidR="00657321" w:rsidRPr="00CF7711" w:rsidRDefault="00657321" w:rsidP="00657321">
      <w:pPr>
        <w:spacing w:line="259" w:lineRule="auto"/>
        <w:rPr>
          <w:sz w:val="22"/>
          <w:szCs w:val="22"/>
        </w:rPr>
      </w:pPr>
      <w:r w:rsidRPr="00CF7711">
        <w:rPr>
          <w:sz w:val="22"/>
          <w:szCs w:val="22"/>
        </w:rPr>
        <w:t xml:space="preserve"> </w:t>
      </w:r>
    </w:p>
    <w:p w14:paraId="2FDE55B8" w14:textId="77777777" w:rsidR="00657321" w:rsidRPr="00CF7711" w:rsidRDefault="00657321" w:rsidP="00657321">
      <w:pPr>
        <w:spacing w:line="259" w:lineRule="auto"/>
        <w:rPr>
          <w:sz w:val="22"/>
          <w:szCs w:val="22"/>
        </w:rPr>
      </w:pPr>
      <w:r w:rsidRPr="00CF7711">
        <w:rPr>
          <w:sz w:val="22"/>
          <w:szCs w:val="22"/>
        </w:rPr>
        <w:t xml:space="preserve"> </w:t>
      </w:r>
      <w:r w:rsidRPr="00CF7711">
        <w:rPr>
          <w:sz w:val="22"/>
          <w:szCs w:val="22"/>
        </w:rPr>
        <w:tab/>
        <w:t xml:space="preserve"> </w:t>
      </w:r>
    </w:p>
    <w:tbl>
      <w:tblPr>
        <w:tblStyle w:val="TableGrid"/>
        <w:tblW w:w="5000" w:type="pct"/>
        <w:tblInd w:w="0" w:type="dxa"/>
        <w:tblCellMar>
          <w:left w:w="107" w:type="dxa"/>
          <w:right w:w="56" w:type="dxa"/>
        </w:tblCellMar>
        <w:tblLook w:val="04A0" w:firstRow="1" w:lastRow="0" w:firstColumn="1" w:lastColumn="0" w:noHBand="0" w:noVBand="1"/>
      </w:tblPr>
      <w:tblGrid>
        <w:gridCol w:w="5303"/>
        <w:gridCol w:w="1774"/>
        <w:gridCol w:w="2428"/>
        <w:gridCol w:w="2323"/>
        <w:gridCol w:w="1814"/>
        <w:gridCol w:w="1703"/>
      </w:tblGrid>
      <w:tr w:rsidR="00657321" w:rsidRPr="00CF7711" w14:paraId="1AD76ACA" w14:textId="77777777" w:rsidTr="0009720A">
        <w:trPr>
          <w:trHeight w:val="402"/>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5D2ED"/>
          </w:tcPr>
          <w:p w14:paraId="7F8B375A" w14:textId="77777777" w:rsidR="00657321" w:rsidRPr="00CF7711" w:rsidRDefault="00657321" w:rsidP="0009720A">
            <w:pPr>
              <w:tabs>
                <w:tab w:val="center" w:pos="281"/>
                <w:tab w:val="center" w:pos="4978"/>
                <w:tab w:val="center" w:pos="9670"/>
                <w:tab w:val="right" w:pos="16011"/>
              </w:tabs>
              <w:spacing w:line="259" w:lineRule="auto"/>
              <w:rPr>
                <w:sz w:val="22"/>
                <w:szCs w:val="22"/>
              </w:rPr>
            </w:pPr>
            <w:r w:rsidRPr="00CF7711">
              <w:rPr>
                <w:sz w:val="22"/>
                <w:szCs w:val="22"/>
              </w:rPr>
              <w:lastRenderedPageBreak/>
              <w:tab/>
            </w:r>
            <w:r w:rsidRPr="00CF7711">
              <w:rPr>
                <w:color w:val="4472C4"/>
                <w:sz w:val="22"/>
                <w:szCs w:val="22"/>
                <w:vertAlign w:val="superscript"/>
              </w:rPr>
              <w:t xml:space="preserve"> </w:t>
            </w:r>
            <w:r w:rsidRPr="00CF7711">
              <w:rPr>
                <w:color w:val="4472C4"/>
                <w:sz w:val="22"/>
                <w:szCs w:val="22"/>
                <w:vertAlign w:val="superscript"/>
              </w:rPr>
              <w:tab/>
              <w:t xml:space="preserve"> </w:t>
            </w:r>
            <w:r w:rsidRPr="00CF7711">
              <w:rPr>
                <w:color w:val="4472C4"/>
                <w:sz w:val="22"/>
                <w:szCs w:val="22"/>
                <w:vertAlign w:val="superscript"/>
              </w:rPr>
              <w:tab/>
            </w:r>
            <w:r w:rsidRPr="00CF7711">
              <w:rPr>
                <w:sz w:val="22"/>
                <w:szCs w:val="22"/>
                <w:vertAlign w:val="superscript"/>
              </w:rPr>
              <w:t xml:space="preserve"> </w:t>
            </w:r>
            <w:r w:rsidRPr="00CF7711">
              <w:rPr>
                <w:sz w:val="22"/>
                <w:szCs w:val="22"/>
                <w:vertAlign w:val="superscript"/>
              </w:rPr>
              <w:tab/>
            </w:r>
            <w:r w:rsidRPr="00CF7711">
              <w:rPr>
                <w:b/>
                <w:color w:val="1F3864"/>
                <w:sz w:val="22"/>
                <w:szCs w:val="22"/>
              </w:rPr>
              <w:t>B.EĞİTİM ve ÖĞRETİM</w:t>
            </w:r>
          </w:p>
        </w:tc>
      </w:tr>
      <w:tr w:rsidR="00657321" w:rsidRPr="00CF7711" w14:paraId="0B756F9D" w14:textId="77777777" w:rsidTr="0009720A">
        <w:trPr>
          <w:trHeight w:val="1246"/>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5D2ED"/>
          </w:tcPr>
          <w:p w14:paraId="55287ADC" w14:textId="77777777" w:rsidR="00657321" w:rsidRPr="00CF7711" w:rsidRDefault="00657321" w:rsidP="0009720A">
            <w:pPr>
              <w:spacing w:line="259" w:lineRule="auto"/>
              <w:rPr>
                <w:sz w:val="22"/>
                <w:szCs w:val="22"/>
              </w:rPr>
            </w:pPr>
            <w:r w:rsidRPr="00CF7711">
              <w:rPr>
                <w:b/>
                <w:sz w:val="22"/>
                <w:szCs w:val="22"/>
              </w:rPr>
              <w:t xml:space="preserve">B.3.  Öğrenme Kaynakları ve Akademik Destek Hizmetleri </w:t>
            </w:r>
          </w:p>
          <w:p w14:paraId="0CFE1B99" w14:textId="77777777" w:rsidR="00657321" w:rsidRPr="00CF7711" w:rsidRDefault="00657321" w:rsidP="0009720A">
            <w:pPr>
              <w:spacing w:line="259" w:lineRule="auto"/>
              <w:rPr>
                <w:sz w:val="22"/>
                <w:szCs w:val="22"/>
              </w:rPr>
            </w:pPr>
            <w:r w:rsidRPr="00CF7711">
              <w:rPr>
                <w:sz w:val="22"/>
                <w:szCs w:val="22"/>
              </w:rPr>
              <w:t xml:space="preserve">Birim,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Birim öğrencilerin akademik gelişimi ve kariyer planlamasına yönelik destek hizmetleri sağlamalıdır.   </w:t>
            </w:r>
          </w:p>
        </w:tc>
      </w:tr>
      <w:tr w:rsidR="00657321" w:rsidRPr="00CF7711" w14:paraId="3448F22C" w14:textId="77777777" w:rsidTr="0009720A">
        <w:trPr>
          <w:trHeight w:val="319"/>
        </w:trPr>
        <w:tc>
          <w:tcPr>
            <w:tcW w:w="1728" w:type="pct"/>
            <w:tcBorders>
              <w:top w:val="single" w:sz="4" w:space="0" w:color="000000"/>
              <w:left w:val="single" w:sz="4" w:space="0" w:color="000000"/>
              <w:bottom w:val="single" w:sz="4" w:space="0" w:color="000000"/>
              <w:right w:val="single" w:sz="4" w:space="0" w:color="000000"/>
            </w:tcBorders>
            <w:shd w:val="clear" w:color="auto" w:fill="A5D2ED"/>
          </w:tcPr>
          <w:p w14:paraId="334781E6" w14:textId="77777777" w:rsidR="00657321" w:rsidRPr="00CF7711" w:rsidRDefault="00657321" w:rsidP="0009720A">
            <w:pPr>
              <w:spacing w:line="259" w:lineRule="auto"/>
              <w:rPr>
                <w:sz w:val="22"/>
                <w:szCs w:val="22"/>
              </w:rPr>
            </w:pPr>
            <w:r w:rsidRPr="00CF7711">
              <w:rPr>
                <w:sz w:val="22"/>
                <w:szCs w:val="22"/>
              </w:rPr>
              <w:t xml:space="preserve"> </w:t>
            </w:r>
          </w:p>
        </w:tc>
        <w:tc>
          <w:tcPr>
            <w:tcW w:w="578" w:type="pct"/>
            <w:tcBorders>
              <w:top w:val="single" w:sz="4" w:space="0" w:color="000000"/>
              <w:left w:val="single" w:sz="4" w:space="0" w:color="000000"/>
              <w:bottom w:val="single" w:sz="4" w:space="0" w:color="000000"/>
              <w:right w:val="single" w:sz="4" w:space="0" w:color="000000"/>
            </w:tcBorders>
            <w:shd w:val="clear" w:color="auto" w:fill="A5D2ED"/>
          </w:tcPr>
          <w:p w14:paraId="594F204E" w14:textId="77777777" w:rsidR="00657321" w:rsidRPr="00CF7711" w:rsidRDefault="00657321" w:rsidP="0009720A">
            <w:pPr>
              <w:spacing w:line="259" w:lineRule="auto"/>
              <w:ind w:right="52"/>
              <w:jc w:val="center"/>
              <w:rPr>
                <w:sz w:val="22"/>
                <w:szCs w:val="22"/>
              </w:rPr>
            </w:pPr>
            <w:r w:rsidRPr="00CF7711">
              <w:rPr>
                <w:sz w:val="22"/>
                <w:szCs w:val="22"/>
              </w:rPr>
              <w:t xml:space="preserve">1 </w:t>
            </w:r>
          </w:p>
        </w:tc>
        <w:tc>
          <w:tcPr>
            <w:tcW w:w="791" w:type="pct"/>
            <w:tcBorders>
              <w:top w:val="single" w:sz="4" w:space="0" w:color="000000"/>
              <w:left w:val="single" w:sz="4" w:space="0" w:color="000000"/>
              <w:bottom w:val="single" w:sz="4" w:space="0" w:color="000000"/>
              <w:right w:val="single" w:sz="4" w:space="0" w:color="000000"/>
            </w:tcBorders>
            <w:shd w:val="clear" w:color="auto" w:fill="A5D2ED"/>
          </w:tcPr>
          <w:p w14:paraId="4B9742AD" w14:textId="77777777" w:rsidR="00657321" w:rsidRPr="00CF7711" w:rsidRDefault="00657321" w:rsidP="0009720A">
            <w:pPr>
              <w:spacing w:line="259" w:lineRule="auto"/>
              <w:ind w:right="51"/>
              <w:jc w:val="center"/>
              <w:rPr>
                <w:sz w:val="22"/>
                <w:szCs w:val="22"/>
              </w:rPr>
            </w:pPr>
            <w:r w:rsidRPr="00CF7711">
              <w:rPr>
                <w:sz w:val="22"/>
                <w:szCs w:val="22"/>
              </w:rPr>
              <w:t xml:space="preserve">2 </w:t>
            </w:r>
          </w:p>
        </w:tc>
        <w:tc>
          <w:tcPr>
            <w:tcW w:w="757" w:type="pct"/>
            <w:tcBorders>
              <w:top w:val="single" w:sz="4" w:space="0" w:color="000000"/>
              <w:left w:val="single" w:sz="4" w:space="0" w:color="000000"/>
              <w:bottom w:val="single" w:sz="4" w:space="0" w:color="000000"/>
              <w:right w:val="single" w:sz="4" w:space="0" w:color="000000"/>
            </w:tcBorders>
            <w:shd w:val="clear" w:color="auto" w:fill="A5D2ED"/>
          </w:tcPr>
          <w:p w14:paraId="04E5C7BC" w14:textId="77777777" w:rsidR="00657321" w:rsidRPr="00CF7711" w:rsidRDefault="00657321" w:rsidP="0009720A">
            <w:pPr>
              <w:spacing w:line="259" w:lineRule="auto"/>
              <w:ind w:right="48"/>
              <w:jc w:val="center"/>
              <w:rPr>
                <w:sz w:val="22"/>
                <w:szCs w:val="22"/>
              </w:rPr>
            </w:pPr>
            <w:r w:rsidRPr="00CF7711">
              <w:rPr>
                <w:sz w:val="22"/>
                <w:szCs w:val="22"/>
              </w:rPr>
              <w:t xml:space="preserve">3 </w:t>
            </w:r>
          </w:p>
        </w:tc>
        <w:tc>
          <w:tcPr>
            <w:tcW w:w="591" w:type="pct"/>
            <w:tcBorders>
              <w:top w:val="single" w:sz="4" w:space="0" w:color="000000"/>
              <w:left w:val="single" w:sz="4" w:space="0" w:color="000000"/>
              <w:bottom w:val="single" w:sz="4" w:space="0" w:color="000000"/>
              <w:right w:val="single" w:sz="4" w:space="0" w:color="000000"/>
            </w:tcBorders>
            <w:shd w:val="clear" w:color="auto" w:fill="A5D2ED"/>
          </w:tcPr>
          <w:p w14:paraId="7E2C2573" w14:textId="77777777" w:rsidR="00657321" w:rsidRPr="00CF7711" w:rsidRDefault="00657321" w:rsidP="0009720A">
            <w:pPr>
              <w:spacing w:line="259" w:lineRule="auto"/>
              <w:ind w:right="52"/>
              <w:jc w:val="center"/>
              <w:rPr>
                <w:sz w:val="22"/>
                <w:szCs w:val="22"/>
              </w:rPr>
            </w:pPr>
            <w:r w:rsidRPr="00CF7711">
              <w:rPr>
                <w:sz w:val="22"/>
                <w:szCs w:val="22"/>
              </w:rPr>
              <w:t xml:space="preserve">4 </w:t>
            </w:r>
          </w:p>
        </w:tc>
        <w:tc>
          <w:tcPr>
            <w:tcW w:w="554" w:type="pct"/>
            <w:tcBorders>
              <w:top w:val="single" w:sz="4" w:space="0" w:color="000000"/>
              <w:left w:val="single" w:sz="4" w:space="0" w:color="000000"/>
              <w:bottom w:val="single" w:sz="4" w:space="0" w:color="000000"/>
              <w:right w:val="single" w:sz="4" w:space="0" w:color="000000"/>
            </w:tcBorders>
            <w:shd w:val="clear" w:color="auto" w:fill="A5D2ED"/>
          </w:tcPr>
          <w:p w14:paraId="7EA5A8C8" w14:textId="77777777" w:rsidR="00657321" w:rsidRPr="00CF7711" w:rsidRDefault="00657321" w:rsidP="0009720A">
            <w:pPr>
              <w:spacing w:line="259" w:lineRule="auto"/>
              <w:ind w:right="51"/>
              <w:jc w:val="center"/>
              <w:rPr>
                <w:sz w:val="22"/>
                <w:szCs w:val="22"/>
              </w:rPr>
            </w:pPr>
            <w:r w:rsidRPr="00CF7711">
              <w:rPr>
                <w:sz w:val="22"/>
                <w:szCs w:val="22"/>
              </w:rPr>
              <w:t xml:space="preserve">5 </w:t>
            </w:r>
          </w:p>
        </w:tc>
      </w:tr>
      <w:tr w:rsidR="00657321" w:rsidRPr="00CF7711" w14:paraId="03224DAD" w14:textId="77777777" w:rsidTr="0009720A">
        <w:trPr>
          <w:trHeight w:val="3004"/>
        </w:trPr>
        <w:tc>
          <w:tcPr>
            <w:tcW w:w="1728" w:type="pct"/>
            <w:vMerge w:val="restart"/>
            <w:tcBorders>
              <w:top w:val="single" w:sz="4" w:space="0" w:color="000000"/>
              <w:left w:val="single" w:sz="4" w:space="0" w:color="000000"/>
              <w:bottom w:val="single" w:sz="4" w:space="0" w:color="000000"/>
              <w:right w:val="single" w:sz="4" w:space="0" w:color="000000"/>
            </w:tcBorders>
          </w:tcPr>
          <w:p w14:paraId="6D7F6304" w14:textId="77777777" w:rsidR="00657321" w:rsidRPr="00CF7711" w:rsidRDefault="00657321" w:rsidP="0009720A">
            <w:pPr>
              <w:spacing w:after="19" w:line="259" w:lineRule="auto"/>
              <w:rPr>
                <w:sz w:val="22"/>
                <w:szCs w:val="22"/>
              </w:rPr>
            </w:pPr>
            <w:r w:rsidRPr="00CF7711">
              <w:rPr>
                <w:sz w:val="22"/>
                <w:szCs w:val="22"/>
              </w:rPr>
              <w:t xml:space="preserve"> </w:t>
            </w:r>
          </w:p>
          <w:p w14:paraId="4B0672E9" w14:textId="77777777" w:rsidR="00657321" w:rsidRPr="00CF7711" w:rsidRDefault="00657321" w:rsidP="0009720A">
            <w:pPr>
              <w:spacing w:after="297" w:line="259" w:lineRule="auto"/>
              <w:rPr>
                <w:b/>
                <w:sz w:val="22"/>
                <w:szCs w:val="22"/>
              </w:rPr>
            </w:pPr>
            <w:r w:rsidRPr="00CF7711">
              <w:rPr>
                <w:b/>
                <w:sz w:val="22"/>
                <w:szCs w:val="22"/>
                <w:u w:val="single" w:color="000000"/>
              </w:rPr>
              <w:t>B.3.1. Öğrenme ortam ve kaynakları</w:t>
            </w:r>
            <w:r w:rsidRPr="00CF7711">
              <w:rPr>
                <w:b/>
                <w:sz w:val="22"/>
                <w:szCs w:val="22"/>
              </w:rPr>
              <w:t xml:space="preserve"> </w:t>
            </w:r>
          </w:p>
          <w:p w14:paraId="51732232" w14:textId="77777777" w:rsidR="00657321" w:rsidRPr="00CF7711" w:rsidRDefault="00657321" w:rsidP="0009720A">
            <w:pPr>
              <w:spacing w:after="281" w:line="239" w:lineRule="auto"/>
              <w:ind w:right="50"/>
              <w:rPr>
                <w:sz w:val="22"/>
                <w:szCs w:val="22"/>
              </w:rPr>
            </w:pPr>
            <w:r w:rsidRPr="00CF7711">
              <w:rPr>
                <w:sz w:val="22"/>
                <w:szCs w:val="22"/>
              </w:rPr>
              <w:t>Sınıf, laboratuvar, kütüphane, stüdyo; ders kitapları, çevrim içi (</w:t>
            </w:r>
            <w:proofErr w:type="gramStart"/>
            <w:r w:rsidRPr="00CF7711">
              <w:rPr>
                <w:sz w:val="22"/>
                <w:szCs w:val="22"/>
              </w:rPr>
              <w:t>online</w:t>
            </w:r>
            <w:proofErr w:type="gramEnd"/>
            <w:r w:rsidRPr="00CF7711">
              <w:rPr>
                <w:sz w:val="22"/>
                <w:szCs w:val="22"/>
              </w:rPr>
              <w:t xml:space="preserve">) kitaplar/belgeler/videolar vb. kaynaklar uygun nitelik ve niceliktedir, erişilebilirdir ve öğrencilerin bilgisine/kullanımına sunulmuştur. Öğrenme ortamı ve kaynaklarının kullanımı izlenmekte ve iyileştirilmektedir.  </w:t>
            </w:r>
          </w:p>
          <w:p w14:paraId="48F3B1EE" w14:textId="77777777" w:rsidR="00657321" w:rsidRPr="00CF7711" w:rsidRDefault="00657321" w:rsidP="0009720A">
            <w:pPr>
              <w:spacing w:after="278" w:line="239" w:lineRule="auto"/>
              <w:ind w:right="50"/>
              <w:rPr>
                <w:sz w:val="22"/>
                <w:szCs w:val="22"/>
              </w:rPr>
            </w:pPr>
            <w:r w:rsidRPr="00CF7711">
              <w:rPr>
                <w:sz w:val="22"/>
                <w:szCs w:val="22"/>
              </w:rPr>
              <w:t xml:space="preserve">Birimde eğitim-öğretim ihtiyaçlarına tümüyle cevap verebilen, kullanıcı dostu, ergonomik, eş zamanlı ve eş zamansız öğrenme, zenginleştirilmiş içerik geliştirme ayrıca ölçme ve değerlendirme ve hizmet içi eğitim olanaklarına sahip bir öğrenme yönetim sistemi bulunmaktadır.  </w:t>
            </w:r>
          </w:p>
          <w:p w14:paraId="47FDC22A" w14:textId="77777777" w:rsidR="00657321" w:rsidRPr="00CF7711" w:rsidRDefault="00657321" w:rsidP="0009720A">
            <w:pPr>
              <w:spacing w:after="278" w:line="239" w:lineRule="auto"/>
              <w:ind w:right="49"/>
              <w:rPr>
                <w:sz w:val="22"/>
                <w:szCs w:val="22"/>
              </w:rPr>
            </w:pPr>
            <w:r w:rsidRPr="00CF7711">
              <w:rPr>
                <w:sz w:val="22"/>
                <w:szCs w:val="22"/>
              </w:rPr>
              <w:t xml:space="preserve">Öğrenme ortamı ve kaynakları öğrenci-öğrenci, öğrenci-öğretim elemanı ve öğrenci-materyal etkileşimini geliştirmeye yönelmektedir. </w:t>
            </w:r>
          </w:p>
          <w:p w14:paraId="6D0EA2C4" w14:textId="77777777" w:rsidR="00657321" w:rsidRPr="00CF7711" w:rsidRDefault="00657321" w:rsidP="0009720A">
            <w:pPr>
              <w:spacing w:line="259" w:lineRule="auto"/>
              <w:rPr>
                <w:sz w:val="22"/>
                <w:szCs w:val="22"/>
              </w:rPr>
            </w:pPr>
            <w:r w:rsidRPr="00CF7711">
              <w:rPr>
                <w:sz w:val="22"/>
                <w:szCs w:val="22"/>
              </w:rPr>
              <w:t xml:space="preserve"> </w:t>
            </w:r>
          </w:p>
        </w:tc>
        <w:tc>
          <w:tcPr>
            <w:tcW w:w="578" w:type="pct"/>
            <w:tcBorders>
              <w:top w:val="single" w:sz="4" w:space="0" w:color="000000"/>
              <w:left w:val="single" w:sz="4" w:space="0" w:color="000000"/>
              <w:bottom w:val="single" w:sz="4" w:space="0" w:color="000000"/>
              <w:right w:val="single" w:sz="4" w:space="0" w:color="000000"/>
            </w:tcBorders>
            <w:shd w:val="clear" w:color="auto" w:fill="E6F2FA"/>
          </w:tcPr>
          <w:p w14:paraId="65872D6A" w14:textId="77777777" w:rsidR="00657321" w:rsidRPr="00CF7711" w:rsidRDefault="00657321" w:rsidP="0009720A">
            <w:pPr>
              <w:spacing w:line="276" w:lineRule="auto"/>
              <w:ind w:left="1"/>
              <w:rPr>
                <w:sz w:val="22"/>
                <w:szCs w:val="22"/>
              </w:rPr>
            </w:pPr>
            <w:r w:rsidRPr="00CF7711">
              <w:rPr>
                <w:sz w:val="22"/>
                <w:szCs w:val="22"/>
              </w:rPr>
              <w:t xml:space="preserve">Birimin eğitim-öğretim faaliyetlerini sürdürebilmek için yeterli kaynağı bulunmamaktadır. </w:t>
            </w:r>
          </w:p>
        </w:tc>
        <w:tc>
          <w:tcPr>
            <w:tcW w:w="791" w:type="pct"/>
            <w:tcBorders>
              <w:top w:val="single" w:sz="4" w:space="0" w:color="000000"/>
              <w:left w:val="single" w:sz="4" w:space="0" w:color="000000"/>
              <w:bottom w:val="single" w:sz="4" w:space="0" w:color="000000"/>
              <w:right w:val="single" w:sz="4" w:space="0" w:color="000000"/>
            </w:tcBorders>
            <w:shd w:val="clear" w:color="auto" w:fill="D2E8F6"/>
          </w:tcPr>
          <w:p w14:paraId="0DE63139" w14:textId="77777777" w:rsidR="00657321" w:rsidRPr="00CF7711" w:rsidRDefault="00657321" w:rsidP="0009720A">
            <w:pPr>
              <w:spacing w:line="259" w:lineRule="auto"/>
              <w:ind w:left="1"/>
              <w:rPr>
                <w:sz w:val="22"/>
                <w:szCs w:val="22"/>
              </w:rPr>
            </w:pPr>
            <w:r w:rsidRPr="00CF7711">
              <w:rPr>
                <w:sz w:val="22"/>
                <w:szCs w:val="22"/>
              </w:rPr>
              <w:t xml:space="preserve">Birimin eğitim-öğretim faaliyetlerini sürdürebilmek için uygun nitelik ve nicelikte öğrenme kaynaklarının </w:t>
            </w:r>
          </w:p>
          <w:p w14:paraId="52FB18E5" w14:textId="77777777" w:rsidR="00657321" w:rsidRPr="00CF7711" w:rsidRDefault="00657321" w:rsidP="0009720A">
            <w:pPr>
              <w:spacing w:line="259" w:lineRule="auto"/>
              <w:ind w:left="1" w:right="42"/>
              <w:rPr>
                <w:sz w:val="22"/>
                <w:szCs w:val="22"/>
              </w:rPr>
            </w:pPr>
            <w:r w:rsidRPr="00CF7711">
              <w:rPr>
                <w:sz w:val="22"/>
                <w:szCs w:val="22"/>
              </w:rPr>
              <w:t>(sınıf, laboratuvar, stüdyo, öğrenme yönetim sistemi, basılı/e-kaynak ve materyal, insan kaynakları vb.) oluşturulmasına yönelik planları vardır.</w:t>
            </w:r>
            <w:r w:rsidRPr="00CF7711">
              <w:rPr>
                <w:color w:val="1F3763"/>
                <w:sz w:val="22"/>
                <w:szCs w:val="22"/>
              </w:rPr>
              <w:t xml:space="preserve"> </w:t>
            </w:r>
          </w:p>
        </w:tc>
        <w:tc>
          <w:tcPr>
            <w:tcW w:w="757" w:type="pct"/>
            <w:tcBorders>
              <w:top w:val="single" w:sz="4" w:space="0" w:color="000000"/>
              <w:left w:val="single" w:sz="4" w:space="0" w:color="000000"/>
              <w:bottom w:val="single" w:sz="4" w:space="0" w:color="000000"/>
              <w:right w:val="single" w:sz="4" w:space="0" w:color="000000"/>
            </w:tcBorders>
            <w:shd w:val="clear" w:color="auto" w:fill="B9DCF1"/>
          </w:tcPr>
          <w:p w14:paraId="05F6E415" w14:textId="77777777" w:rsidR="00657321" w:rsidRPr="00CF7711" w:rsidRDefault="00657321" w:rsidP="0009720A">
            <w:pPr>
              <w:spacing w:after="1" w:line="275" w:lineRule="auto"/>
              <w:ind w:left="2"/>
              <w:rPr>
                <w:sz w:val="22"/>
                <w:szCs w:val="22"/>
              </w:rPr>
            </w:pPr>
            <w:r w:rsidRPr="00CF7711">
              <w:rPr>
                <w:sz w:val="22"/>
                <w:szCs w:val="22"/>
              </w:rPr>
              <w:t xml:space="preserve">Birimin genelinde öğrenme kaynaklarının yönetimi alana özgü koşullar, erişilebilirlik ve birimler arası denge gözetilerek gerçekleştirilmektedir. </w:t>
            </w:r>
          </w:p>
        </w:tc>
        <w:tc>
          <w:tcPr>
            <w:tcW w:w="591" w:type="pct"/>
            <w:tcBorders>
              <w:top w:val="single" w:sz="4" w:space="0" w:color="000000"/>
              <w:left w:val="single" w:sz="4" w:space="0" w:color="000000"/>
              <w:bottom w:val="single" w:sz="4" w:space="0" w:color="000000"/>
              <w:right w:val="single" w:sz="4" w:space="0" w:color="000000"/>
            </w:tcBorders>
            <w:shd w:val="clear" w:color="auto" w:fill="8CC7EC"/>
          </w:tcPr>
          <w:p w14:paraId="6B98B9C4" w14:textId="77777777" w:rsidR="00657321" w:rsidRPr="00CF7711" w:rsidRDefault="00657321" w:rsidP="0009720A">
            <w:pPr>
              <w:spacing w:after="19" w:line="259" w:lineRule="auto"/>
              <w:ind w:left="1"/>
              <w:rPr>
                <w:sz w:val="22"/>
                <w:szCs w:val="22"/>
              </w:rPr>
            </w:pPr>
            <w:r w:rsidRPr="00CF7711">
              <w:rPr>
                <w:sz w:val="22"/>
                <w:szCs w:val="22"/>
              </w:rPr>
              <w:t xml:space="preserve">Öğrenme kaynaklarının geliştirilmesine ve kullanımına yönelik izleme ve iyileştirilme yapılmaktadır. </w:t>
            </w:r>
          </w:p>
        </w:tc>
        <w:tc>
          <w:tcPr>
            <w:tcW w:w="554" w:type="pct"/>
            <w:tcBorders>
              <w:top w:val="single" w:sz="4" w:space="0" w:color="000000"/>
              <w:left w:val="single" w:sz="4" w:space="0" w:color="000000"/>
              <w:bottom w:val="single" w:sz="4" w:space="0" w:color="000000"/>
              <w:right w:val="single" w:sz="4" w:space="0" w:color="000000"/>
            </w:tcBorders>
            <w:shd w:val="clear" w:color="auto" w:fill="5DB1E5"/>
          </w:tcPr>
          <w:p w14:paraId="5D1B809F" w14:textId="77777777" w:rsidR="00657321" w:rsidRPr="00CF7711" w:rsidRDefault="00657321" w:rsidP="0009720A">
            <w:pPr>
              <w:spacing w:after="1" w:line="275" w:lineRule="auto"/>
              <w:ind w:left="1"/>
              <w:rPr>
                <w:sz w:val="22"/>
                <w:szCs w:val="22"/>
              </w:rPr>
            </w:pPr>
            <w:r w:rsidRPr="00CF7711">
              <w:rPr>
                <w:sz w:val="22"/>
                <w:szCs w:val="22"/>
              </w:rPr>
              <w:t xml:space="preserve">İçselleştirilmiş, sistematik, sürdürülebilir ve örnek gösterilebilir uygulamalar bulunmaktadır. </w:t>
            </w:r>
          </w:p>
        </w:tc>
      </w:tr>
      <w:tr w:rsidR="00657321" w:rsidRPr="00CF7711" w14:paraId="75213C87" w14:textId="77777777" w:rsidTr="0009720A">
        <w:trPr>
          <w:trHeight w:val="3168"/>
        </w:trPr>
        <w:tc>
          <w:tcPr>
            <w:tcW w:w="1728" w:type="pct"/>
            <w:vMerge/>
            <w:tcBorders>
              <w:top w:val="nil"/>
              <w:left w:val="single" w:sz="4" w:space="0" w:color="000000"/>
              <w:bottom w:val="single" w:sz="4" w:space="0" w:color="000000"/>
              <w:right w:val="single" w:sz="4" w:space="0" w:color="000000"/>
            </w:tcBorders>
          </w:tcPr>
          <w:p w14:paraId="560A8744" w14:textId="77777777" w:rsidR="00657321" w:rsidRPr="00CF7711" w:rsidRDefault="00657321" w:rsidP="0009720A">
            <w:pPr>
              <w:spacing w:after="160" w:line="259" w:lineRule="auto"/>
              <w:rPr>
                <w:sz w:val="22"/>
                <w:szCs w:val="22"/>
              </w:rPr>
            </w:pPr>
          </w:p>
        </w:tc>
        <w:tc>
          <w:tcPr>
            <w:tcW w:w="3272" w:type="pct"/>
            <w:gridSpan w:val="5"/>
            <w:tcBorders>
              <w:top w:val="single" w:sz="4" w:space="0" w:color="000000"/>
              <w:left w:val="single" w:sz="4" w:space="0" w:color="000000"/>
              <w:bottom w:val="single" w:sz="4" w:space="0" w:color="000000"/>
              <w:right w:val="single" w:sz="4" w:space="0" w:color="000000"/>
            </w:tcBorders>
            <w:shd w:val="clear" w:color="auto" w:fill="A5D2ED"/>
          </w:tcPr>
          <w:p w14:paraId="6CF415FE" w14:textId="77777777" w:rsidR="00657321" w:rsidRPr="00CF7711" w:rsidRDefault="00657321" w:rsidP="0009720A">
            <w:pPr>
              <w:spacing w:after="16" w:line="259" w:lineRule="auto"/>
              <w:ind w:left="119"/>
              <w:rPr>
                <w:sz w:val="22"/>
                <w:szCs w:val="22"/>
              </w:rPr>
            </w:pPr>
            <w:r w:rsidRPr="00CF7711">
              <w:rPr>
                <w:b/>
                <w:sz w:val="22"/>
                <w:szCs w:val="22"/>
              </w:rPr>
              <w:t xml:space="preserve"> </w:t>
            </w:r>
          </w:p>
          <w:p w14:paraId="6AFC9D65" w14:textId="77777777" w:rsidR="00657321" w:rsidRPr="00CF7711" w:rsidRDefault="00657321" w:rsidP="0009720A">
            <w:pPr>
              <w:spacing w:after="45" w:line="259" w:lineRule="auto"/>
              <w:ind w:left="119"/>
              <w:rPr>
                <w:sz w:val="22"/>
                <w:szCs w:val="22"/>
              </w:rPr>
            </w:pPr>
            <w:r w:rsidRPr="00CF7711">
              <w:rPr>
                <w:b/>
                <w:i/>
                <w:sz w:val="22"/>
                <w:szCs w:val="22"/>
              </w:rPr>
              <w:t xml:space="preserve">Örnek Kanıtlar </w:t>
            </w:r>
          </w:p>
          <w:p w14:paraId="782F09B9" w14:textId="77777777" w:rsidR="00657321" w:rsidRPr="00CF7711" w:rsidRDefault="00657321" w:rsidP="006C0B07">
            <w:pPr>
              <w:numPr>
                <w:ilvl w:val="0"/>
                <w:numId w:val="33"/>
              </w:numPr>
              <w:spacing w:after="17" w:line="259" w:lineRule="auto"/>
              <w:ind w:hanging="360"/>
              <w:rPr>
                <w:sz w:val="22"/>
                <w:szCs w:val="22"/>
              </w:rPr>
            </w:pPr>
            <w:r w:rsidRPr="00CF7711">
              <w:rPr>
                <w:i/>
                <w:sz w:val="22"/>
                <w:szCs w:val="22"/>
              </w:rPr>
              <w:t xml:space="preserve">Öğrenme kaynakları ve bu kaynakların yeterlilik durumu, geliştirilmesine ilişkin planlamalar ve uygulamalar </w:t>
            </w:r>
          </w:p>
          <w:p w14:paraId="3F94FCE9" w14:textId="77777777" w:rsidR="00657321" w:rsidRPr="00CF7711" w:rsidRDefault="00657321" w:rsidP="006C0B07">
            <w:pPr>
              <w:numPr>
                <w:ilvl w:val="0"/>
                <w:numId w:val="33"/>
              </w:numPr>
              <w:spacing w:after="20" w:line="259" w:lineRule="auto"/>
              <w:ind w:hanging="360"/>
              <w:rPr>
                <w:sz w:val="22"/>
                <w:szCs w:val="22"/>
              </w:rPr>
            </w:pPr>
            <w:r w:rsidRPr="00CF7711">
              <w:rPr>
                <w:i/>
                <w:sz w:val="22"/>
                <w:szCs w:val="22"/>
              </w:rPr>
              <w:t xml:space="preserve">Öğrenme kaynaklarına erişilebilirlik kanıtları (Uzaktan eğitim </w:t>
            </w:r>
            <w:proofErr w:type="gramStart"/>
            <w:r w:rsidRPr="00CF7711">
              <w:rPr>
                <w:i/>
                <w:sz w:val="22"/>
                <w:szCs w:val="22"/>
              </w:rPr>
              <w:t>dahil</w:t>
            </w:r>
            <w:proofErr w:type="gramEnd"/>
            <w:r w:rsidRPr="00CF7711">
              <w:rPr>
                <w:i/>
                <w:sz w:val="22"/>
                <w:szCs w:val="22"/>
              </w:rPr>
              <w:t xml:space="preserve">) </w:t>
            </w:r>
          </w:p>
          <w:p w14:paraId="51B7567A" w14:textId="77777777" w:rsidR="00657321" w:rsidRPr="00CF7711" w:rsidRDefault="00657321" w:rsidP="006C0B07">
            <w:pPr>
              <w:numPr>
                <w:ilvl w:val="0"/>
                <w:numId w:val="33"/>
              </w:numPr>
              <w:spacing w:after="20" w:line="259" w:lineRule="auto"/>
              <w:ind w:hanging="360"/>
              <w:rPr>
                <w:sz w:val="22"/>
                <w:szCs w:val="22"/>
              </w:rPr>
            </w:pPr>
            <w:r w:rsidRPr="00CF7711">
              <w:rPr>
                <w:i/>
                <w:sz w:val="22"/>
                <w:szCs w:val="22"/>
              </w:rPr>
              <w:t xml:space="preserve">Öğrenme yönetim sistemi uygulamalarına ilişkin örnekler </w:t>
            </w:r>
          </w:p>
          <w:p w14:paraId="017D6C60" w14:textId="77777777" w:rsidR="00657321" w:rsidRPr="00CF7711" w:rsidRDefault="00657321" w:rsidP="006C0B07">
            <w:pPr>
              <w:numPr>
                <w:ilvl w:val="0"/>
                <w:numId w:val="33"/>
              </w:numPr>
              <w:spacing w:after="17" w:line="259" w:lineRule="auto"/>
              <w:ind w:hanging="360"/>
              <w:rPr>
                <w:sz w:val="22"/>
                <w:szCs w:val="22"/>
              </w:rPr>
            </w:pPr>
            <w:r w:rsidRPr="00CF7711">
              <w:rPr>
                <w:i/>
                <w:sz w:val="22"/>
                <w:szCs w:val="22"/>
              </w:rPr>
              <w:t xml:space="preserve">Öğrencilere sunulan öğrenme kaynakları ile ilgili öğrenci geri bildirim araçları (Anketler vb.) </w:t>
            </w:r>
          </w:p>
          <w:p w14:paraId="43B3617D" w14:textId="77777777" w:rsidR="00657321" w:rsidRPr="00CF7711" w:rsidRDefault="00657321" w:rsidP="006C0B07">
            <w:pPr>
              <w:numPr>
                <w:ilvl w:val="0"/>
                <w:numId w:val="33"/>
              </w:numPr>
              <w:spacing w:after="5" w:line="259" w:lineRule="auto"/>
              <w:ind w:hanging="360"/>
              <w:rPr>
                <w:sz w:val="22"/>
                <w:szCs w:val="22"/>
              </w:rPr>
            </w:pPr>
            <w:r w:rsidRPr="00CF7711">
              <w:rPr>
                <w:i/>
                <w:sz w:val="22"/>
                <w:szCs w:val="22"/>
              </w:rPr>
              <w:t xml:space="preserve">Öğrenme kaynaklarının düzenli iyileştirildiğine ilişkin kanıtlar </w:t>
            </w:r>
          </w:p>
          <w:p w14:paraId="53AFBE3E" w14:textId="77777777" w:rsidR="00657321" w:rsidRPr="00CF7711" w:rsidRDefault="00657321" w:rsidP="006C0B07">
            <w:pPr>
              <w:numPr>
                <w:ilvl w:val="0"/>
                <w:numId w:val="33"/>
              </w:numPr>
              <w:spacing w:after="2" w:line="274" w:lineRule="auto"/>
              <w:ind w:hanging="360"/>
              <w:rPr>
                <w:sz w:val="22"/>
                <w:szCs w:val="22"/>
              </w:rPr>
            </w:pPr>
            <w:r w:rsidRPr="00CF7711">
              <w:rPr>
                <w:i/>
                <w:sz w:val="22"/>
                <w:szCs w:val="22"/>
              </w:rPr>
              <w:t xml:space="preserve">Standart uygulamalar ve mevzuatın yanı sıra; birimin ihtiyaçları doğrultusunda geliştirdiği özgün yaklaşım ve uygulamalarına ilişkin kanıtlar </w:t>
            </w:r>
          </w:p>
          <w:p w14:paraId="182240EB" w14:textId="77777777" w:rsidR="00657321" w:rsidRPr="00CF7711" w:rsidRDefault="00657321" w:rsidP="0009720A">
            <w:pPr>
              <w:spacing w:line="259" w:lineRule="auto"/>
              <w:ind w:left="928"/>
              <w:rPr>
                <w:sz w:val="22"/>
                <w:szCs w:val="22"/>
              </w:rPr>
            </w:pPr>
            <w:r w:rsidRPr="00CF7711">
              <w:rPr>
                <w:i/>
                <w:sz w:val="22"/>
                <w:szCs w:val="22"/>
              </w:rPr>
              <w:t xml:space="preserve"> </w:t>
            </w:r>
          </w:p>
        </w:tc>
      </w:tr>
    </w:tbl>
    <w:p w14:paraId="171BF9FC" w14:textId="77777777" w:rsidR="00657321" w:rsidRPr="00CF7711" w:rsidRDefault="00657321" w:rsidP="00657321">
      <w:pPr>
        <w:spacing w:line="259" w:lineRule="auto"/>
        <w:rPr>
          <w:sz w:val="22"/>
          <w:szCs w:val="22"/>
        </w:rPr>
      </w:pPr>
      <w:r w:rsidRPr="00CF7711">
        <w:rPr>
          <w:sz w:val="22"/>
          <w:szCs w:val="22"/>
        </w:rPr>
        <w:t xml:space="preserve"> </w:t>
      </w:r>
    </w:p>
    <w:p w14:paraId="2752049A" w14:textId="77777777" w:rsidR="00657321" w:rsidRPr="00CF7711" w:rsidRDefault="00657321" w:rsidP="00657321">
      <w:pPr>
        <w:spacing w:line="259" w:lineRule="auto"/>
        <w:rPr>
          <w:sz w:val="22"/>
          <w:szCs w:val="22"/>
        </w:rPr>
      </w:pPr>
      <w:r w:rsidRPr="00CF7711">
        <w:rPr>
          <w:sz w:val="22"/>
          <w:szCs w:val="22"/>
        </w:rPr>
        <w:t xml:space="preserve"> </w:t>
      </w:r>
    </w:p>
    <w:p w14:paraId="10874970" w14:textId="77777777" w:rsidR="0009720A" w:rsidRPr="00CF7711" w:rsidRDefault="0009720A">
      <w:pPr>
        <w:rPr>
          <w:sz w:val="22"/>
          <w:szCs w:val="22"/>
        </w:rPr>
      </w:pPr>
      <w:r w:rsidRPr="00CF7711">
        <w:rPr>
          <w:sz w:val="22"/>
          <w:szCs w:val="22"/>
        </w:rPr>
        <w:br w:type="page"/>
      </w:r>
    </w:p>
    <w:tbl>
      <w:tblPr>
        <w:tblStyle w:val="TableGrid"/>
        <w:tblW w:w="5000" w:type="pct"/>
        <w:tblInd w:w="0" w:type="dxa"/>
        <w:tblCellMar>
          <w:left w:w="107" w:type="dxa"/>
          <w:right w:w="45" w:type="dxa"/>
        </w:tblCellMar>
        <w:tblLook w:val="04A0" w:firstRow="1" w:lastRow="0" w:firstColumn="1" w:lastColumn="0" w:noHBand="0" w:noVBand="1"/>
      </w:tblPr>
      <w:tblGrid>
        <w:gridCol w:w="5699"/>
        <w:gridCol w:w="2038"/>
        <w:gridCol w:w="1768"/>
        <w:gridCol w:w="2022"/>
        <w:gridCol w:w="2016"/>
        <w:gridCol w:w="1802"/>
      </w:tblGrid>
      <w:tr w:rsidR="00657321" w:rsidRPr="00CF7711" w14:paraId="42005AA1" w14:textId="77777777" w:rsidTr="0009720A">
        <w:trPr>
          <w:trHeight w:val="402"/>
        </w:trPr>
        <w:tc>
          <w:tcPr>
            <w:tcW w:w="1857" w:type="pct"/>
            <w:tcBorders>
              <w:top w:val="single" w:sz="4" w:space="0" w:color="000000"/>
              <w:left w:val="single" w:sz="4" w:space="0" w:color="000000"/>
              <w:bottom w:val="single" w:sz="4" w:space="0" w:color="000000"/>
              <w:right w:val="nil"/>
            </w:tcBorders>
            <w:shd w:val="clear" w:color="auto" w:fill="A5D2ED"/>
            <w:vAlign w:val="center"/>
          </w:tcPr>
          <w:p w14:paraId="3118F7B9" w14:textId="77777777" w:rsidR="00657321" w:rsidRPr="00CF7711" w:rsidRDefault="00657321" w:rsidP="0009720A">
            <w:pPr>
              <w:spacing w:after="160" w:line="259" w:lineRule="auto"/>
              <w:rPr>
                <w:sz w:val="22"/>
                <w:szCs w:val="22"/>
              </w:rPr>
            </w:pPr>
          </w:p>
        </w:tc>
        <w:tc>
          <w:tcPr>
            <w:tcW w:w="3143" w:type="pct"/>
            <w:gridSpan w:val="5"/>
            <w:tcBorders>
              <w:top w:val="single" w:sz="4" w:space="0" w:color="000000"/>
              <w:left w:val="nil"/>
              <w:bottom w:val="single" w:sz="4" w:space="0" w:color="000000"/>
              <w:right w:val="single" w:sz="4" w:space="0" w:color="000000"/>
            </w:tcBorders>
            <w:shd w:val="clear" w:color="auto" w:fill="A5D2ED"/>
            <w:vAlign w:val="center"/>
          </w:tcPr>
          <w:p w14:paraId="25E44A3A" w14:textId="77777777" w:rsidR="00657321" w:rsidRPr="00CF7711" w:rsidRDefault="00657321" w:rsidP="0009720A">
            <w:pPr>
              <w:spacing w:line="259" w:lineRule="auto"/>
              <w:ind w:left="3642"/>
              <w:jc w:val="right"/>
              <w:rPr>
                <w:sz w:val="22"/>
                <w:szCs w:val="22"/>
              </w:rPr>
            </w:pPr>
            <w:r w:rsidRPr="00CF7711">
              <w:rPr>
                <w:b/>
                <w:color w:val="1F3864"/>
                <w:sz w:val="22"/>
                <w:szCs w:val="22"/>
              </w:rPr>
              <w:t>B.EĞİTİM ve ÖĞRETİM</w:t>
            </w:r>
          </w:p>
        </w:tc>
      </w:tr>
      <w:tr w:rsidR="00657321" w:rsidRPr="00CF7711" w14:paraId="0093F2AE" w14:textId="77777777" w:rsidTr="0009720A">
        <w:trPr>
          <w:trHeight w:val="408"/>
        </w:trPr>
        <w:tc>
          <w:tcPr>
            <w:tcW w:w="1857" w:type="pct"/>
            <w:tcBorders>
              <w:top w:val="single" w:sz="4" w:space="0" w:color="000000"/>
              <w:left w:val="single" w:sz="4" w:space="0" w:color="000000"/>
              <w:bottom w:val="single" w:sz="4" w:space="0" w:color="000000"/>
              <w:right w:val="nil"/>
            </w:tcBorders>
            <w:shd w:val="clear" w:color="auto" w:fill="A5D2ED"/>
            <w:vAlign w:val="center"/>
          </w:tcPr>
          <w:p w14:paraId="22A197E0" w14:textId="77777777" w:rsidR="00657321" w:rsidRPr="00CF7711" w:rsidRDefault="00657321" w:rsidP="0009720A">
            <w:pPr>
              <w:spacing w:line="259" w:lineRule="auto"/>
              <w:rPr>
                <w:sz w:val="22"/>
                <w:szCs w:val="22"/>
              </w:rPr>
            </w:pPr>
            <w:r w:rsidRPr="00CF7711">
              <w:rPr>
                <w:b/>
                <w:sz w:val="22"/>
                <w:szCs w:val="22"/>
              </w:rPr>
              <w:t>B.3.  Öğrenme Kaynakları ve Akademik Destek Hizmetleri</w:t>
            </w:r>
            <w:r w:rsidRPr="00CF7711">
              <w:rPr>
                <w:sz w:val="22"/>
                <w:szCs w:val="22"/>
              </w:rPr>
              <w:t xml:space="preserve"> </w:t>
            </w:r>
          </w:p>
        </w:tc>
        <w:tc>
          <w:tcPr>
            <w:tcW w:w="3143" w:type="pct"/>
            <w:gridSpan w:val="5"/>
            <w:tcBorders>
              <w:top w:val="single" w:sz="4" w:space="0" w:color="000000"/>
              <w:left w:val="nil"/>
              <w:bottom w:val="single" w:sz="4" w:space="0" w:color="000000"/>
              <w:right w:val="single" w:sz="4" w:space="0" w:color="000000"/>
            </w:tcBorders>
            <w:shd w:val="clear" w:color="auto" w:fill="A5D2ED"/>
            <w:vAlign w:val="center"/>
          </w:tcPr>
          <w:p w14:paraId="2C4C277F" w14:textId="77777777" w:rsidR="00657321" w:rsidRPr="00CF7711" w:rsidRDefault="00657321" w:rsidP="0009720A">
            <w:pPr>
              <w:spacing w:line="259" w:lineRule="auto"/>
              <w:rPr>
                <w:sz w:val="22"/>
                <w:szCs w:val="22"/>
              </w:rPr>
            </w:pPr>
          </w:p>
        </w:tc>
      </w:tr>
      <w:tr w:rsidR="00657321" w:rsidRPr="00CF7711" w14:paraId="6A047609" w14:textId="77777777" w:rsidTr="0009720A">
        <w:trPr>
          <w:trHeight w:val="407"/>
        </w:trPr>
        <w:tc>
          <w:tcPr>
            <w:tcW w:w="1857"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46D1B1E3" w14:textId="77777777" w:rsidR="00657321" w:rsidRPr="00CF7711" w:rsidRDefault="00657321" w:rsidP="0009720A">
            <w:pPr>
              <w:spacing w:line="259" w:lineRule="auto"/>
              <w:ind w:left="199"/>
              <w:rPr>
                <w:sz w:val="22"/>
                <w:szCs w:val="22"/>
              </w:rPr>
            </w:pPr>
            <w:r w:rsidRPr="00CF7711">
              <w:rPr>
                <w:sz w:val="22"/>
                <w:szCs w:val="22"/>
              </w:rPr>
              <w:t xml:space="preserve"> </w:t>
            </w:r>
          </w:p>
          <w:p w14:paraId="75A21F8A" w14:textId="77777777" w:rsidR="00657321" w:rsidRPr="00CF7711" w:rsidRDefault="00657321" w:rsidP="0009720A">
            <w:pPr>
              <w:spacing w:line="259" w:lineRule="auto"/>
              <w:rPr>
                <w:sz w:val="22"/>
                <w:szCs w:val="22"/>
              </w:rPr>
            </w:pPr>
            <w:r w:rsidRPr="00CF7711">
              <w:rPr>
                <w:sz w:val="22"/>
                <w:szCs w:val="22"/>
              </w:rPr>
              <w:t xml:space="preserve"> </w:t>
            </w:r>
          </w:p>
        </w:tc>
        <w:tc>
          <w:tcPr>
            <w:tcW w:w="664"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67A0E0C6" w14:textId="77777777" w:rsidR="00657321" w:rsidRPr="00CF7711" w:rsidRDefault="00657321" w:rsidP="0009720A">
            <w:pPr>
              <w:spacing w:line="259" w:lineRule="auto"/>
              <w:ind w:right="61"/>
              <w:jc w:val="center"/>
              <w:rPr>
                <w:sz w:val="22"/>
                <w:szCs w:val="22"/>
              </w:rPr>
            </w:pPr>
            <w:r w:rsidRPr="00CF7711">
              <w:rPr>
                <w:sz w:val="22"/>
                <w:szCs w:val="22"/>
              </w:rPr>
              <w:t xml:space="preserve">1 </w:t>
            </w:r>
          </w:p>
        </w:tc>
        <w:tc>
          <w:tcPr>
            <w:tcW w:w="576"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21DBFEA6" w14:textId="77777777" w:rsidR="00657321" w:rsidRPr="00CF7711" w:rsidRDefault="00657321" w:rsidP="0009720A">
            <w:pPr>
              <w:spacing w:line="259" w:lineRule="auto"/>
              <w:ind w:right="61"/>
              <w:jc w:val="center"/>
              <w:rPr>
                <w:sz w:val="22"/>
                <w:szCs w:val="22"/>
              </w:rPr>
            </w:pPr>
            <w:r w:rsidRPr="00CF7711">
              <w:rPr>
                <w:sz w:val="22"/>
                <w:szCs w:val="22"/>
              </w:rPr>
              <w:t xml:space="preserve">2 </w:t>
            </w:r>
          </w:p>
        </w:tc>
        <w:tc>
          <w:tcPr>
            <w:tcW w:w="659"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0FC4DD4E" w14:textId="77777777" w:rsidR="00657321" w:rsidRPr="00CF7711" w:rsidRDefault="00657321" w:rsidP="0009720A">
            <w:pPr>
              <w:spacing w:line="259" w:lineRule="auto"/>
              <w:ind w:right="63"/>
              <w:jc w:val="center"/>
              <w:rPr>
                <w:sz w:val="22"/>
                <w:szCs w:val="22"/>
              </w:rPr>
            </w:pPr>
            <w:r w:rsidRPr="00CF7711">
              <w:rPr>
                <w:sz w:val="22"/>
                <w:szCs w:val="22"/>
              </w:rPr>
              <w:t xml:space="preserve">3 </w:t>
            </w:r>
          </w:p>
        </w:tc>
        <w:tc>
          <w:tcPr>
            <w:tcW w:w="657"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0E6AB941" w14:textId="77777777" w:rsidR="00657321" w:rsidRPr="00CF7711" w:rsidRDefault="00657321" w:rsidP="0009720A">
            <w:pPr>
              <w:spacing w:line="259" w:lineRule="auto"/>
              <w:ind w:right="62"/>
              <w:jc w:val="center"/>
              <w:rPr>
                <w:sz w:val="22"/>
                <w:szCs w:val="22"/>
              </w:rPr>
            </w:pPr>
            <w:r w:rsidRPr="00CF7711">
              <w:rPr>
                <w:sz w:val="22"/>
                <w:szCs w:val="22"/>
              </w:rPr>
              <w:t xml:space="preserve">4 </w:t>
            </w:r>
          </w:p>
        </w:tc>
        <w:tc>
          <w:tcPr>
            <w:tcW w:w="587"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2F51A3C5" w14:textId="77777777" w:rsidR="00657321" w:rsidRPr="00CF7711" w:rsidRDefault="00657321" w:rsidP="0009720A">
            <w:pPr>
              <w:spacing w:line="259" w:lineRule="auto"/>
              <w:ind w:right="60"/>
              <w:jc w:val="center"/>
              <w:rPr>
                <w:sz w:val="22"/>
                <w:szCs w:val="22"/>
              </w:rPr>
            </w:pPr>
            <w:r w:rsidRPr="00CF7711">
              <w:rPr>
                <w:sz w:val="22"/>
                <w:szCs w:val="22"/>
              </w:rPr>
              <w:t xml:space="preserve">5 </w:t>
            </w:r>
          </w:p>
        </w:tc>
      </w:tr>
      <w:tr w:rsidR="00657321" w:rsidRPr="00CF7711" w14:paraId="6ED62E3A" w14:textId="77777777" w:rsidTr="0009720A">
        <w:trPr>
          <w:trHeight w:val="3352"/>
        </w:trPr>
        <w:tc>
          <w:tcPr>
            <w:tcW w:w="1857" w:type="pct"/>
            <w:vMerge w:val="restart"/>
            <w:tcBorders>
              <w:top w:val="single" w:sz="4" w:space="0" w:color="000000"/>
              <w:left w:val="single" w:sz="4" w:space="0" w:color="000000"/>
              <w:bottom w:val="single" w:sz="4" w:space="0" w:color="000000"/>
              <w:right w:val="single" w:sz="4" w:space="0" w:color="000000"/>
            </w:tcBorders>
          </w:tcPr>
          <w:p w14:paraId="48311D52" w14:textId="77777777" w:rsidR="00657321" w:rsidRPr="00CF7711" w:rsidRDefault="00657321" w:rsidP="0009720A">
            <w:pPr>
              <w:spacing w:after="16" w:line="259" w:lineRule="auto"/>
              <w:rPr>
                <w:sz w:val="22"/>
                <w:szCs w:val="22"/>
              </w:rPr>
            </w:pPr>
            <w:r w:rsidRPr="00CF7711">
              <w:rPr>
                <w:sz w:val="22"/>
                <w:szCs w:val="22"/>
              </w:rPr>
              <w:t xml:space="preserve"> </w:t>
            </w:r>
          </w:p>
          <w:p w14:paraId="1F3EBBC4" w14:textId="77777777" w:rsidR="00657321" w:rsidRPr="00CF7711" w:rsidRDefault="00657321" w:rsidP="0009720A">
            <w:pPr>
              <w:spacing w:after="19" w:line="259" w:lineRule="auto"/>
              <w:rPr>
                <w:b/>
                <w:sz w:val="22"/>
                <w:szCs w:val="22"/>
              </w:rPr>
            </w:pPr>
            <w:r w:rsidRPr="00CF7711">
              <w:rPr>
                <w:b/>
                <w:sz w:val="22"/>
                <w:szCs w:val="22"/>
                <w:u w:val="single" w:color="000000"/>
              </w:rPr>
              <w:t>B.3.2. Akademik destek hizmetleri</w:t>
            </w:r>
            <w:r w:rsidRPr="00CF7711">
              <w:rPr>
                <w:b/>
                <w:sz w:val="22"/>
                <w:szCs w:val="22"/>
              </w:rPr>
              <w:t xml:space="preserve"> </w:t>
            </w:r>
          </w:p>
          <w:p w14:paraId="44B61409" w14:textId="77777777" w:rsidR="00657321" w:rsidRPr="00CF7711" w:rsidRDefault="00657321" w:rsidP="0009720A">
            <w:pPr>
              <w:spacing w:after="19" w:line="259" w:lineRule="auto"/>
              <w:rPr>
                <w:sz w:val="22"/>
                <w:szCs w:val="22"/>
              </w:rPr>
            </w:pPr>
            <w:r w:rsidRPr="00CF7711">
              <w:rPr>
                <w:sz w:val="22"/>
                <w:szCs w:val="22"/>
              </w:rPr>
              <w:t xml:space="preserve"> </w:t>
            </w:r>
          </w:p>
          <w:p w14:paraId="182B8233" w14:textId="77777777" w:rsidR="00657321" w:rsidRPr="00CF7711" w:rsidRDefault="00657321" w:rsidP="0009720A">
            <w:pPr>
              <w:spacing w:after="279" w:line="275" w:lineRule="auto"/>
              <w:ind w:right="58"/>
              <w:rPr>
                <w:sz w:val="22"/>
                <w:szCs w:val="22"/>
              </w:rPr>
            </w:pPr>
            <w:r w:rsidRPr="00CF7711">
              <w:rPr>
                <w:sz w:val="22"/>
                <w:szCs w:val="22"/>
              </w:rPr>
              <w:t xml:space="preserve">Öğrencinin akademik gelişimini takip eden, yön gösteren, akademik sorunlarına ve kariyer planlamasına destek olan bir danışman öğretim üyesi bulunmaktadır. Danışmanlık sistemi öğrenci </w:t>
            </w:r>
            <w:proofErr w:type="spellStart"/>
            <w:r w:rsidRPr="00CF7711">
              <w:rPr>
                <w:sz w:val="22"/>
                <w:szCs w:val="22"/>
              </w:rPr>
              <w:t>portfolyosu</w:t>
            </w:r>
            <w:proofErr w:type="spellEnd"/>
            <w:r w:rsidRPr="00CF7711">
              <w:rPr>
                <w:sz w:val="22"/>
                <w:szCs w:val="22"/>
              </w:rPr>
              <w:t xml:space="preserve"> gibi yöntemlerle takip edilmekte ve iyileştirilmektedir. Öğrencilerin danışmanlarına erişimi kolaydır ve çeşitli erişimi olanakları (yüz yüze, çevrimiçi) bulunmaktadır.  </w:t>
            </w:r>
          </w:p>
          <w:p w14:paraId="582EABB4" w14:textId="77777777" w:rsidR="00657321" w:rsidRPr="00CF7711" w:rsidRDefault="00657321" w:rsidP="0009720A">
            <w:pPr>
              <w:spacing w:after="281" w:line="239" w:lineRule="auto"/>
              <w:ind w:right="61"/>
              <w:rPr>
                <w:sz w:val="22"/>
                <w:szCs w:val="22"/>
              </w:rPr>
            </w:pPr>
            <w:r w:rsidRPr="00CF7711">
              <w:rPr>
                <w:sz w:val="22"/>
                <w:szCs w:val="22"/>
              </w:rPr>
              <w:t xml:space="preserve">Psikolojik danışmanlık ve kariyer merkezi hizmetleri vardır, erişilebilirdir (yüz yüze ve çevrimiçi) ve öğrencilerin bilgisine sunulmuştur. Hizmetlerin yeterliliği takip edilmektedir.  </w:t>
            </w:r>
          </w:p>
          <w:p w14:paraId="117DF5AE" w14:textId="77777777" w:rsidR="00657321" w:rsidRPr="00CF7711" w:rsidRDefault="00657321" w:rsidP="0009720A">
            <w:pPr>
              <w:spacing w:after="16" w:line="259" w:lineRule="auto"/>
              <w:rPr>
                <w:sz w:val="22"/>
                <w:szCs w:val="22"/>
              </w:rPr>
            </w:pPr>
            <w:r w:rsidRPr="00CF7711">
              <w:rPr>
                <w:sz w:val="22"/>
                <w:szCs w:val="22"/>
              </w:rPr>
              <w:t xml:space="preserve"> </w:t>
            </w:r>
          </w:p>
          <w:p w14:paraId="2846CD29" w14:textId="77777777" w:rsidR="00657321" w:rsidRPr="00CF7711" w:rsidRDefault="00657321" w:rsidP="0009720A">
            <w:pPr>
              <w:spacing w:line="259" w:lineRule="auto"/>
              <w:rPr>
                <w:sz w:val="22"/>
                <w:szCs w:val="22"/>
              </w:rPr>
            </w:pPr>
            <w:r w:rsidRPr="00CF7711">
              <w:rPr>
                <w:sz w:val="22"/>
                <w:szCs w:val="22"/>
              </w:rPr>
              <w:t xml:space="preserve"> </w:t>
            </w:r>
          </w:p>
        </w:tc>
        <w:tc>
          <w:tcPr>
            <w:tcW w:w="664" w:type="pct"/>
            <w:tcBorders>
              <w:top w:val="single" w:sz="4" w:space="0" w:color="000000"/>
              <w:left w:val="single" w:sz="4" w:space="0" w:color="000000"/>
              <w:bottom w:val="single" w:sz="4" w:space="0" w:color="000000"/>
              <w:right w:val="single" w:sz="4" w:space="0" w:color="000000"/>
            </w:tcBorders>
            <w:shd w:val="clear" w:color="auto" w:fill="E6F2FA"/>
          </w:tcPr>
          <w:p w14:paraId="3F39532B" w14:textId="77777777" w:rsidR="00657321" w:rsidRPr="00CF7711" w:rsidRDefault="00657321" w:rsidP="0009720A">
            <w:pPr>
              <w:spacing w:after="16" w:line="259" w:lineRule="auto"/>
              <w:ind w:left="1"/>
              <w:rPr>
                <w:sz w:val="22"/>
                <w:szCs w:val="22"/>
              </w:rPr>
            </w:pPr>
            <w:r w:rsidRPr="00CF7711">
              <w:rPr>
                <w:sz w:val="22"/>
                <w:szCs w:val="22"/>
              </w:rPr>
              <w:t xml:space="preserve">Birimde öğrencilerin akademik gelişimi ve kariyer planlamasına yönelik destek hizmetleri bulunmamaktadır. </w:t>
            </w:r>
          </w:p>
        </w:tc>
        <w:tc>
          <w:tcPr>
            <w:tcW w:w="576" w:type="pct"/>
            <w:tcBorders>
              <w:top w:val="single" w:sz="4" w:space="0" w:color="000000"/>
              <w:left w:val="single" w:sz="4" w:space="0" w:color="000000"/>
              <w:bottom w:val="single" w:sz="4" w:space="0" w:color="000000"/>
              <w:right w:val="single" w:sz="4" w:space="0" w:color="000000"/>
            </w:tcBorders>
            <w:shd w:val="clear" w:color="auto" w:fill="D2E8F6"/>
          </w:tcPr>
          <w:p w14:paraId="15387815" w14:textId="77777777" w:rsidR="00657321" w:rsidRPr="00CF7711" w:rsidRDefault="00657321" w:rsidP="0009720A">
            <w:pPr>
              <w:spacing w:line="259" w:lineRule="auto"/>
              <w:ind w:left="1"/>
              <w:rPr>
                <w:sz w:val="22"/>
                <w:szCs w:val="22"/>
              </w:rPr>
            </w:pPr>
            <w:r w:rsidRPr="00CF7711">
              <w:rPr>
                <w:sz w:val="22"/>
                <w:szCs w:val="22"/>
              </w:rPr>
              <w:t xml:space="preserve">Birimde öğrencilerin akademik gelişimi ve kariyer planlaması süreçlerine ilişkin tanımlı ilke ve kurallar bulunmaktadır. </w:t>
            </w:r>
          </w:p>
        </w:tc>
        <w:tc>
          <w:tcPr>
            <w:tcW w:w="659" w:type="pct"/>
            <w:tcBorders>
              <w:top w:val="single" w:sz="4" w:space="0" w:color="000000"/>
              <w:left w:val="single" w:sz="4" w:space="0" w:color="000000"/>
              <w:bottom w:val="single" w:sz="4" w:space="0" w:color="000000"/>
              <w:right w:val="single" w:sz="4" w:space="0" w:color="000000"/>
            </w:tcBorders>
            <w:shd w:val="clear" w:color="auto" w:fill="B9DCF1"/>
          </w:tcPr>
          <w:p w14:paraId="326380D7" w14:textId="77777777" w:rsidR="00657321" w:rsidRPr="00CF7711" w:rsidRDefault="00657321" w:rsidP="0009720A">
            <w:pPr>
              <w:spacing w:after="16" w:line="259" w:lineRule="auto"/>
              <w:ind w:left="1"/>
              <w:rPr>
                <w:sz w:val="22"/>
                <w:szCs w:val="22"/>
              </w:rPr>
            </w:pPr>
            <w:r w:rsidRPr="00CF7711">
              <w:rPr>
                <w:sz w:val="22"/>
                <w:szCs w:val="22"/>
              </w:rPr>
              <w:t xml:space="preserve">Birimde öğrencilerin akademik gelişim ve kariyer planlamasına yönelik destek hizmetleri tanımlı ilke ve kurallar </w:t>
            </w:r>
            <w:proofErr w:type="gramStart"/>
            <w:r w:rsidRPr="00CF7711">
              <w:rPr>
                <w:sz w:val="22"/>
                <w:szCs w:val="22"/>
              </w:rPr>
              <w:t>dahilinde</w:t>
            </w:r>
            <w:proofErr w:type="gramEnd"/>
            <w:r w:rsidRPr="00CF7711">
              <w:rPr>
                <w:sz w:val="22"/>
                <w:szCs w:val="22"/>
              </w:rPr>
              <w:t xml:space="preserve"> yürütülmektedir. </w:t>
            </w:r>
          </w:p>
          <w:p w14:paraId="2E528F53" w14:textId="77777777" w:rsidR="00657321" w:rsidRPr="00CF7711" w:rsidRDefault="00657321" w:rsidP="0009720A">
            <w:pPr>
              <w:spacing w:line="259" w:lineRule="auto"/>
              <w:ind w:left="1"/>
              <w:rPr>
                <w:sz w:val="22"/>
                <w:szCs w:val="22"/>
              </w:rPr>
            </w:pPr>
            <w:r w:rsidRPr="00CF7711">
              <w:rPr>
                <w:sz w:val="22"/>
                <w:szCs w:val="22"/>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8CC7EC"/>
          </w:tcPr>
          <w:p w14:paraId="3051271D" w14:textId="77777777" w:rsidR="00657321" w:rsidRPr="00CF7711" w:rsidRDefault="00657321" w:rsidP="0009720A">
            <w:pPr>
              <w:spacing w:after="16" w:line="259" w:lineRule="auto"/>
              <w:ind w:left="1"/>
              <w:rPr>
                <w:sz w:val="22"/>
                <w:szCs w:val="22"/>
              </w:rPr>
            </w:pPr>
            <w:r w:rsidRPr="00CF7711">
              <w:rPr>
                <w:sz w:val="22"/>
                <w:szCs w:val="22"/>
              </w:rPr>
              <w:t xml:space="preserve">Birimde öğrencilerin akademik gelişimi ve kariyer planlamasına ilişkin uygulamalar izlenmekte ve öğrencilerin katılımıyla iyileştirilmektedir. </w:t>
            </w:r>
          </w:p>
        </w:tc>
        <w:tc>
          <w:tcPr>
            <w:tcW w:w="587" w:type="pct"/>
            <w:tcBorders>
              <w:top w:val="single" w:sz="4" w:space="0" w:color="000000"/>
              <w:left w:val="single" w:sz="4" w:space="0" w:color="000000"/>
              <w:bottom w:val="single" w:sz="4" w:space="0" w:color="000000"/>
              <w:right w:val="single" w:sz="4" w:space="0" w:color="000000"/>
            </w:tcBorders>
            <w:shd w:val="clear" w:color="auto" w:fill="5DB1E5"/>
          </w:tcPr>
          <w:p w14:paraId="345653B6" w14:textId="77777777" w:rsidR="00657321" w:rsidRPr="00CF7711" w:rsidRDefault="00657321" w:rsidP="0009720A">
            <w:pPr>
              <w:spacing w:line="275" w:lineRule="auto"/>
              <w:ind w:left="2"/>
              <w:rPr>
                <w:sz w:val="22"/>
                <w:szCs w:val="22"/>
              </w:rPr>
            </w:pPr>
            <w:r w:rsidRPr="00CF7711">
              <w:rPr>
                <w:sz w:val="22"/>
                <w:szCs w:val="22"/>
              </w:rPr>
              <w:t xml:space="preserve">İçselleştirilmiş, sistematik, sürdürülebilir ve örnek gösterilebilir uygulamalar bulunmaktadır. </w:t>
            </w:r>
          </w:p>
        </w:tc>
      </w:tr>
      <w:tr w:rsidR="00657321" w:rsidRPr="00CF7711" w14:paraId="314A883F" w14:textId="77777777" w:rsidTr="0009720A">
        <w:trPr>
          <w:trHeight w:val="4184"/>
        </w:trPr>
        <w:tc>
          <w:tcPr>
            <w:tcW w:w="1857" w:type="pct"/>
            <w:vMerge/>
            <w:tcBorders>
              <w:top w:val="nil"/>
              <w:left w:val="single" w:sz="4" w:space="0" w:color="000000"/>
              <w:bottom w:val="single" w:sz="4" w:space="0" w:color="000000"/>
              <w:right w:val="single" w:sz="4" w:space="0" w:color="000000"/>
            </w:tcBorders>
          </w:tcPr>
          <w:p w14:paraId="29B8615B" w14:textId="77777777" w:rsidR="00657321" w:rsidRPr="00CF7711" w:rsidRDefault="00657321" w:rsidP="0009720A">
            <w:pPr>
              <w:spacing w:after="160" w:line="259" w:lineRule="auto"/>
              <w:rPr>
                <w:sz w:val="22"/>
                <w:szCs w:val="22"/>
              </w:rPr>
            </w:pPr>
          </w:p>
        </w:tc>
        <w:tc>
          <w:tcPr>
            <w:tcW w:w="3143" w:type="pct"/>
            <w:gridSpan w:val="5"/>
            <w:tcBorders>
              <w:top w:val="single" w:sz="4" w:space="0" w:color="000000"/>
              <w:left w:val="single" w:sz="4" w:space="0" w:color="000000"/>
              <w:bottom w:val="single" w:sz="4" w:space="0" w:color="000000"/>
              <w:right w:val="single" w:sz="4" w:space="0" w:color="000000"/>
            </w:tcBorders>
            <w:shd w:val="clear" w:color="auto" w:fill="A5D2ED"/>
          </w:tcPr>
          <w:p w14:paraId="217BA452" w14:textId="77777777" w:rsidR="00657321" w:rsidRPr="00CF7711" w:rsidRDefault="00657321" w:rsidP="0009720A">
            <w:pPr>
              <w:spacing w:after="19" w:line="259" w:lineRule="auto"/>
              <w:ind w:left="119"/>
              <w:rPr>
                <w:sz w:val="22"/>
                <w:szCs w:val="22"/>
              </w:rPr>
            </w:pPr>
            <w:r w:rsidRPr="00CF7711">
              <w:rPr>
                <w:sz w:val="22"/>
                <w:szCs w:val="22"/>
              </w:rPr>
              <w:t xml:space="preserve"> </w:t>
            </w:r>
          </w:p>
          <w:p w14:paraId="1F5BA37A" w14:textId="77777777" w:rsidR="00657321" w:rsidRPr="00CF7711" w:rsidRDefault="00657321" w:rsidP="0009720A">
            <w:pPr>
              <w:spacing w:after="45" w:line="259" w:lineRule="auto"/>
              <w:ind w:left="119"/>
              <w:rPr>
                <w:sz w:val="22"/>
                <w:szCs w:val="22"/>
              </w:rPr>
            </w:pPr>
            <w:r w:rsidRPr="00CF7711">
              <w:rPr>
                <w:b/>
                <w:i/>
                <w:sz w:val="22"/>
                <w:szCs w:val="22"/>
              </w:rPr>
              <w:t xml:space="preserve">Örnek Kanıtlar </w:t>
            </w:r>
          </w:p>
          <w:p w14:paraId="199B2FF4" w14:textId="77777777" w:rsidR="00657321" w:rsidRPr="00CF7711" w:rsidRDefault="00657321" w:rsidP="006C0B07">
            <w:pPr>
              <w:numPr>
                <w:ilvl w:val="0"/>
                <w:numId w:val="34"/>
              </w:numPr>
              <w:spacing w:after="17" w:line="259" w:lineRule="auto"/>
              <w:ind w:hanging="360"/>
              <w:rPr>
                <w:sz w:val="22"/>
                <w:szCs w:val="22"/>
              </w:rPr>
            </w:pPr>
            <w:r w:rsidRPr="00CF7711">
              <w:rPr>
                <w:i/>
                <w:sz w:val="22"/>
                <w:szCs w:val="22"/>
              </w:rPr>
              <w:t xml:space="preserve">Öğrenci danışmanlık sisteminde kullanılan tanımlı süreçler </w:t>
            </w:r>
          </w:p>
          <w:p w14:paraId="718B52B1" w14:textId="77777777" w:rsidR="00657321" w:rsidRPr="00CF7711" w:rsidRDefault="00657321" w:rsidP="006C0B07">
            <w:pPr>
              <w:numPr>
                <w:ilvl w:val="0"/>
                <w:numId w:val="34"/>
              </w:numPr>
              <w:spacing w:after="19" w:line="259" w:lineRule="auto"/>
              <w:ind w:hanging="360"/>
              <w:rPr>
                <w:sz w:val="22"/>
                <w:szCs w:val="22"/>
              </w:rPr>
            </w:pPr>
            <w:r w:rsidRPr="00CF7711">
              <w:rPr>
                <w:i/>
                <w:sz w:val="22"/>
                <w:szCs w:val="22"/>
              </w:rPr>
              <w:t xml:space="preserve">Varsa uzaktan eğitimde akademik ve teknik öğrenci danışmanlığı mekanizmaları ve tanımlı süreçler </w:t>
            </w:r>
          </w:p>
          <w:p w14:paraId="08F05334" w14:textId="77777777" w:rsidR="00657321" w:rsidRPr="00CF7711" w:rsidRDefault="00657321" w:rsidP="006C0B07">
            <w:pPr>
              <w:numPr>
                <w:ilvl w:val="0"/>
                <w:numId w:val="34"/>
              </w:numPr>
              <w:spacing w:after="17" w:line="259" w:lineRule="auto"/>
              <w:ind w:hanging="360"/>
              <w:rPr>
                <w:sz w:val="22"/>
                <w:szCs w:val="22"/>
              </w:rPr>
            </w:pPr>
            <w:r w:rsidRPr="00CF7711">
              <w:rPr>
                <w:i/>
                <w:sz w:val="22"/>
                <w:szCs w:val="22"/>
              </w:rPr>
              <w:t xml:space="preserve">Öğrencilerin danışmanlara erişimine ilişkin mekanizmalar </w:t>
            </w:r>
          </w:p>
          <w:p w14:paraId="06B4B1F5" w14:textId="77777777" w:rsidR="00657321" w:rsidRPr="00CF7711" w:rsidRDefault="00657321" w:rsidP="006C0B07">
            <w:pPr>
              <w:numPr>
                <w:ilvl w:val="0"/>
                <w:numId w:val="34"/>
              </w:numPr>
              <w:spacing w:line="275" w:lineRule="auto"/>
              <w:ind w:hanging="360"/>
              <w:rPr>
                <w:sz w:val="22"/>
                <w:szCs w:val="22"/>
              </w:rPr>
            </w:pPr>
            <w:r w:rsidRPr="00CF7711">
              <w:rPr>
                <w:i/>
                <w:sz w:val="22"/>
                <w:szCs w:val="22"/>
              </w:rPr>
              <w:t xml:space="preserve">Rehberlik, psikolojik danışmanlık ve kariyer hizmetlerine ilişkin planlama ve uygulamalar  </w:t>
            </w:r>
          </w:p>
          <w:p w14:paraId="5D1BC318" w14:textId="77777777" w:rsidR="00657321" w:rsidRPr="00CF7711" w:rsidRDefault="00657321" w:rsidP="006C0B07">
            <w:pPr>
              <w:numPr>
                <w:ilvl w:val="0"/>
                <w:numId w:val="34"/>
              </w:numPr>
              <w:spacing w:line="275" w:lineRule="auto"/>
              <w:ind w:hanging="360"/>
              <w:rPr>
                <w:sz w:val="22"/>
                <w:szCs w:val="22"/>
              </w:rPr>
            </w:pPr>
            <w:r w:rsidRPr="00CF7711">
              <w:rPr>
                <w:i/>
                <w:sz w:val="22"/>
                <w:szCs w:val="22"/>
              </w:rPr>
              <w:t xml:space="preserve">Kariyer merkezi/birimi uygulamaları </w:t>
            </w:r>
          </w:p>
          <w:p w14:paraId="0D184750" w14:textId="77777777" w:rsidR="00657321" w:rsidRPr="00CF7711" w:rsidRDefault="00657321" w:rsidP="006C0B07">
            <w:pPr>
              <w:numPr>
                <w:ilvl w:val="0"/>
                <w:numId w:val="34"/>
              </w:numPr>
              <w:spacing w:after="20" w:line="259" w:lineRule="auto"/>
              <w:ind w:hanging="360"/>
              <w:rPr>
                <w:sz w:val="22"/>
                <w:szCs w:val="22"/>
              </w:rPr>
            </w:pPr>
            <w:r w:rsidRPr="00CF7711">
              <w:rPr>
                <w:i/>
                <w:sz w:val="22"/>
                <w:szCs w:val="22"/>
              </w:rPr>
              <w:t xml:space="preserve">Öğrencilerin katılımına ilişkin kanıtlar </w:t>
            </w:r>
          </w:p>
          <w:p w14:paraId="7774887F" w14:textId="77777777" w:rsidR="00657321" w:rsidRPr="00CF7711" w:rsidRDefault="00657321" w:rsidP="006C0B07">
            <w:pPr>
              <w:numPr>
                <w:ilvl w:val="0"/>
                <w:numId w:val="34"/>
              </w:numPr>
              <w:spacing w:after="2" w:line="259" w:lineRule="auto"/>
              <w:ind w:hanging="360"/>
              <w:rPr>
                <w:sz w:val="22"/>
                <w:szCs w:val="22"/>
              </w:rPr>
            </w:pPr>
            <w:r w:rsidRPr="00CF7711">
              <w:rPr>
                <w:i/>
                <w:sz w:val="22"/>
                <w:szCs w:val="22"/>
              </w:rPr>
              <w:t xml:space="preserve">Öğrencilere sunulan hizmetlerle ilgili öğrenci geri bildirim araçları (anketler vb.) sonuçları </w:t>
            </w:r>
          </w:p>
          <w:p w14:paraId="4CA5786E" w14:textId="77777777" w:rsidR="00657321" w:rsidRPr="00CF7711" w:rsidRDefault="00657321" w:rsidP="006C0B07">
            <w:pPr>
              <w:numPr>
                <w:ilvl w:val="0"/>
                <w:numId w:val="34"/>
              </w:numPr>
              <w:spacing w:line="276" w:lineRule="auto"/>
              <w:ind w:hanging="360"/>
              <w:rPr>
                <w:sz w:val="22"/>
                <w:szCs w:val="22"/>
              </w:rPr>
            </w:pPr>
            <w:r w:rsidRPr="00CF7711">
              <w:rPr>
                <w:i/>
                <w:sz w:val="22"/>
                <w:szCs w:val="22"/>
              </w:rPr>
              <w:t xml:space="preserve">Standart uygulamalar ve mevzuatın yanı sıra; birimin ihtiyaçları doğrultusunda geliştirdiği özgün yaklaşım ve uygulamalarına ilişkin kanıtlar </w:t>
            </w:r>
          </w:p>
          <w:p w14:paraId="0309FD64" w14:textId="77777777" w:rsidR="00657321" w:rsidRPr="00CF7711" w:rsidRDefault="00657321" w:rsidP="0009720A">
            <w:pPr>
              <w:spacing w:line="259" w:lineRule="auto"/>
              <w:ind w:left="119"/>
              <w:rPr>
                <w:sz w:val="22"/>
                <w:szCs w:val="22"/>
              </w:rPr>
            </w:pPr>
            <w:r w:rsidRPr="00CF7711">
              <w:rPr>
                <w:i/>
                <w:sz w:val="22"/>
                <w:szCs w:val="22"/>
              </w:rPr>
              <w:t xml:space="preserve"> </w:t>
            </w:r>
          </w:p>
        </w:tc>
      </w:tr>
    </w:tbl>
    <w:p w14:paraId="1359A518" w14:textId="77777777" w:rsidR="00657321" w:rsidRPr="00CF7711" w:rsidRDefault="00657321" w:rsidP="00657321">
      <w:pPr>
        <w:spacing w:line="259" w:lineRule="auto"/>
        <w:rPr>
          <w:sz w:val="22"/>
          <w:szCs w:val="22"/>
        </w:rPr>
      </w:pPr>
      <w:r w:rsidRPr="00CF7711">
        <w:rPr>
          <w:sz w:val="22"/>
          <w:szCs w:val="22"/>
        </w:rPr>
        <w:t xml:space="preserve"> </w:t>
      </w:r>
    </w:p>
    <w:p w14:paraId="711F49C8" w14:textId="77777777" w:rsidR="00657321" w:rsidRPr="00CF7711" w:rsidRDefault="00657321" w:rsidP="00657321">
      <w:pPr>
        <w:spacing w:line="259" w:lineRule="auto"/>
        <w:rPr>
          <w:sz w:val="22"/>
          <w:szCs w:val="22"/>
        </w:rPr>
      </w:pPr>
      <w:r w:rsidRPr="00CF7711">
        <w:rPr>
          <w:sz w:val="22"/>
          <w:szCs w:val="22"/>
        </w:rPr>
        <w:t xml:space="preserve"> </w:t>
      </w:r>
    </w:p>
    <w:tbl>
      <w:tblPr>
        <w:tblStyle w:val="TableGrid"/>
        <w:tblW w:w="5000" w:type="pct"/>
        <w:tblInd w:w="0" w:type="dxa"/>
        <w:tblCellMar>
          <w:left w:w="107" w:type="dxa"/>
          <w:right w:w="56" w:type="dxa"/>
        </w:tblCellMar>
        <w:tblLook w:val="04A0" w:firstRow="1" w:lastRow="0" w:firstColumn="1" w:lastColumn="0" w:noHBand="0" w:noVBand="1"/>
      </w:tblPr>
      <w:tblGrid>
        <w:gridCol w:w="5563"/>
        <w:gridCol w:w="1903"/>
        <w:gridCol w:w="2173"/>
        <w:gridCol w:w="1891"/>
        <w:gridCol w:w="2010"/>
        <w:gridCol w:w="1805"/>
      </w:tblGrid>
      <w:tr w:rsidR="00657321" w:rsidRPr="00CF7711" w14:paraId="65E8DF61" w14:textId="77777777" w:rsidTr="0009720A">
        <w:trPr>
          <w:trHeight w:val="402"/>
        </w:trPr>
        <w:tc>
          <w:tcPr>
            <w:tcW w:w="1813" w:type="pct"/>
            <w:tcBorders>
              <w:top w:val="single" w:sz="4" w:space="0" w:color="000000"/>
              <w:left w:val="single" w:sz="4" w:space="0" w:color="000000"/>
              <w:bottom w:val="single" w:sz="4" w:space="0" w:color="000000"/>
              <w:right w:val="nil"/>
            </w:tcBorders>
            <w:shd w:val="clear" w:color="auto" w:fill="A5D2ED"/>
            <w:vAlign w:val="center"/>
          </w:tcPr>
          <w:p w14:paraId="585E631C" w14:textId="77777777" w:rsidR="00657321" w:rsidRPr="00CF7711" w:rsidRDefault="00657321" w:rsidP="0009720A">
            <w:pPr>
              <w:spacing w:line="259" w:lineRule="auto"/>
              <w:ind w:left="132"/>
              <w:rPr>
                <w:sz w:val="22"/>
                <w:szCs w:val="22"/>
              </w:rPr>
            </w:pPr>
            <w:r w:rsidRPr="00CF7711">
              <w:rPr>
                <w:sz w:val="22"/>
                <w:szCs w:val="22"/>
              </w:rPr>
              <w:lastRenderedPageBreak/>
              <w:t xml:space="preserve"> </w:t>
            </w:r>
            <w:r w:rsidRPr="00CF7711">
              <w:rPr>
                <w:color w:val="4472C4"/>
                <w:sz w:val="22"/>
                <w:szCs w:val="22"/>
              </w:rPr>
              <w:t xml:space="preserve"> </w:t>
            </w:r>
            <w:r w:rsidRPr="00CF7711">
              <w:rPr>
                <w:color w:val="4472C4"/>
                <w:sz w:val="22"/>
                <w:szCs w:val="22"/>
              </w:rPr>
              <w:tab/>
              <w:t xml:space="preserve"> </w:t>
            </w:r>
          </w:p>
        </w:tc>
        <w:tc>
          <w:tcPr>
            <w:tcW w:w="3187" w:type="pct"/>
            <w:gridSpan w:val="5"/>
            <w:tcBorders>
              <w:top w:val="single" w:sz="4" w:space="0" w:color="000000"/>
              <w:left w:val="nil"/>
              <w:bottom w:val="single" w:sz="4" w:space="0" w:color="000000"/>
              <w:right w:val="single" w:sz="4" w:space="0" w:color="000000"/>
            </w:tcBorders>
            <w:shd w:val="clear" w:color="auto" w:fill="A5D2ED"/>
            <w:vAlign w:val="center"/>
          </w:tcPr>
          <w:p w14:paraId="380D00EA" w14:textId="77777777" w:rsidR="00657321" w:rsidRPr="00CF7711" w:rsidRDefault="00657321" w:rsidP="0009720A">
            <w:pPr>
              <w:tabs>
                <w:tab w:val="center" w:pos="3764"/>
                <w:tab w:val="right" w:pos="9957"/>
              </w:tabs>
              <w:spacing w:line="259" w:lineRule="auto"/>
              <w:jc w:val="right"/>
              <w:rPr>
                <w:sz w:val="22"/>
                <w:szCs w:val="22"/>
              </w:rPr>
            </w:pPr>
            <w:r w:rsidRPr="00CF7711">
              <w:rPr>
                <w:b/>
                <w:color w:val="1F3864"/>
                <w:sz w:val="22"/>
                <w:szCs w:val="22"/>
              </w:rPr>
              <w:t>B.EĞİTİM ve ÖĞRETİM</w:t>
            </w:r>
          </w:p>
        </w:tc>
      </w:tr>
      <w:tr w:rsidR="00657321" w:rsidRPr="00CF7711" w14:paraId="0F726AD2" w14:textId="77777777" w:rsidTr="0009720A">
        <w:trPr>
          <w:trHeight w:val="343"/>
        </w:trPr>
        <w:tc>
          <w:tcPr>
            <w:tcW w:w="1813" w:type="pct"/>
            <w:tcBorders>
              <w:top w:val="single" w:sz="4" w:space="0" w:color="000000"/>
              <w:left w:val="single" w:sz="4" w:space="0" w:color="000000"/>
              <w:bottom w:val="single" w:sz="4" w:space="0" w:color="000000"/>
              <w:right w:val="nil"/>
            </w:tcBorders>
            <w:shd w:val="clear" w:color="auto" w:fill="A5D2ED"/>
            <w:vAlign w:val="center"/>
          </w:tcPr>
          <w:p w14:paraId="31CE8C4B" w14:textId="77777777" w:rsidR="00657321" w:rsidRPr="00CF7711" w:rsidRDefault="00657321" w:rsidP="0009720A">
            <w:pPr>
              <w:spacing w:line="259" w:lineRule="auto"/>
              <w:rPr>
                <w:sz w:val="22"/>
                <w:szCs w:val="22"/>
              </w:rPr>
            </w:pPr>
            <w:r w:rsidRPr="00CF7711">
              <w:rPr>
                <w:b/>
                <w:sz w:val="22"/>
                <w:szCs w:val="22"/>
              </w:rPr>
              <w:t xml:space="preserve">B.3.  Öğrenme Kaynakları ve Akademik Destek Hizmetleri </w:t>
            </w:r>
          </w:p>
        </w:tc>
        <w:tc>
          <w:tcPr>
            <w:tcW w:w="3187" w:type="pct"/>
            <w:gridSpan w:val="5"/>
            <w:tcBorders>
              <w:top w:val="single" w:sz="4" w:space="0" w:color="000000"/>
              <w:left w:val="nil"/>
              <w:bottom w:val="single" w:sz="4" w:space="0" w:color="000000"/>
              <w:right w:val="single" w:sz="4" w:space="0" w:color="000000"/>
            </w:tcBorders>
            <w:shd w:val="clear" w:color="auto" w:fill="A5D2ED"/>
            <w:vAlign w:val="center"/>
          </w:tcPr>
          <w:p w14:paraId="5BE8DCFB" w14:textId="77777777" w:rsidR="00657321" w:rsidRPr="00CF7711" w:rsidRDefault="00657321" w:rsidP="0009720A">
            <w:pPr>
              <w:spacing w:line="259" w:lineRule="auto"/>
              <w:ind w:left="3764"/>
              <w:rPr>
                <w:sz w:val="22"/>
                <w:szCs w:val="22"/>
              </w:rPr>
            </w:pPr>
            <w:r w:rsidRPr="00CF7711">
              <w:rPr>
                <w:sz w:val="22"/>
                <w:szCs w:val="22"/>
              </w:rPr>
              <w:t xml:space="preserve"> </w:t>
            </w:r>
          </w:p>
        </w:tc>
      </w:tr>
      <w:tr w:rsidR="00657321" w:rsidRPr="00CF7711" w14:paraId="623F66E6" w14:textId="77777777" w:rsidTr="0009720A">
        <w:trPr>
          <w:trHeight w:val="343"/>
        </w:trPr>
        <w:tc>
          <w:tcPr>
            <w:tcW w:w="1813"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3378A167" w14:textId="77777777" w:rsidR="00657321" w:rsidRPr="00CF7711" w:rsidRDefault="00657321" w:rsidP="0009720A">
            <w:pPr>
              <w:spacing w:line="259" w:lineRule="auto"/>
              <w:rPr>
                <w:sz w:val="22"/>
                <w:szCs w:val="22"/>
              </w:rPr>
            </w:pPr>
            <w:r w:rsidRPr="00CF7711">
              <w:rPr>
                <w:sz w:val="22"/>
                <w:szCs w:val="22"/>
              </w:rPr>
              <w:t xml:space="preserve">  </w:t>
            </w:r>
          </w:p>
        </w:tc>
        <w:tc>
          <w:tcPr>
            <w:tcW w:w="620"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35D4BF37" w14:textId="77777777" w:rsidR="00657321" w:rsidRPr="00CF7711" w:rsidRDefault="00657321" w:rsidP="0009720A">
            <w:pPr>
              <w:spacing w:line="259" w:lineRule="auto"/>
              <w:ind w:right="49"/>
              <w:jc w:val="center"/>
              <w:rPr>
                <w:sz w:val="22"/>
                <w:szCs w:val="22"/>
              </w:rPr>
            </w:pPr>
            <w:r w:rsidRPr="00CF7711">
              <w:rPr>
                <w:sz w:val="22"/>
                <w:szCs w:val="22"/>
              </w:rPr>
              <w:t xml:space="preserve">1 </w:t>
            </w:r>
          </w:p>
        </w:tc>
        <w:tc>
          <w:tcPr>
            <w:tcW w:w="708"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3DB86FCE" w14:textId="77777777" w:rsidR="00657321" w:rsidRPr="00CF7711" w:rsidRDefault="00657321" w:rsidP="0009720A">
            <w:pPr>
              <w:spacing w:line="259" w:lineRule="auto"/>
              <w:ind w:right="128"/>
              <w:jc w:val="center"/>
              <w:rPr>
                <w:sz w:val="22"/>
                <w:szCs w:val="22"/>
              </w:rPr>
            </w:pPr>
            <w:r w:rsidRPr="00CF7711">
              <w:rPr>
                <w:sz w:val="22"/>
                <w:szCs w:val="22"/>
              </w:rPr>
              <w:t>2</w:t>
            </w:r>
          </w:p>
        </w:tc>
        <w:tc>
          <w:tcPr>
            <w:tcW w:w="616"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67A60EF8" w14:textId="77777777" w:rsidR="00657321" w:rsidRPr="00CF7711" w:rsidRDefault="00657321" w:rsidP="0009720A">
            <w:pPr>
              <w:spacing w:line="259" w:lineRule="auto"/>
              <w:ind w:right="53"/>
              <w:jc w:val="center"/>
              <w:rPr>
                <w:sz w:val="22"/>
                <w:szCs w:val="22"/>
              </w:rPr>
            </w:pPr>
            <w:r w:rsidRPr="00CF7711">
              <w:rPr>
                <w:sz w:val="22"/>
                <w:szCs w:val="22"/>
              </w:rPr>
              <w:t xml:space="preserve">3 </w:t>
            </w:r>
          </w:p>
        </w:tc>
        <w:tc>
          <w:tcPr>
            <w:tcW w:w="655"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689937D4" w14:textId="77777777" w:rsidR="00657321" w:rsidRPr="00CF7711" w:rsidRDefault="00657321" w:rsidP="0009720A">
            <w:pPr>
              <w:spacing w:line="259" w:lineRule="auto"/>
              <w:ind w:right="54"/>
              <w:jc w:val="center"/>
              <w:rPr>
                <w:sz w:val="22"/>
                <w:szCs w:val="22"/>
              </w:rPr>
            </w:pPr>
            <w:r w:rsidRPr="00CF7711">
              <w:rPr>
                <w:sz w:val="22"/>
                <w:szCs w:val="22"/>
              </w:rPr>
              <w:t xml:space="preserve">4 </w:t>
            </w:r>
          </w:p>
        </w:tc>
        <w:tc>
          <w:tcPr>
            <w:tcW w:w="587"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58FFA3E5" w14:textId="77777777" w:rsidR="00657321" w:rsidRPr="00CF7711" w:rsidRDefault="00657321" w:rsidP="0009720A">
            <w:pPr>
              <w:spacing w:line="259" w:lineRule="auto"/>
              <w:ind w:right="45"/>
              <w:jc w:val="center"/>
              <w:rPr>
                <w:sz w:val="22"/>
                <w:szCs w:val="22"/>
              </w:rPr>
            </w:pPr>
            <w:r w:rsidRPr="00CF7711">
              <w:rPr>
                <w:sz w:val="22"/>
                <w:szCs w:val="22"/>
              </w:rPr>
              <w:t xml:space="preserve">5 </w:t>
            </w:r>
          </w:p>
        </w:tc>
      </w:tr>
      <w:tr w:rsidR="00657321" w:rsidRPr="00CF7711" w14:paraId="45D1F204" w14:textId="77777777" w:rsidTr="0009720A">
        <w:trPr>
          <w:trHeight w:val="3283"/>
        </w:trPr>
        <w:tc>
          <w:tcPr>
            <w:tcW w:w="1813" w:type="pct"/>
            <w:vMerge w:val="restart"/>
            <w:tcBorders>
              <w:top w:val="single" w:sz="4" w:space="0" w:color="000000"/>
              <w:left w:val="single" w:sz="4" w:space="0" w:color="000000"/>
              <w:bottom w:val="single" w:sz="4" w:space="0" w:color="000000"/>
              <w:right w:val="single" w:sz="4" w:space="0" w:color="000000"/>
            </w:tcBorders>
          </w:tcPr>
          <w:p w14:paraId="355B762C" w14:textId="77777777" w:rsidR="00657321" w:rsidRPr="00CF7711" w:rsidRDefault="00657321" w:rsidP="0009720A">
            <w:pPr>
              <w:spacing w:after="19" w:line="259" w:lineRule="auto"/>
              <w:rPr>
                <w:sz w:val="22"/>
                <w:szCs w:val="22"/>
              </w:rPr>
            </w:pPr>
            <w:r w:rsidRPr="00CF7711">
              <w:rPr>
                <w:sz w:val="22"/>
                <w:szCs w:val="22"/>
              </w:rPr>
              <w:t xml:space="preserve"> </w:t>
            </w:r>
          </w:p>
          <w:p w14:paraId="10D1500D" w14:textId="77777777" w:rsidR="00657321" w:rsidRPr="00CF7711" w:rsidRDefault="00657321" w:rsidP="0009720A">
            <w:pPr>
              <w:spacing w:after="19" w:line="259" w:lineRule="auto"/>
              <w:rPr>
                <w:b/>
                <w:sz w:val="22"/>
                <w:szCs w:val="22"/>
              </w:rPr>
            </w:pPr>
            <w:r w:rsidRPr="00CF7711">
              <w:rPr>
                <w:b/>
                <w:sz w:val="22"/>
                <w:szCs w:val="22"/>
                <w:u w:val="single" w:color="000000"/>
              </w:rPr>
              <w:t>B.3.3. Tesis ve altyapılar</w:t>
            </w:r>
            <w:r w:rsidRPr="00CF7711">
              <w:rPr>
                <w:b/>
                <w:sz w:val="22"/>
                <w:szCs w:val="22"/>
              </w:rPr>
              <w:t xml:space="preserve">  </w:t>
            </w:r>
          </w:p>
          <w:p w14:paraId="48F8C2F0" w14:textId="77777777" w:rsidR="00657321" w:rsidRPr="00CF7711" w:rsidRDefault="00657321" w:rsidP="0009720A">
            <w:pPr>
              <w:spacing w:after="16" w:line="259" w:lineRule="auto"/>
              <w:rPr>
                <w:sz w:val="22"/>
                <w:szCs w:val="22"/>
              </w:rPr>
            </w:pPr>
            <w:r w:rsidRPr="00CF7711">
              <w:rPr>
                <w:sz w:val="22"/>
                <w:szCs w:val="22"/>
              </w:rPr>
              <w:t xml:space="preserve"> </w:t>
            </w:r>
          </w:p>
          <w:p w14:paraId="0A5B3E38" w14:textId="77777777" w:rsidR="00657321" w:rsidRPr="00CF7711" w:rsidRDefault="00657321" w:rsidP="0009720A">
            <w:pPr>
              <w:spacing w:after="1" w:line="275" w:lineRule="auto"/>
              <w:ind w:right="51"/>
              <w:rPr>
                <w:sz w:val="22"/>
                <w:szCs w:val="22"/>
              </w:rPr>
            </w:pPr>
            <w:r w:rsidRPr="00CF7711">
              <w:rPr>
                <w:sz w:val="22"/>
                <w:szCs w:val="22"/>
              </w:rPr>
              <w:t xml:space="preserve">Tesis ve altyapılar (yemekhane, yurt, teknoloji donanımlı çalışma alanları; sağlık, ulaşım, bilişim hizmetleri, uzaktan eğitim altyapısı) ihtiyaca uygun nitelik ve niceliktedir, erişilebilirdir ve öğrencilerin bilgisine/kullanımına sunulmuştur. Tesis ve altyapıların kullanımı irdelenmektedir. </w:t>
            </w:r>
          </w:p>
          <w:p w14:paraId="696E9354" w14:textId="77777777" w:rsidR="00657321" w:rsidRPr="00CF7711" w:rsidRDefault="00657321" w:rsidP="0009720A">
            <w:pPr>
              <w:spacing w:line="259" w:lineRule="auto"/>
              <w:rPr>
                <w:sz w:val="22"/>
                <w:szCs w:val="22"/>
              </w:rPr>
            </w:pPr>
            <w:r w:rsidRPr="00CF7711">
              <w:rPr>
                <w:sz w:val="22"/>
                <w:szCs w:val="22"/>
              </w:rPr>
              <w:t xml:space="preserve"> </w:t>
            </w:r>
          </w:p>
        </w:tc>
        <w:tc>
          <w:tcPr>
            <w:tcW w:w="620" w:type="pct"/>
            <w:tcBorders>
              <w:top w:val="single" w:sz="4" w:space="0" w:color="000000"/>
              <w:left w:val="single" w:sz="4" w:space="0" w:color="000000"/>
              <w:bottom w:val="single" w:sz="4" w:space="0" w:color="000000"/>
              <w:right w:val="single" w:sz="4" w:space="0" w:color="000000"/>
            </w:tcBorders>
            <w:shd w:val="clear" w:color="auto" w:fill="E6F2FA"/>
          </w:tcPr>
          <w:p w14:paraId="5216E511" w14:textId="77777777" w:rsidR="00657321" w:rsidRPr="00CF7711" w:rsidRDefault="00657321" w:rsidP="0009720A">
            <w:pPr>
              <w:spacing w:after="19" w:line="259" w:lineRule="auto"/>
              <w:ind w:left="1"/>
              <w:rPr>
                <w:sz w:val="22"/>
                <w:szCs w:val="22"/>
              </w:rPr>
            </w:pPr>
            <w:r w:rsidRPr="00CF7711">
              <w:rPr>
                <w:sz w:val="22"/>
                <w:szCs w:val="22"/>
              </w:rPr>
              <w:t xml:space="preserve">Birimde uygun nitelik ve nicelikte tesisler ve altyapı bulunmamaktadır. </w:t>
            </w:r>
          </w:p>
          <w:p w14:paraId="535E9810" w14:textId="77777777" w:rsidR="00657321" w:rsidRPr="00CF7711" w:rsidRDefault="00657321" w:rsidP="0009720A">
            <w:pPr>
              <w:spacing w:line="259" w:lineRule="auto"/>
              <w:ind w:left="1"/>
              <w:rPr>
                <w:sz w:val="22"/>
                <w:szCs w:val="22"/>
              </w:rPr>
            </w:pPr>
            <w:r w:rsidRPr="00CF7711">
              <w:rPr>
                <w:sz w:val="22"/>
                <w:szCs w:val="22"/>
              </w:rPr>
              <w:t xml:space="preserve"> </w:t>
            </w:r>
          </w:p>
        </w:tc>
        <w:tc>
          <w:tcPr>
            <w:tcW w:w="708" w:type="pct"/>
            <w:tcBorders>
              <w:top w:val="single" w:sz="4" w:space="0" w:color="000000"/>
              <w:left w:val="single" w:sz="4" w:space="0" w:color="000000"/>
              <w:bottom w:val="single" w:sz="4" w:space="0" w:color="000000"/>
              <w:right w:val="single" w:sz="4" w:space="0" w:color="000000"/>
            </w:tcBorders>
            <w:shd w:val="clear" w:color="auto" w:fill="D2E8F6"/>
          </w:tcPr>
          <w:p w14:paraId="6EFC8450" w14:textId="77777777" w:rsidR="00657321" w:rsidRPr="00CF7711" w:rsidRDefault="00657321" w:rsidP="0009720A">
            <w:pPr>
              <w:spacing w:line="239" w:lineRule="auto"/>
              <w:ind w:left="1"/>
              <w:rPr>
                <w:sz w:val="22"/>
                <w:szCs w:val="22"/>
              </w:rPr>
            </w:pPr>
            <w:r w:rsidRPr="00CF7711">
              <w:rPr>
                <w:sz w:val="22"/>
                <w:szCs w:val="22"/>
              </w:rPr>
              <w:t xml:space="preserve">Birimde uygun nitelik ve nicelikte tesis ve altyapının </w:t>
            </w:r>
          </w:p>
          <w:p w14:paraId="686CDD7B" w14:textId="77777777" w:rsidR="00657321" w:rsidRPr="00CF7711" w:rsidRDefault="00657321" w:rsidP="0009720A">
            <w:pPr>
              <w:spacing w:line="259" w:lineRule="auto"/>
              <w:ind w:left="1"/>
              <w:rPr>
                <w:sz w:val="22"/>
                <w:szCs w:val="22"/>
              </w:rPr>
            </w:pPr>
            <w:r w:rsidRPr="00CF7711">
              <w:rPr>
                <w:sz w:val="22"/>
                <w:szCs w:val="22"/>
              </w:rPr>
              <w:t xml:space="preserve">(yemekhane, yurt, sağlık, kütüphane, ulaşım, bilgi ve iletişim altyapısı, uzaktan eğitim altyapısı vb.) kurulmasına ve kullanımına ilişkin planlamalar bulunmaktadır.  </w:t>
            </w:r>
            <w:r w:rsidRPr="00CF7711">
              <w:rPr>
                <w:color w:val="1F3763"/>
                <w:sz w:val="22"/>
                <w:szCs w:val="22"/>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B9DCF1"/>
          </w:tcPr>
          <w:p w14:paraId="3379B198" w14:textId="77777777" w:rsidR="00657321" w:rsidRPr="00CF7711" w:rsidRDefault="00657321" w:rsidP="0009720A">
            <w:pPr>
              <w:spacing w:after="19" w:line="259" w:lineRule="auto"/>
              <w:ind w:left="1"/>
              <w:rPr>
                <w:sz w:val="22"/>
                <w:szCs w:val="22"/>
              </w:rPr>
            </w:pPr>
            <w:r w:rsidRPr="00CF7711">
              <w:rPr>
                <w:sz w:val="22"/>
                <w:szCs w:val="22"/>
              </w:rPr>
              <w:t xml:space="preserve">Birimin genelinde tesis ve altyapı erişilebilirdir ve bunlardan fırsat eşitliğine dayalı olarak yararlanılmaktadır. </w:t>
            </w:r>
          </w:p>
          <w:p w14:paraId="5E9EDC00" w14:textId="77777777" w:rsidR="00657321" w:rsidRPr="00CF7711" w:rsidRDefault="00657321" w:rsidP="0009720A">
            <w:pPr>
              <w:spacing w:after="19" w:line="259" w:lineRule="auto"/>
              <w:ind w:left="1"/>
              <w:rPr>
                <w:sz w:val="22"/>
                <w:szCs w:val="22"/>
              </w:rPr>
            </w:pPr>
            <w:r w:rsidRPr="00CF7711">
              <w:rPr>
                <w:sz w:val="22"/>
                <w:szCs w:val="22"/>
              </w:rPr>
              <w:t xml:space="preserve"> </w:t>
            </w:r>
          </w:p>
          <w:p w14:paraId="0F6AC64B" w14:textId="77777777" w:rsidR="00657321" w:rsidRPr="00CF7711" w:rsidRDefault="00657321" w:rsidP="0009720A">
            <w:pPr>
              <w:spacing w:line="259" w:lineRule="auto"/>
              <w:ind w:left="1"/>
              <w:rPr>
                <w:sz w:val="22"/>
                <w:szCs w:val="22"/>
              </w:rPr>
            </w:pPr>
            <w:r w:rsidRPr="00CF7711">
              <w:rPr>
                <w:sz w:val="22"/>
                <w:szCs w:val="22"/>
              </w:rPr>
              <w:t xml:space="preserve"> </w:t>
            </w:r>
          </w:p>
        </w:tc>
        <w:tc>
          <w:tcPr>
            <w:tcW w:w="655" w:type="pct"/>
            <w:tcBorders>
              <w:top w:val="single" w:sz="4" w:space="0" w:color="000000"/>
              <w:left w:val="single" w:sz="4" w:space="0" w:color="000000"/>
              <w:bottom w:val="single" w:sz="4" w:space="0" w:color="000000"/>
              <w:right w:val="single" w:sz="4" w:space="0" w:color="000000"/>
            </w:tcBorders>
            <w:shd w:val="clear" w:color="auto" w:fill="8CC7EC"/>
          </w:tcPr>
          <w:p w14:paraId="0E45DA01" w14:textId="77777777" w:rsidR="00657321" w:rsidRPr="00CF7711" w:rsidRDefault="00657321" w:rsidP="0009720A">
            <w:pPr>
              <w:spacing w:line="259" w:lineRule="auto"/>
              <w:rPr>
                <w:sz w:val="22"/>
                <w:szCs w:val="22"/>
              </w:rPr>
            </w:pPr>
            <w:r w:rsidRPr="00CF7711">
              <w:rPr>
                <w:sz w:val="22"/>
                <w:szCs w:val="22"/>
              </w:rPr>
              <w:t xml:space="preserve">Tesis ve altyapının kullanımı izlenmekte ve ihtiyaçlar doğrultusunda iyileştirilmektedir. </w:t>
            </w:r>
          </w:p>
        </w:tc>
        <w:tc>
          <w:tcPr>
            <w:tcW w:w="587" w:type="pct"/>
            <w:tcBorders>
              <w:top w:val="single" w:sz="4" w:space="0" w:color="000000"/>
              <w:left w:val="single" w:sz="4" w:space="0" w:color="000000"/>
              <w:bottom w:val="single" w:sz="4" w:space="0" w:color="000000"/>
              <w:right w:val="single" w:sz="4" w:space="0" w:color="000000"/>
            </w:tcBorders>
            <w:shd w:val="clear" w:color="auto" w:fill="5DB1E5"/>
          </w:tcPr>
          <w:p w14:paraId="28C91907" w14:textId="77777777" w:rsidR="00657321" w:rsidRPr="00CF7711" w:rsidRDefault="00657321" w:rsidP="0009720A">
            <w:pPr>
              <w:spacing w:after="1" w:line="275" w:lineRule="auto"/>
              <w:ind w:left="2"/>
              <w:rPr>
                <w:sz w:val="22"/>
                <w:szCs w:val="22"/>
              </w:rPr>
            </w:pPr>
            <w:r w:rsidRPr="00CF7711">
              <w:rPr>
                <w:sz w:val="22"/>
                <w:szCs w:val="22"/>
              </w:rPr>
              <w:t xml:space="preserve">İçselleştirilmiş, sistematik, sürdürülebilir ve örnek gösterilebilir uygulamalar bulunmaktadır. </w:t>
            </w:r>
          </w:p>
        </w:tc>
      </w:tr>
      <w:tr w:rsidR="00657321" w:rsidRPr="00CF7711" w14:paraId="00E3DA2B" w14:textId="77777777" w:rsidTr="0009720A">
        <w:trPr>
          <w:trHeight w:val="3786"/>
        </w:trPr>
        <w:tc>
          <w:tcPr>
            <w:tcW w:w="1813" w:type="pct"/>
            <w:vMerge/>
            <w:tcBorders>
              <w:top w:val="nil"/>
              <w:left w:val="single" w:sz="4" w:space="0" w:color="000000"/>
              <w:bottom w:val="single" w:sz="4" w:space="0" w:color="000000"/>
              <w:right w:val="single" w:sz="4" w:space="0" w:color="000000"/>
            </w:tcBorders>
          </w:tcPr>
          <w:p w14:paraId="223E6071" w14:textId="77777777" w:rsidR="00657321" w:rsidRPr="00CF7711" w:rsidRDefault="00657321" w:rsidP="0009720A">
            <w:pPr>
              <w:spacing w:after="160" w:line="259" w:lineRule="auto"/>
              <w:rPr>
                <w:sz w:val="22"/>
                <w:szCs w:val="22"/>
              </w:rPr>
            </w:pPr>
          </w:p>
        </w:tc>
        <w:tc>
          <w:tcPr>
            <w:tcW w:w="3187" w:type="pct"/>
            <w:gridSpan w:val="5"/>
            <w:tcBorders>
              <w:top w:val="single" w:sz="4" w:space="0" w:color="000000"/>
              <w:left w:val="single" w:sz="4" w:space="0" w:color="000000"/>
              <w:bottom w:val="single" w:sz="4" w:space="0" w:color="000000"/>
              <w:right w:val="single" w:sz="4" w:space="0" w:color="000000"/>
            </w:tcBorders>
            <w:shd w:val="clear" w:color="auto" w:fill="A5D2ED"/>
          </w:tcPr>
          <w:p w14:paraId="4E06927C" w14:textId="77777777" w:rsidR="00657321" w:rsidRPr="00CF7711" w:rsidRDefault="00657321" w:rsidP="0009720A">
            <w:pPr>
              <w:spacing w:after="19" w:line="259" w:lineRule="auto"/>
              <w:ind w:left="119"/>
              <w:rPr>
                <w:sz w:val="22"/>
                <w:szCs w:val="22"/>
              </w:rPr>
            </w:pPr>
            <w:r w:rsidRPr="00CF7711">
              <w:rPr>
                <w:sz w:val="22"/>
                <w:szCs w:val="22"/>
              </w:rPr>
              <w:t xml:space="preserve"> </w:t>
            </w:r>
          </w:p>
          <w:p w14:paraId="6D2E8B2A" w14:textId="77777777" w:rsidR="00657321" w:rsidRPr="00CF7711" w:rsidRDefault="00657321" w:rsidP="0009720A">
            <w:pPr>
              <w:spacing w:after="45" w:line="259" w:lineRule="auto"/>
              <w:ind w:left="119"/>
              <w:rPr>
                <w:sz w:val="22"/>
                <w:szCs w:val="22"/>
              </w:rPr>
            </w:pPr>
            <w:r w:rsidRPr="00CF7711">
              <w:rPr>
                <w:b/>
                <w:i/>
                <w:sz w:val="22"/>
                <w:szCs w:val="22"/>
              </w:rPr>
              <w:t xml:space="preserve">Örnek Kanıtlar </w:t>
            </w:r>
          </w:p>
          <w:p w14:paraId="2D9DCE95" w14:textId="77777777" w:rsidR="00657321" w:rsidRPr="00CF7711" w:rsidRDefault="00657321" w:rsidP="006C0B07">
            <w:pPr>
              <w:numPr>
                <w:ilvl w:val="0"/>
                <w:numId w:val="35"/>
              </w:numPr>
              <w:spacing w:after="17" w:line="259" w:lineRule="auto"/>
              <w:ind w:hanging="360"/>
              <w:rPr>
                <w:sz w:val="22"/>
                <w:szCs w:val="22"/>
              </w:rPr>
            </w:pPr>
            <w:r w:rsidRPr="00CF7711">
              <w:rPr>
                <w:i/>
                <w:sz w:val="22"/>
                <w:szCs w:val="22"/>
              </w:rPr>
              <w:t xml:space="preserve">Tesis ve altyapının kullanımına yönelik ilke ve kurallar </w:t>
            </w:r>
          </w:p>
          <w:p w14:paraId="1A0AFB94" w14:textId="77777777" w:rsidR="00657321" w:rsidRPr="00CF7711" w:rsidRDefault="00657321" w:rsidP="006C0B07">
            <w:pPr>
              <w:numPr>
                <w:ilvl w:val="0"/>
                <w:numId w:val="35"/>
              </w:numPr>
              <w:spacing w:after="20" w:line="259" w:lineRule="auto"/>
              <w:ind w:hanging="360"/>
              <w:rPr>
                <w:sz w:val="22"/>
                <w:szCs w:val="22"/>
              </w:rPr>
            </w:pPr>
            <w:r w:rsidRPr="00CF7711">
              <w:rPr>
                <w:i/>
                <w:sz w:val="22"/>
                <w:szCs w:val="22"/>
              </w:rPr>
              <w:t xml:space="preserve">Erişim ve kullanıma ilişkin uygulamalar </w:t>
            </w:r>
          </w:p>
          <w:p w14:paraId="32622140" w14:textId="77777777" w:rsidR="00657321" w:rsidRPr="00CF7711" w:rsidRDefault="00657321" w:rsidP="006C0B07">
            <w:pPr>
              <w:numPr>
                <w:ilvl w:val="0"/>
                <w:numId w:val="35"/>
              </w:numPr>
              <w:spacing w:after="14" w:line="274" w:lineRule="auto"/>
              <w:ind w:hanging="360"/>
              <w:rPr>
                <w:sz w:val="22"/>
                <w:szCs w:val="22"/>
              </w:rPr>
            </w:pPr>
            <w:r w:rsidRPr="00CF7711">
              <w:rPr>
                <w:i/>
                <w:sz w:val="22"/>
                <w:szCs w:val="22"/>
              </w:rPr>
              <w:t xml:space="preserve">Tesis ve altyapının kurumsal büyüme ile ilişkili olarak gelişim durumu (Örneğin, birim sayısındaki artış ile fiziksel alanlardaki artış arasındaki ilişki gibi) </w:t>
            </w:r>
          </w:p>
          <w:p w14:paraId="79A26ED6" w14:textId="77777777" w:rsidR="00657321" w:rsidRPr="00CF7711" w:rsidRDefault="00657321" w:rsidP="006C0B07">
            <w:pPr>
              <w:numPr>
                <w:ilvl w:val="0"/>
                <w:numId w:val="35"/>
              </w:numPr>
              <w:spacing w:after="24" w:line="276" w:lineRule="auto"/>
              <w:ind w:hanging="360"/>
              <w:rPr>
                <w:sz w:val="22"/>
                <w:szCs w:val="22"/>
              </w:rPr>
            </w:pPr>
            <w:r w:rsidRPr="00CF7711">
              <w:rPr>
                <w:i/>
                <w:sz w:val="22"/>
                <w:szCs w:val="22"/>
              </w:rPr>
              <w:t xml:space="preserve">Birimde uzaktan eğitim programları ve uygulamaları varsa; bunlara yönelik alt yapı, tesis, donanım ve yazılım durumları </w:t>
            </w:r>
          </w:p>
          <w:p w14:paraId="6782F8BB" w14:textId="77777777" w:rsidR="00657321" w:rsidRPr="00CF7711" w:rsidRDefault="00657321" w:rsidP="006C0B07">
            <w:pPr>
              <w:numPr>
                <w:ilvl w:val="0"/>
                <w:numId w:val="35"/>
              </w:numPr>
              <w:spacing w:after="5" w:line="259" w:lineRule="auto"/>
              <w:ind w:hanging="360"/>
              <w:rPr>
                <w:sz w:val="22"/>
                <w:szCs w:val="22"/>
              </w:rPr>
            </w:pPr>
            <w:r w:rsidRPr="00CF7711">
              <w:rPr>
                <w:i/>
                <w:sz w:val="22"/>
                <w:szCs w:val="22"/>
              </w:rPr>
              <w:t xml:space="preserve">Tesis ve altyapı hizmetlerinin izlenmesi, çeşitlendirilmesi ve iyileştirilmesine ilişkin kanıtlar </w:t>
            </w:r>
          </w:p>
          <w:p w14:paraId="268D1AD7" w14:textId="77777777" w:rsidR="00657321" w:rsidRPr="00CF7711" w:rsidRDefault="00657321" w:rsidP="006C0B07">
            <w:pPr>
              <w:numPr>
                <w:ilvl w:val="0"/>
                <w:numId w:val="35"/>
              </w:numPr>
              <w:spacing w:after="2" w:line="274" w:lineRule="auto"/>
              <w:ind w:hanging="360"/>
              <w:rPr>
                <w:sz w:val="22"/>
                <w:szCs w:val="22"/>
              </w:rPr>
            </w:pPr>
            <w:r w:rsidRPr="00CF7711">
              <w:rPr>
                <w:i/>
                <w:sz w:val="22"/>
                <w:szCs w:val="22"/>
              </w:rPr>
              <w:t xml:space="preserve">Standart uygulamalar ve mevzuatın yanı sıra; birimin ihtiyaçları doğrultusunda geliştirdiği özgün yaklaşım ve uygulamalarına ilişkin kanıtlar </w:t>
            </w:r>
          </w:p>
          <w:p w14:paraId="0E4B7C15" w14:textId="77777777" w:rsidR="00657321" w:rsidRPr="00CF7711" w:rsidRDefault="00657321" w:rsidP="0009720A">
            <w:pPr>
              <w:spacing w:line="259" w:lineRule="auto"/>
              <w:ind w:left="119"/>
              <w:rPr>
                <w:sz w:val="22"/>
                <w:szCs w:val="22"/>
              </w:rPr>
            </w:pPr>
            <w:r w:rsidRPr="00CF7711">
              <w:rPr>
                <w:i/>
                <w:sz w:val="22"/>
                <w:szCs w:val="22"/>
              </w:rPr>
              <w:t xml:space="preserve"> </w:t>
            </w:r>
          </w:p>
        </w:tc>
      </w:tr>
    </w:tbl>
    <w:p w14:paraId="4035615D" w14:textId="77777777" w:rsidR="00657321" w:rsidRPr="00CF7711" w:rsidRDefault="00657321" w:rsidP="00657321">
      <w:pPr>
        <w:spacing w:line="259" w:lineRule="auto"/>
        <w:rPr>
          <w:sz w:val="22"/>
          <w:szCs w:val="22"/>
        </w:rPr>
      </w:pPr>
      <w:r w:rsidRPr="00CF7711">
        <w:rPr>
          <w:sz w:val="22"/>
          <w:szCs w:val="22"/>
        </w:rPr>
        <w:t xml:space="preserve"> </w:t>
      </w:r>
    </w:p>
    <w:p w14:paraId="5AE4FA09" w14:textId="77777777" w:rsidR="00657321" w:rsidRPr="00CF7711" w:rsidRDefault="00657321" w:rsidP="00657321">
      <w:pPr>
        <w:spacing w:after="160" w:line="259" w:lineRule="auto"/>
        <w:rPr>
          <w:sz w:val="22"/>
          <w:szCs w:val="22"/>
        </w:rPr>
      </w:pPr>
      <w:r w:rsidRPr="00CF7711">
        <w:rPr>
          <w:sz w:val="22"/>
          <w:szCs w:val="22"/>
        </w:rPr>
        <w:br w:type="page"/>
      </w:r>
    </w:p>
    <w:tbl>
      <w:tblPr>
        <w:tblStyle w:val="TableGrid"/>
        <w:tblW w:w="5000" w:type="pct"/>
        <w:tblInd w:w="0" w:type="dxa"/>
        <w:tblCellMar>
          <w:left w:w="107" w:type="dxa"/>
          <w:right w:w="54" w:type="dxa"/>
        </w:tblCellMar>
        <w:tblLook w:val="04A0" w:firstRow="1" w:lastRow="0" w:firstColumn="1" w:lastColumn="0" w:noHBand="0" w:noVBand="1"/>
      </w:tblPr>
      <w:tblGrid>
        <w:gridCol w:w="5699"/>
        <w:gridCol w:w="2035"/>
        <w:gridCol w:w="1768"/>
        <w:gridCol w:w="2019"/>
        <w:gridCol w:w="2016"/>
        <w:gridCol w:w="1808"/>
      </w:tblGrid>
      <w:tr w:rsidR="00657321" w:rsidRPr="00CF7711" w14:paraId="3DB403EF" w14:textId="77777777" w:rsidTr="0009720A">
        <w:trPr>
          <w:trHeight w:val="402"/>
        </w:trPr>
        <w:tc>
          <w:tcPr>
            <w:tcW w:w="1857" w:type="pct"/>
            <w:tcBorders>
              <w:top w:val="single" w:sz="4" w:space="0" w:color="000000"/>
              <w:left w:val="single" w:sz="4" w:space="0" w:color="000000"/>
              <w:bottom w:val="single" w:sz="4" w:space="0" w:color="000000"/>
              <w:right w:val="nil"/>
            </w:tcBorders>
            <w:shd w:val="clear" w:color="auto" w:fill="A5D2ED"/>
            <w:vAlign w:val="center"/>
          </w:tcPr>
          <w:p w14:paraId="1D591AFD" w14:textId="77777777" w:rsidR="00657321" w:rsidRPr="00CF7711" w:rsidRDefault="00657321" w:rsidP="0009720A">
            <w:pPr>
              <w:spacing w:after="160" w:line="259" w:lineRule="auto"/>
              <w:rPr>
                <w:sz w:val="22"/>
                <w:szCs w:val="22"/>
              </w:rPr>
            </w:pPr>
            <w:r w:rsidRPr="00CF7711">
              <w:rPr>
                <w:sz w:val="22"/>
                <w:szCs w:val="22"/>
              </w:rPr>
              <w:lastRenderedPageBreak/>
              <w:t xml:space="preserve"> </w:t>
            </w:r>
          </w:p>
        </w:tc>
        <w:tc>
          <w:tcPr>
            <w:tcW w:w="3143" w:type="pct"/>
            <w:gridSpan w:val="5"/>
            <w:tcBorders>
              <w:top w:val="single" w:sz="4" w:space="0" w:color="000000"/>
              <w:left w:val="nil"/>
              <w:bottom w:val="single" w:sz="4" w:space="0" w:color="000000"/>
              <w:right w:val="single" w:sz="4" w:space="0" w:color="000000"/>
            </w:tcBorders>
            <w:shd w:val="clear" w:color="auto" w:fill="A5D2ED"/>
            <w:vAlign w:val="center"/>
          </w:tcPr>
          <w:p w14:paraId="7E6D2F14" w14:textId="77777777" w:rsidR="00657321" w:rsidRPr="00CF7711" w:rsidRDefault="00657321" w:rsidP="0009720A">
            <w:pPr>
              <w:spacing w:line="259" w:lineRule="auto"/>
              <w:ind w:left="3595"/>
              <w:jc w:val="right"/>
              <w:rPr>
                <w:sz w:val="22"/>
                <w:szCs w:val="22"/>
              </w:rPr>
            </w:pPr>
            <w:r w:rsidRPr="00CF7711">
              <w:rPr>
                <w:b/>
                <w:color w:val="1F3864"/>
                <w:sz w:val="22"/>
                <w:szCs w:val="22"/>
              </w:rPr>
              <w:t>B.EĞİTİM ve ÖĞRETİM</w:t>
            </w:r>
          </w:p>
        </w:tc>
      </w:tr>
      <w:tr w:rsidR="00657321" w:rsidRPr="00CF7711" w14:paraId="0078FA81" w14:textId="77777777" w:rsidTr="0009720A">
        <w:trPr>
          <w:trHeight w:val="629"/>
        </w:trPr>
        <w:tc>
          <w:tcPr>
            <w:tcW w:w="1857" w:type="pct"/>
            <w:tcBorders>
              <w:top w:val="single" w:sz="4" w:space="0" w:color="000000"/>
              <w:left w:val="single" w:sz="4" w:space="0" w:color="000000"/>
              <w:bottom w:val="single" w:sz="4" w:space="0" w:color="000000"/>
              <w:right w:val="nil"/>
            </w:tcBorders>
            <w:shd w:val="clear" w:color="auto" w:fill="A5D2ED"/>
            <w:vAlign w:val="center"/>
          </w:tcPr>
          <w:p w14:paraId="3E07B06E" w14:textId="77777777" w:rsidR="00657321" w:rsidRPr="00CF7711" w:rsidRDefault="00657321" w:rsidP="0009720A">
            <w:pPr>
              <w:spacing w:line="259" w:lineRule="auto"/>
              <w:rPr>
                <w:sz w:val="22"/>
                <w:szCs w:val="22"/>
              </w:rPr>
            </w:pPr>
            <w:r w:rsidRPr="00CF7711">
              <w:rPr>
                <w:b/>
                <w:sz w:val="22"/>
                <w:szCs w:val="22"/>
              </w:rPr>
              <w:t>B.3.  Öğrenme Kaynakları ve Akademik Destek Hizmetleri</w:t>
            </w:r>
          </w:p>
        </w:tc>
        <w:tc>
          <w:tcPr>
            <w:tcW w:w="3143" w:type="pct"/>
            <w:gridSpan w:val="5"/>
            <w:tcBorders>
              <w:top w:val="single" w:sz="4" w:space="0" w:color="000000"/>
              <w:left w:val="nil"/>
              <w:bottom w:val="single" w:sz="4" w:space="0" w:color="000000"/>
              <w:right w:val="single" w:sz="4" w:space="0" w:color="000000"/>
            </w:tcBorders>
            <w:shd w:val="clear" w:color="auto" w:fill="A5D2ED"/>
            <w:vAlign w:val="center"/>
          </w:tcPr>
          <w:p w14:paraId="4808462D" w14:textId="77777777" w:rsidR="00657321" w:rsidRPr="00CF7711" w:rsidRDefault="00657321" w:rsidP="0009720A">
            <w:pPr>
              <w:spacing w:line="259" w:lineRule="auto"/>
              <w:ind w:left="1906"/>
              <w:rPr>
                <w:sz w:val="22"/>
                <w:szCs w:val="22"/>
              </w:rPr>
            </w:pPr>
            <w:r w:rsidRPr="00CF7711">
              <w:rPr>
                <w:sz w:val="22"/>
                <w:szCs w:val="22"/>
              </w:rPr>
              <w:t xml:space="preserve"> </w:t>
            </w:r>
          </w:p>
        </w:tc>
      </w:tr>
      <w:tr w:rsidR="00657321" w:rsidRPr="00CF7711" w14:paraId="3D59D6CC" w14:textId="77777777" w:rsidTr="0009720A">
        <w:trPr>
          <w:trHeight w:val="394"/>
        </w:trPr>
        <w:tc>
          <w:tcPr>
            <w:tcW w:w="1857"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3C2EC549" w14:textId="77777777" w:rsidR="00657321" w:rsidRPr="00CF7711" w:rsidRDefault="00657321" w:rsidP="0009720A">
            <w:pPr>
              <w:spacing w:line="259" w:lineRule="auto"/>
              <w:rPr>
                <w:sz w:val="22"/>
                <w:szCs w:val="22"/>
              </w:rPr>
            </w:pPr>
            <w:r w:rsidRPr="00CF7711">
              <w:rPr>
                <w:sz w:val="22"/>
                <w:szCs w:val="22"/>
              </w:rPr>
              <w:t xml:space="preserve"> </w:t>
            </w:r>
          </w:p>
        </w:tc>
        <w:tc>
          <w:tcPr>
            <w:tcW w:w="663"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6953519E" w14:textId="77777777" w:rsidR="00657321" w:rsidRPr="00CF7711" w:rsidRDefault="00657321" w:rsidP="0009720A">
            <w:pPr>
              <w:spacing w:line="259" w:lineRule="auto"/>
              <w:ind w:right="47"/>
              <w:jc w:val="center"/>
              <w:rPr>
                <w:sz w:val="22"/>
                <w:szCs w:val="22"/>
              </w:rPr>
            </w:pPr>
            <w:r w:rsidRPr="00CF7711">
              <w:rPr>
                <w:sz w:val="22"/>
                <w:szCs w:val="22"/>
              </w:rPr>
              <w:t xml:space="preserve">1 </w:t>
            </w:r>
          </w:p>
        </w:tc>
        <w:tc>
          <w:tcPr>
            <w:tcW w:w="576"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3C6F065F" w14:textId="77777777" w:rsidR="00657321" w:rsidRPr="00CF7711" w:rsidRDefault="00657321" w:rsidP="0009720A">
            <w:pPr>
              <w:spacing w:line="259" w:lineRule="auto"/>
              <w:ind w:right="53"/>
              <w:jc w:val="center"/>
              <w:rPr>
                <w:sz w:val="22"/>
                <w:szCs w:val="22"/>
              </w:rPr>
            </w:pPr>
            <w:r w:rsidRPr="00CF7711">
              <w:rPr>
                <w:sz w:val="22"/>
                <w:szCs w:val="22"/>
              </w:rPr>
              <w:t xml:space="preserve">2 </w:t>
            </w:r>
          </w:p>
        </w:tc>
        <w:tc>
          <w:tcPr>
            <w:tcW w:w="658"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0A543A8A" w14:textId="77777777" w:rsidR="00657321" w:rsidRPr="00CF7711" w:rsidRDefault="00657321" w:rsidP="0009720A">
            <w:pPr>
              <w:spacing w:line="259" w:lineRule="auto"/>
              <w:ind w:right="52"/>
              <w:jc w:val="center"/>
              <w:rPr>
                <w:sz w:val="22"/>
                <w:szCs w:val="22"/>
              </w:rPr>
            </w:pPr>
            <w:r w:rsidRPr="00CF7711">
              <w:rPr>
                <w:sz w:val="22"/>
                <w:szCs w:val="22"/>
              </w:rPr>
              <w:t xml:space="preserve">3 </w:t>
            </w:r>
          </w:p>
        </w:tc>
        <w:tc>
          <w:tcPr>
            <w:tcW w:w="657"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5C56734F" w14:textId="77777777" w:rsidR="00657321" w:rsidRPr="00CF7711" w:rsidRDefault="00657321" w:rsidP="0009720A">
            <w:pPr>
              <w:spacing w:line="259" w:lineRule="auto"/>
              <w:ind w:right="50"/>
              <w:jc w:val="center"/>
              <w:rPr>
                <w:sz w:val="22"/>
                <w:szCs w:val="22"/>
              </w:rPr>
            </w:pPr>
            <w:r w:rsidRPr="00CF7711">
              <w:rPr>
                <w:sz w:val="22"/>
                <w:szCs w:val="22"/>
              </w:rPr>
              <w:t xml:space="preserve">4 </w:t>
            </w:r>
          </w:p>
        </w:tc>
        <w:tc>
          <w:tcPr>
            <w:tcW w:w="589"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7B9279DC" w14:textId="77777777" w:rsidR="00657321" w:rsidRPr="00CF7711" w:rsidRDefault="00657321" w:rsidP="0009720A">
            <w:pPr>
              <w:spacing w:line="259" w:lineRule="auto"/>
              <w:ind w:right="51"/>
              <w:jc w:val="center"/>
              <w:rPr>
                <w:sz w:val="22"/>
                <w:szCs w:val="22"/>
              </w:rPr>
            </w:pPr>
            <w:r w:rsidRPr="00CF7711">
              <w:rPr>
                <w:sz w:val="22"/>
                <w:szCs w:val="22"/>
              </w:rPr>
              <w:t xml:space="preserve">5 </w:t>
            </w:r>
          </w:p>
        </w:tc>
      </w:tr>
      <w:tr w:rsidR="00657321" w:rsidRPr="00CF7711" w14:paraId="16A5CDED" w14:textId="77777777" w:rsidTr="0009720A">
        <w:trPr>
          <w:trHeight w:val="3246"/>
        </w:trPr>
        <w:tc>
          <w:tcPr>
            <w:tcW w:w="1857" w:type="pct"/>
            <w:vMerge w:val="restart"/>
            <w:tcBorders>
              <w:top w:val="single" w:sz="4" w:space="0" w:color="000000"/>
              <w:left w:val="single" w:sz="4" w:space="0" w:color="000000"/>
              <w:bottom w:val="single" w:sz="4" w:space="0" w:color="000000"/>
              <w:right w:val="single" w:sz="4" w:space="0" w:color="000000"/>
            </w:tcBorders>
          </w:tcPr>
          <w:p w14:paraId="3A921CE9" w14:textId="77777777" w:rsidR="00657321" w:rsidRPr="00CF7711" w:rsidRDefault="00657321" w:rsidP="0009720A">
            <w:pPr>
              <w:spacing w:after="19" w:line="259" w:lineRule="auto"/>
              <w:rPr>
                <w:sz w:val="22"/>
                <w:szCs w:val="22"/>
              </w:rPr>
            </w:pPr>
            <w:r w:rsidRPr="00CF7711">
              <w:rPr>
                <w:sz w:val="22"/>
                <w:szCs w:val="22"/>
              </w:rPr>
              <w:t xml:space="preserve"> </w:t>
            </w:r>
          </w:p>
          <w:p w14:paraId="126BF774" w14:textId="77777777" w:rsidR="00657321" w:rsidRPr="00CF7711" w:rsidRDefault="00657321" w:rsidP="0009720A">
            <w:pPr>
              <w:spacing w:after="16" w:line="259" w:lineRule="auto"/>
              <w:rPr>
                <w:b/>
                <w:sz w:val="22"/>
                <w:szCs w:val="22"/>
              </w:rPr>
            </w:pPr>
            <w:r w:rsidRPr="00CF7711">
              <w:rPr>
                <w:b/>
                <w:sz w:val="22"/>
                <w:szCs w:val="22"/>
                <w:u w:val="single" w:color="000000"/>
              </w:rPr>
              <w:t>B.3.4. Dezavantajlı gruplar</w:t>
            </w:r>
            <w:r w:rsidRPr="00CF7711">
              <w:rPr>
                <w:b/>
                <w:sz w:val="22"/>
                <w:szCs w:val="22"/>
              </w:rPr>
              <w:t xml:space="preserve"> </w:t>
            </w:r>
          </w:p>
          <w:p w14:paraId="5300EAB1" w14:textId="77777777" w:rsidR="00657321" w:rsidRPr="00CF7711" w:rsidRDefault="00657321" w:rsidP="0009720A">
            <w:pPr>
              <w:spacing w:after="19" w:line="259" w:lineRule="auto"/>
              <w:rPr>
                <w:sz w:val="22"/>
                <w:szCs w:val="22"/>
              </w:rPr>
            </w:pPr>
            <w:r w:rsidRPr="00CF7711">
              <w:rPr>
                <w:sz w:val="22"/>
                <w:szCs w:val="22"/>
              </w:rPr>
              <w:t xml:space="preserve"> </w:t>
            </w:r>
          </w:p>
          <w:p w14:paraId="65386210" w14:textId="77777777" w:rsidR="00657321" w:rsidRPr="00CF7711" w:rsidRDefault="00657321" w:rsidP="0009720A">
            <w:pPr>
              <w:spacing w:after="1" w:line="275" w:lineRule="auto"/>
              <w:ind w:right="50"/>
              <w:rPr>
                <w:sz w:val="22"/>
                <w:szCs w:val="22"/>
              </w:rPr>
            </w:pPr>
            <w:r w:rsidRPr="00CF7711">
              <w:rPr>
                <w:sz w:val="22"/>
                <w:szCs w:val="22"/>
              </w:rPr>
              <w:t xml:space="preserve">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 </w:t>
            </w:r>
          </w:p>
          <w:p w14:paraId="3F16F0E1" w14:textId="77777777" w:rsidR="00657321" w:rsidRPr="00CF7711" w:rsidRDefault="00657321" w:rsidP="0009720A">
            <w:pPr>
              <w:spacing w:line="259" w:lineRule="auto"/>
              <w:rPr>
                <w:sz w:val="22"/>
                <w:szCs w:val="22"/>
              </w:rPr>
            </w:pPr>
            <w:r w:rsidRPr="00CF7711">
              <w:rPr>
                <w:sz w:val="22"/>
                <w:szCs w:val="22"/>
              </w:rPr>
              <w:t xml:space="preserve"> </w:t>
            </w:r>
          </w:p>
        </w:tc>
        <w:tc>
          <w:tcPr>
            <w:tcW w:w="663" w:type="pct"/>
            <w:tcBorders>
              <w:top w:val="single" w:sz="4" w:space="0" w:color="000000"/>
              <w:left w:val="single" w:sz="4" w:space="0" w:color="000000"/>
              <w:bottom w:val="single" w:sz="4" w:space="0" w:color="000000"/>
              <w:right w:val="single" w:sz="4" w:space="0" w:color="000000"/>
            </w:tcBorders>
            <w:shd w:val="clear" w:color="auto" w:fill="E6F2FA"/>
          </w:tcPr>
          <w:p w14:paraId="6E23C53F" w14:textId="77777777" w:rsidR="00657321" w:rsidRPr="00CF7711" w:rsidRDefault="00657321" w:rsidP="0009720A">
            <w:pPr>
              <w:spacing w:after="19" w:line="259" w:lineRule="auto"/>
              <w:ind w:left="2"/>
              <w:rPr>
                <w:sz w:val="22"/>
                <w:szCs w:val="22"/>
              </w:rPr>
            </w:pPr>
            <w:r w:rsidRPr="00CF7711">
              <w:rPr>
                <w:sz w:val="22"/>
                <w:szCs w:val="22"/>
              </w:rPr>
              <w:t xml:space="preserve">Birimde dezavantajlı grupların eğitim olanaklarına erişimine ilişkin planlamalar bulunmamaktadır. </w:t>
            </w:r>
          </w:p>
          <w:p w14:paraId="6D52F619" w14:textId="77777777" w:rsidR="00657321" w:rsidRPr="00CF7711" w:rsidRDefault="00657321" w:rsidP="0009720A">
            <w:pPr>
              <w:spacing w:line="259" w:lineRule="auto"/>
              <w:ind w:left="2"/>
              <w:rPr>
                <w:sz w:val="22"/>
                <w:szCs w:val="22"/>
              </w:rPr>
            </w:pPr>
            <w:r w:rsidRPr="00CF7711">
              <w:rPr>
                <w:sz w:val="22"/>
                <w:szCs w:val="22"/>
              </w:rPr>
              <w:t xml:space="preserve"> </w:t>
            </w:r>
          </w:p>
        </w:tc>
        <w:tc>
          <w:tcPr>
            <w:tcW w:w="576" w:type="pct"/>
            <w:tcBorders>
              <w:top w:val="single" w:sz="4" w:space="0" w:color="000000"/>
              <w:left w:val="single" w:sz="4" w:space="0" w:color="000000"/>
              <w:bottom w:val="single" w:sz="4" w:space="0" w:color="000000"/>
              <w:right w:val="single" w:sz="4" w:space="0" w:color="000000"/>
            </w:tcBorders>
            <w:shd w:val="clear" w:color="auto" w:fill="D2E8F6"/>
          </w:tcPr>
          <w:p w14:paraId="22B812CC" w14:textId="77777777" w:rsidR="00657321" w:rsidRPr="00CF7711" w:rsidRDefault="00657321" w:rsidP="0009720A">
            <w:pPr>
              <w:spacing w:after="1" w:line="275" w:lineRule="auto"/>
              <w:ind w:left="1"/>
              <w:rPr>
                <w:sz w:val="22"/>
                <w:szCs w:val="22"/>
              </w:rPr>
            </w:pPr>
            <w:r w:rsidRPr="00CF7711">
              <w:rPr>
                <w:sz w:val="22"/>
                <w:szCs w:val="22"/>
              </w:rPr>
              <w:t xml:space="preserve">Dezavantajlı grupların eğitim olanaklarına nitelikli ve adil erişimine ilişkin planlamalar bulunmaktadır.   </w:t>
            </w:r>
          </w:p>
        </w:tc>
        <w:tc>
          <w:tcPr>
            <w:tcW w:w="658" w:type="pct"/>
            <w:tcBorders>
              <w:top w:val="single" w:sz="4" w:space="0" w:color="000000"/>
              <w:left w:val="single" w:sz="4" w:space="0" w:color="000000"/>
              <w:bottom w:val="single" w:sz="4" w:space="0" w:color="000000"/>
              <w:right w:val="single" w:sz="4" w:space="0" w:color="000000"/>
            </w:tcBorders>
            <w:shd w:val="clear" w:color="auto" w:fill="B9DCF1"/>
          </w:tcPr>
          <w:p w14:paraId="0AB5DD60" w14:textId="77777777" w:rsidR="00657321" w:rsidRPr="00CF7711" w:rsidRDefault="00657321" w:rsidP="0009720A">
            <w:pPr>
              <w:spacing w:after="1" w:line="275" w:lineRule="auto"/>
              <w:ind w:left="1"/>
              <w:rPr>
                <w:sz w:val="22"/>
                <w:szCs w:val="22"/>
              </w:rPr>
            </w:pPr>
            <w:r w:rsidRPr="00CF7711">
              <w:rPr>
                <w:sz w:val="22"/>
                <w:szCs w:val="22"/>
              </w:rPr>
              <w:t xml:space="preserve">Dezavantajlı grupların eğitim olanaklarına erişimine ilişkin uygulamalar yürütülmektedir. </w:t>
            </w:r>
          </w:p>
          <w:p w14:paraId="7DFA675D" w14:textId="77777777" w:rsidR="00657321" w:rsidRPr="00CF7711" w:rsidRDefault="00657321" w:rsidP="0009720A">
            <w:pPr>
              <w:spacing w:line="259" w:lineRule="auto"/>
              <w:ind w:left="1"/>
              <w:rPr>
                <w:sz w:val="22"/>
                <w:szCs w:val="22"/>
              </w:rPr>
            </w:pPr>
            <w:r w:rsidRPr="00CF7711">
              <w:rPr>
                <w:sz w:val="22"/>
                <w:szCs w:val="22"/>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8CC7EC"/>
          </w:tcPr>
          <w:p w14:paraId="0A5C6388" w14:textId="77777777" w:rsidR="00657321" w:rsidRPr="00CF7711" w:rsidRDefault="00657321" w:rsidP="0009720A">
            <w:pPr>
              <w:spacing w:line="259" w:lineRule="auto"/>
              <w:ind w:left="2"/>
              <w:rPr>
                <w:sz w:val="22"/>
                <w:szCs w:val="22"/>
              </w:rPr>
            </w:pPr>
            <w:r w:rsidRPr="00CF7711">
              <w:rPr>
                <w:sz w:val="22"/>
                <w:szCs w:val="22"/>
              </w:rPr>
              <w:t xml:space="preserve">Dezavantajlı grupların eğitim olanaklarına erişimine yönelik uygulamalar izlenmekte ve dezavantajlı grupların görüşleri de alınarak iyileştirilmektedir. </w:t>
            </w:r>
          </w:p>
        </w:tc>
        <w:tc>
          <w:tcPr>
            <w:tcW w:w="589" w:type="pct"/>
            <w:tcBorders>
              <w:top w:val="single" w:sz="4" w:space="0" w:color="000000"/>
              <w:left w:val="single" w:sz="4" w:space="0" w:color="000000"/>
              <w:bottom w:val="single" w:sz="4" w:space="0" w:color="000000"/>
              <w:right w:val="single" w:sz="4" w:space="0" w:color="000000"/>
            </w:tcBorders>
            <w:shd w:val="clear" w:color="auto" w:fill="5DB1E5"/>
          </w:tcPr>
          <w:p w14:paraId="15631EEB" w14:textId="77777777" w:rsidR="00657321" w:rsidRPr="00CF7711" w:rsidRDefault="00657321" w:rsidP="0009720A">
            <w:pPr>
              <w:spacing w:after="1" w:line="275" w:lineRule="auto"/>
              <w:ind w:left="1"/>
              <w:rPr>
                <w:sz w:val="22"/>
                <w:szCs w:val="22"/>
              </w:rPr>
            </w:pPr>
            <w:r w:rsidRPr="00CF7711">
              <w:rPr>
                <w:sz w:val="22"/>
                <w:szCs w:val="22"/>
              </w:rPr>
              <w:t xml:space="preserve">İçselleştirilmiş, sistematik, sürdürülebilir ve örnek gösterilebilir uygulamalar bulunmaktadır. </w:t>
            </w:r>
          </w:p>
        </w:tc>
      </w:tr>
      <w:tr w:rsidR="00657321" w:rsidRPr="00CF7711" w14:paraId="1DD68067" w14:textId="77777777" w:rsidTr="0009720A">
        <w:trPr>
          <w:trHeight w:val="4051"/>
        </w:trPr>
        <w:tc>
          <w:tcPr>
            <w:tcW w:w="1857" w:type="pct"/>
            <w:vMerge/>
            <w:tcBorders>
              <w:top w:val="nil"/>
              <w:left w:val="single" w:sz="4" w:space="0" w:color="000000"/>
              <w:bottom w:val="single" w:sz="4" w:space="0" w:color="000000"/>
              <w:right w:val="single" w:sz="4" w:space="0" w:color="000000"/>
            </w:tcBorders>
            <w:vAlign w:val="center"/>
          </w:tcPr>
          <w:p w14:paraId="71D9CB8B" w14:textId="77777777" w:rsidR="00657321" w:rsidRPr="00CF7711" w:rsidRDefault="00657321" w:rsidP="0009720A">
            <w:pPr>
              <w:spacing w:after="160" w:line="259" w:lineRule="auto"/>
              <w:rPr>
                <w:sz w:val="22"/>
                <w:szCs w:val="22"/>
              </w:rPr>
            </w:pPr>
          </w:p>
        </w:tc>
        <w:tc>
          <w:tcPr>
            <w:tcW w:w="3143" w:type="pct"/>
            <w:gridSpan w:val="5"/>
            <w:tcBorders>
              <w:top w:val="single" w:sz="4" w:space="0" w:color="000000"/>
              <w:left w:val="single" w:sz="4" w:space="0" w:color="000000"/>
              <w:bottom w:val="single" w:sz="4" w:space="0" w:color="000000"/>
              <w:right w:val="single" w:sz="4" w:space="0" w:color="000000"/>
            </w:tcBorders>
            <w:shd w:val="clear" w:color="auto" w:fill="A5D2ED"/>
          </w:tcPr>
          <w:p w14:paraId="4B629A84" w14:textId="77777777" w:rsidR="00657321" w:rsidRPr="00CF7711" w:rsidRDefault="00657321" w:rsidP="0009720A">
            <w:pPr>
              <w:spacing w:after="16" w:line="259" w:lineRule="auto"/>
              <w:ind w:left="120"/>
              <w:rPr>
                <w:sz w:val="22"/>
                <w:szCs w:val="22"/>
              </w:rPr>
            </w:pPr>
            <w:r w:rsidRPr="00CF7711">
              <w:rPr>
                <w:sz w:val="22"/>
                <w:szCs w:val="22"/>
              </w:rPr>
              <w:t xml:space="preserve"> </w:t>
            </w:r>
          </w:p>
          <w:p w14:paraId="20CEA015" w14:textId="77777777" w:rsidR="00657321" w:rsidRPr="00CF7711" w:rsidRDefault="00657321" w:rsidP="0009720A">
            <w:pPr>
              <w:spacing w:after="31" w:line="259" w:lineRule="auto"/>
              <w:ind w:left="120"/>
              <w:rPr>
                <w:sz w:val="22"/>
                <w:szCs w:val="22"/>
              </w:rPr>
            </w:pPr>
            <w:r w:rsidRPr="00CF7711">
              <w:rPr>
                <w:b/>
                <w:i/>
                <w:sz w:val="22"/>
                <w:szCs w:val="22"/>
              </w:rPr>
              <w:t xml:space="preserve">Örnek Kanıtlar </w:t>
            </w:r>
          </w:p>
          <w:p w14:paraId="31E00F36" w14:textId="77777777" w:rsidR="00657321" w:rsidRPr="00CF7711" w:rsidRDefault="00657321" w:rsidP="006C0B07">
            <w:pPr>
              <w:numPr>
                <w:ilvl w:val="0"/>
                <w:numId w:val="36"/>
              </w:numPr>
              <w:spacing w:after="29" w:line="274" w:lineRule="auto"/>
              <w:ind w:hanging="360"/>
              <w:rPr>
                <w:sz w:val="22"/>
                <w:szCs w:val="22"/>
              </w:rPr>
            </w:pPr>
            <w:r w:rsidRPr="00CF7711">
              <w:rPr>
                <w:i/>
                <w:sz w:val="22"/>
                <w:szCs w:val="22"/>
              </w:rPr>
              <w:t xml:space="preserve">Dezavantajlı öğrenci gruplarına sunulacak hizmetlerle ilgili planlama ve uygulamalar (Kurullarda temsil, engelsiz üniversite uygulamaları, varsa uzaktan eğitim süreçlerindeki uygulamalar vb.)  </w:t>
            </w:r>
          </w:p>
          <w:p w14:paraId="7BB44C53" w14:textId="77777777" w:rsidR="00657321" w:rsidRPr="00CF7711" w:rsidRDefault="00657321" w:rsidP="006C0B07">
            <w:pPr>
              <w:numPr>
                <w:ilvl w:val="0"/>
                <w:numId w:val="36"/>
              </w:numPr>
              <w:spacing w:after="20" w:line="259" w:lineRule="auto"/>
              <w:ind w:hanging="360"/>
              <w:rPr>
                <w:sz w:val="22"/>
                <w:szCs w:val="22"/>
              </w:rPr>
            </w:pPr>
            <w:r w:rsidRPr="00CF7711">
              <w:rPr>
                <w:i/>
                <w:sz w:val="22"/>
                <w:szCs w:val="22"/>
              </w:rPr>
              <w:t xml:space="preserve">Geri bildirimlerin iyileştirme mekanizmalarında kullanıldığına ilişkin belgeler </w:t>
            </w:r>
          </w:p>
          <w:p w14:paraId="4EE117D1" w14:textId="77777777" w:rsidR="00657321" w:rsidRPr="00CF7711" w:rsidRDefault="00657321" w:rsidP="006C0B07">
            <w:pPr>
              <w:numPr>
                <w:ilvl w:val="0"/>
                <w:numId w:val="36"/>
              </w:numPr>
              <w:spacing w:after="2" w:line="259" w:lineRule="auto"/>
              <w:ind w:hanging="360"/>
              <w:rPr>
                <w:sz w:val="22"/>
                <w:szCs w:val="22"/>
              </w:rPr>
            </w:pPr>
            <w:r w:rsidRPr="00CF7711">
              <w:rPr>
                <w:i/>
                <w:sz w:val="22"/>
                <w:szCs w:val="22"/>
              </w:rPr>
              <w:t xml:space="preserve">Engelsiz üniversite uygulamalarına ilişkin izleme ve iyileştirme kanıtları </w:t>
            </w:r>
          </w:p>
          <w:p w14:paraId="2C5B9CF2" w14:textId="77777777" w:rsidR="00657321" w:rsidRPr="00CF7711" w:rsidRDefault="00657321" w:rsidP="006C0B07">
            <w:pPr>
              <w:numPr>
                <w:ilvl w:val="0"/>
                <w:numId w:val="36"/>
              </w:numPr>
              <w:spacing w:line="276" w:lineRule="auto"/>
              <w:ind w:hanging="360"/>
              <w:rPr>
                <w:sz w:val="22"/>
                <w:szCs w:val="22"/>
              </w:rPr>
            </w:pPr>
            <w:r w:rsidRPr="00CF7711">
              <w:rPr>
                <w:i/>
                <w:sz w:val="22"/>
                <w:szCs w:val="22"/>
              </w:rPr>
              <w:t xml:space="preserve">Standart uygulamalar ve mevzuatın yanı sıra; birimin ihtiyaçları doğrultusunda geliştirdiği özgün yaklaşım ve uygulamalarına ilişkin kanıtlar </w:t>
            </w:r>
          </w:p>
          <w:p w14:paraId="51A0B898" w14:textId="77777777" w:rsidR="00657321" w:rsidRPr="00CF7711" w:rsidRDefault="00657321" w:rsidP="0009720A">
            <w:pPr>
              <w:spacing w:line="259" w:lineRule="auto"/>
              <w:ind w:left="120"/>
              <w:rPr>
                <w:sz w:val="22"/>
                <w:szCs w:val="22"/>
              </w:rPr>
            </w:pPr>
            <w:r w:rsidRPr="00CF7711">
              <w:rPr>
                <w:i/>
                <w:sz w:val="22"/>
                <w:szCs w:val="22"/>
              </w:rPr>
              <w:t xml:space="preserve"> </w:t>
            </w:r>
          </w:p>
        </w:tc>
      </w:tr>
    </w:tbl>
    <w:p w14:paraId="4908B972" w14:textId="77777777" w:rsidR="00657321" w:rsidRPr="00CF7711" w:rsidRDefault="00657321" w:rsidP="00657321">
      <w:pPr>
        <w:spacing w:line="259" w:lineRule="auto"/>
        <w:rPr>
          <w:sz w:val="22"/>
          <w:szCs w:val="22"/>
        </w:rPr>
      </w:pPr>
      <w:r w:rsidRPr="00CF7711">
        <w:rPr>
          <w:sz w:val="22"/>
          <w:szCs w:val="22"/>
        </w:rPr>
        <w:t xml:space="preserve"> </w:t>
      </w:r>
    </w:p>
    <w:p w14:paraId="6EBF35EF" w14:textId="77777777" w:rsidR="00657321" w:rsidRPr="00CF7711" w:rsidRDefault="00657321" w:rsidP="00657321">
      <w:pPr>
        <w:spacing w:after="160" w:line="259" w:lineRule="auto"/>
        <w:rPr>
          <w:sz w:val="22"/>
          <w:szCs w:val="22"/>
        </w:rPr>
      </w:pPr>
      <w:r w:rsidRPr="00CF7711">
        <w:rPr>
          <w:sz w:val="22"/>
          <w:szCs w:val="22"/>
        </w:rPr>
        <w:br w:type="page"/>
      </w:r>
    </w:p>
    <w:tbl>
      <w:tblPr>
        <w:tblStyle w:val="TableGrid"/>
        <w:tblW w:w="5000" w:type="pct"/>
        <w:tblInd w:w="0" w:type="dxa"/>
        <w:tblCellMar>
          <w:left w:w="107" w:type="dxa"/>
          <w:right w:w="43" w:type="dxa"/>
        </w:tblCellMar>
        <w:tblLook w:val="04A0" w:firstRow="1" w:lastRow="0" w:firstColumn="1" w:lastColumn="0" w:noHBand="0" w:noVBand="1"/>
      </w:tblPr>
      <w:tblGrid>
        <w:gridCol w:w="5563"/>
        <w:gridCol w:w="2038"/>
        <w:gridCol w:w="2041"/>
        <w:gridCol w:w="1891"/>
        <w:gridCol w:w="2010"/>
        <w:gridCol w:w="1802"/>
      </w:tblGrid>
      <w:tr w:rsidR="00657321" w:rsidRPr="00CF7711" w14:paraId="4C2E6877" w14:textId="77777777" w:rsidTr="0009720A">
        <w:trPr>
          <w:trHeight w:val="402"/>
        </w:trPr>
        <w:tc>
          <w:tcPr>
            <w:tcW w:w="1813" w:type="pct"/>
            <w:tcBorders>
              <w:top w:val="single" w:sz="4" w:space="0" w:color="000000"/>
              <w:left w:val="single" w:sz="4" w:space="0" w:color="000000"/>
              <w:bottom w:val="single" w:sz="4" w:space="0" w:color="000000"/>
              <w:right w:val="nil"/>
            </w:tcBorders>
            <w:shd w:val="clear" w:color="auto" w:fill="A5D2ED"/>
            <w:vAlign w:val="center"/>
          </w:tcPr>
          <w:p w14:paraId="388504C4" w14:textId="77777777" w:rsidR="00657321" w:rsidRPr="00CF7711" w:rsidRDefault="00657321" w:rsidP="0009720A">
            <w:pPr>
              <w:spacing w:line="259" w:lineRule="auto"/>
              <w:ind w:left="132"/>
              <w:rPr>
                <w:sz w:val="22"/>
                <w:szCs w:val="22"/>
              </w:rPr>
            </w:pPr>
            <w:r w:rsidRPr="00CF7711">
              <w:rPr>
                <w:color w:val="4472C4"/>
                <w:sz w:val="22"/>
                <w:szCs w:val="22"/>
              </w:rPr>
              <w:lastRenderedPageBreak/>
              <w:t xml:space="preserve"> </w:t>
            </w:r>
            <w:r w:rsidRPr="00CF7711">
              <w:rPr>
                <w:color w:val="4472C4"/>
                <w:sz w:val="22"/>
                <w:szCs w:val="22"/>
              </w:rPr>
              <w:tab/>
              <w:t xml:space="preserve"> </w:t>
            </w:r>
          </w:p>
        </w:tc>
        <w:tc>
          <w:tcPr>
            <w:tcW w:w="3187" w:type="pct"/>
            <w:gridSpan w:val="5"/>
            <w:tcBorders>
              <w:top w:val="single" w:sz="4" w:space="0" w:color="000000"/>
              <w:left w:val="nil"/>
              <w:bottom w:val="single" w:sz="4" w:space="0" w:color="000000"/>
              <w:right w:val="single" w:sz="4" w:space="0" w:color="000000"/>
            </w:tcBorders>
            <w:shd w:val="clear" w:color="auto" w:fill="A5D2ED"/>
            <w:vAlign w:val="center"/>
          </w:tcPr>
          <w:p w14:paraId="62149F41" w14:textId="77777777" w:rsidR="00657321" w:rsidRPr="00CF7711" w:rsidRDefault="00657321" w:rsidP="0009720A">
            <w:pPr>
              <w:tabs>
                <w:tab w:val="center" w:pos="3764"/>
                <w:tab w:val="right" w:pos="9969"/>
              </w:tabs>
              <w:spacing w:line="259" w:lineRule="auto"/>
              <w:rPr>
                <w:sz w:val="22"/>
                <w:szCs w:val="22"/>
              </w:rPr>
            </w:pPr>
            <w:r w:rsidRPr="00CF7711">
              <w:rPr>
                <w:sz w:val="22"/>
                <w:szCs w:val="22"/>
              </w:rPr>
              <w:tab/>
              <w:t xml:space="preserve"> </w:t>
            </w:r>
            <w:r w:rsidRPr="00CF7711">
              <w:rPr>
                <w:sz w:val="22"/>
                <w:szCs w:val="22"/>
              </w:rPr>
              <w:tab/>
            </w:r>
            <w:r w:rsidRPr="00CF7711">
              <w:rPr>
                <w:b/>
                <w:color w:val="1F3864"/>
                <w:sz w:val="22"/>
                <w:szCs w:val="22"/>
              </w:rPr>
              <w:t>B.EĞİTİM ve ÖĞRETİM</w:t>
            </w:r>
          </w:p>
        </w:tc>
      </w:tr>
      <w:tr w:rsidR="00657321" w:rsidRPr="00CF7711" w14:paraId="701A35C8" w14:textId="77777777" w:rsidTr="0009720A">
        <w:trPr>
          <w:trHeight w:val="401"/>
        </w:trPr>
        <w:tc>
          <w:tcPr>
            <w:tcW w:w="1813" w:type="pct"/>
            <w:tcBorders>
              <w:top w:val="single" w:sz="4" w:space="0" w:color="000000"/>
              <w:left w:val="single" w:sz="4" w:space="0" w:color="000000"/>
              <w:bottom w:val="single" w:sz="4" w:space="0" w:color="000000"/>
              <w:right w:val="nil"/>
            </w:tcBorders>
            <w:shd w:val="clear" w:color="auto" w:fill="A5D2ED"/>
            <w:vAlign w:val="center"/>
          </w:tcPr>
          <w:p w14:paraId="2B6A6DA1" w14:textId="77777777" w:rsidR="00657321" w:rsidRPr="00CF7711" w:rsidRDefault="00657321" w:rsidP="0009720A">
            <w:pPr>
              <w:spacing w:line="259" w:lineRule="auto"/>
              <w:rPr>
                <w:sz w:val="22"/>
                <w:szCs w:val="22"/>
              </w:rPr>
            </w:pPr>
            <w:r w:rsidRPr="00CF7711">
              <w:rPr>
                <w:b/>
                <w:sz w:val="22"/>
                <w:szCs w:val="22"/>
              </w:rPr>
              <w:t>B.3.  Öğrenme Kaynakları ve Akademik Destek Hizmetleri</w:t>
            </w:r>
            <w:r w:rsidRPr="00CF7711">
              <w:rPr>
                <w:sz w:val="22"/>
                <w:szCs w:val="22"/>
              </w:rPr>
              <w:t xml:space="preserve"> </w:t>
            </w:r>
          </w:p>
        </w:tc>
        <w:tc>
          <w:tcPr>
            <w:tcW w:w="3187" w:type="pct"/>
            <w:gridSpan w:val="5"/>
            <w:tcBorders>
              <w:top w:val="single" w:sz="4" w:space="0" w:color="000000"/>
              <w:left w:val="nil"/>
              <w:bottom w:val="single" w:sz="4" w:space="0" w:color="000000"/>
              <w:right w:val="single" w:sz="4" w:space="0" w:color="000000"/>
            </w:tcBorders>
            <w:shd w:val="clear" w:color="auto" w:fill="A5D2ED"/>
            <w:vAlign w:val="center"/>
          </w:tcPr>
          <w:p w14:paraId="2CFC8F82" w14:textId="77777777" w:rsidR="00657321" w:rsidRPr="00CF7711" w:rsidRDefault="00657321" w:rsidP="0009720A">
            <w:pPr>
              <w:spacing w:line="259" w:lineRule="auto"/>
              <w:ind w:left="3764"/>
              <w:rPr>
                <w:sz w:val="22"/>
                <w:szCs w:val="22"/>
              </w:rPr>
            </w:pPr>
            <w:r w:rsidRPr="00CF7711">
              <w:rPr>
                <w:sz w:val="22"/>
                <w:szCs w:val="22"/>
              </w:rPr>
              <w:t xml:space="preserve"> </w:t>
            </w:r>
          </w:p>
        </w:tc>
      </w:tr>
      <w:tr w:rsidR="00657321" w:rsidRPr="00CF7711" w14:paraId="6FB10A60" w14:textId="77777777" w:rsidTr="0009720A">
        <w:trPr>
          <w:trHeight w:val="403"/>
        </w:trPr>
        <w:tc>
          <w:tcPr>
            <w:tcW w:w="1813"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388E2567" w14:textId="77777777" w:rsidR="00657321" w:rsidRPr="00CF7711" w:rsidRDefault="00657321" w:rsidP="0009720A">
            <w:pPr>
              <w:spacing w:line="259" w:lineRule="auto"/>
              <w:rPr>
                <w:sz w:val="22"/>
                <w:szCs w:val="22"/>
              </w:rPr>
            </w:pPr>
            <w:r w:rsidRPr="00CF7711">
              <w:rPr>
                <w:sz w:val="22"/>
                <w:szCs w:val="22"/>
              </w:rPr>
              <w:t xml:space="preserve">  </w:t>
            </w:r>
          </w:p>
        </w:tc>
        <w:tc>
          <w:tcPr>
            <w:tcW w:w="664"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403DC20D" w14:textId="77777777" w:rsidR="00657321" w:rsidRPr="00CF7711" w:rsidRDefault="00657321" w:rsidP="0009720A">
            <w:pPr>
              <w:spacing w:line="259" w:lineRule="auto"/>
              <w:ind w:right="62"/>
              <w:jc w:val="center"/>
              <w:rPr>
                <w:sz w:val="22"/>
                <w:szCs w:val="22"/>
              </w:rPr>
            </w:pPr>
            <w:r w:rsidRPr="00CF7711">
              <w:rPr>
                <w:sz w:val="22"/>
                <w:szCs w:val="22"/>
              </w:rPr>
              <w:t xml:space="preserve">1 </w:t>
            </w:r>
          </w:p>
        </w:tc>
        <w:tc>
          <w:tcPr>
            <w:tcW w:w="665"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1C4A3A33" w14:textId="77777777" w:rsidR="00657321" w:rsidRPr="00CF7711" w:rsidRDefault="00657321" w:rsidP="0009720A">
            <w:pPr>
              <w:spacing w:line="259" w:lineRule="auto"/>
              <w:ind w:right="64"/>
              <w:jc w:val="center"/>
              <w:rPr>
                <w:sz w:val="22"/>
                <w:szCs w:val="22"/>
              </w:rPr>
            </w:pPr>
            <w:r w:rsidRPr="00CF7711">
              <w:rPr>
                <w:sz w:val="22"/>
                <w:szCs w:val="22"/>
              </w:rPr>
              <w:t xml:space="preserve">2 </w:t>
            </w:r>
          </w:p>
        </w:tc>
        <w:tc>
          <w:tcPr>
            <w:tcW w:w="616"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66A78952" w14:textId="77777777" w:rsidR="00657321" w:rsidRPr="00CF7711" w:rsidRDefault="00657321" w:rsidP="0009720A">
            <w:pPr>
              <w:spacing w:line="259" w:lineRule="auto"/>
              <w:ind w:right="66"/>
              <w:jc w:val="center"/>
              <w:rPr>
                <w:sz w:val="22"/>
                <w:szCs w:val="22"/>
              </w:rPr>
            </w:pPr>
            <w:r w:rsidRPr="00CF7711">
              <w:rPr>
                <w:sz w:val="22"/>
                <w:szCs w:val="22"/>
              </w:rPr>
              <w:t xml:space="preserve">3 </w:t>
            </w:r>
          </w:p>
        </w:tc>
        <w:tc>
          <w:tcPr>
            <w:tcW w:w="655"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444C03FA" w14:textId="77777777" w:rsidR="00657321" w:rsidRPr="00CF7711" w:rsidRDefault="00657321" w:rsidP="0009720A">
            <w:pPr>
              <w:spacing w:line="259" w:lineRule="auto"/>
              <w:ind w:right="67"/>
              <w:jc w:val="center"/>
              <w:rPr>
                <w:sz w:val="22"/>
                <w:szCs w:val="22"/>
              </w:rPr>
            </w:pPr>
            <w:r w:rsidRPr="00CF7711">
              <w:rPr>
                <w:sz w:val="22"/>
                <w:szCs w:val="22"/>
              </w:rPr>
              <w:t xml:space="preserve">4 </w:t>
            </w:r>
          </w:p>
        </w:tc>
        <w:tc>
          <w:tcPr>
            <w:tcW w:w="587"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33416AF5" w14:textId="77777777" w:rsidR="00657321" w:rsidRPr="00CF7711" w:rsidRDefault="00657321" w:rsidP="0009720A">
            <w:pPr>
              <w:spacing w:line="259" w:lineRule="auto"/>
              <w:ind w:right="57"/>
              <w:jc w:val="center"/>
              <w:rPr>
                <w:sz w:val="22"/>
                <w:szCs w:val="22"/>
              </w:rPr>
            </w:pPr>
            <w:r w:rsidRPr="00CF7711">
              <w:rPr>
                <w:sz w:val="22"/>
                <w:szCs w:val="22"/>
              </w:rPr>
              <w:t xml:space="preserve">5 </w:t>
            </w:r>
          </w:p>
        </w:tc>
      </w:tr>
      <w:tr w:rsidR="00657321" w:rsidRPr="00CF7711" w14:paraId="7EADE4AE" w14:textId="77777777" w:rsidTr="0009720A">
        <w:trPr>
          <w:trHeight w:val="3434"/>
        </w:trPr>
        <w:tc>
          <w:tcPr>
            <w:tcW w:w="1813" w:type="pct"/>
            <w:vMerge w:val="restart"/>
            <w:tcBorders>
              <w:top w:val="single" w:sz="4" w:space="0" w:color="000000"/>
              <w:left w:val="single" w:sz="4" w:space="0" w:color="000000"/>
              <w:bottom w:val="single" w:sz="4" w:space="0" w:color="000000"/>
              <w:right w:val="single" w:sz="4" w:space="0" w:color="000000"/>
            </w:tcBorders>
          </w:tcPr>
          <w:p w14:paraId="75E7E8C0" w14:textId="77777777" w:rsidR="00657321" w:rsidRPr="00CF7711" w:rsidRDefault="00657321" w:rsidP="0009720A">
            <w:pPr>
              <w:spacing w:after="16" w:line="259" w:lineRule="auto"/>
              <w:rPr>
                <w:sz w:val="22"/>
                <w:szCs w:val="22"/>
              </w:rPr>
            </w:pPr>
            <w:r w:rsidRPr="00CF7711">
              <w:rPr>
                <w:sz w:val="22"/>
                <w:szCs w:val="22"/>
              </w:rPr>
              <w:t xml:space="preserve"> </w:t>
            </w:r>
          </w:p>
          <w:p w14:paraId="5CD912E5" w14:textId="77777777" w:rsidR="00657321" w:rsidRPr="00CF7711" w:rsidRDefault="00657321" w:rsidP="0009720A">
            <w:pPr>
              <w:spacing w:after="299" w:line="259" w:lineRule="auto"/>
              <w:rPr>
                <w:b/>
                <w:sz w:val="22"/>
                <w:szCs w:val="22"/>
              </w:rPr>
            </w:pPr>
            <w:r w:rsidRPr="00CF7711">
              <w:rPr>
                <w:b/>
                <w:sz w:val="22"/>
                <w:szCs w:val="22"/>
                <w:u w:val="single" w:color="000000"/>
              </w:rPr>
              <w:t>B.3.5. Sosyal, kültürel, sportif faaliyetler</w:t>
            </w:r>
            <w:r w:rsidRPr="00CF7711">
              <w:rPr>
                <w:b/>
                <w:sz w:val="22"/>
                <w:szCs w:val="22"/>
              </w:rPr>
              <w:t xml:space="preserve"> </w:t>
            </w:r>
          </w:p>
          <w:p w14:paraId="0EB6D2DB" w14:textId="77777777" w:rsidR="00657321" w:rsidRPr="00CF7711" w:rsidRDefault="00657321" w:rsidP="0009720A">
            <w:pPr>
              <w:spacing w:after="278" w:line="239" w:lineRule="auto"/>
              <w:ind w:right="63"/>
              <w:rPr>
                <w:sz w:val="22"/>
                <w:szCs w:val="22"/>
              </w:rPr>
            </w:pPr>
            <w:r w:rsidRPr="00CF7711">
              <w:rPr>
                <w:sz w:val="22"/>
                <w:szCs w:val="22"/>
              </w:rPr>
              <w:t xml:space="preserve">Öğrenci toplulukları ve bu toplulukların etkinlikleri, sosyal, kültürel ve sportif faaliyetlerine yönelik mekân, bütçe ve rehberlik desteği vardır.  </w:t>
            </w:r>
          </w:p>
          <w:p w14:paraId="16C3D21C" w14:textId="77777777" w:rsidR="00657321" w:rsidRPr="00CF7711" w:rsidRDefault="00657321" w:rsidP="0009720A">
            <w:pPr>
              <w:spacing w:after="278" w:line="239" w:lineRule="auto"/>
              <w:ind w:right="61"/>
              <w:rPr>
                <w:sz w:val="22"/>
                <w:szCs w:val="22"/>
              </w:rPr>
            </w:pPr>
            <w:r w:rsidRPr="00CF7711">
              <w:rPr>
                <w:sz w:val="22"/>
                <w:szCs w:val="22"/>
              </w:rPr>
              <w:t xml:space="preserve">Ayrıca sosyal, kültürel, sportif faaliyetleri yürüten ve yöneten idari örgütlenme mevcuttur. Gerçekleştirilen faaliyetler izlenmekte, ihtiyaçlar doğrultusunda iyileştirilmektedir.  </w:t>
            </w:r>
          </w:p>
          <w:p w14:paraId="716038A3" w14:textId="77777777" w:rsidR="00657321" w:rsidRPr="00CF7711" w:rsidRDefault="00657321" w:rsidP="0009720A">
            <w:pPr>
              <w:spacing w:line="259" w:lineRule="auto"/>
              <w:rPr>
                <w:sz w:val="22"/>
                <w:szCs w:val="22"/>
              </w:rPr>
            </w:pPr>
            <w:r w:rsidRPr="00CF7711">
              <w:rPr>
                <w:sz w:val="22"/>
                <w:szCs w:val="22"/>
              </w:rPr>
              <w:t xml:space="preserve"> </w:t>
            </w:r>
          </w:p>
        </w:tc>
        <w:tc>
          <w:tcPr>
            <w:tcW w:w="664" w:type="pct"/>
            <w:tcBorders>
              <w:top w:val="single" w:sz="4" w:space="0" w:color="000000"/>
              <w:left w:val="single" w:sz="4" w:space="0" w:color="000000"/>
              <w:bottom w:val="single" w:sz="4" w:space="0" w:color="000000"/>
              <w:right w:val="single" w:sz="4" w:space="0" w:color="000000"/>
            </w:tcBorders>
            <w:shd w:val="clear" w:color="auto" w:fill="E6F2FA"/>
          </w:tcPr>
          <w:p w14:paraId="1369B576" w14:textId="77777777" w:rsidR="00657321" w:rsidRPr="00CF7711" w:rsidRDefault="00657321" w:rsidP="0009720A">
            <w:pPr>
              <w:spacing w:after="16" w:line="259" w:lineRule="auto"/>
              <w:ind w:left="1"/>
              <w:rPr>
                <w:sz w:val="22"/>
                <w:szCs w:val="22"/>
              </w:rPr>
            </w:pPr>
            <w:r w:rsidRPr="00CF7711">
              <w:rPr>
                <w:sz w:val="22"/>
                <w:szCs w:val="22"/>
              </w:rPr>
              <w:t xml:space="preserve">Birimde uygun nitelik ve nicelikte sosyal, kültürel ve sportif faaliyet olanakları bulunmamaktadır. </w:t>
            </w:r>
          </w:p>
        </w:tc>
        <w:tc>
          <w:tcPr>
            <w:tcW w:w="665" w:type="pct"/>
            <w:tcBorders>
              <w:top w:val="single" w:sz="4" w:space="0" w:color="000000"/>
              <w:left w:val="single" w:sz="4" w:space="0" w:color="000000"/>
              <w:bottom w:val="single" w:sz="4" w:space="0" w:color="000000"/>
              <w:right w:val="single" w:sz="4" w:space="0" w:color="000000"/>
            </w:tcBorders>
            <w:shd w:val="clear" w:color="auto" w:fill="D2E8F6"/>
          </w:tcPr>
          <w:p w14:paraId="5963273D" w14:textId="77777777" w:rsidR="00657321" w:rsidRPr="00CF7711" w:rsidRDefault="00657321" w:rsidP="0009720A">
            <w:pPr>
              <w:spacing w:line="259" w:lineRule="auto"/>
              <w:ind w:left="1"/>
              <w:rPr>
                <w:sz w:val="22"/>
                <w:szCs w:val="22"/>
              </w:rPr>
            </w:pPr>
            <w:r w:rsidRPr="00CF7711">
              <w:rPr>
                <w:sz w:val="22"/>
                <w:szCs w:val="22"/>
              </w:rPr>
              <w:t xml:space="preserve">Sosyal, kültürel ve sportif faaliyet olanaklarının yaratılmasına ilişkin planlamalar bulunmaktadır.  </w:t>
            </w:r>
            <w:r w:rsidRPr="00CF7711">
              <w:rPr>
                <w:color w:val="1F3763"/>
                <w:sz w:val="22"/>
                <w:szCs w:val="22"/>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B9DCF1"/>
          </w:tcPr>
          <w:p w14:paraId="4BE531EA" w14:textId="77777777" w:rsidR="00657321" w:rsidRPr="00CF7711" w:rsidRDefault="00657321" w:rsidP="0009720A">
            <w:pPr>
              <w:spacing w:after="16" w:line="259" w:lineRule="auto"/>
              <w:ind w:left="1"/>
              <w:rPr>
                <w:sz w:val="22"/>
                <w:szCs w:val="22"/>
              </w:rPr>
            </w:pPr>
            <w:r w:rsidRPr="00CF7711">
              <w:rPr>
                <w:sz w:val="22"/>
                <w:szCs w:val="22"/>
              </w:rPr>
              <w:t xml:space="preserve">Birimin genelinde sosyal, kültürel ve sportif faaliyetler erişilebilirdir ve bunlardan fırsat eşitliğine dayalı olarak yararlanılmaktadır.  </w:t>
            </w:r>
          </w:p>
          <w:p w14:paraId="32B8C748" w14:textId="77777777" w:rsidR="00657321" w:rsidRPr="00CF7711" w:rsidRDefault="00657321" w:rsidP="0009720A">
            <w:pPr>
              <w:spacing w:line="259" w:lineRule="auto"/>
              <w:ind w:left="1"/>
              <w:rPr>
                <w:sz w:val="22"/>
                <w:szCs w:val="22"/>
              </w:rPr>
            </w:pPr>
            <w:r w:rsidRPr="00CF7711">
              <w:rPr>
                <w:sz w:val="22"/>
                <w:szCs w:val="22"/>
              </w:rPr>
              <w:t xml:space="preserve"> </w:t>
            </w:r>
          </w:p>
        </w:tc>
        <w:tc>
          <w:tcPr>
            <w:tcW w:w="655" w:type="pct"/>
            <w:tcBorders>
              <w:top w:val="single" w:sz="4" w:space="0" w:color="000000"/>
              <w:left w:val="single" w:sz="4" w:space="0" w:color="000000"/>
              <w:bottom w:val="single" w:sz="4" w:space="0" w:color="000000"/>
              <w:right w:val="single" w:sz="4" w:space="0" w:color="000000"/>
            </w:tcBorders>
            <w:shd w:val="clear" w:color="auto" w:fill="8CC7EC"/>
          </w:tcPr>
          <w:p w14:paraId="75C1F6DC" w14:textId="77777777" w:rsidR="00657321" w:rsidRPr="00CF7711" w:rsidRDefault="00657321" w:rsidP="0009720A">
            <w:pPr>
              <w:spacing w:line="259" w:lineRule="auto"/>
              <w:rPr>
                <w:sz w:val="22"/>
                <w:szCs w:val="22"/>
              </w:rPr>
            </w:pPr>
            <w:r w:rsidRPr="00CF7711">
              <w:rPr>
                <w:sz w:val="22"/>
                <w:szCs w:val="22"/>
              </w:rPr>
              <w:t xml:space="preserve">Sosyal, kültürel ve sportif faaliyet mekanizmaları izlenmekte,  ihtiyaçlar/talepler doğrultusunda faaliyetler çeşitlendirilmekte ve iyileştirilmektedir. </w:t>
            </w:r>
          </w:p>
        </w:tc>
        <w:tc>
          <w:tcPr>
            <w:tcW w:w="587" w:type="pct"/>
            <w:tcBorders>
              <w:top w:val="single" w:sz="4" w:space="0" w:color="000000"/>
              <w:left w:val="single" w:sz="4" w:space="0" w:color="000000"/>
              <w:bottom w:val="single" w:sz="4" w:space="0" w:color="000000"/>
              <w:right w:val="single" w:sz="4" w:space="0" w:color="000000"/>
            </w:tcBorders>
            <w:shd w:val="clear" w:color="auto" w:fill="5DB1E5"/>
          </w:tcPr>
          <w:p w14:paraId="2D2850BB" w14:textId="77777777" w:rsidR="00657321" w:rsidRPr="00CF7711" w:rsidRDefault="00657321" w:rsidP="0009720A">
            <w:pPr>
              <w:spacing w:line="275" w:lineRule="auto"/>
              <w:ind w:left="2"/>
              <w:rPr>
                <w:sz w:val="22"/>
                <w:szCs w:val="22"/>
              </w:rPr>
            </w:pPr>
            <w:r w:rsidRPr="00CF7711">
              <w:rPr>
                <w:sz w:val="22"/>
                <w:szCs w:val="22"/>
              </w:rPr>
              <w:t xml:space="preserve">İçselleştirilmiş, sistematik, sürdürülebilir ve örnek gösterilebilir uygulamalar bulunmaktadır. </w:t>
            </w:r>
          </w:p>
        </w:tc>
      </w:tr>
      <w:tr w:rsidR="00657321" w:rsidRPr="00CF7711" w14:paraId="2CDE7007" w14:textId="77777777" w:rsidTr="0009720A">
        <w:trPr>
          <w:trHeight w:val="4139"/>
        </w:trPr>
        <w:tc>
          <w:tcPr>
            <w:tcW w:w="1813" w:type="pct"/>
            <w:vMerge/>
            <w:tcBorders>
              <w:top w:val="nil"/>
              <w:left w:val="single" w:sz="4" w:space="0" w:color="000000"/>
              <w:bottom w:val="single" w:sz="4" w:space="0" w:color="000000"/>
              <w:right w:val="single" w:sz="4" w:space="0" w:color="000000"/>
            </w:tcBorders>
          </w:tcPr>
          <w:p w14:paraId="702AE3BD" w14:textId="77777777" w:rsidR="00657321" w:rsidRPr="00CF7711" w:rsidRDefault="00657321" w:rsidP="0009720A">
            <w:pPr>
              <w:spacing w:after="160" w:line="259" w:lineRule="auto"/>
              <w:rPr>
                <w:sz w:val="22"/>
                <w:szCs w:val="22"/>
              </w:rPr>
            </w:pPr>
          </w:p>
        </w:tc>
        <w:tc>
          <w:tcPr>
            <w:tcW w:w="3187" w:type="pct"/>
            <w:gridSpan w:val="5"/>
            <w:tcBorders>
              <w:top w:val="single" w:sz="4" w:space="0" w:color="000000"/>
              <w:left w:val="single" w:sz="4" w:space="0" w:color="000000"/>
              <w:bottom w:val="single" w:sz="4" w:space="0" w:color="000000"/>
              <w:right w:val="single" w:sz="4" w:space="0" w:color="000000"/>
            </w:tcBorders>
            <w:shd w:val="clear" w:color="auto" w:fill="A5D2ED"/>
          </w:tcPr>
          <w:p w14:paraId="386FC5AB" w14:textId="77777777" w:rsidR="00657321" w:rsidRPr="00CF7711" w:rsidRDefault="00657321" w:rsidP="0009720A">
            <w:pPr>
              <w:spacing w:after="19" w:line="259" w:lineRule="auto"/>
              <w:ind w:left="119"/>
              <w:rPr>
                <w:sz w:val="22"/>
                <w:szCs w:val="22"/>
              </w:rPr>
            </w:pPr>
            <w:r w:rsidRPr="00CF7711">
              <w:rPr>
                <w:sz w:val="22"/>
                <w:szCs w:val="22"/>
              </w:rPr>
              <w:t xml:space="preserve"> </w:t>
            </w:r>
          </w:p>
          <w:p w14:paraId="32FEFC46" w14:textId="77777777" w:rsidR="00657321" w:rsidRPr="00CF7711" w:rsidRDefault="00657321" w:rsidP="0009720A">
            <w:pPr>
              <w:spacing w:after="43" w:line="259" w:lineRule="auto"/>
              <w:ind w:left="119"/>
              <w:rPr>
                <w:sz w:val="22"/>
                <w:szCs w:val="22"/>
              </w:rPr>
            </w:pPr>
            <w:r w:rsidRPr="00CF7711">
              <w:rPr>
                <w:b/>
                <w:i/>
                <w:sz w:val="22"/>
                <w:szCs w:val="22"/>
              </w:rPr>
              <w:t xml:space="preserve">Örnek Kanıtlar </w:t>
            </w:r>
          </w:p>
          <w:p w14:paraId="7B20EA62" w14:textId="77777777" w:rsidR="00657321" w:rsidRPr="00CF7711" w:rsidRDefault="00657321" w:rsidP="006C0B07">
            <w:pPr>
              <w:numPr>
                <w:ilvl w:val="0"/>
                <w:numId w:val="37"/>
              </w:numPr>
              <w:spacing w:after="5" w:line="259" w:lineRule="auto"/>
              <w:ind w:hanging="360"/>
              <w:jc w:val="both"/>
              <w:rPr>
                <w:sz w:val="22"/>
                <w:szCs w:val="22"/>
              </w:rPr>
            </w:pPr>
            <w:r w:rsidRPr="00CF7711">
              <w:rPr>
                <w:i/>
                <w:sz w:val="22"/>
                <w:szCs w:val="22"/>
              </w:rPr>
              <w:t xml:space="preserve">Sosyal, kültürel ve sportif faaliyetlerin planlanması ve yürütülmesine ilişkin kanıtlar  </w:t>
            </w:r>
          </w:p>
          <w:p w14:paraId="38CCB374" w14:textId="77777777" w:rsidR="00657321" w:rsidRPr="00CF7711" w:rsidRDefault="00657321" w:rsidP="006C0B07">
            <w:pPr>
              <w:numPr>
                <w:ilvl w:val="0"/>
                <w:numId w:val="37"/>
              </w:numPr>
              <w:spacing w:after="29" w:line="274" w:lineRule="auto"/>
              <w:ind w:hanging="360"/>
              <w:jc w:val="both"/>
              <w:rPr>
                <w:sz w:val="22"/>
                <w:szCs w:val="22"/>
              </w:rPr>
            </w:pPr>
            <w:r w:rsidRPr="00CF7711">
              <w:rPr>
                <w:i/>
                <w:sz w:val="22"/>
                <w:szCs w:val="22"/>
              </w:rPr>
              <w:t xml:space="preserve">Yıl içerisinde öğrencilere yönelik yıllık sportif, kültürel, sosyal faaliyetlerin listesi (Faaliyet türü, konusu, katılımcı sayısı vb. bilgilerle) </w:t>
            </w:r>
          </w:p>
          <w:p w14:paraId="200D3ABD" w14:textId="77777777" w:rsidR="00657321" w:rsidRPr="00CF7711" w:rsidRDefault="00657321" w:rsidP="006C0B07">
            <w:pPr>
              <w:numPr>
                <w:ilvl w:val="0"/>
                <w:numId w:val="37"/>
              </w:numPr>
              <w:spacing w:after="5" w:line="259" w:lineRule="auto"/>
              <w:ind w:hanging="360"/>
              <w:jc w:val="both"/>
              <w:rPr>
                <w:sz w:val="22"/>
                <w:szCs w:val="22"/>
              </w:rPr>
            </w:pPr>
            <w:r w:rsidRPr="00CF7711">
              <w:rPr>
                <w:i/>
                <w:sz w:val="22"/>
                <w:szCs w:val="22"/>
              </w:rPr>
              <w:t xml:space="preserve">Faaliyetlerin erişilebilirliği ve fırsat eşitliğini gözettiğine dair kanıt örnekleri </w:t>
            </w:r>
          </w:p>
          <w:p w14:paraId="36933715" w14:textId="77777777" w:rsidR="00657321" w:rsidRPr="00CF7711" w:rsidRDefault="00657321" w:rsidP="006C0B07">
            <w:pPr>
              <w:numPr>
                <w:ilvl w:val="0"/>
                <w:numId w:val="37"/>
              </w:numPr>
              <w:spacing w:after="14" w:line="274" w:lineRule="auto"/>
              <w:ind w:hanging="360"/>
              <w:jc w:val="both"/>
              <w:rPr>
                <w:sz w:val="22"/>
                <w:szCs w:val="22"/>
              </w:rPr>
            </w:pPr>
            <w:r w:rsidRPr="00CF7711">
              <w:rPr>
                <w:i/>
                <w:sz w:val="22"/>
                <w:szCs w:val="22"/>
              </w:rPr>
              <w:t xml:space="preserve">Sosyal, kültürel ve sportif faaliyetlerin izlenmesine ilişkin araçlar, izleme raporları, iyileştirme ve çeşitlendirme kanıtları </w:t>
            </w:r>
          </w:p>
          <w:p w14:paraId="48B4F2FA" w14:textId="77777777" w:rsidR="00657321" w:rsidRPr="00CF7711" w:rsidRDefault="00657321" w:rsidP="006C0B07">
            <w:pPr>
              <w:numPr>
                <w:ilvl w:val="0"/>
                <w:numId w:val="37"/>
              </w:numPr>
              <w:spacing w:after="2" w:line="274" w:lineRule="auto"/>
              <w:ind w:hanging="360"/>
              <w:jc w:val="both"/>
              <w:rPr>
                <w:sz w:val="22"/>
                <w:szCs w:val="22"/>
              </w:rPr>
            </w:pPr>
            <w:r w:rsidRPr="00CF7711">
              <w:rPr>
                <w:i/>
                <w:sz w:val="22"/>
                <w:szCs w:val="22"/>
              </w:rPr>
              <w:t xml:space="preserve">Standart uygulamalar ve mevzuatın yanı sıra; birimin ihtiyaçları doğrultusunda geliştirdiği özgün yaklaşım ve uygulamalarına ilişkin kanıtlar </w:t>
            </w:r>
          </w:p>
          <w:p w14:paraId="60DA2C32" w14:textId="77777777" w:rsidR="00657321" w:rsidRPr="00CF7711" w:rsidRDefault="00657321" w:rsidP="0009720A">
            <w:pPr>
              <w:spacing w:line="259" w:lineRule="auto"/>
              <w:ind w:left="119"/>
              <w:rPr>
                <w:sz w:val="22"/>
                <w:szCs w:val="22"/>
              </w:rPr>
            </w:pPr>
            <w:r w:rsidRPr="00CF7711">
              <w:rPr>
                <w:i/>
                <w:sz w:val="22"/>
                <w:szCs w:val="22"/>
              </w:rPr>
              <w:t xml:space="preserve"> </w:t>
            </w:r>
          </w:p>
        </w:tc>
      </w:tr>
    </w:tbl>
    <w:p w14:paraId="6C7C8BAA" w14:textId="77777777" w:rsidR="00657321" w:rsidRPr="00CF7711" w:rsidRDefault="00657321" w:rsidP="00657321">
      <w:pPr>
        <w:spacing w:line="259" w:lineRule="auto"/>
        <w:rPr>
          <w:sz w:val="22"/>
          <w:szCs w:val="22"/>
        </w:rPr>
      </w:pPr>
      <w:r w:rsidRPr="00CF7711">
        <w:rPr>
          <w:sz w:val="22"/>
          <w:szCs w:val="22"/>
        </w:rPr>
        <w:t xml:space="preserve"> </w:t>
      </w:r>
    </w:p>
    <w:p w14:paraId="0106F1C5" w14:textId="77777777" w:rsidR="00657321" w:rsidRPr="00CF7711" w:rsidRDefault="00657321" w:rsidP="00657321">
      <w:pPr>
        <w:spacing w:after="160" w:line="259" w:lineRule="auto"/>
        <w:rPr>
          <w:sz w:val="22"/>
          <w:szCs w:val="22"/>
        </w:rPr>
      </w:pPr>
      <w:r w:rsidRPr="00CF7711">
        <w:rPr>
          <w:sz w:val="22"/>
          <w:szCs w:val="22"/>
        </w:rPr>
        <w:br w:type="page"/>
      </w:r>
    </w:p>
    <w:tbl>
      <w:tblPr>
        <w:tblStyle w:val="TableGrid"/>
        <w:tblW w:w="5000" w:type="pct"/>
        <w:tblInd w:w="0" w:type="dxa"/>
        <w:tblCellMar>
          <w:top w:w="48" w:type="dxa"/>
          <w:left w:w="107" w:type="dxa"/>
          <w:right w:w="45" w:type="dxa"/>
        </w:tblCellMar>
        <w:tblLook w:val="04A0" w:firstRow="1" w:lastRow="0" w:firstColumn="1" w:lastColumn="0" w:noHBand="0" w:noVBand="1"/>
      </w:tblPr>
      <w:tblGrid>
        <w:gridCol w:w="5406"/>
        <w:gridCol w:w="1760"/>
        <w:gridCol w:w="1879"/>
        <w:gridCol w:w="2521"/>
        <w:gridCol w:w="1994"/>
        <w:gridCol w:w="1785"/>
      </w:tblGrid>
      <w:tr w:rsidR="00657321" w:rsidRPr="00CF7711" w14:paraId="7D40CE63" w14:textId="77777777" w:rsidTr="0009720A">
        <w:trPr>
          <w:trHeight w:val="402"/>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5D2ED"/>
          </w:tcPr>
          <w:p w14:paraId="0275D389" w14:textId="77777777" w:rsidR="00657321" w:rsidRPr="00CF7711" w:rsidRDefault="00657321" w:rsidP="0009720A">
            <w:pPr>
              <w:tabs>
                <w:tab w:val="center" w:pos="9588"/>
                <w:tab w:val="right" w:pos="15860"/>
              </w:tabs>
              <w:spacing w:line="259" w:lineRule="auto"/>
              <w:rPr>
                <w:sz w:val="22"/>
                <w:szCs w:val="22"/>
              </w:rPr>
            </w:pPr>
            <w:r w:rsidRPr="00CF7711">
              <w:rPr>
                <w:sz w:val="22"/>
                <w:szCs w:val="22"/>
              </w:rPr>
              <w:lastRenderedPageBreak/>
              <w:tab/>
            </w:r>
            <w:r w:rsidRPr="00CF7711">
              <w:rPr>
                <w:sz w:val="22"/>
                <w:szCs w:val="22"/>
                <w:vertAlign w:val="subscript"/>
              </w:rPr>
              <w:t xml:space="preserve"> </w:t>
            </w:r>
            <w:r w:rsidRPr="00CF7711">
              <w:rPr>
                <w:sz w:val="22"/>
                <w:szCs w:val="22"/>
                <w:vertAlign w:val="subscript"/>
              </w:rPr>
              <w:tab/>
            </w:r>
            <w:r w:rsidRPr="00CF7711">
              <w:rPr>
                <w:b/>
                <w:color w:val="1F3864"/>
                <w:sz w:val="22"/>
                <w:szCs w:val="22"/>
              </w:rPr>
              <w:t>B.EĞİTİM ve ÖĞRETİM</w:t>
            </w:r>
          </w:p>
        </w:tc>
      </w:tr>
      <w:tr w:rsidR="00657321" w:rsidRPr="00CF7711" w14:paraId="18E84EF5" w14:textId="77777777" w:rsidTr="0009720A">
        <w:trPr>
          <w:trHeight w:val="936"/>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5D2ED"/>
          </w:tcPr>
          <w:p w14:paraId="3A3AAA54" w14:textId="77777777" w:rsidR="00657321" w:rsidRPr="00CF7711" w:rsidRDefault="00657321" w:rsidP="0009720A">
            <w:pPr>
              <w:tabs>
                <w:tab w:val="center" w:pos="9440"/>
              </w:tabs>
              <w:spacing w:after="11" w:line="259" w:lineRule="auto"/>
              <w:rPr>
                <w:sz w:val="22"/>
                <w:szCs w:val="22"/>
              </w:rPr>
            </w:pPr>
            <w:r w:rsidRPr="00CF7711">
              <w:rPr>
                <w:b/>
                <w:sz w:val="22"/>
                <w:szCs w:val="22"/>
              </w:rPr>
              <w:t xml:space="preserve">B.4. Öğretim Kadrosu  </w:t>
            </w:r>
          </w:p>
          <w:p w14:paraId="77A53B7E" w14:textId="77777777" w:rsidR="00657321" w:rsidRPr="00CF7711" w:rsidRDefault="00657321" w:rsidP="0009720A">
            <w:pPr>
              <w:spacing w:line="259" w:lineRule="auto"/>
              <w:rPr>
                <w:sz w:val="22"/>
                <w:szCs w:val="22"/>
              </w:rPr>
            </w:pPr>
            <w:r w:rsidRPr="00CF7711">
              <w:rPr>
                <w:sz w:val="22"/>
                <w:szCs w:val="22"/>
              </w:rPr>
              <w:t xml:space="preserve">Kurum,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 </w:t>
            </w:r>
          </w:p>
        </w:tc>
      </w:tr>
      <w:tr w:rsidR="00657321" w:rsidRPr="00CF7711" w14:paraId="3254BAFE" w14:textId="77777777" w:rsidTr="0009720A">
        <w:trPr>
          <w:trHeight w:val="343"/>
        </w:trPr>
        <w:tc>
          <w:tcPr>
            <w:tcW w:w="1764" w:type="pct"/>
            <w:tcBorders>
              <w:top w:val="single" w:sz="4" w:space="0" w:color="000000"/>
              <w:left w:val="single" w:sz="4" w:space="0" w:color="000000"/>
              <w:bottom w:val="single" w:sz="4" w:space="0" w:color="000000"/>
              <w:right w:val="single" w:sz="4" w:space="0" w:color="000000"/>
            </w:tcBorders>
            <w:shd w:val="clear" w:color="auto" w:fill="A5D2ED"/>
          </w:tcPr>
          <w:p w14:paraId="2329BBFC" w14:textId="77777777" w:rsidR="00657321" w:rsidRPr="00CF7711" w:rsidRDefault="00657321" w:rsidP="0009720A">
            <w:pPr>
              <w:spacing w:line="259" w:lineRule="auto"/>
              <w:rPr>
                <w:sz w:val="22"/>
                <w:szCs w:val="22"/>
              </w:rPr>
            </w:pPr>
            <w:r w:rsidRPr="00CF7711">
              <w:rPr>
                <w:sz w:val="22"/>
                <w:szCs w:val="22"/>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5D2ED"/>
          </w:tcPr>
          <w:p w14:paraId="131D881E" w14:textId="77777777" w:rsidR="00657321" w:rsidRPr="00CF7711" w:rsidRDefault="00657321" w:rsidP="0009720A">
            <w:pPr>
              <w:spacing w:line="259" w:lineRule="auto"/>
              <w:ind w:right="61"/>
              <w:jc w:val="center"/>
              <w:rPr>
                <w:sz w:val="22"/>
                <w:szCs w:val="22"/>
              </w:rPr>
            </w:pPr>
            <w:r w:rsidRPr="00CF7711">
              <w:rPr>
                <w:sz w:val="22"/>
                <w:szCs w:val="22"/>
              </w:rPr>
              <w:t xml:space="preserve">1 </w:t>
            </w:r>
          </w:p>
        </w:tc>
        <w:tc>
          <w:tcPr>
            <w:tcW w:w="615" w:type="pct"/>
            <w:tcBorders>
              <w:top w:val="single" w:sz="4" w:space="0" w:color="000000"/>
              <w:left w:val="single" w:sz="4" w:space="0" w:color="000000"/>
              <w:bottom w:val="single" w:sz="4" w:space="0" w:color="000000"/>
              <w:right w:val="single" w:sz="4" w:space="0" w:color="000000"/>
            </w:tcBorders>
            <w:shd w:val="clear" w:color="auto" w:fill="A5D2ED"/>
          </w:tcPr>
          <w:p w14:paraId="6EFBAB01" w14:textId="77777777" w:rsidR="00657321" w:rsidRPr="00CF7711" w:rsidRDefault="00657321" w:rsidP="0009720A">
            <w:pPr>
              <w:spacing w:line="259" w:lineRule="auto"/>
              <w:ind w:right="63"/>
              <w:jc w:val="center"/>
              <w:rPr>
                <w:sz w:val="22"/>
                <w:szCs w:val="22"/>
              </w:rPr>
            </w:pPr>
            <w:r w:rsidRPr="00CF7711">
              <w:rPr>
                <w:sz w:val="22"/>
                <w:szCs w:val="22"/>
              </w:rPr>
              <w:t xml:space="preserve">2 </w:t>
            </w:r>
          </w:p>
        </w:tc>
        <w:tc>
          <w:tcPr>
            <w:tcW w:w="824" w:type="pct"/>
            <w:tcBorders>
              <w:top w:val="single" w:sz="4" w:space="0" w:color="000000"/>
              <w:left w:val="single" w:sz="4" w:space="0" w:color="000000"/>
              <w:bottom w:val="single" w:sz="4" w:space="0" w:color="000000"/>
              <w:right w:val="single" w:sz="4" w:space="0" w:color="000000"/>
            </w:tcBorders>
            <w:shd w:val="clear" w:color="auto" w:fill="A5D2ED"/>
          </w:tcPr>
          <w:p w14:paraId="47DC49D6" w14:textId="77777777" w:rsidR="00657321" w:rsidRPr="00CF7711" w:rsidRDefault="00657321" w:rsidP="0009720A">
            <w:pPr>
              <w:spacing w:line="259" w:lineRule="auto"/>
              <w:ind w:right="63"/>
              <w:jc w:val="center"/>
              <w:rPr>
                <w:sz w:val="22"/>
                <w:szCs w:val="22"/>
              </w:rPr>
            </w:pPr>
            <w:r w:rsidRPr="00CF7711">
              <w:rPr>
                <w:sz w:val="22"/>
                <w:szCs w:val="22"/>
              </w:rPr>
              <w:t xml:space="preserve">3 </w:t>
            </w:r>
          </w:p>
        </w:tc>
        <w:tc>
          <w:tcPr>
            <w:tcW w:w="652" w:type="pct"/>
            <w:tcBorders>
              <w:top w:val="single" w:sz="4" w:space="0" w:color="000000"/>
              <w:left w:val="single" w:sz="4" w:space="0" w:color="000000"/>
              <w:bottom w:val="single" w:sz="4" w:space="0" w:color="000000"/>
              <w:right w:val="single" w:sz="4" w:space="0" w:color="000000"/>
            </w:tcBorders>
            <w:shd w:val="clear" w:color="auto" w:fill="A5D2ED"/>
          </w:tcPr>
          <w:p w14:paraId="690975F9" w14:textId="77777777" w:rsidR="00657321" w:rsidRPr="00CF7711" w:rsidRDefault="00657321" w:rsidP="0009720A">
            <w:pPr>
              <w:spacing w:line="259" w:lineRule="auto"/>
              <w:ind w:right="62"/>
              <w:jc w:val="center"/>
              <w:rPr>
                <w:sz w:val="22"/>
                <w:szCs w:val="22"/>
              </w:rPr>
            </w:pPr>
            <w:r w:rsidRPr="00CF7711">
              <w:rPr>
                <w:sz w:val="22"/>
                <w:szCs w:val="22"/>
              </w:rPr>
              <w:t xml:space="preserve">4 </w:t>
            </w:r>
          </w:p>
        </w:tc>
        <w:tc>
          <w:tcPr>
            <w:tcW w:w="584" w:type="pct"/>
            <w:tcBorders>
              <w:top w:val="single" w:sz="4" w:space="0" w:color="000000"/>
              <w:left w:val="single" w:sz="4" w:space="0" w:color="000000"/>
              <w:bottom w:val="single" w:sz="4" w:space="0" w:color="000000"/>
              <w:right w:val="single" w:sz="4" w:space="0" w:color="000000"/>
            </w:tcBorders>
            <w:shd w:val="clear" w:color="auto" w:fill="A5D2ED"/>
          </w:tcPr>
          <w:p w14:paraId="2AFFCC7E" w14:textId="77777777" w:rsidR="00657321" w:rsidRPr="00CF7711" w:rsidRDefault="00657321" w:rsidP="0009720A">
            <w:pPr>
              <w:spacing w:line="259" w:lineRule="auto"/>
              <w:ind w:right="60"/>
              <w:jc w:val="center"/>
              <w:rPr>
                <w:sz w:val="22"/>
                <w:szCs w:val="22"/>
              </w:rPr>
            </w:pPr>
            <w:r w:rsidRPr="00CF7711">
              <w:rPr>
                <w:sz w:val="22"/>
                <w:szCs w:val="22"/>
              </w:rPr>
              <w:t xml:space="preserve">5 </w:t>
            </w:r>
          </w:p>
        </w:tc>
      </w:tr>
      <w:tr w:rsidR="00657321" w:rsidRPr="00CF7711" w14:paraId="7CDD5D7B" w14:textId="77777777" w:rsidTr="0009720A">
        <w:trPr>
          <w:trHeight w:val="3098"/>
        </w:trPr>
        <w:tc>
          <w:tcPr>
            <w:tcW w:w="1764" w:type="pct"/>
            <w:vMerge w:val="restart"/>
            <w:tcBorders>
              <w:top w:val="single" w:sz="4" w:space="0" w:color="000000"/>
              <w:left w:val="single" w:sz="4" w:space="0" w:color="000000"/>
              <w:bottom w:val="single" w:sz="4" w:space="0" w:color="000000"/>
              <w:right w:val="single" w:sz="4" w:space="0" w:color="000000"/>
            </w:tcBorders>
          </w:tcPr>
          <w:p w14:paraId="7796651B" w14:textId="77777777" w:rsidR="00657321" w:rsidRPr="00CF7711" w:rsidRDefault="00657321" w:rsidP="0009720A">
            <w:pPr>
              <w:spacing w:after="19" w:line="259" w:lineRule="auto"/>
              <w:rPr>
                <w:sz w:val="22"/>
                <w:szCs w:val="22"/>
              </w:rPr>
            </w:pPr>
            <w:r w:rsidRPr="00CF7711">
              <w:rPr>
                <w:sz w:val="22"/>
                <w:szCs w:val="22"/>
              </w:rPr>
              <w:t xml:space="preserve"> </w:t>
            </w:r>
          </w:p>
          <w:p w14:paraId="5FB1BDE9" w14:textId="77777777" w:rsidR="00657321" w:rsidRPr="00CF7711" w:rsidRDefault="00657321" w:rsidP="0009720A">
            <w:pPr>
              <w:spacing w:after="16" w:line="259" w:lineRule="auto"/>
              <w:rPr>
                <w:b/>
                <w:sz w:val="22"/>
                <w:szCs w:val="22"/>
              </w:rPr>
            </w:pPr>
            <w:r w:rsidRPr="00CF7711">
              <w:rPr>
                <w:b/>
                <w:sz w:val="22"/>
                <w:szCs w:val="22"/>
                <w:u w:val="single" w:color="000000"/>
              </w:rPr>
              <w:t xml:space="preserve">B.4.1. Atama, yükseltme ve görevlendirme </w:t>
            </w:r>
            <w:proofErr w:type="gramStart"/>
            <w:r w:rsidRPr="00CF7711">
              <w:rPr>
                <w:b/>
                <w:sz w:val="22"/>
                <w:szCs w:val="22"/>
                <w:u w:val="single" w:color="000000"/>
              </w:rPr>
              <w:t>kriterleri</w:t>
            </w:r>
            <w:proofErr w:type="gramEnd"/>
            <w:r w:rsidRPr="00CF7711">
              <w:rPr>
                <w:b/>
                <w:sz w:val="22"/>
                <w:szCs w:val="22"/>
              </w:rPr>
              <w:t xml:space="preserve"> </w:t>
            </w:r>
          </w:p>
          <w:p w14:paraId="40CF6C49" w14:textId="77777777" w:rsidR="00657321" w:rsidRPr="00CF7711" w:rsidRDefault="00657321" w:rsidP="0009720A">
            <w:pPr>
              <w:spacing w:after="19" w:line="259" w:lineRule="auto"/>
              <w:rPr>
                <w:sz w:val="22"/>
                <w:szCs w:val="22"/>
              </w:rPr>
            </w:pPr>
            <w:r w:rsidRPr="00CF7711">
              <w:rPr>
                <w:sz w:val="22"/>
                <w:szCs w:val="22"/>
              </w:rPr>
              <w:t xml:space="preserve"> </w:t>
            </w:r>
          </w:p>
          <w:p w14:paraId="707A01C9" w14:textId="77777777" w:rsidR="00657321" w:rsidRPr="00CF7711" w:rsidRDefault="00657321" w:rsidP="0009720A">
            <w:pPr>
              <w:spacing w:line="259" w:lineRule="auto"/>
              <w:ind w:right="59"/>
              <w:rPr>
                <w:sz w:val="22"/>
                <w:szCs w:val="22"/>
              </w:rPr>
            </w:pPr>
            <w:r w:rsidRPr="00CF7711">
              <w:rPr>
                <w:sz w:val="22"/>
                <w:szCs w:val="22"/>
              </w:rPr>
              <w:t xml:space="preserve">Öğretim elemanı atama, yükseltme ve görevlendirme süreç ve </w:t>
            </w:r>
            <w:proofErr w:type="gramStart"/>
            <w:r w:rsidRPr="00CF7711">
              <w:rPr>
                <w:sz w:val="22"/>
                <w:szCs w:val="22"/>
              </w:rPr>
              <w:t>kriterleri</w:t>
            </w:r>
            <w:proofErr w:type="gramEnd"/>
            <w:r w:rsidRPr="00CF7711">
              <w:rPr>
                <w:sz w:val="22"/>
                <w:szCs w:val="22"/>
              </w:rPr>
              <w:t xml:space="preserve"> belirlenmiş ve kamuoyuna açıktır. İlgili süreç ve </w:t>
            </w:r>
            <w:proofErr w:type="gramStart"/>
            <w:r w:rsidRPr="00CF7711">
              <w:rPr>
                <w:sz w:val="22"/>
                <w:szCs w:val="22"/>
              </w:rPr>
              <w:t>kriterler</w:t>
            </w:r>
            <w:proofErr w:type="gramEnd"/>
            <w:r w:rsidRPr="00CF7711">
              <w:rPr>
                <w:sz w:val="22"/>
                <w:szCs w:val="22"/>
              </w:rPr>
              <w:t xml:space="preserve"> akademik liyakati gözetip, fırsat eşitliğini sağlayacak niteliktedir. Uygulamanın </w:t>
            </w:r>
            <w:proofErr w:type="gramStart"/>
            <w:r w:rsidRPr="00CF7711">
              <w:rPr>
                <w:sz w:val="22"/>
                <w:szCs w:val="22"/>
              </w:rPr>
              <w:t>kriterlere</w:t>
            </w:r>
            <w:proofErr w:type="gramEnd"/>
            <w:r w:rsidRPr="00CF7711">
              <w:rPr>
                <w:sz w:val="22"/>
                <w:szCs w:val="22"/>
              </w:rPr>
              <w:t xml:space="preserve"> uygun olduğu kanıtlanmaktadır. Öğretim elemanı ders yükü ve dağılım dengesi şeffaf olarak paylaşılır. Birimin öğretim üyesinden beklentisi bireylerce bilinir. Kadrolu olmayan öğretim elemanı seçimi ve yarıyıl sonunda performanslarının değerlendirilmesi şeffaf, etkin ve adildir; birimde eğitim-öğretim ilkelerine ve kültürüne uyum gözetilmektedir.  </w:t>
            </w:r>
          </w:p>
        </w:tc>
        <w:tc>
          <w:tcPr>
            <w:tcW w:w="561" w:type="pct"/>
            <w:tcBorders>
              <w:top w:val="single" w:sz="4" w:space="0" w:color="000000"/>
              <w:left w:val="single" w:sz="4" w:space="0" w:color="000000"/>
              <w:bottom w:val="single" w:sz="4" w:space="0" w:color="000000"/>
              <w:right w:val="single" w:sz="4" w:space="0" w:color="000000"/>
            </w:tcBorders>
            <w:shd w:val="clear" w:color="auto" w:fill="E6F2FA"/>
          </w:tcPr>
          <w:p w14:paraId="13A370FC" w14:textId="77777777" w:rsidR="00657321" w:rsidRPr="00CF7711" w:rsidRDefault="00657321" w:rsidP="0009720A">
            <w:pPr>
              <w:spacing w:line="275" w:lineRule="auto"/>
              <w:ind w:left="1"/>
              <w:rPr>
                <w:sz w:val="22"/>
                <w:szCs w:val="22"/>
              </w:rPr>
            </w:pPr>
            <w:r w:rsidRPr="00CF7711">
              <w:rPr>
                <w:sz w:val="22"/>
                <w:szCs w:val="22"/>
              </w:rPr>
              <w:t xml:space="preserve">Birimin atama, yükseltme ve görevlendirme süreçleri </w:t>
            </w:r>
          </w:p>
          <w:p w14:paraId="00323BDB" w14:textId="77777777" w:rsidR="00657321" w:rsidRPr="00CF7711" w:rsidRDefault="00657321" w:rsidP="0009720A">
            <w:pPr>
              <w:spacing w:line="259" w:lineRule="auto"/>
              <w:ind w:left="1"/>
              <w:rPr>
                <w:sz w:val="22"/>
                <w:szCs w:val="22"/>
              </w:rPr>
            </w:pPr>
            <w:proofErr w:type="gramStart"/>
            <w:r w:rsidRPr="00CF7711">
              <w:rPr>
                <w:sz w:val="22"/>
                <w:szCs w:val="22"/>
              </w:rPr>
              <w:t>tanımlanmamıştır</w:t>
            </w:r>
            <w:proofErr w:type="gramEnd"/>
            <w:r w:rsidRPr="00CF7711">
              <w:rPr>
                <w:sz w:val="22"/>
                <w:szCs w:val="22"/>
              </w:rPr>
              <w:t xml:space="preserve">. </w:t>
            </w:r>
          </w:p>
        </w:tc>
        <w:tc>
          <w:tcPr>
            <w:tcW w:w="615" w:type="pct"/>
            <w:tcBorders>
              <w:top w:val="single" w:sz="4" w:space="0" w:color="000000"/>
              <w:left w:val="single" w:sz="4" w:space="0" w:color="000000"/>
              <w:bottom w:val="single" w:sz="4" w:space="0" w:color="000000"/>
              <w:right w:val="single" w:sz="4" w:space="0" w:color="000000"/>
            </w:tcBorders>
            <w:shd w:val="clear" w:color="auto" w:fill="D2E8F6"/>
          </w:tcPr>
          <w:p w14:paraId="222EFEE7" w14:textId="77777777" w:rsidR="00657321" w:rsidRPr="00CF7711" w:rsidRDefault="00657321" w:rsidP="0009720A">
            <w:pPr>
              <w:spacing w:line="239" w:lineRule="auto"/>
              <w:ind w:left="1"/>
              <w:rPr>
                <w:sz w:val="22"/>
                <w:szCs w:val="22"/>
              </w:rPr>
            </w:pPr>
            <w:r w:rsidRPr="00CF7711">
              <w:rPr>
                <w:sz w:val="22"/>
                <w:szCs w:val="22"/>
              </w:rPr>
              <w:t>Birimin</w:t>
            </w:r>
            <w:r w:rsidRPr="00CF7711" w:rsidDel="00302CD0">
              <w:rPr>
                <w:sz w:val="22"/>
                <w:szCs w:val="22"/>
              </w:rPr>
              <w:t xml:space="preserve"> </w:t>
            </w:r>
            <w:r w:rsidRPr="00CF7711">
              <w:rPr>
                <w:sz w:val="22"/>
                <w:szCs w:val="22"/>
              </w:rPr>
              <w:t xml:space="preserve">atama, yükseltme ve görevlendirme </w:t>
            </w:r>
          </w:p>
          <w:p w14:paraId="7FF59C30" w14:textId="77777777" w:rsidR="00657321" w:rsidRPr="00CF7711" w:rsidRDefault="00657321" w:rsidP="0009720A">
            <w:pPr>
              <w:spacing w:line="259" w:lineRule="auto"/>
              <w:ind w:left="1"/>
              <w:rPr>
                <w:sz w:val="22"/>
                <w:szCs w:val="22"/>
              </w:rPr>
            </w:pPr>
            <w:r w:rsidRPr="00CF7711">
              <w:rPr>
                <w:sz w:val="22"/>
                <w:szCs w:val="22"/>
              </w:rPr>
              <w:t>Kriterleri tanımlanmış; ancak planlamada alana özgü ihtiyaçlar irdelenmemiştir.</w:t>
            </w:r>
            <w:r w:rsidRPr="00CF7711">
              <w:rPr>
                <w:color w:val="1F3763"/>
                <w:sz w:val="22"/>
                <w:szCs w:val="22"/>
              </w:rPr>
              <w:t xml:space="preserve"> </w:t>
            </w:r>
          </w:p>
        </w:tc>
        <w:tc>
          <w:tcPr>
            <w:tcW w:w="824" w:type="pct"/>
            <w:tcBorders>
              <w:top w:val="single" w:sz="4" w:space="0" w:color="000000"/>
              <w:left w:val="single" w:sz="4" w:space="0" w:color="000000"/>
              <w:bottom w:val="single" w:sz="4" w:space="0" w:color="000000"/>
              <w:right w:val="single" w:sz="4" w:space="0" w:color="000000"/>
            </w:tcBorders>
            <w:shd w:val="clear" w:color="auto" w:fill="B9DCF1"/>
          </w:tcPr>
          <w:p w14:paraId="0C75D57A" w14:textId="77777777" w:rsidR="00657321" w:rsidRPr="00CF7711" w:rsidRDefault="00657321" w:rsidP="0009720A">
            <w:pPr>
              <w:spacing w:line="259" w:lineRule="auto"/>
              <w:ind w:left="1" w:right="14"/>
              <w:rPr>
                <w:sz w:val="22"/>
                <w:szCs w:val="22"/>
              </w:rPr>
            </w:pPr>
            <w:r w:rsidRPr="00CF7711">
              <w:rPr>
                <w:sz w:val="22"/>
                <w:szCs w:val="22"/>
              </w:rPr>
              <w:t>Birimin</w:t>
            </w:r>
            <w:r w:rsidRPr="00CF7711" w:rsidDel="00302CD0">
              <w:rPr>
                <w:sz w:val="22"/>
                <w:szCs w:val="22"/>
              </w:rPr>
              <w:t xml:space="preserve"> </w:t>
            </w:r>
            <w:r w:rsidRPr="00CF7711">
              <w:rPr>
                <w:sz w:val="22"/>
                <w:szCs w:val="22"/>
              </w:rPr>
              <w:t xml:space="preserve">tüm alanlar için tanımlı ve paydaşlarca bilinen atama, yükseltme ve görevlendirme </w:t>
            </w:r>
            <w:proofErr w:type="gramStart"/>
            <w:r w:rsidRPr="00CF7711">
              <w:rPr>
                <w:sz w:val="22"/>
                <w:szCs w:val="22"/>
              </w:rPr>
              <w:t>kriterleri</w:t>
            </w:r>
            <w:proofErr w:type="gramEnd"/>
            <w:r w:rsidRPr="00CF7711">
              <w:rPr>
                <w:sz w:val="22"/>
                <w:szCs w:val="22"/>
              </w:rPr>
              <w:t xml:space="preserve"> uygulanmakta ve karar almalarda (eğitim-öğretim kadrosunun işe alınması, atanması, yükseltilmesi ve ders görevlendirmeleri vb.) kullanılmaktadır. </w:t>
            </w:r>
          </w:p>
        </w:tc>
        <w:tc>
          <w:tcPr>
            <w:tcW w:w="652" w:type="pct"/>
            <w:tcBorders>
              <w:top w:val="single" w:sz="4" w:space="0" w:color="000000"/>
              <w:left w:val="single" w:sz="4" w:space="0" w:color="000000"/>
              <w:bottom w:val="single" w:sz="4" w:space="0" w:color="000000"/>
              <w:right w:val="single" w:sz="4" w:space="0" w:color="000000"/>
            </w:tcBorders>
            <w:shd w:val="clear" w:color="auto" w:fill="8CC7EC"/>
          </w:tcPr>
          <w:p w14:paraId="1F8B5C80" w14:textId="77777777" w:rsidR="00657321" w:rsidRPr="00CF7711" w:rsidRDefault="00657321" w:rsidP="0009720A">
            <w:pPr>
              <w:spacing w:line="259" w:lineRule="auto"/>
              <w:ind w:left="1"/>
              <w:rPr>
                <w:sz w:val="22"/>
                <w:szCs w:val="22"/>
              </w:rPr>
            </w:pPr>
            <w:r w:rsidRPr="00CF7711">
              <w:rPr>
                <w:sz w:val="22"/>
                <w:szCs w:val="22"/>
              </w:rPr>
              <w:t xml:space="preserve">Atama, yükseltme ve görevlendirme uygulamalarının sonuçları izlenmekte ve izlem sonuçları değerlendirilerek önlemler alınmaktadır. </w:t>
            </w:r>
          </w:p>
        </w:tc>
        <w:tc>
          <w:tcPr>
            <w:tcW w:w="584" w:type="pct"/>
            <w:tcBorders>
              <w:top w:val="single" w:sz="4" w:space="0" w:color="000000"/>
              <w:left w:val="single" w:sz="4" w:space="0" w:color="000000"/>
              <w:bottom w:val="single" w:sz="4" w:space="0" w:color="000000"/>
              <w:right w:val="single" w:sz="4" w:space="0" w:color="000000"/>
            </w:tcBorders>
            <w:shd w:val="clear" w:color="auto" w:fill="5DB1E5"/>
          </w:tcPr>
          <w:p w14:paraId="4068504C" w14:textId="77777777" w:rsidR="00657321" w:rsidRPr="00CF7711" w:rsidRDefault="00657321" w:rsidP="0009720A">
            <w:pPr>
              <w:spacing w:after="1" w:line="275" w:lineRule="auto"/>
              <w:ind w:left="2"/>
              <w:rPr>
                <w:sz w:val="22"/>
                <w:szCs w:val="22"/>
              </w:rPr>
            </w:pPr>
            <w:r w:rsidRPr="00CF7711">
              <w:rPr>
                <w:sz w:val="22"/>
                <w:szCs w:val="22"/>
              </w:rPr>
              <w:t xml:space="preserve">İçselleştirilmiş, sistematik, sürdürülebilir ve örnek gösterilebilir uygulamalar bulunmaktadır. </w:t>
            </w:r>
          </w:p>
        </w:tc>
      </w:tr>
      <w:tr w:rsidR="00657321" w:rsidRPr="00CF7711" w14:paraId="73764938" w14:textId="77777777" w:rsidTr="0009720A">
        <w:trPr>
          <w:trHeight w:val="3503"/>
        </w:trPr>
        <w:tc>
          <w:tcPr>
            <w:tcW w:w="1764" w:type="pct"/>
            <w:vMerge/>
            <w:tcBorders>
              <w:top w:val="nil"/>
              <w:left w:val="single" w:sz="4" w:space="0" w:color="000000"/>
              <w:bottom w:val="single" w:sz="4" w:space="0" w:color="000000"/>
              <w:right w:val="single" w:sz="4" w:space="0" w:color="000000"/>
            </w:tcBorders>
          </w:tcPr>
          <w:p w14:paraId="53582AC6" w14:textId="77777777" w:rsidR="00657321" w:rsidRPr="00CF7711" w:rsidRDefault="00657321" w:rsidP="0009720A">
            <w:pPr>
              <w:spacing w:after="160" w:line="259" w:lineRule="auto"/>
              <w:rPr>
                <w:sz w:val="22"/>
                <w:szCs w:val="22"/>
              </w:rPr>
            </w:pPr>
          </w:p>
        </w:tc>
        <w:tc>
          <w:tcPr>
            <w:tcW w:w="3236" w:type="pct"/>
            <w:gridSpan w:val="5"/>
            <w:tcBorders>
              <w:top w:val="single" w:sz="4" w:space="0" w:color="000000"/>
              <w:left w:val="single" w:sz="4" w:space="0" w:color="000000"/>
              <w:bottom w:val="single" w:sz="4" w:space="0" w:color="000000"/>
              <w:right w:val="single" w:sz="4" w:space="0" w:color="000000"/>
            </w:tcBorders>
            <w:shd w:val="clear" w:color="auto" w:fill="A5D2ED"/>
          </w:tcPr>
          <w:p w14:paraId="786DC7C4" w14:textId="77777777" w:rsidR="00657321" w:rsidRPr="00CF7711" w:rsidRDefault="00657321" w:rsidP="0009720A">
            <w:pPr>
              <w:spacing w:after="19" w:line="259" w:lineRule="auto"/>
              <w:ind w:left="1"/>
              <w:rPr>
                <w:sz w:val="22"/>
                <w:szCs w:val="22"/>
              </w:rPr>
            </w:pPr>
            <w:r w:rsidRPr="00CF7711">
              <w:rPr>
                <w:sz w:val="22"/>
                <w:szCs w:val="22"/>
              </w:rPr>
              <w:t xml:space="preserve"> </w:t>
            </w:r>
          </w:p>
          <w:p w14:paraId="2695A23D" w14:textId="77777777" w:rsidR="00657321" w:rsidRPr="00CF7711" w:rsidRDefault="00657321" w:rsidP="0009720A">
            <w:pPr>
              <w:spacing w:after="43" w:line="259" w:lineRule="auto"/>
              <w:ind w:left="119"/>
              <w:rPr>
                <w:sz w:val="22"/>
                <w:szCs w:val="22"/>
              </w:rPr>
            </w:pPr>
            <w:r w:rsidRPr="00CF7711">
              <w:rPr>
                <w:b/>
                <w:i/>
                <w:sz w:val="22"/>
                <w:szCs w:val="22"/>
              </w:rPr>
              <w:t xml:space="preserve">Örnek Kanıtlar </w:t>
            </w:r>
          </w:p>
          <w:p w14:paraId="557DD7B3" w14:textId="77777777" w:rsidR="00657321" w:rsidRPr="00CF7711" w:rsidRDefault="00657321" w:rsidP="006C0B07">
            <w:pPr>
              <w:numPr>
                <w:ilvl w:val="0"/>
                <w:numId w:val="38"/>
              </w:numPr>
              <w:spacing w:after="20" w:line="259" w:lineRule="auto"/>
              <w:ind w:hanging="360"/>
              <w:rPr>
                <w:sz w:val="22"/>
                <w:szCs w:val="22"/>
              </w:rPr>
            </w:pPr>
            <w:r w:rsidRPr="00CF7711">
              <w:rPr>
                <w:i/>
                <w:sz w:val="22"/>
                <w:szCs w:val="22"/>
              </w:rPr>
              <w:t xml:space="preserve">Atama, yükseltme ve görevlendirme </w:t>
            </w:r>
            <w:proofErr w:type="gramStart"/>
            <w:r w:rsidRPr="00CF7711">
              <w:rPr>
                <w:i/>
                <w:sz w:val="22"/>
                <w:szCs w:val="22"/>
              </w:rPr>
              <w:t>kriterleri</w:t>
            </w:r>
            <w:proofErr w:type="gramEnd"/>
            <w:r w:rsidRPr="00CF7711">
              <w:rPr>
                <w:i/>
                <w:sz w:val="22"/>
                <w:szCs w:val="22"/>
              </w:rPr>
              <w:t xml:space="preserve"> </w:t>
            </w:r>
          </w:p>
          <w:p w14:paraId="57C8CA30" w14:textId="77777777" w:rsidR="00657321" w:rsidRPr="00CF7711" w:rsidRDefault="00657321" w:rsidP="006C0B07">
            <w:pPr>
              <w:numPr>
                <w:ilvl w:val="0"/>
                <w:numId w:val="38"/>
              </w:numPr>
              <w:spacing w:after="29" w:line="274" w:lineRule="auto"/>
              <w:ind w:hanging="360"/>
              <w:rPr>
                <w:sz w:val="22"/>
                <w:szCs w:val="22"/>
              </w:rPr>
            </w:pPr>
            <w:r w:rsidRPr="00CF7711">
              <w:rPr>
                <w:i/>
                <w:sz w:val="22"/>
                <w:szCs w:val="22"/>
              </w:rPr>
              <w:t xml:space="preserve">Akademik kadronun uzmanlık alanı ile yürüttükleri ders arasında uyumun sağlanmasına yönelik uygulamalar </w:t>
            </w:r>
          </w:p>
          <w:p w14:paraId="4D017D50" w14:textId="77777777" w:rsidR="00657321" w:rsidRPr="00CF7711" w:rsidRDefault="00657321" w:rsidP="006C0B07">
            <w:pPr>
              <w:numPr>
                <w:ilvl w:val="0"/>
                <w:numId w:val="38"/>
              </w:numPr>
              <w:spacing w:after="5" w:line="259" w:lineRule="auto"/>
              <w:ind w:hanging="360"/>
              <w:rPr>
                <w:sz w:val="22"/>
                <w:szCs w:val="22"/>
              </w:rPr>
            </w:pPr>
            <w:r w:rsidRPr="00CF7711">
              <w:rPr>
                <w:i/>
                <w:sz w:val="22"/>
                <w:szCs w:val="22"/>
              </w:rPr>
              <w:t xml:space="preserve">İzleme ve iyileştirme kanıtları </w:t>
            </w:r>
          </w:p>
          <w:p w14:paraId="4D3132CA" w14:textId="77777777" w:rsidR="00657321" w:rsidRPr="00CF7711" w:rsidRDefault="00657321" w:rsidP="006C0B07">
            <w:pPr>
              <w:numPr>
                <w:ilvl w:val="0"/>
                <w:numId w:val="38"/>
              </w:numPr>
              <w:spacing w:line="259" w:lineRule="auto"/>
              <w:ind w:hanging="360"/>
              <w:rPr>
                <w:sz w:val="22"/>
                <w:szCs w:val="22"/>
              </w:rPr>
            </w:pPr>
            <w:r w:rsidRPr="00CF7711">
              <w:rPr>
                <w:i/>
                <w:sz w:val="22"/>
                <w:szCs w:val="22"/>
              </w:rPr>
              <w:t xml:space="preserve">Standart uygulamalar ve mevzuatın yanı sıra; birimin ihtiyaçları doğrultusunda geliştirdiği özgün yaklaşım ve uygulamalarına ilişkin kanıtlar </w:t>
            </w:r>
          </w:p>
        </w:tc>
      </w:tr>
    </w:tbl>
    <w:p w14:paraId="1BE3E162" w14:textId="77777777" w:rsidR="00657321" w:rsidRPr="00CF7711" w:rsidRDefault="00657321" w:rsidP="00657321">
      <w:pPr>
        <w:spacing w:line="259" w:lineRule="auto"/>
        <w:rPr>
          <w:sz w:val="22"/>
          <w:szCs w:val="22"/>
        </w:rPr>
      </w:pPr>
      <w:r w:rsidRPr="00CF7711">
        <w:rPr>
          <w:sz w:val="22"/>
          <w:szCs w:val="22"/>
        </w:rPr>
        <w:t xml:space="preserve"> </w:t>
      </w:r>
    </w:p>
    <w:p w14:paraId="104A1FC8" w14:textId="77777777" w:rsidR="00657321" w:rsidRPr="00CF7711" w:rsidRDefault="00657321" w:rsidP="00657321">
      <w:pPr>
        <w:spacing w:line="259" w:lineRule="auto"/>
        <w:rPr>
          <w:sz w:val="22"/>
          <w:szCs w:val="22"/>
        </w:rPr>
      </w:pPr>
      <w:r w:rsidRPr="00CF7711">
        <w:rPr>
          <w:sz w:val="22"/>
          <w:szCs w:val="22"/>
        </w:rPr>
        <w:t xml:space="preserve"> </w:t>
      </w:r>
    </w:p>
    <w:p w14:paraId="06B1F175" w14:textId="77777777" w:rsidR="00657321" w:rsidRPr="00CF7711" w:rsidRDefault="00657321" w:rsidP="00657321">
      <w:pPr>
        <w:spacing w:after="160" w:line="259" w:lineRule="auto"/>
        <w:rPr>
          <w:sz w:val="22"/>
          <w:szCs w:val="22"/>
        </w:rPr>
      </w:pPr>
      <w:r w:rsidRPr="00CF7711">
        <w:rPr>
          <w:sz w:val="22"/>
          <w:szCs w:val="22"/>
        </w:rPr>
        <w:br w:type="page"/>
      </w:r>
    </w:p>
    <w:tbl>
      <w:tblPr>
        <w:tblStyle w:val="TableGrid"/>
        <w:tblW w:w="5000" w:type="pct"/>
        <w:tblInd w:w="0" w:type="dxa"/>
        <w:tblCellMar>
          <w:left w:w="107" w:type="dxa"/>
          <w:right w:w="6" w:type="dxa"/>
        </w:tblCellMar>
        <w:tblLook w:val="04A0" w:firstRow="1" w:lastRow="0" w:firstColumn="1" w:lastColumn="0" w:noHBand="0" w:noVBand="1"/>
      </w:tblPr>
      <w:tblGrid>
        <w:gridCol w:w="5564"/>
        <w:gridCol w:w="2038"/>
        <w:gridCol w:w="2038"/>
        <w:gridCol w:w="1887"/>
        <w:gridCol w:w="2016"/>
        <w:gridCol w:w="1802"/>
      </w:tblGrid>
      <w:tr w:rsidR="00657321" w:rsidRPr="00CF7711" w14:paraId="11BD2D8E" w14:textId="77777777" w:rsidTr="0009720A">
        <w:trPr>
          <w:trHeight w:val="402"/>
        </w:trPr>
        <w:tc>
          <w:tcPr>
            <w:tcW w:w="1813" w:type="pct"/>
            <w:tcBorders>
              <w:top w:val="single" w:sz="4" w:space="0" w:color="000000"/>
              <w:left w:val="single" w:sz="4" w:space="0" w:color="000000"/>
              <w:bottom w:val="single" w:sz="4" w:space="0" w:color="000000"/>
              <w:right w:val="nil"/>
            </w:tcBorders>
            <w:shd w:val="clear" w:color="auto" w:fill="A5D2ED"/>
            <w:vAlign w:val="center"/>
          </w:tcPr>
          <w:p w14:paraId="7388D903" w14:textId="77777777" w:rsidR="00657321" w:rsidRPr="00CF7711" w:rsidRDefault="00657321" w:rsidP="0009720A">
            <w:pPr>
              <w:spacing w:line="259" w:lineRule="auto"/>
              <w:ind w:left="199"/>
              <w:rPr>
                <w:sz w:val="22"/>
                <w:szCs w:val="22"/>
              </w:rPr>
            </w:pPr>
            <w:r w:rsidRPr="00CF7711">
              <w:rPr>
                <w:color w:val="4472C4"/>
                <w:sz w:val="22"/>
                <w:szCs w:val="22"/>
              </w:rPr>
              <w:lastRenderedPageBreak/>
              <w:t xml:space="preserve"> </w:t>
            </w:r>
            <w:r w:rsidRPr="00CF7711">
              <w:rPr>
                <w:color w:val="4472C4"/>
                <w:sz w:val="22"/>
                <w:szCs w:val="22"/>
              </w:rPr>
              <w:tab/>
              <w:t xml:space="preserve"> </w:t>
            </w:r>
          </w:p>
        </w:tc>
        <w:tc>
          <w:tcPr>
            <w:tcW w:w="3187" w:type="pct"/>
            <w:gridSpan w:val="5"/>
            <w:tcBorders>
              <w:top w:val="single" w:sz="4" w:space="0" w:color="000000"/>
              <w:left w:val="nil"/>
              <w:bottom w:val="single" w:sz="4" w:space="0" w:color="000000"/>
              <w:right w:val="single" w:sz="4" w:space="0" w:color="000000"/>
            </w:tcBorders>
            <w:shd w:val="clear" w:color="auto" w:fill="A5D2ED"/>
            <w:vAlign w:val="center"/>
          </w:tcPr>
          <w:p w14:paraId="63FA3B2E" w14:textId="77777777" w:rsidR="00657321" w:rsidRPr="00CF7711" w:rsidRDefault="00657321" w:rsidP="0009720A">
            <w:pPr>
              <w:tabs>
                <w:tab w:val="center" w:pos="3784"/>
                <w:tab w:val="center" w:pos="8833"/>
              </w:tabs>
              <w:spacing w:line="259" w:lineRule="auto"/>
              <w:rPr>
                <w:sz w:val="22"/>
                <w:szCs w:val="22"/>
              </w:rPr>
            </w:pPr>
            <w:r w:rsidRPr="00CF7711">
              <w:rPr>
                <w:sz w:val="22"/>
                <w:szCs w:val="22"/>
              </w:rPr>
              <w:tab/>
              <w:t xml:space="preserve"> </w:t>
            </w:r>
            <w:r w:rsidRPr="00CF7711">
              <w:rPr>
                <w:sz w:val="22"/>
                <w:szCs w:val="22"/>
              </w:rPr>
              <w:tab/>
            </w:r>
            <w:r w:rsidRPr="00CF7711">
              <w:rPr>
                <w:b/>
                <w:color w:val="1F3864"/>
                <w:sz w:val="22"/>
                <w:szCs w:val="22"/>
              </w:rPr>
              <w:t>B.EĞİTİM ve ÖĞRETİM</w:t>
            </w:r>
          </w:p>
        </w:tc>
      </w:tr>
      <w:tr w:rsidR="00657321" w:rsidRPr="00CF7711" w14:paraId="21AC475B" w14:textId="77777777" w:rsidTr="0009720A">
        <w:trPr>
          <w:trHeight w:val="324"/>
        </w:trPr>
        <w:tc>
          <w:tcPr>
            <w:tcW w:w="1813" w:type="pct"/>
            <w:tcBorders>
              <w:top w:val="single" w:sz="4" w:space="0" w:color="000000"/>
              <w:left w:val="single" w:sz="4" w:space="0" w:color="000000"/>
              <w:bottom w:val="single" w:sz="4" w:space="0" w:color="000000"/>
              <w:right w:val="nil"/>
            </w:tcBorders>
            <w:shd w:val="clear" w:color="auto" w:fill="A5D2ED"/>
            <w:vAlign w:val="center"/>
          </w:tcPr>
          <w:p w14:paraId="21894BE6" w14:textId="77777777" w:rsidR="00657321" w:rsidRPr="00CF7711" w:rsidRDefault="00657321" w:rsidP="0009720A">
            <w:pPr>
              <w:spacing w:line="259" w:lineRule="auto"/>
              <w:rPr>
                <w:sz w:val="22"/>
                <w:szCs w:val="22"/>
              </w:rPr>
            </w:pPr>
            <w:r w:rsidRPr="00CF7711">
              <w:rPr>
                <w:b/>
                <w:sz w:val="22"/>
                <w:szCs w:val="22"/>
              </w:rPr>
              <w:t xml:space="preserve">B.4.  Öğretim Kadrosu </w:t>
            </w:r>
          </w:p>
        </w:tc>
        <w:tc>
          <w:tcPr>
            <w:tcW w:w="3187" w:type="pct"/>
            <w:gridSpan w:val="5"/>
            <w:tcBorders>
              <w:top w:val="single" w:sz="4" w:space="0" w:color="000000"/>
              <w:left w:val="nil"/>
              <w:bottom w:val="single" w:sz="4" w:space="0" w:color="000000"/>
              <w:right w:val="single" w:sz="4" w:space="0" w:color="000000"/>
            </w:tcBorders>
            <w:shd w:val="clear" w:color="auto" w:fill="A5D2ED"/>
            <w:vAlign w:val="center"/>
          </w:tcPr>
          <w:p w14:paraId="2B316995" w14:textId="77777777" w:rsidR="00657321" w:rsidRPr="00CF7711" w:rsidRDefault="00657321" w:rsidP="0009720A">
            <w:pPr>
              <w:spacing w:line="259" w:lineRule="auto"/>
              <w:ind w:left="3784"/>
              <w:rPr>
                <w:sz w:val="22"/>
                <w:szCs w:val="22"/>
              </w:rPr>
            </w:pPr>
            <w:r w:rsidRPr="00CF7711">
              <w:rPr>
                <w:sz w:val="22"/>
                <w:szCs w:val="22"/>
              </w:rPr>
              <w:t xml:space="preserve"> </w:t>
            </w:r>
          </w:p>
        </w:tc>
      </w:tr>
      <w:tr w:rsidR="00657321" w:rsidRPr="00CF7711" w14:paraId="2805E71A" w14:textId="77777777" w:rsidTr="0009720A">
        <w:trPr>
          <w:trHeight w:val="324"/>
        </w:trPr>
        <w:tc>
          <w:tcPr>
            <w:tcW w:w="1813"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693A39CF" w14:textId="77777777" w:rsidR="00657321" w:rsidRPr="00CF7711" w:rsidRDefault="00657321" w:rsidP="0009720A">
            <w:pPr>
              <w:spacing w:line="259" w:lineRule="auto"/>
              <w:rPr>
                <w:sz w:val="22"/>
                <w:szCs w:val="22"/>
              </w:rPr>
            </w:pPr>
            <w:r w:rsidRPr="00CF7711">
              <w:rPr>
                <w:sz w:val="22"/>
                <w:szCs w:val="22"/>
              </w:rPr>
              <w:t xml:space="preserve"> </w:t>
            </w:r>
          </w:p>
          <w:p w14:paraId="79C8AC89" w14:textId="77777777" w:rsidR="00657321" w:rsidRPr="00CF7711" w:rsidRDefault="00657321" w:rsidP="0009720A">
            <w:pPr>
              <w:spacing w:line="259" w:lineRule="auto"/>
              <w:ind w:left="199"/>
              <w:rPr>
                <w:sz w:val="22"/>
                <w:szCs w:val="22"/>
              </w:rPr>
            </w:pPr>
            <w:r w:rsidRPr="00CF7711">
              <w:rPr>
                <w:sz w:val="22"/>
                <w:szCs w:val="22"/>
              </w:rPr>
              <w:t xml:space="preserve"> </w:t>
            </w:r>
          </w:p>
        </w:tc>
        <w:tc>
          <w:tcPr>
            <w:tcW w:w="664"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22900B04" w14:textId="77777777" w:rsidR="00657321" w:rsidRPr="00CF7711" w:rsidRDefault="00657321" w:rsidP="0009720A">
            <w:pPr>
              <w:spacing w:line="259" w:lineRule="auto"/>
              <w:ind w:right="100"/>
              <w:jc w:val="center"/>
              <w:rPr>
                <w:sz w:val="22"/>
                <w:szCs w:val="22"/>
              </w:rPr>
            </w:pPr>
            <w:r w:rsidRPr="00CF7711">
              <w:rPr>
                <w:sz w:val="22"/>
                <w:szCs w:val="22"/>
              </w:rPr>
              <w:t xml:space="preserve">1 </w:t>
            </w:r>
          </w:p>
        </w:tc>
        <w:tc>
          <w:tcPr>
            <w:tcW w:w="664"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0B036D0D" w14:textId="77777777" w:rsidR="00657321" w:rsidRPr="00CF7711" w:rsidRDefault="00657321" w:rsidP="0009720A">
            <w:pPr>
              <w:spacing w:line="259" w:lineRule="auto"/>
              <w:ind w:right="195"/>
              <w:jc w:val="center"/>
              <w:rPr>
                <w:sz w:val="22"/>
                <w:szCs w:val="22"/>
              </w:rPr>
            </w:pPr>
            <w:r w:rsidRPr="00CF7711">
              <w:rPr>
                <w:sz w:val="22"/>
                <w:szCs w:val="22"/>
              </w:rPr>
              <w:t>2</w:t>
            </w:r>
          </w:p>
        </w:tc>
        <w:tc>
          <w:tcPr>
            <w:tcW w:w="615"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1D7B41F9" w14:textId="77777777" w:rsidR="00657321" w:rsidRPr="00CF7711" w:rsidRDefault="00657321" w:rsidP="0009720A">
            <w:pPr>
              <w:spacing w:line="259" w:lineRule="auto"/>
              <w:ind w:right="100"/>
              <w:jc w:val="center"/>
              <w:rPr>
                <w:sz w:val="22"/>
                <w:szCs w:val="22"/>
              </w:rPr>
            </w:pPr>
            <w:r w:rsidRPr="00CF7711">
              <w:rPr>
                <w:sz w:val="22"/>
                <w:szCs w:val="22"/>
              </w:rPr>
              <w:t xml:space="preserve">3 </w:t>
            </w:r>
          </w:p>
        </w:tc>
        <w:tc>
          <w:tcPr>
            <w:tcW w:w="657"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1C9EB46B" w14:textId="77777777" w:rsidR="00657321" w:rsidRPr="00CF7711" w:rsidRDefault="00657321" w:rsidP="0009720A">
            <w:pPr>
              <w:spacing w:line="259" w:lineRule="auto"/>
              <w:ind w:right="101"/>
              <w:jc w:val="center"/>
              <w:rPr>
                <w:sz w:val="22"/>
                <w:szCs w:val="22"/>
              </w:rPr>
            </w:pPr>
            <w:r w:rsidRPr="00CF7711">
              <w:rPr>
                <w:sz w:val="22"/>
                <w:szCs w:val="22"/>
              </w:rPr>
              <w:t xml:space="preserve">4 </w:t>
            </w:r>
          </w:p>
        </w:tc>
        <w:tc>
          <w:tcPr>
            <w:tcW w:w="588"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0F7C20E0" w14:textId="77777777" w:rsidR="00657321" w:rsidRPr="00CF7711" w:rsidRDefault="00657321" w:rsidP="0009720A">
            <w:pPr>
              <w:spacing w:line="259" w:lineRule="auto"/>
              <w:ind w:right="99"/>
              <w:jc w:val="center"/>
              <w:rPr>
                <w:sz w:val="22"/>
                <w:szCs w:val="22"/>
              </w:rPr>
            </w:pPr>
            <w:r w:rsidRPr="00CF7711">
              <w:rPr>
                <w:sz w:val="22"/>
                <w:szCs w:val="22"/>
              </w:rPr>
              <w:t xml:space="preserve">5 </w:t>
            </w:r>
          </w:p>
        </w:tc>
      </w:tr>
      <w:tr w:rsidR="00657321" w:rsidRPr="00CF7711" w14:paraId="7B097F82" w14:textId="77777777" w:rsidTr="0009720A">
        <w:trPr>
          <w:trHeight w:val="3810"/>
        </w:trPr>
        <w:tc>
          <w:tcPr>
            <w:tcW w:w="1813" w:type="pct"/>
            <w:vMerge w:val="restart"/>
            <w:tcBorders>
              <w:top w:val="single" w:sz="4" w:space="0" w:color="000000"/>
              <w:left w:val="single" w:sz="4" w:space="0" w:color="000000"/>
              <w:bottom w:val="single" w:sz="4" w:space="0" w:color="000000"/>
              <w:right w:val="single" w:sz="4" w:space="0" w:color="000000"/>
            </w:tcBorders>
          </w:tcPr>
          <w:p w14:paraId="057F8CFE" w14:textId="77777777" w:rsidR="00657321" w:rsidRPr="00CF7711" w:rsidRDefault="00657321" w:rsidP="0009720A">
            <w:pPr>
              <w:spacing w:after="19" w:line="259" w:lineRule="auto"/>
              <w:rPr>
                <w:sz w:val="22"/>
                <w:szCs w:val="22"/>
              </w:rPr>
            </w:pPr>
            <w:r w:rsidRPr="00CF7711">
              <w:rPr>
                <w:sz w:val="22"/>
                <w:szCs w:val="22"/>
              </w:rPr>
              <w:t xml:space="preserve"> </w:t>
            </w:r>
          </w:p>
          <w:p w14:paraId="095096C3" w14:textId="77777777" w:rsidR="00657321" w:rsidRPr="00CF7711" w:rsidRDefault="00657321" w:rsidP="0009720A">
            <w:pPr>
              <w:spacing w:after="16" w:line="259" w:lineRule="auto"/>
              <w:rPr>
                <w:b/>
                <w:sz w:val="22"/>
                <w:szCs w:val="22"/>
              </w:rPr>
            </w:pPr>
            <w:r w:rsidRPr="00CF7711">
              <w:rPr>
                <w:b/>
                <w:sz w:val="22"/>
                <w:szCs w:val="22"/>
                <w:u w:val="single" w:color="000000"/>
              </w:rPr>
              <w:t>B.4.2. Öğretim yetkinlikleri ve gelişimi</w:t>
            </w:r>
            <w:r w:rsidRPr="00CF7711">
              <w:rPr>
                <w:b/>
                <w:sz w:val="22"/>
                <w:szCs w:val="22"/>
              </w:rPr>
              <w:t xml:space="preserve">  </w:t>
            </w:r>
          </w:p>
          <w:p w14:paraId="73B469F0" w14:textId="77777777" w:rsidR="00657321" w:rsidRPr="00CF7711" w:rsidRDefault="00657321" w:rsidP="0009720A">
            <w:pPr>
              <w:spacing w:after="19" w:line="259" w:lineRule="auto"/>
              <w:rPr>
                <w:sz w:val="22"/>
                <w:szCs w:val="22"/>
              </w:rPr>
            </w:pPr>
            <w:r w:rsidRPr="00CF7711">
              <w:rPr>
                <w:sz w:val="22"/>
                <w:szCs w:val="22"/>
              </w:rPr>
              <w:t xml:space="preserve"> </w:t>
            </w:r>
          </w:p>
          <w:p w14:paraId="6B5117BE" w14:textId="77777777" w:rsidR="00657321" w:rsidRPr="00CF7711" w:rsidRDefault="00657321" w:rsidP="0009720A">
            <w:pPr>
              <w:spacing w:after="1" w:line="275" w:lineRule="auto"/>
              <w:ind w:right="97"/>
              <w:rPr>
                <w:sz w:val="22"/>
                <w:szCs w:val="22"/>
              </w:rPr>
            </w:pPr>
            <w:r w:rsidRPr="00CF7711">
              <w:rPr>
                <w:sz w:val="22"/>
                <w:szCs w:val="22"/>
              </w:rPr>
              <w:t xml:space="preserve">Tüm öğretim elemanlarının etkileşimli-aktif ders verme yöntemlerini ve uzaktan eğitim süreçlerini öğrenmeleri ve kullanmaları için sistematik eğiticilerin eğitimi etkinlikleri (kurs, </w:t>
            </w:r>
            <w:proofErr w:type="spellStart"/>
            <w:r w:rsidRPr="00CF7711">
              <w:rPr>
                <w:sz w:val="22"/>
                <w:szCs w:val="22"/>
              </w:rPr>
              <w:t>çalıştay</w:t>
            </w:r>
            <w:proofErr w:type="spellEnd"/>
            <w:r w:rsidRPr="00CF7711">
              <w:rPr>
                <w:sz w:val="22"/>
                <w:szCs w:val="22"/>
              </w:rPr>
              <w:t>, ders, seminer vb.) ve bunu üstlenecek/ gerçekleştirecek öğretme-öğrenme merkezi yapılanması vardır.  Öğretim elemanlarının pedagojik ve teknolojik yeterlilikleri artırılmaktadır. Birimin</w:t>
            </w:r>
            <w:r w:rsidRPr="00CF7711" w:rsidDel="00302CD0">
              <w:rPr>
                <w:sz w:val="22"/>
                <w:szCs w:val="22"/>
              </w:rPr>
              <w:t xml:space="preserve"> </w:t>
            </w:r>
            <w:r w:rsidRPr="00CF7711">
              <w:rPr>
                <w:sz w:val="22"/>
                <w:szCs w:val="22"/>
              </w:rPr>
              <w:t xml:space="preserve">öğretim yetkinliği geliştirme performansı değerlendirilmektedir. </w:t>
            </w:r>
          </w:p>
          <w:p w14:paraId="2108C218" w14:textId="77777777" w:rsidR="00657321" w:rsidRPr="00CF7711" w:rsidRDefault="00657321" w:rsidP="0009720A">
            <w:pPr>
              <w:spacing w:line="259" w:lineRule="auto"/>
              <w:rPr>
                <w:sz w:val="22"/>
                <w:szCs w:val="22"/>
              </w:rPr>
            </w:pPr>
            <w:r w:rsidRPr="00CF7711">
              <w:rPr>
                <w:sz w:val="22"/>
                <w:szCs w:val="22"/>
              </w:rPr>
              <w:t xml:space="preserve"> </w:t>
            </w:r>
          </w:p>
        </w:tc>
        <w:tc>
          <w:tcPr>
            <w:tcW w:w="664" w:type="pct"/>
            <w:tcBorders>
              <w:top w:val="single" w:sz="4" w:space="0" w:color="000000"/>
              <w:left w:val="single" w:sz="4" w:space="0" w:color="000000"/>
              <w:bottom w:val="single" w:sz="4" w:space="0" w:color="000000"/>
              <w:right w:val="single" w:sz="4" w:space="0" w:color="000000"/>
            </w:tcBorders>
            <w:shd w:val="clear" w:color="auto" w:fill="E6F2FA"/>
          </w:tcPr>
          <w:p w14:paraId="680AE61D" w14:textId="77777777" w:rsidR="00657321" w:rsidRPr="00CF7711" w:rsidRDefault="00657321" w:rsidP="0009720A">
            <w:pPr>
              <w:spacing w:line="259" w:lineRule="auto"/>
              <w:ind w:left="1" w:right="25"/>
              <w:rPr>
                <w:sz w:val="22"/>
                <w:szCs w:val="22"/>
              </w:rPr>
            </w:pPr>
            <w:r w:rsidRPr="00CF7711">
              <w:rPr>
                <w:sz w:val="22"/>
                <w:szCs w:val="22"/>
              </w:rPr>
              <w:t xml:space="preserve">Birimde öğretim elemanlarının öğretim yetkinliğini geliştirmek üzere planlamalar bulunmamaktadır. </w:t>
            </w:r>
          </w:p>
        </w:tc>
        <w:tc>
          <w:tcPr>
            <w:tcW w:w="664" w:type="pct"/>
            <w:tcBorders>
              <w:top w:val="single" w:sz="4" w:space="0" w:color="000000"/>
              <w:left w:val="single" w:sz="4" w:space="0" w:color="000000"/>
              <w:bottom w:val="single" w:sz="4" w:space="0" w:color="000000"/>
              <w:right w:val="single" w:sz="4" w:space="0" w:color="000000"/>
            </w:tcBorders>
            <w:shd w:val="clear" w:color="auto" w:fill="D2E8F6"/>
          </w:tcPr>
          <w:p w14:paraId="052AC6BF" w14:textId="77777777" w:rsidR="00657321" w:rsidRPr="00CF7711" w:rsidRDefault="00657321" w:rsidP="0009720A">
            <w:pPr>
              <w:spacing w:line="239" w:lineRule="auto"/>
              <w:ind w:left="1" w:right="17"/>
              <w:rPr>
                <w:sz w:val="22"/>
                <w:szCs w:val="22"/>
              </w:rPr>
            </w:pPr>
            <w:r w:rsidRPr="00CF7711">
              <w:rPr>
                <w:sz w:val="22"/>
                <w:szCs w:val="22"/>
              </w:rPr>
              <w:t>Birimin öğretim elemanlarının; öğrenci merkezli öğrenme, uzaktan eğitim, ölçme değerlendirme, materyal geliştirme ve kalite güvencesi sistemi gibi alanlardaki yetkinliklerinin geliştirilmesine ilişkin planlar bulunmaktadır.</w:t>
            </w:r>
            <w:r w:rsidRPr="00CF7711">
              <w:rPr>
                <w:color w:val="1F3763"/>
                <w:sz w:val="22"/>
                <w:szCs w:val="22"/>
              </w:rPr>
              <w:t xml:space="preserve"> </w:t>
            </w:r>
          </w:p>
        </w:tc>
        <w:tc>
          <w:tcPr>
            <w:tcW w:w="615" w:type="pct"/>
            <w:tcBorders>
              <w:top w:val="single" w:sz="4" w:space="0" w:color="000000"/>
              <w:left w:val="single" w:sz="4" w:space="0" w:color="000000"/>
              <w:bottom w:val="single" w:sz="4" w:space="0" w:color="000000"/>
              <w:right w:val="single" w:sz="4" w:space="0" w:color="000000"/>
            </w:tcBorders>
            <w:shd w:val="clear" w:color="auto" w:fill="B9DCF1"/>
          </w:tcPr>
          <w:p w14:paraId="5517498E" w14:textId="77777777" w:rsidR="00657321" w:rsidRPr="00CF7711" w:rsidRDefault="00657321" w:rsidP="0009720A">
            <w:pPr>
              <w:spacing w:line="259" w:lineRule="auto"/>
              <w:ind w:left="1" w:right="94"/>
              <w:rPr>
                <w:sz w:val="22"/>
                <w:szCs w:val="22"/>
              </w:rPr>
            </w:pPr>
            <w:r w:rsidRPr="00CF7711">
              <w:rPr>
                <w:sz w:val="22"/>
                <w:szCs w:val="22"/>
              </w:rPr>
              <w:t xml:space="preserve">Birimin genelinde öğretim elemanlarının öğretim yetkinliğini geliştirmek üzere uygulamalar vardır. </w:t>
            </w:r>
          </w:p>
        </w:tc>
        <w:tc>
          <w:tcPr>
            <w:tcW w:w="657" w:type="pct"/>
            <w:tcBorders>
              <w:top w:val="single" w:sz="4" w:space="0" w:color="000000"/>
              <w:left w:val="single" w:sz="4" w:space="0" w:color="000000"/>
              <w:bottom w:val="single" w:sz="4" w:space="0" w:color="000000"/>
              <w:right w:val="single" w:sz="4" w:space="0" w:color="000000"/>
            </w:tcBorders>
            <w:shd w:val="clear" w:color="auto" w:fill="8CC7EC"/>
          </w:tcPr>
          <w:p w14:paraId="796DA0F4" w14:textId="77777777" w:rsidR="00657321" w:rsidRPr="00CF7711" w:rsidRDefault="00657321" w:rsidP="0009720A">
            <w:pPr>
              <w:spacing w:line="259" w:lineRule="auto"/>
              <w:ind w:left="1"/>
              <w:rPr>
                <w:sz w:val="22"/>
                <w:szCs w:val="22"/>
              </w:rPr>
            </w:pPr>
            <w:r w:rsidRPr="00CF7711">
              <w:rPr>
                <w:sz w:val="22"/>
                <w:szCs w:val="22"/>
              </w:rPr>
              <w:t xml:space="preserve">Öğretim yetkinliğini geliştirme uygulamalarından elde edilen bulgular izlenmekte ve izlem sonuçları öğretim elamanları ile birlikte irdelenerek önlemler alınmaktadır. </w:t>
            </w:r>
          </w:p>
        </w:tc>
        <w:tc>
          <w:tcPr>
            <w:tcW w:w="588" w:type="pct"/>
            <w:tcBorders>
              <w:top w:val="single" w:sz="4" w:space="0" w:color="000000"/>
              <w:left w:val="single" w:sz="4" w:space="0" w:color="000000"/>
              <w:bottom w:val="single" w:sz="4" w:space="0" w:color="000000"/>
              <w:right w:val="single" w:sz="4" w:space="0" w:color="000000"/>
            </w:tcBorders>
            <w:shd w:val="clear" w:color="auto" w:fill="5DB1E5"/>
          </w:tcPr>
          <w:p w14:paraId="7DC49EB5" w14:textId="77777777" w:rsidR="00657321" w:rsidRPr="00CF7711" w:rsidRDefault="00657321" w:rsidP="0009720A">
            <w:pPr>
              <w:spacing w:after="1" w:line="275" w:lineRule="auto"/>
              <w:ind w:left="2"/>
              <w:rPr>
                <w:sz w:val="22"/>
                <w:szCs w:val="22"/>
              </w:rPr>
            </w:pPr>
            <w:r w:rsidRPr="00CF7711">
              <w:rPr>
                <w:sz w:val="22"/>
                <w:szCs w:val="22"/>
              </w:rPr>
              <w:t xml:space="preserve">İçselleştirilmiş, sistematik, sürdürülebilir ve örnek gösterilebilir uygulamalar bulunmaktadır. </w:t>
            </w:r>
          </w:p>
        </w:tc>
      </w:tr>
      <w:tr w:rsidR="00657321" w:rsidRPr="00CF7711" w14:paraId="1B239713" w14:textId="77777777" w:rsidTr="0009720A">
        <w:trPr>
          <w:trHeight w:val="3475"/>
        </w:trPr>
        <w:tc>
          <w:tcPr>
            <w:tcW w:w="1813" w:type="pct"/>
            <w:vMerge/>
            <w:tcBorders>
              <w:top w:val="nil"/>
              <w:left w:val="single" w:sz="4" w:space="0" w:color="000000"/>
              <w:bottom w:val="single" w:sz="4" w:space="0" w:color="000000"/>
              <w:right w:val="single" w:sz="4" w:space="0" w:color="000000"/>
            </w:tcBorders>
          </w:tcPr>
          <w:p w14:paraId="366DA4E0" w14:textId="77777777" w:rsidR="00657321" w:rsidRPr="00CF7711" w:rsidRDefault="00657321" w:rsidP="0009720A">
            <w:pPr>
              <w:spacing w:after="160" w:line="259" w:lineRule="auto"/>
              <w:rPr>
                <w:sz w:val="22"/>
                <w:szCs w:val="22"/>
              </w:rPr>
            </w:pPr>
          </w:p>
        </w:tc>
        <w:tc>
          <w:tcPr>
            <w:tcW w:w="3187" w:type="pct"/>
            <w:gridSpan w:val="5"/>
            <w:tcBorders>
              <w:top w:val="single" w:sz="4" w:space="0" w:color="000000"/>
              <w:left w:val="single" w:sz="4" w:space="0" w:color="000000"/>
              <w:bottom w:val="single" w:sz="4" w:space="0" w:color="000000"/>
              <w:right w:val="single" w:sz="4" w:space="0" w:color="000000"/>
            </w:tcBorders>
            <w:shd w:val="clear" w:color="auto" w:fill="A5D2ED"/>
          </w:tcPr>
          <w:p w14:paraId="275AE896" w14:textId="77777777" w:rsidR="00657321" w:rsidRPr="00CF7711" w:rsidRDefault="00657321" w:rsidP="0009720A">
            <w:pPr>
              <w:spacing w:after="16" w:line="259" w:lineRule="auto"/>
              <w:ind w:left="119"/>
              <w:rPr>
                <w:sz w:val="22"/>
                <w:szCs w:val="22"/>
              </w:rPr>
            </w:pPr>
            <w:r w:rsidRPr="00CF7711">
              <w:rPr>
                <w:sz w:val="22"/>
                <w:szCs w:val="22"/>
              </w:rPr>
              <w:t xml:space="preserve"> </w:t>
            </w:r>
          </w:p>
          <w:p w14:paraId="659999B5" w14:textId="77777777" w:rsidR="00657321" w:rsidRPr="00CF7711" w:rsidRDefault="00657321" w:rsidP="0009720A">
            <w:pPr>
              <w:spacing w:after="31" w:line="259" w:lineRule="auto"/>
              <w:ind w:left="119"/>
              <w:rPr>
                <w:sz w:val="22"/>
                <w:szCs w:val="22"/>
              </w:rPr>
            </w:pPr>
            <w:r w:rsidRPr="00CF7711">
              <w:rPr>
                <w:b/>
                <w:i/>
                <w:sz w:val="22"/>
                <w:szCs w:val="22"/>
              </w:rPr>
              <w:t xml:space="preserve">Örnek Kanıtlar </w:t>
            </w:r>
          </w:p>
          <w:p w14:paraId="50AA9F14" w14:textId="77777777" w:rsidR="00657321" w:rsidRPr="00CF7711" w:rsidRDefault="00657321" w:rsidP="006C0B07">
            <w:pPr>
              <w:numPr>
                <w:ilvl w:val="0"/>
                <w:numId w:val="39"/>
              </w:numPr>
              <w:spacing w:after="29" w:line="274" w:lineRule="auto"/>
              <w:ind w:hanging="360"/>
              <w:rPr>
                <w:sz w:val="22"/>
                <w:szCs w:val="22"/>
              </w:rPr>
            </w:pPr>
            <w:r w:rsidRPr="00CF7711">
              <w:rPr>
                <w:i/>
                <w:sz w:val="22"/>
                <w:szCs w:val="22"/>
              </w:rPr>
              <w:t xml:space="preserve">Eğiticilerin eğitimi uygulamalarına (Uzaktan eğitim uygulamaları </w:t>
            </w:r>
            <w:proofErr w:type="gramStart"/>
            <w:r w:rsidRPr="00CF7711">
              <w:rPr>
                <w:i/>
                <w:sz w:val="22"/>
                <w:szCs w:val="22"/>
              </w:rPr>
              <w:t>dahil</w:t>
            </w:r>
            <w:proofErr w:type="gramEnd"/>
            <w:r w:rsidRPr="00CF7711">
              <w:rPr>
                <w:i/>
                <w:sz w:val="22"/>
                <w:szCs w:val="22"/>
              </w:rPr>
              <w:t xml:space="preserve">) ilişkin planlama (kapsamı, veriliş yöntemi, katılım bilgileri vb.) ve uygulamalara ilişkin kanıtlar </w:t>
            </w:r>
          </w:p>
          <w:p w14:paraId="3CA59270" w14:textId="77777777" w:rsidR="00657321" w:rsidRPr="00CF7711" w:rsidRDefault="00657321" w:rsidP="006C0B07">
            <w:pPr>
              <w:numPr>
                <w:ilvl w:val="0"/>
                <w:numId w:val="39"/>
              </w:numPr>
              <w:spacing w:after="5" w:line="259" w:lineRule="auto"/>
              <w:ind w:hanging="360"/>
              <w:rPr>
                <w:sz w:val="22"/>
                <w:szCs w:val="22"/>
              </w:rPr>
            </w:pPr>
            <w:r w:rsidRPr="00CF7711">
              <w:rPr>
                <w:i/>
                <w:sz w:val="22"/>
                <w:szCs w:val="22"/>
              </w:rPr>
              <w:t xml:space="preserve">Öğrenme öğretme merkezi uygulamalarına ilişkin kanıtlar </w:t>
            </w:r>
          </w:p>
          <w:p w14:paraId="36EFBA2A" w14:textId="77777777" w:rsidR="00657321" w:rsidRPr="00CF7711" w:rsidRDefault="00657321" w:rsidP="006C0B07">
            <w:pPr>
              <w:numPr>
                <w:ilvl w:val="0"/>
                <w:numId w:val="39"/>
              </w:numPr>
              <w:spacing w:after="29" w:line="274" w:lineRule="auto"/>
              <w:ind w:hanging="360"/>
              <w:rPr>
                <w:sz w:val="22"/>
                <w:szCs w:val="22"/>
              </w:rPr>
            </w:pPr>
            <w:r w:rsidRPr="00CF7711">
              <w:rPr>
                <w:i/>
                <w:sz w:val="22"/>
                <w:szCs w:val="22"/>
              </w:rPr>
              <w:t xml:space="preserve">Eğitim kadrosunun eğitim-öğretim performansını izleme süreçlerini gösteren belgeler ve dokümanlar (Atama-yükseltme </w:t>
            </w:r>
            <w:proofErr w:type="gramStart"/>
            <w:r w:rsidRPr="00CF7711">
              <w:rPr>
                <w:i/>
                <w:sz w:val="22"/>
                <w:szCs w:val="22"/>
              </w:rPr>
              <w:t>kriterleri</w:t>
            </w:r>
            <w:proofErr w:type="gramEnd"/>
            <w:r w:rsidRPr="00CF7711">
              <w:rPr>
                <w:i/>
                <w:sz w:val="22"/>
                <w:szCs w:val="22"/>
              </w:rPr>
              <w:t xml:space="preserve"> vb.) </w:t>
            </w:r>
          </w:p>
          <w:p w14:paraId="25C5B12E" w14:textId="77777777" w:rsidR="00657321" w:rsidRPr="00CF7711" w:rsidRDefault="00657321" w:rsidP="006C0B07">
            <w:pPr>
              <w:numPr>
                <w:ilvl w:val="0"/>
                <w:numId w:val="39"/>
              </w:numPr>
              <w:spacing w:after="17" w:line="259" w:lineRule="auto"/>
              <w:ind w:hanging="360"/>
              <w:rPr>
                <w:sz w:val="22"/>
                <w:szCs w:val="22"/>
              </w:rPr>
            </w:pPr>
            <w:r w:rsidRPr="00CF7711">
              <w:rPr>
                <w:i/>
                <w:sz w:val="22"/>
                <w:szCs w:val="22"/>
              </w:rPr>
              <w:t xml:space="preserve">Öğretim elemanlarının izleme ve iyileştirme süreçlerine katılımını gösteren kanıtlar  </w:t>
            </w:r>
          </w:p>
          <w:p w14:paraId="2C2AF5F9" w14:textId="77777777" w:rsidR="00657321" w:rsidRPr="00CF7711" w:rsidRDefault="00657321" w:rsidP="006C0B07">
            <w:pPr>
              <w:numPr>
                <w:ilvl w:val="0"/>
                <w:numId w:val="39"/>
              </w:numPr>
              <w:spacing w:after="5" w:line="259" w:lineRule="auto"/>
              <w:ind w:hanging="360"/>
              <w:rPr>
                <w:sz w:val="22"/>
                <w:szCs w:val="22"/>
              </w:rPr>
            </w:pPr>
            <w:r w:rsidRPr="00CF7711">
              <w:rPr>
                <w:i/>
                <w:sz w:val="22"/>
                <w:szCs w:val="22"/>
              </w:rPr>
              <w:t xml:space="preserve">Öğretim yetkinliği geliştirme süreçlerine ilişkin izleme ve iyileştirme kanıtları </w:t>
            </w:r>
          </w:p>
          <w:p w14:paraId="072B1725" w14:textId="77777777" w:rsidR="00657321" w:rsidRPr="00CF7711" w:rsidRDefault="00657321" w:rsidP="006C0B07">
            <w:pPr>
              <w:numPr>
                <w:ilvl w:val="0"/>
                <w:numId w:val="39"/>
              </w:numPr>
              <w:spacing w:line="259" w:lineRule="auto"/>
              <w:ind w:hanging="360"/>
              <w:rPr>
                <w:sz w:val="22"/>
                <w:szCs w:val="22"/>
              </w:rPr>
            </w:pPr>
            <w:r w:rsidRPr="00CF7711">
              <w:rPr>
                <w:i/>
                <w:sz w:val="22"/>
                <w:szCs w:val="22"/>
              </w:rPr>
              <w:t xml:space="preserve">Standart uygulamalar ve mevzuatın yanı sıra; birimin ihtiyaçları doğrultusunda geliştirdiği özgün yaklaşım ve uygulamalarına ilişkin kanıtlar </w:t>
            </w:r>
          </w:p>
        </w:tc>
      </w:tr>
    </w:tbl>
    <w:p w14:paraId="3F6762F5" w14:textId="77777777" w:rsidR="00657321" w:rsidRPr="00CF7711" w:rsidRDefault="00657321" w:rsidP="00657321">
      <w:pPr>
        <w:spacing w:line="259" w:lineRule="auto"/>
        <w:rPr>
          <w:sz w:val="22"/>
          <w:szCs w:val="22"/>
        </w:rPr>
      </w:pPr>
      <w:r w:rsidRPr="00CF7711">
        <w:rPr>
          <w:sz w:val="22"/>
          <w:szCs w:val="22"/>
        </w:rPr>
        <w:t xml:space="preserve"> </w:t>
      </w:r>
    </w:p>
    <w:p w14:paraId="7C4C2D89" w14:textId="77777777" w:rsidR="00657321" w:rsidRPr="00CF7711" w:rsidRDefault="00657321" w:rsidP="00657321">
      <w:pPr>
        <w:spacing w:after="160" w:line="259" w:lineRule="auto"/>
        <w:rPr>
          <w:sz w:val="22"/>
          <w:szCs w:val="22"/>
        </w:rPr>
      </w:pPr>
      <w:r w:rsidRPr="00CF7711">
        <w:rPr>
          <w:sz w:val="22"/>
          <w:szCs w:val="22"/>
        </w:rPr>
        <w:br w:type="page"/>
      </w:r>
    </w:p>
    <w:tbl>
      <w:tblPr>
        <w:tblStyle w:val="TableGrid"/>
        <w:tblW w:w="5000" w:type="pct"/>
        <w:tblInd w:w="0" w:type="dxa"/>
        <w:tblCellMar>
          <w:left w:w="107" w:type="dxa"/>
          <w:right w:w="45" w:type="dxa"/>
        </w:tblCellMar>
        <w:tblLook w:val="04A0" w:firstRow="1" w:lastRow="0" w:firstColumn="1" w:lastColumn="0" w:noHBand="0" w:noVBand="1"/>
      </w:tblPr>
      <w:tblGrid>
        <w:gridCol w:w="5699"/>
        <w:gridCol w:w="2173"/>
        <w:gridCol w:w="2173"/>
        <w:gridCol w:w="1479"/>
        <w:gridCol w:w="1918"/>
        <w:gridCol w:w="1903"/>
      </w:tblGrid>
      <w:tr w:rsidR="00657321" w:rsidRPr="00CF7711" w14:paraId="2BEBD8DD" w14:textId="77777777" w:rsidTr="0009720A">
        <w:trPr>
          <w:trHeight w:val="402"/>
        </w:trPr>
        <w:tc>
          <w:tcPr>
            <w:tcW w:w="1857" w:type="pct"/>
            <w:tcBorders>
              <w:top w:val="single" w:sz="4" w:space="0" w:color="000000"/>
              <w:left w:val="single" w:sz="4" w:space="0" w:color="000000"/>
              <w:bottom w:val="single" w:sz="4" w:space="0" w:color="000000"/>
              <w:right w:val="nil"/>
            </w:tcBorders>
            <w:shd w:val="clear" w:color="auto" w:fill="A5D2ED"/>
            <w:vAlign w:val="center"/>
          </w:tcPr>
          <w:p w14:paraId="117BED7D" w14:textId="77777777" w:rsidR="00657321" w:rsidRPr="00CF7711" w:rsidRDefault="00657321" w:rsidP="0009720A">
            <w:pPr>
              <w:spacing w:line="259" w:lineRule="auto"/>
              <w:ind w:left="199"/>
              <w:rPr>
                <w:sz w:val="22"/>
                <w:szCs w:val="22"/>
              </w:rPr>
            </w:pPr>
            <w:r w:rsidRPr="00CF7711">
              <w:rPr>
                <w:color w:val="4472C4"/>
                <w:sz w:val="22"/>
                <w:szCs w:val="22"/>
              </w:rPr>
              <w:lastRenderedPageBreak/>
              <w:t xml:space="preserve"> </w:t>
            </w:r>
            <w:r w:rsidRPr="00CF7711">
              <w:rPr>
                <w:color w:val="4472C4"/>
                <w:sz w:val="22"/>
                <w:szCs w:val="22"/>
              </w:rPr>
              <w:tab/>
              <w:t xml:space="preserve"> </w:t>
            </w:r>
          </w:p>
        </w:tc>
        <w:tc>
          <w:tcPr>
            <w:tcW w:w="3143" w:type="pct"/>
            <w:gridSpan w:val="5"/>
            <w:tcBorders>
              <w:top w:val="single" w:sz="4" w:space="0" w:color="000000"/>
              <w:left w:val="nil"/>
              <w:bottom w:val="single" w:sz="4" w:space="0" w:color="000000"/>
              <w:right w:val="single" w:sz="4" w:space="0" w:color="000000"/>
            </w:tcBorders>
            <w:shd w:val="clear" w:color="auto" w:fill="A5D2ED"/>
            <w:vAlign w:val="center"/>
          </w:tcPr>
          <w:p w14:paraId="5A528CAE" w14:textId="77777777" w:rsidR="00657321" w:rsidRPr="00CF7711" w:rsidRDefault="00657321" w:rsidP="0009720A">
            <w:pPr>
              <w:tabs>
                <w:tab w:val="center" w:pos="3642"/>
                <w:tab w:val="right" w:pos="9914"/>
              </w:tabs>
              <w:spacing w:line="259" w:lineRule="auto"/>
              <w:rPr>
                <w:sz w:val="22"/>
                <w:szCs w:val="22"/>
              </w:rPr>
            </w:pPr>
            <w:r w:rsidRPr="00CF7711">
              <w:rPr>
                <w:sz w:val="22"/>
                <w:szCs w:val="22"/>
              </w:rPr>
              <w:tab/>
              <w:t xml:space="preserve"> </w:t>
            </w:r>
            <w:r w:rsidRPr="00CF7711">
              <w:rPr>
                <w:sz w:val="22"/>
                <w:szCs w:val="22"/>
              </w:rPr>
              <w:tab/>
            </w:r>
            <w:r w:rsidRPr="00CF7711">
              <w:rPr>
                <w:b/>
                <w:color w:val="1F3864"/>
                <w:sz w:val="22"/>
                <w:szCs w:val="22"/>
              </w:rPr>
              <w:t>B.EĞİTİM ve ÖĞRETİM</w:t>
            </w:r>
          </w:p>
        </w:tc>
      </w:tr>
      <w:tr w:rsidR="00657321" w:rsidRPr="00CF7711" w14:paraId="70776BA3" w14:textId="77777777" w:rsidTr="0009720A">
        <w:trPr>
          <w:trHeight w:val="408"/>
        </w:trPr>
        <w:tc>
          <w:tcPr>
            <w:tcW w:w="1857" w:type="pct"/>
            <w:tcBorders>
              <w:top w:val="single" w:sz="4" w:space="0" w:color="000000"/>
              <w:left w:val="single" w:sz="4" w:space="0" w:color="000000"/>
              <w:bottom w:val="single" w:sz="4" w:space="0" w:color="000000"/>
              <w:right w:val="nil"/>
            </w:tcBorders>
            <w:shd w:val="clear" w:color="auto" w:fill="A5D2ED"/>
            <w:vAlign w:val="center"/>
          </w:tcPr>
          <w:p w14:paraId="11EB4E1C" w14:textId="77777777" w:rsidR="00657321" w:rsidRPr="00CF7711" w:rsidRDefault="00657321" w:rsidP="0009720A">
            <w:pPr>
              <w:spacing w:line="259" w:lineRule="auto"/>
              <w:rPr>
                <w:sz w:val="22"/>
                <w:szCs w:val="22"/>
              </w:rPr>
            </w:pPr>
            <w:r w:rsidRPr="00CF7711">
              <w:rPr>
                <w:b/>
                <w:sz w:val="22"/>
                <w:szCs w:val="22"/>
              </w:rPr>
              <w:t xml:space="preserve">B.4.  Öğretim Kadrosu </w:t>
            </w:r>
          </w:p>
        </w:tc>
        <w:tc>
          <w:tcPr>
            <w:tcW w:w="3143" w:type="pct"/>
            <w:gridSpan w:val="5"/>
            <w:tcBorders>
              <w:top w:val="single" w:sz="4" w:space="0" w:color="000000"/>
              <w:left w:val="nil"/>
              <w:bottom w:val="single" w:sz="4" w:space="0" w:color="000000"/>
              <w:right w:val="single" w:sz="4" w:space="0" w:color="000000"/>
            </w:tcBorders>
            <w:shd w:val="clear" w:color="auto" w:fill="A5D2ED"/>
            <w:vAlign w:val="center"/>
          </w:tcPr>
          <w:p w14:paraId="0B204804" w14:textId="77777777" w:rsidR="00657321" w:rsidRPr="00CF7711" w:rsidRDefault="00657321" w:rsidP="0009720A">
            <w:pPr>
              <w:spacing w:line="259" w:lineRule="auto"/>
              <w:ind w:left="3642"/>
              <w:rPr>
                <w:sz w:val="22"/>
                <w:szCs w:val="22"/>
              </w:rPr>
            </w:pPr>
            <w:r w:rsidRPr="00CF7711">
              <w:rPr>
                <w:sz w:val="22"/>
                <w:szCs w:val="22"/>
              </w:rPr>
              <w:t xml:space="preserve"> </w:t>
            </w:r>
          </w:p>
        </w:tc>
      </w:tr>
      <w:tr w:rsidR="00657321" w:rsidRPr="00CF7711" w14:paraId="3B06FA47" w14:textId="77777777" w:rsidTr="0009720A">
        <w:trPr>
          <w:trHeight w:val="406"/>
        </w:trPr>
        <w:tc>
          <w:tcPr>
            <w:tcW w:w="1857"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3069302C" w14:textId="77777777" w:rsidR="00657321" w:rsidRPr="00CF7711" w:rsidRDefault="00657321" w:rsidP="0009720A">
            <w:pPr>
              <w:spacing w:line="259" w:lineRule="auto"/>
              <w:rPr>
                <w:sz w:val="22"/>
                <w:szCs w:val="22"/>
              </w:rPr>
            </w:pPr>
            <w:r w:rsidRPr="00CF7711">
              <w:rPr>
                <w:sz w:val="22"/>
                <w:szCs w:val="22"/>
              </w:rPr>
              <w:t xml:space="preserve">  </w:t>
            </w:r>
          </w:p>
        </w:tc>
        <w:tc>
          <w:tcPr>
            <w:tcW w:w="708"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4E69C773" w14:textId="77777777" w:rsidR="00657321" w:rsidRPr="00CF7711" w:rsidRDefault="00657321" w:rsidP="0009720A">
            <w:pPr>
              <w:spacing w:line="259" w:lineRule="auto"/>
              <w:ind w:right="63"/>
              <w:jc w:val="center"/>
              <w:rPr>
                <w:sz w:val="22"/>
                <w:szCs w:val="22"/>
              </w:rPr>
            </w:pPr>
            <w:r w:rsidRPr="00CF7711">
              <w:rPr>
                <w:sz w:val="22"/>
                <w:szCs w:val="22"/>
              </w:rPr>
              <w:t xml:space="preserve">1 </w:t>
            </w:r>
          </w:p>
        </w:tc>
        <w:tc>
          <w:tcPr>
            <w:tcW w:w="708"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4B155AD9" w14:textId="77777777" w:rsidR="00657321" w:rsidRPr="00CF7711" w:rsidRDefault="00657321" w:rsidP="0009720A">
            <w:pPr>
              <w:spacing w:line="259" w:lineRule="auto"/>
              <w:ind w:right="63"/>
              <w:jc w:val="center"/>
              <w:rPr>
                <w:sz w:val="22"/>
                <w:szCs w:val="22"/>
              </w:rPr>
            </w:pPr>
            <w:r w:rsidRPr="00CF7711">
              <w:rPr>
                <w:sz w:val="22"/>
                <w:szCs w:val="22"/>
              </w:rPr>
              <w:t xml:space="preserve">2 </w:t>
            </w:r>
          </w:p>
        </w:tc>
        <w:tc>
          <w:tcPr>
            <w:tcW w:w="482"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0D4B0908" w14:textId="77777777" w:rsidR="00657321" w:rsidRPr="00CF7711" w:rsidRDefault="00657321" w:rsidP="0009720A">
            <w:pPr>
              <w:spacing w:line="259" w:lineRule="auto"/>
              <w:ind w:right="63"/>
              <w:jc w:val="center"/>
              <w:rPr>
                <w:sz w:val="22"/>
                <w:szCs w:val="22"/>
              </w:rPr>
            </w:pPr>
            <w:r w:rsidRPr="00CF7711">
              <w:rPr>
                <w:sz w:val="22"/>
                <w:szCs w:val="22"/>
              </w:rPr>
              <w:t xml:space="preserve">3 </w:t>
            </w:r>
          </w:p>
        </w:tc>
        <w:tc>
          <w:tcPr>
            <w:tcW w:w="625"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12A6355A" w14:textId="77777777" w:rsidR="00657321" w:rsidRPr="00CF7711" w:rsidRDefault="00657321" w:rsidP="0009720A">
            <w:pPr>
              <w:spacing w:line="259" w:lineRule="auto"/>
              <w:ind w:right="61"/>
              <w:jc w:val="center"/>
              <w:rPr>
                <w:sz w:val="22"/>
                <w:szCs w:val="22"/>
              </w:rPr>
            </w:pPr>
            <w:r w:rsidRPr="00CF7711">
              <w:rPr>
                <w:sz w:val="22"/>
                <w:szCs w:val="22"/>
              </w:rPr>
              <w:t xml:space="preserve">4 </w:t>
            </w:r>
          </w:p>
        </w:tc>
        <w:tc>
          <w:tcPr>
            <w:tcW w:w="620"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0D596F14" w14:textId="77777777" w:rsidR="00657321" w:rsidRPr="00CF7711" w:rsidRDefault="00657321" w:rsidP="0009720A">
            <w:pPr>
              <w:spacing w:line="259" w:lineRule="auto"/>
              <w:ind w:right="63"/>
              <w:jc w:val="center"/>
              <w:rPr>
                <w:sz w:val="22"/>
                <w:szCs w:val="22"/>
              </w:rPr>
            </w:pPr>
            <w:r w:rsidRPr="00CF7711">
              <w:rPr>
                <w:sz w:val="22"/>
                <w:szCs w:val="22"/>
              </w:rPr>
              <w:t xml:space="preserve">5 </w:t>
            </w:r>
          </w:p>
        </w:tc>
      </w:tr>
      <w:tr w:rsidR="00657321" w:rsidRPr="00CF7711" w14:paraId="052C8E23" w14:textId="77777777" w:rsidTr="0009720A">
        <w:trPr>
          <w:trHeight w:val="3778"/>
        </w:trPr>
        <w:tc>
          <w:tcPr>
            <w:tcW w:w="1857" w:type="pct"/>
            <w:vMerge w:val="restart"/>
            <w:tcBorders>
              <w:top w:val="single" w:sz="4" w:space="0" w:color="000000"/>
              <w:left w:val="single" w:sz="4" w:space="0" w:color="000000"/>
              <w:bottom w:val="single" w:sz="4" w:space="0" w:color="000000"/>
              <w:right w:val="single" w:sz="4" w:space="0" w:color="000000"/>
            </w:tcBorders>
          </w:tcPr>
          <w:p w14:paraId="15BC4F7C" w14:textId="77777777" w:rsidR="00657321" w:rsidRPr="00CF7711" w:rsidRDefault="00657321" w:rsidP="0009720A">
            <w:pPr>
              <w:spacing w:after="19" w:line="259" w:lineRule="auto"/>
              <w:rPr>
                <w:sz w:val="22"/>
                <w:szCs w:val="22"/>
              </w:rPr>
            </w:pPr>
            <w:r w:rsidRPr="00CF7711">
              <w:rPr>
                <w:sz w:val="22"/>
                <w:szCs w:val="22"/>
              </w:rPr>
              <w:t xml:space="preserve"> </w:t>
            </w:r>
          </w:p>
          <w:p w14:paraId="74420BC7" w14:textId="77777777" w:rsidR="00657321" w:rsidRPr="00CF7711" w:rsidRDefault="00657321" w:rsidP="0009720A">
            <w:pPr>
              <w:spacing w:after="19" w:line="259" w:lineRule="auto"/>
              <w:rPr>
                <w:b/>
                <w:sz w:val="22"/>
                <w:szCs w:val="22"/>
              </w:rPr>
            </w:pPr>
            <w:r w:rsidRPr="00CF7711">
              <w:rPr>
                <w:b/>
                <w:sz w:val="22"/>
                <w:szCs w:val="22"/>
                <w:u w:val="single" w:color="000000"/>
              </w:rPr>
              <w:t>B.4.3. Eğitim faaliyetlerine yönelik teşvik ve ödüllendirme</w:t>
            </w:r>
            <w:r w:rsidRPr="00CF7711">
              <w:rPr>
                <w:b/>
                <w:sz w:val="22"/>
                <w:szCs w:val="22"/>
              </w:rPr>
              <w:t xml:space="preserve"> </w:t>
            </w:r>
          </w:p>
          <w:p w14:paraId="24CAD94A" w14:textId="77777777" w:rsidR="00657321" w:rsidRPr="00CF7711" w:rsidRDefault="00657321" w:rsidP="0009720A">
            <w:pPr>
              <w:spacing w:after="16" w:line="259" w:lineRule="auto"/>
              <w:rPr>
                <w:sz w:val="22"/>
                <w:szCs w:val="22"/>
              </w:rPr>
            </w:pPr>
            <w:r w:rsidRPr="00CF7711">
              <w:rPr>
                <w:sz w:val="22"/>
                <w:szCs w:val="22"/>
              </w:rPr>
              <w:t xml:space="preserve"> </w:t>
            </w:r>
          </w:p>
          <w:p w14:paraId="14FEB970" w14:textId="77777777" w:rsidR="00657321" w:rsidRPr="00CF7711" w:rsidRDefault="00657321" w:rsidP="0009720A">
            <w:pPr>
              <w:spacing w:line="259" w:lineRule="auto"/>
              <w:ind w:right="59"/>
              <w:rPr>
                <w:sz w:val="22"/>
                <w:szCs w:val="22"/>
              </w:rPr>
            </w:pPr>
            <w:r w:rsidRPr="00CF7711">
              <w:rPr>
                <w:sz w:val="22"/>
                <w:szCs w:val="22"/>
              </w:rPr>
              <w:t xml:space="preserve">Öğretim elemanları için “yaratıcı/yenilikçi eğitim fonu”; yarışma ve rekabeti arttırmak üzere “iyi eğitim ödülü” gibi teşvik uygulamaları vardır. Eğitim ve öğretimi </w:t>
            </w:r>
            <w:proofErr w:type="spellStart"/>
            <w:r w:rsidRPr="00CF7711">
              <w:rPr>
                <w:sz w:val="22"/>
                <w:szCs w:val="22"/>
              </w:rPr>
              <w:t>önceliklendirmek</w:t>
            </w:r>
            <w:proofErr w:type="spellEnd"/>
            <w:r w:rsidRPr="00CF7711">
              <w:rPr>
                <w:sz w:val="22"/>
                <w:szCs w:val="22"/>
              </w:rPr>
              <w:t xml:space="preserve"> üzere yükseltme </w:t>
            </w:r>
            <w:proofErr w:type="gramStart"/>
            <w:r w:rsidRPr="00CF7711">
              <w:rPr>
                <w:sz w:val="22"/>
                <w:szCs w:val="22"/>
              </w:rPr>
              <w:t>kriterlerinde</w:t>
            </w:r>
            <w:proofErr w:type="gramEnd"/>
            <w:r w:rsidRPr="00CF7711">
              <w:rPr>
                <w:sz w:val="22"/>
                <w:szCs w:val="22"/>
              </w:rPr>
              <w:t xml:space="preserve"> yaratıcı eğitim faaliyetlerine yer verilir.  </w:t>
            </w:r>
          </w:p>
        </w:tc>
        <w:tc>
          <w:tcPr>
            <w:tcW w:w="708" w:type="pct"/>
            <w:tcBorders>
              <w:top w:val="single" w:sz="4" w:space="0" w:color="000000"/>
              <w:left w:val="single" w:sz="4" w:space="0" w:color="000000"/>
              <w:bottom w:val="single" w:sz="4" w:space="0" w:color="000000"/>
              <w:right w:val="single" w:sz="4" w:space="0" w:color="000000"/>
            </w:tcBorders>
            <w:shd w:val="clear" w:color="auto" w:fill="E6F2FA"/>
          </w:tcPr>
          <w:p w14:paraId="0B1CB118" w14:textId="77777777" w:rsidR="00657321" w:rsidRPr="00CF7711" w:rsidRDefault="00657321" w:rsidP="0009720A">
            <w:pPr>
              <w:spacing w:line="259" w:lineRule="auto"/>
              <w:ind w:left="1"/>
              <w:rPr>
                <w:sz w:val="22"/>
                <w:szCs w:val="22"/>
              </w:rPr>
            </w:pPr>
            <w:r w:rsidRPr="00CF7711">
              <w:rPr>
                <w:sz w:val="22"/>
                <w:szCs w:val="22"/>
              </w:rPr>
              <w:t xml:space="preserve">Öğretim kadrosuna yönelik teşvik ve ödüllendirilme mekanizmaları bulunmamaktadır. </w:t>
            </w:r>
          </w:p>
        </w:tc>
        <w:tc>
          <w:tcPr>
            <w:tcW w:w="708" w:type="pct"/>
            <w:tcBorders>
              <w:top w:val="single" w:sz="4" w:space="0" w:color="000000"/>
              <w:left w:val="single" w:sz="4" w:space="0" w:color="000000"/>
              <w:bottom w:val="single" w:sz="4" w:space="0" w:color="000000"/>
              <w:right w:val="single" w:sz="4" w:space="0" w:color="000000"/>
            </w:tcBorders>
            <w:shd w:val="clear" w:color="auto" w:fill="D2E8F6"/>
          </w:tcPr>
          <w:p w14:paraId="66C28A0F" w14:textId="77777777" w:rsidR="00657321" w:rsidRPr="00CF7711" w:rsidRDefault="00657321" w:rsidP="0009720A">
            <w:pPr>
              <w:spacing w:line="259" w:lineRule="auto"/>
              <w:ind w:left="1" w:right="48"/>
              <w:rPr>
                <w:sz w:val="22"/>
                <w:szCs w:val="22"/>
              </w:rPr>
            </w:pPr>
            <w:r w:rsidRPr="00CF7711">
              <w:rPr>
                <w:sz w:val="22"/>
                <w:szCs w:val="22"/>
              </w:rPr>
              <w:t>Teşvik ve ödüllendirme mekanizmalarının; yetkinlik temelli, adil ve şeffaf biçimde oluşturulmasına yönelik planlar bulunmaktadır.</w:t>
            </w:r>
            <w:r w:rsidRPr="00CF7711">
              <w:rPr>
                <w:color w:val="1F3763"/>
                <w:sz w:val="22"/>
                <w:szCs w:val="22"/>
              </w:rPr>
              <w:t xml:space="preserve"> </w:t>
            </w:r>
          </w:p>
        </w:tc>
        <w:tc>
          <w:tcPr>
            <w:tcW w:w="482" w:type="pct"/>
            <w:tcBorders>
              <w:top w:val="single" w:sz="4" w:space="0" w:color="000000"/>
              <w:left w:val="single" w:sz="4" w:space="0" w:color="000000"/>
              <w:bottom w:val="single" w:sz="4" w:space="0" w:color="000000"/>
              <w:right w:val="single" w:sz="4" w:space="0" w:color="000000"/>
            </w:tcBorders>
            <w:shd w:val="clear" w:color="auto" w:fill="B9DCF1"/>
          </w:tcPr>
          <w:p w14:paraId="50373EF6" w14:textId="77777777" w:rsidR="00657321" w:rsidRPr="00CF7711" w:rsidRDefault="00657321" w:rsidP="0009720A">
            <w:pPr>
              <w:spacing w:line="259" w:lineRule="auto"/>
              <w:ind w:left="1"/>
              <w:rPr>
                <w:sz w:val="22"/>
                <w:szCs w:val="22"/>
              </w:rPr>
            </w:pPr>
            <w:r w:rsidRPr="00CF7711">
              <w:rPr>
                <w:sz w:val="22"/>
                <w:szCs w:val="22"/>
              </w:rPr>
              <w:t xml:space="preserve">Teşvik ve ödüllendirme uygulamaları birim geneline yayılmıştır. </w:t>
            </w:r>
          </w:p>
        </w:tc>
        <w:tc>
          <w:tcPr>
            <w:tcW w:w="625" w:type="pct"/>
            <w:tcBorders>
              <w:top w:val="single" w:sz="4" w:space="0" w:color="000000"/>
              <w:left w:val="single" w:sz="4" w:space="0" w:color="000000"/>
              <w:bottom w:val="single" w:sz="4" w:space="0" w:color="000000"/>
              <w:right w:val="single" w:sz="4" w:space="0" w:color="000000"/>
            </w:tcBorders>
            <w:shd w:val="clear" w:color="auto" w:fill="8CC7EC"/>
          </w:tcPr>
          <w:p w14:paraId="72773137" w14:textId="77777777" w:rsidR="00657321" w:rsidRPr="00CF7711" w:rsidRDefault="00657321" w:rsidP="0009720A">
            <w:pPr>
              <w:spacing w:line="259" w:lineRule="auto"/>
              <w:ind w:left="1"/>
              <w:rPr>
                <w:sz w:val="22"/>
                <w:szCs w:val="22"/>
              </w:rPr>
            </w:pPr>
            <w:r w:rsidRPr="00CF7711">
              <w:rPr>
                <w:sz w:val="22"/>
                <w:szCs w:val="22"/>
              </w:rPr>
              <w:t xml:space="preserve">Teşvik ve ödül uygulamaları izlenmekte ve iyileştirilmektedir. </w:t>
            </w:r>
          </w:p>
        </w:tc>
        <w:tc>
          <w:tcPr>
            <w:tcW w:w="620" w:type="pct"/>
            <w:tcBorders>
              <w:top w:val="single" w:sz="4" w:space="0" w:color="000000"/>
              <w:left w:val="single" w:sz="4" w:space="0" w:color="000000"/>
              <w:bottom w:val="single" w:sz="4" w:space="0" w:color="000000"/>
              <w:right w:val="single" w:sz="4" w:space="0" w:color="000000"/>
            </w:tcBorders>
            <w:shd w:val="clear" w:color="auto" w:fill="5DB1E5"/>
          </w:tcPr>
          <w:p w14:paraId="61A8009E" w14:textId="77777777" w:rsidR="00657321" w:rsidRPr="00CF7711" w:rsidRDefault="00657321" w:rsidP="0009720A">
            <w:pPr>
              <w:spacing w:line="259" w:lineRule="auto"/>
              <w:ind w:left="1"/>
              <w:rPr>
                <w:sz w:val="22"/>
                <w:szCs w:val="22"/>
              </w:rPr>
            </w:pPr>
            <w:r w:rsidRPr="00CF7711">
              <w:rPr>
                <w:sz w:val="22"/>
                <w:szCs w:val="22"/>
              </w:rPr>
              <w:t xml:space="preserve">İçselleştirilmiş, sistematik, sürdürülebilir ve örnek gösterilebilir uygulamalar bulunmaktadır. </w:t>
            </w:r>
          </w:p>
        </w:tc>
      </w:tr>
      <w:tr w:rsidR="00657321" w:rsidRPr="00CF7711" w14:paraId="69BEDF30" w14:textId="77777777" w:rsidTr="0009720A">
        <w:trPr>
          <w:trHeight w:val="3776"/>
        </w:trPr>
        <w:tc>
          <w:tcPr>
            <w:tcW w:w="1857" w:type="pct"/>
            <w:vMerge/>
            <w:tcBorders>
              <w:top w:val="nil"/>
              <w:left w:val="single" w:sz="4" w:space="0" w:color="000000"/>
              <w:bottom w:val="single" w:sz="4" w:space="0" w:color="000000"/>
              <w:right w:val="single" w:sz="4" w:space="0" w:color="000000"/>
            </w:tcBorders>
          </w:tcPr>
          <w:p w14:paraId="195574F0" w14:textId="77777777" w:rsidR="00657321" w:rsidRPr="00CF7711" w:rsidRDefault="00657321" w:rsidP="0009720A">
            <w:pPr>
              <w:spacing w:after="160" w:line="259" w:lineRule="auto"/>
              <w:rPr>
                <w:sz w:val="22"/>
                <w:szCs w:val="22"/>
              </w:rPr>
            </w:pPr>
          </w:p>
        </w:tc>
        <w:tc>
          <w:tcPr>
            <w:tcW w:w="3143" w:type="pct"/>
            <w:gridSpan w:val="5"/>
            <w:tcBorders>
              <w:top w:val="single" w:sz="4" w:space="0" w:color="000000"/>
              <w:left w:val="single" w:sz="4" w:space="0" w:color="000000"/>
              <w:bottom w:val="single" w:sz="4" w:space="0" w:color="000000"/>
              <w:right w:val="single" w:sz="4" w:space="0" w:color="000000"/>
            </w:tcBorders>
            <w:shd w:val="clear" w:color="auto" w:fill="A5D2ED"/>
          </w:tcPr>
          <w:p w14:paraId="7E73D2B5" w14:textId="77777777" w:rsidR="00657321" w:rsidRPr="00CF7711" w:rsidRDefault="00657321" w:rsidP="0009720A">
            <w:pPr>
              <w:spacing w:after="19" w:line="259" w:lineRule="auto"/>
              <w:ind w:left="119"/>
              <w:rPr>
                <w:sz w:val="22"/>
                <w:szCs w:val="22"/>
              </w:rPr>
            </w:pPr>
            <w:r w:rsidRPr="00CF7711">
              <w:rPr>
                <w:i/>
                <w:sz w:val="22"/>
                <w:szCs w:val="22"/>
              </w:rPr>
              <w:t xml:space="preserve"> </w:t>
            </w:r>
          </w:p>
          <w:p w14:paraId="3C675A72" w14:textId="77777777" w:rsidR="00657321" w:rsidRPr="00CF7711" w:rsidRDefault="00657321" w:rsidP="0009720A">
            <w:pPr>
              <w:spacing w:after="16" w:line="259" w:lineRule="auto"/>
              <w:ind w:left="119"/>
              <w:rPr>
                <w:sz w:val="22"/>
                <w:szCs w:val="22"/>
              </w:rPr>
            </w:pPr>
            <w:r w:rsidRPr="00CF7711">
              <w:rPr>
                <w:i/>
                <w:sz w:val="22"/>
                <w:szCs w:val="22"/>
              </w:rPr>
              <w:t xml:space="preserve"> </w:t>
            </w:r>
          </w:p>
          <w:p w14:paraId="6405A872" w14:textId="77777777" w:rsidR="00657321" w:rsidRPr="00CF7711" w:rsidRDefault="00657321" w:rsidP="0009720A">
            <w:pPr>
              <w:spacing w:after="31" w:line="259" w:lineRule="auto"/>
              <w:ind w:left="119"/>
              <w:rPr>
                <w:sz w:val="22"/>
                <w:szCs w:val="22"/>
              </w:rPr>
            </w:pPr>
            <w:r w:rsidRPr="00CF7711">
              <w:rPr>
                <w:b/>
                <w:i/>
                <w:sz w:val="22"/>
                <w:szCs w:val="22"/>
              </w:rPr>
              <w:t xml:space="preserve">Örnek Kanıtlar </w:t>
            </w:r>
          </w:p>
          <w:p w14:paraId="481BFFDF" w14:textId="77777777" w:rsidR="00657321" w:rsidRPr="00CF7711" w:rsidRDefault="00657321" w:rsidP="006C0B07">
            <w:pPr>
              <w:numPr>
                <w:ilvl w:val="0"/>
                <w:numId w:val="40"/>
              </w:numPr>
              <w:spacing w:after="10" w:line="276" w:lineRule="auto"/>
              <w:ind w:hanging="360"/>
              <w:jc w:val="both"/>
              <w:rPr>
                <w:sz w:val="22"/>
                <w:szCs w:val="22"/>
              </w:rPr>
            </w:pPr>
            <w:r w:rsidRPr="00CF7711">
              <w:rPr>
                <w:i/>
                <w:sz w:val="22"/>
                <w:szCs w:val="22"/>
              </w:rPr>
              <w:t xml:space="preserve">Eğitim kadrosunun eğitim-öğretim performansını takdir-tanıma ve ödüllendirmek üzere yapılan planlama, uygulama ve iyileştirme kanıtları </w:t>
            </w:r>
          </w:p>
          <w:p w14:paraId="7533DB69" w14:textId="77777777" w:rsidR="00657321" w:rsidRPr="00CF7711" w:rsidRDefault="00657321" w:rsidP="006C0B07">
            <w:pPr>
              <w:numPr>
                <w:ilvl w:val="0"/>
                <w:numId w:val="40"/>
              </w:numPr>
              <w:spacing w:line="276" w:lineRule="auto"/>
              <w:ind w:hanging="360"/>
              <w:jc w:val="both"/>
              <w:rPr>
                <w:sz w:val="22"/>
                <w:szCs w:val="22"/>
              </w:rPr>
            </w:pPr>
            <w:r w:rsidRPr="00CF7711">
              <w:rPr>
                <w:i/>
                <w:sz w:val="22"/>
                <w:szCs w:val="22"/>
              </w:rPr>
              <w:t xml:space="preserve">Standart uygulamalar ve mevzuatın yanı sıra; birimin ihtiyaçları doğrultusunda geliştirdiği özgün yaklaşım ve uygulamalarına ilişkin kanıtlar </w:t>
            </w:r>
          </w:p>
          <w:p w14:paraId="61753D55" w14:textId="77777777" w:rsidR="00657321" w:rsidRPr="00CF7711" w:rsidRDefault="00657321" w:rsidP="0009720A">
            <w:pPr>
              <w:spacing w:line="259" w:lineRule="auto"/>
              <w:ind w:left="1"/>
              <w:rPr>
                <w:sz w:val="22"/>
                <w:szCs w:val="22"/>
              </w:rPr>
            </w:pPr>
            <w:r w:rsidRPr="00CF7711">
              <w:rPr>
                <w:sz w:val="22"/>
                <w:szCs w:val="22"/>
              </w:rPr>
              <w:t xml:space="preserve"> </w:t>
            </w:r>
          </w:p>
        </w:tc>
      </w:tr>
    </w:tbl>
    <w:p w14:paraId="5A851133" w14:textId="77777777" w:rsidR="00657321" w:rsidRPr="00CF7711" w:rsidRDefault="00657321" w:rsidP="00657321">
      <w:pPr>
        <w:spacing w:line="259" w:lineRule="auto"/>
        <w:rPr>
          <w:sz w:val="22"/>
          <w:szCs w:val="22"/>
        </w:rPr>
      </w:pPr>
      <w:r w:rsidRPr="00CF7711">
        <w:rPr>
          <w:sz w:val="22"/>
          <w:szCs w:val="22"/>
        </w:rPr>
        <w:t xml:space="preserve"> </w:t>
      </w:r>
    </w:p>
    <w:p w14:paraId="3DF1A66C" w14:textId="77777777" w:rsidR="00657321" w:rsidRPr="00CF7711" w:rsidRDefault="00657321" w:rsidP="00657321">
      <w:pPr>
        <w:spacing w:line="259" w:lineRule="auto"/>
        <w:rPr>
          <w:sz w:val="22"/>
          <w:szCs w:val="22"/>
        </w:rPr>
      </w:pPr>
      <w:r w:rsidRPr="00CF7711">
        <w:rPr>
          <w:sz w:val="22"/>
          <w:szCs w:val="22"/>
        </w:rPr>
        <w:t xml:space="preserve"> </w:t>
      </w:r>
      <w:r w:rsidRPr="00CF7711">
        <w:rPr>
          <w:sz w:val="22"/>
          <w:szCs w:val="22"/>
        </w:rPr>
        <w:tab/>
        <w:t xml:space="preserve"> </w:t>
      </w:r>
    </w:p>
    <w:tbl>
      <w:tblPr>
        <w:tblStyle w:val="TableGrid"/>
        <w:tblW w:w="5000" w:type="pct"/>
        <w:tblInd w:w="0" w:type="dxa"/>
        <w:tblCellMar>
          <w:top w:w="48" w:type="dxa"/>
          <w:left w:w="107" w:type="dxa"/>
          <w:right w:w="58" w:type="dxa"/>
        </w:tblCellMar>
        <w:tblLook w:val="04A0" w:firstRow="1" w:lastRow="0" w:firstColumn="1" w:lastColumn="0" w:noHBand="0" w:noVBand="1"/>
      </w:tblPr>
      <w:tblGrid>
        <w:gridCol w:w="5616"/>
        <w:gridCol w:w="1773"/>
        <w:gridCol w:w="2155"/>
        <w:gridCol w:w="1946"/>
        <w:gridCol w:w="2066"/>
        <w:gridCol w:w="1789"/>
      </w:tblGrid>
      <w:tr w:rsidR="00657321" w:rsidRPr="00CF7711" w14:paraId="271332E6" w14:textId="77777777" w:rsidTr="0009720A">
        <w:trPr>
          <w:trHeight w:val="516"/>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EB9F"/>
            <w:vAlign w:val="center"/>
          </w:tcPr>
          <w:p w14:paraId="7A8A4F5A" w14:textId="77777777" w:rsidR="00657321" w:rsidRPr="00CF7711" w:rsidRDefault="00657321" w:rsidP="0009720A">
            <w:pPr>
              <w:tabs>
                <w:tab w:val="center" w:pos="199"/>
                <w:tab w:val="center" w:pos="4896"/>
                <w:tab w:val="center" w:pos="9588"/>
                <w:tab w:val="right" w:pos="15847"/>
              </w:tabs>
              <w:spacing w:line="259" w:lineRule="auto"/>
              <w:rPr>
                <w:b/>
                <w:sz w:val="22"/>
                <w:szCs w:val="22"/>
              </w:rPr>
            </w:pPr>
            <w:r w:rsidRPr="00CF7711">
              <w:rPr>
                <w:sz w:val="22"/>
                <w:szCs w:val="22"/>
              </w:rPr>
              <w:lastRenderedPageBreak/>
              <w:tab/>
            </w:r>
            <w:r w:rsidRPr="00CF7711">
              <w:rPr>
                <w:color w:val="4472C4"/>
                <w:sz w:val="22"/>
                <w:szCs w:val="22"/>
                <w:vertAlign w:val="superscript"/>
              </w:rPr>
              <w:t xml:space="preserve"> </w:t>
            </w:r>
            <w:r w:rsidRPr="00CF7711">
              <w:rPr>
                <w:color w:val="4472C4"/>
                <w:sz w:val="22"/>
                <w:szCs w:val="22"/>
                <w:vertAlign w:val="superscript"/>
              </w:rPr>
              <w:tab/>
              <w:t xml:space="preserve"> </w:t>
            </w:r>
            <w:r w:rsidRPr="00CF7711">
              <w:rPr>
                <w:color w:val="4472C4"/>
                <w:sz w:val="22"/>
                <w:szCs w:val="22"/>
                <w:vertAlign w:val="superscript"/>
              </w:rPr>
              <w:tab/>
            </w:r>
            <w:r w:rsidRPr="00CF7711">
              <w:rPr>
                <w:sz w:val="22"/>
                <w:szCs w:val="22"/>
                <w:vertAlign w:val="superscript"/>
              </w:rPr>
              <w:t xml:space="preserve"> </w:t>
            </w:r>
            <w:r w:rsidRPr="00CF7711">
              <w:rPr>
                <w:sz w:val="22"/>
                <w:szCs w:val="22"/>
                <w:vertAlign w:val="superscript"/>
              </w:rPr>
              <w:tab/>
            </w:r>
            <w:r w:rsidRPr="00CF7711">
              <w:rPr>
                <w:b/>
                <w:color w:val="BF8F00"/>
                <w:sz w:val="22"/>
                <w:szCs w:val="22"/>
              </w:rPr>
              <w:t>C.ARAŞTIRMA VE GELİŞTİRME</w:t>
            </w:r>
            <w:r w:rsidRPr="00CF7711">
              <w:rPr>
                <w:b/>
                <w:color w:val="966F00"/>
                <w:sz w:val="22"/>
                <w:szCs w:val="22"/>
              </w:rPr>
              <w:t xml:space="preserve"> </w:t>
            </w:r>
          </w:p>
        </w:tc>
      </w:tr>
      <w:tr w:rsidR="00657321" w:rsidRPr="00CF7711" w14:paraId="4BBDCD18" w14:textId="77777777" w:rsidTr="0009720A">
        <w:trPr>
          <w:trHeight w:val="936"/>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EB9F"/>
            <w:vAlign w:val="center"/>
          </w:tcPr>
          <w:p w14:paraId="26945721" w14:textId="77777777" w:rsidR="00657321" w:rsidRPr="00CF7711" w:rsidRDefault="00657321" w:rsidP="0009720A">
            <w:pPr>
              <w:tabs>
                <w:tab w:val="center" w:pos="5114"/>
              </w:tabs>
              <w:spacing w:after="21" w:line="259" w:lineRule="auto"/>
              <w:rPr>
                <w:sz w:val="22"/>
                <w:szCs w:val="22"/>
              </w:rPr>
            </w:pPr>
            <w:r w:rsidRPr="00CF7711">
              <w:rPr>
                <w:b/>
                <w:sz w:val="22"/>
                <w:szCs w:val="22"/>
              </w:rPr>
              <w:t xml:space="preserve">C.1.  Araştırma Süreçlerinin Yönetimi ve Araştırma </w:t>
            </w:r>
            <w:r w:rsidRPr="00CF7711">
              <w:rPr>
                <w:sz w:val="22"/>
                <w:szCs w:val="22"/>
              </w:rPr>
              <w:t xml:space="preserve"> </w:t>
            </w:r>
            <w:r w:rsidRPr="00CF7711">
              <w:rPr>
                <w:sz w:val="22"/>
                <w:szCs w:val="22"/>
              </w:rPr>
              <w:tab/>
            </w:r>
            <w:r w:rsidRPr="00CF7711">
              <w:rPr>
                <w:b/>
                <w:sz w:val="22"/>
                <w:szCs w:val="22"/>
              </w:rPr>
              <w:t xml:space="preserve">Kaynakları </w:t>
            </w:r>
          </w:p>
          <w:p w14:paraId="23DF61F6" w14:textId="77777777" w:rsidR="00657321" w:rsidRPr="00CF7711" w:rsidRDefault="00657321" w:rsidP="0009720A">
            <w:pPr>
              <w:spacing w:line="259" w:lineRule="auto"/>
              <w:rPr>
                <w:sz w:val="22"/>
                <w:szCs w:val="22"/>
              </w:rPr>
            </w:pPr>
            <w:r w:rsidRPr="00CF7711">
              <w:rPr>
                <w:sz w:val="22"/>
                <w:szCs w:val="22"/>
              </w:rPr>
              <w:t xml:space="preserve">Birim,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 </w:t>
            </w:r>
          </w:p>
        </w:tc>
      </w:tr>
      <w:tr w:rsidR="00657321" w:rsidRPr="00CF7711" w14:paraId="3F09570A" w14:textId="77777777" w:rsidTr="0009720A">
        <w:trPr>
          <w:trHeight w:val="338"/>
        </w:trPr>
        <w:tc>
          <w:tcPr>
            <w:tcW w:w="1832"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4B71EA6F" w14:textId="77777777" w:rsidR="00657321" w:rsidRPr="00CF7711" w:rsidRDefault="00657321" w:rsidP="0009720A">
            <w:pPr>
              <w:spacing w:line="259" w:lineRule="auto"/>
              <w:rPr>
                <w:sz w:val="22"/>
                <w:szCs w:val="22"/>
              </w:rPr>
            </w:pPr>
            <w:r w:rsidRPr="00CF7711">
              <w:rPr>
                <w:sz w:val="22"/>
                <w:szCs w:val="22"/>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6C3B808F" w14:textId="77777777" w:rsidR="00657321" w:rsidRPr="00CF7711" w:rsidRDefault="00657321" w:rsidP="0009720A">
            <w:pPr>
              <w:spacing w:line="259" w:lineRule="auto"/>
              <w:ind w:right="50"/>
              <w:jc w:val="center"/>
              <w:rPr>
                <w:sz w:val="22"/>
                <w:szCs w:val="22"/>
              </w:rPr>
            </w:pPr>
            <w:r w:rsidRPr="00CF7711">
              <w:rPr>
                <w:sz w:val="22"/>
                <w:szCs w:val="22"/>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41BFDECB" w14:textId="77777777" w:rsidR="00657321" w:rsidRPr="00CF7711" w:rsidRDefault="00657321" w:rsidP="0009720A">
            <w:pPr>
              <w:spacing w:line="259" w:lineRule="auto"/>
              <w:ind w:right="50"/>
              <w:jc w:val="center"/>
              <w:rPr>
                <w:sz w:val="22"/>
                <w:szCs w:val="22"/>
              </w:rPr>
            </w:pPr>
            <w:r w:rsidRPr="00CF7711">
              <w:rPr>
                <w:sz w:val="22"/>
                <w:szCs w:val="22"/>
              </w:rPr>
              <w:t xml:space="preserve">2 </w:t>
            </w:r>
          </w:p>
        </w:tc>
        <w:tc>
          <w:tcPr>
            <w:tcW w:w="636"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78D2DA80" w14:textId="77777777" w:rsidR="00657321" w:rsidRPr="00CF7711" w:rsidRDefault="00657321" w:rsidP="0009720A">
            <w:pPr>
              <w:spacing w:line="259" w:lineRule="auto"/>
              <w:ind w:right="50"/>
              <w:jc w:val="center"/>
              <w:rPr>
                <w:sz w:val="22"/>
                <w:szCs w:val="22"/>
              </w:rPr>
            </w:pPr>
            <w:r w:rsidRPr="00CF7711">
              <w:rPr>
                <w:sz w:val="22"/>
                <w:szCs w:val="22"/>
              </w:rPr>
              <w:t xml:space="preserve">3 </w:t>
            </w:r>
          </w:p>
        </w:tc>
        <w:tc>
          <w:tcPr>
            <w:tcW w:w="675"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4C1548A6" w14:textId="77777777" w:rsidR="00657321" w:rsidRPr="00CF7711" w:rsidRDefault="00657321" w:rsidP="0009720A">
            <w:pPr>
              <w:spacing w:line="259" w:lineRule="auto"/>
              <w:ind w:right="47"/>
              <w:jc w:val="center"/>
              <w:rPr>
                <w:sz w:val="22"/>
                <w:szCs w:val="22"/>
              </w:rPr>
            </w:pPr>
            <w:r w:rsidRPr="00CF7711">
              <w:rPr>
                <w:sz w:val="22"/>
                <w:szCs w:val="22"/>
              </w:rPr>
              <w:t xml:space="preserve">4 </w:t>
            </w:r>
          </w:p>
        </w:tc>
        <w:tc>
          <w:tcPr>
            <w:tcW w:w="585"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6790F4B9" w14:textId="77777777" w:rsidR="00657321" w:rsidRPr="00CF7711" w:rsidRDefault="00657321" w:rsidP="0009720A">
            <w:pPr>
              <w:spacing w:line="259" w:lineRule="auto"/>
              <w:ind w:right="50"/>
              <w:jc w:val="center"/>
              <w:rPr>
                <w:sz w:val="22"/>
                <w:szCs w:val="22"/>
              </w:rPr>
            </w:pPr>
            <w:r w:rsidRPr="00CF7711">
              <w:rPr>
                <w:sz w:val="22"/>
                <w:szCs w:val="22"/>
              </w:rPr>
              <w:t xml:space="preserve">5 </w:t>
            </w:r>
          </w:p>
        </w:tc>
      </w:tr>
      <w:tr w:rsidR="00657321" w:rsidRPr="00CF7711" w14:paraId="1451B99E" w14:textId="77777777" w:rsidTr="0009720A">
        <w:trPr>
          <w:trHeight w:val="3214"/>
        </w:trPr>
        <w:tc>
          <w:tcPr>
            <w:tcW w:w="1832" w:type="pct"/>
            <w:vMerge w:val="restart"/>
            <w:tcBorders>
              <w:top w:val="single" w:sz="4" w:space="0" w:color="000000"/>
              <w:left w:val="single" w:sz="4" w:space="0" w:color="000000"/>
              <w:bottom w:val="single" w:sz="4" w:space="0" w:color="000000"/>
              <w:right w:val="single" w:sz="4" w:space="0" w:color="000000"/>
            </w:tcBorders>
          </w:tcPr>
          <w:p w14:paraId="645D01CF" w14:textId="77777777" w:rsidR="00657321" w:rsidRPr="00CF7711" w:rsidRDefault="00657321" w:rsidP="0009720A">
            <w:pPr>
              <w:spacing w:after="16" w:line="259" w:lineRule="auto"/>
              <w:rPr>
                <w:sz w:val="22"/>
                <w:szCs w:val="22"/>
              </w:rPr>
            </w:pPr>
            <w:r w:rsidRPr="00CF7711">
              <w:rPr>
                <w:sz w:val="22"/>
                <w:szCs w:val="22"/>
              </w:rPr>
              <w:t xml:space="preserve"> </w:t>
            </w:r>
          </w:p>
          <w:p w14:paraId="5F1B409B" w14:textId="77777777" w:rsidR="00657321" w:rsidRPr="00CF7711" w:rsidRDefault="00657321" w:rsidP="0009720A">
            <w:pPr>
              <w:spacing w:after="19" w:line="259" w:lineRule="auto"/>
              <w:rPr>
                <w:b/>
                <w:sz w:val="22"/>
                <w:szCs w:val="22"/>
              </w:rPr>
            </w:pPr>
            <w:r w:rsidRPr="00CF7711">
              <w:rPr>
                <w:b/>
                <w:sz w:val="22"/>
                <w:szCs w:val="22"/>
                <w:u w:val="single" w:color="000000"/>
              </w:rPr>
              <w:t>C.1.1. Araştırma süreçlerinin yönetimi</w:t>
            </w:r>
            <w:r w:rsidRPr="00CF7711">
              <w:rPr>
                <w:b/>
                <w:sz w:val="22"/>
                <w:szCs w:val="22"/>
              </w:rPr>
              <w:t xml:space="preserve"> </w:t>
            </w:r>
          </w:p>
          <w:p w14:paraId="338A756B" w14:textId="77777777" w:rsidR="00657321" w:rsidRPr="00CF7711" w:rsidRDefault="00657321" w:rsidP="0009720A">
            <w:pPr>
              <w:spacing w:after="1" w:line="275" w:lineRule="auto"/>
              <w:rPr>
                <w:sz w:val="22"/>
                <w:szCs w:val="22"/>
              </w:rPr>
            </w:pPr>
            <w:r w:rsidRPr="00CF7711">
              <w:rPr>
                <w:sz w:val="22"/>
                <w:szCs w:val="22"/>
              </w:rPr>
              <w:t xml:space="preserve">Araştırma süreçlerin yönetimine ilişkin benimsenen yaklaşımlar, </w:t>
            </w:r>
            <w:proofErr w:type="gramStart"/>
            <w:r w:rsidRPr="00CF7711">
              <w:rPr>
                <w:sz w:val="22"/>
                <w:szCs w:val="22"/>
              </w:rPr>
              <w:t>motivasyon</w:t>
            </w:r>
            <w:proofErr w:type="gramEnd"/>
            <w:r w:rsidRPr="00CF7711">
              <w:rPr>
                <w:sz w:val="22"/>
                <w:szCs w:val="22"/>
              </w:rPr>
              <w:t xml:space="preserve"> ve yönlendirme işlevinin nasıl tasarlandığı, kısa ve uzun vadeli hedeflerin net ve kesin nasıl tanımlandığı, araştırma yönetimi ekibi ve görev tanımları belirlenmiştir; uygulamalar bu kurumsal tercihler yönünde gelişmektedir. Bilimsel araştırma ve sanatsal süreçlerin yönetiminin etkinliği ve başarısı izlenmekte ve iyileştirilmektedir. </w:t>
            </w:r>
          </w:p>
          <w:p w14:paraId="61C74E0E" w14:textId="77777777" w:rsidR="00657321" w:rsidRPr="00CF7711" w:rsidRDefault="00657321" w:rsidP="0009720A">
            <w:pPr>
              <w:spacing w:after="19" w:line="259" w:lineRule="auto"/>
              <w:rPr>
                <w:sz w:val="22"/>
                <w:szCs w:val="22"/>
              </w:rPr>
            </w:pPr>
            <w:r w:rsidRPr="00CF7711">
              <w:rPr>
                <w:sz w:val="22"/>
                <w:szCs w:val="22"/>
              </w:rPr>
              <w:t xml:space="preserve"> </w:t>
            </w:r>
          </w:p>
          <w:p w14:paraId="360A542A" w14:textId="77777777" w:rsidR="00657321" w:rsidRPr="00CF7711" w:rsidRDefault="00657321" w:rsidP="0009720A">
            <w:pPr>
              <w:spacing w:after="16" w:line="259" w:lineRule="auto"/>
              <w:rPr>
                <w:sz w:val="22"/>
                <w:szCs w:val="22"/>
              </w:rPr>
            </w:pPr>
            <w:r w:rsidRPr="00CF7711">
              <w:rPr>
                <w:sz w:val="22"/>
                <w:szCs w:val="22"/>
              </w:rPr>
              <w:t xml:space="preserve"> </w:t>
            </w:r>
          </w:p>
          <w:p w14:paraId="454BAA5F" w14:textId="77777777" w:rsidR="00657321" w:rsidRPr="00CF7711" w:rsidRDefault="00657321" w:rsidP="0009720A">
            <w:pPr>
              <w:spacing w:after="19" w:line="259" w:lineRule="auto"/>
              <w:rPr>
                <w:sz w:val="22"/>
                <w:szCs w:val="22"/>
              </w:rPr>
            </w:pPr>
            <w:r w:rsidRPr="00CF7711">
              <w:rPr>
                <w:sz w:val="22"/>
                <w:szCs w:val="22"/>
              </w:rPr>
              <w:t xml:space="preserve"> </w:t>
            </w:r>
          </w:p>
          <w:p w14:paraId="02D3D38F" w14:textId="77777777" w:rsidR="00657321" w:rsidRPr="00CF7711" w:rsidRDefault="00657321" w:rsidP="0009720A">
            <w:pPr>
              <w:spacing w:after="19" w:line="259" w:lineRule="auto"/>
              <w:rPr>
                <w:sz w:val="22"/>
                <w:szCs w:val="22"/>
              </w:rPr>
            </w:pPr>
            <w:r w:rsidRPr="00CF7711">
              <w:rPr>
                <w:sz w:val="22"/>
                <w:szCs w:val="22"/>
              </w:rPr>
              <w:t xml:space="preserve"> </w:t>
            </w:r>
          </w:p>
          <w:p w14:paraId="1367CEA6" w14:textId="77777777" w:rsidR="00657321" w:rsidRPr="00CF7711" w:rsidRDefault="00657321" w:rsidP="0009720A">
            <w:pPr>
              <w:spacing w:line="259" w:lineRule="auto"/>
              <w:rPr>
                <w:sz w:val="22"/>
                <w:szCs w:val="22"/>
              </w:rPr>
            </w:pPr>
            <w:r w:rsidRPr="00CF7711">
              <w:rPr>
                <w:sz w:val="22"/>
                <w:szCs w:val="22"/>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FFF2CC"/>
          </w:tcPr>
          <w:p w14:paraId="106F648B" w14:textId="77777777" w:rsidR="00657321" w:rsidRPr="00CF7711" w:rsidRDefault="00657321" w:rsidP="0009720A">
            <w:pPr>
              <w:spacing w:line="239" w:lineRule="auto"/>
              <w:ind w:left="1"/>
              <w:rPr>
                <w:sz w:val="22"/>
                <w:szCs w:val="22"/>
              </w:rPr>
            </w:pPr>
            <w:r w:rsidRPr="00CF7711">
              <w:rPr>
                <w:sz w:val="22"/>
                <w:szCs w:val="22"/>
              </w:rPr>
              <w:t xml:space="preserve">Birimde araştırma süreçlerinin yönetimi ve </w:t>
            </w:r>
            <w:proofErr w:type="spellStart"/>
            <w:r w:rsidRPr="00CF7711">
              <w:rPr>
                <w:sz w:val="22"/>
                <w:szCs w:val="22"/>
              </w:rPr>
              <w:t>organizasyonel</w:t>
            </w:r>
            <w:proofErr w:type="spellEnd"/>
            <w:r w:rsidRPr="00CF7711">
              <w:rPr>
                <w:sz w:val="22"/>
                <w:szCs w:val="22"/>
              </w:rPr>
              <w:t xml:space="preserve"> yapısına ilişkin bir planlama bulunmamaktadır.</w:t>
            </w:r>
            <w:r w:rsidRPr="00CF7711">
              <w:rPr>
                <w:i/>
                <w:sz w:val="22"/>
                <w:szCs w:val="22"/>
              </w:rPr>
              <w:t xml:space="preserve"> </w:t>
            </w:r>
          </w:p>
        </w:tc>
        <w:tc>
          <w:tcPr>
            <w:tcW w:w="704" w:type="pct"/>
            <w:tcBorders>
              <w:top w:val="single" w:sz="4" w:space="0" w:color="000000"/>
              <w:left w:val="single" w:sz="4" w:space="0" w:color="000000"/>
              <w:bottom w:val="single" w:sz="4" w:space="0" w:color="000000"/>
              <w:right w:val="single" w:sz="4" w:space="0" w:color="000000"/>
            </w:tcBorders>
            <w:shd w:val="clear" w:color="auto" w:fill="FFE599"/>
          </w:tcPr>
          <w:p w14:paraId="1C70CF63" w14:textId="77777777" w:rsidR="00657321" w:rsidRPr="00CF7711" w:rsidRDefault="00657321" w:rsidP="0009720A">
            <w:pPr>
              <w:spacing w:line="259" w:lineRule="auto"/>
              <w:ind w:left="1" w:right="32"/>
              <w:rPr>
                <w:sz w:val="22"/>
                <w:szCs w:val="22"/>
              </w:rPr>
            </w:pPr>
            <w:r w:rsidRPr="00CF7711">
              <w:rPr>
                <w:sz w:val="22"/>
                <w:szCs w:val="22"/>
              </w:rPr>
              <w:t xml:space="preserve">Birimin araştırma süreçlerinin yönetimi ve </w:t>
            </w:r>
            <w:proofErr w:type="spellStart"/>
            <w:r w:rsidRPr="00CF7711">
              <w:rPr>
                <w:sz w:val="22"/>
                <w:szCs w:val="22"/>
              </w:rPr>
              <w:t>organizasyonel</w:t>
            </w:r>
            <w:proofErr w:type="spellEnd"/>
            <w:r w:rsidRPr="00CF7711">
              <w:rPr>
                <w:sz w:val="22"/>
                <w:szCs w:val="22"/>
              </w:rPr>
              <w:t xml:space="preserve"> yapısına ilişkin yönlendirme ve motive etme gibi hususları dikkate alan planlamaları bulunmaktadır.   </w:t>
            </w:r>
          </w:p>
        </w:tc>
        <w:tc>
          <w:tcPr>
            <w:tcW w:w="636" w:type="pct"/>
            <w:tcBorders>
              <w:top w:val="single" w:sz="4" w:space="0" w:color="000000"/>
              <w:left w:val="single" w:sz="4" w:space="0" w:color="000000"/>
              <w:bottom w:val="single" w:sz="4" w:space="0" w:color="000000"/>
              <w:right w:val="single" w:sz="4" w:space="0" w:color="000000"/>
            </w:tcBorders>
            <w:shd w:val="clear" w:color="auto" w:fill="FFD966"/>
          </w:tcPr>
          <w:p w14:paraId="2ED0C6DB" w14:textId="77777777" w:rsidR="00657321" w:rsidRPr="00CF7711" w:rsidRDefault="00657321" w:rsidP="0009720A">
            <w:pPr>
              <w:spacing w:line="259" w:lineRule="auto"/>
              <w:ind w:left="1"/>
              <w:rPr>
                <w:sz w:val="22"/>
                <w:szCs w:val="22"/>
              </w:rPr>
            </w:pPr>
            <w:r w:rsidRPr="00CF7711">
              <w:rPr>
                <w:sz w:val="22"/>
                <w:szCs w:val="22"/>
              </w:rPr>
              <w:t xml:space="preserve">Birimin genelinde araştırma süreçlerin yönetimi ve </w:t>
            </w:r>
            <w:proofErr w:type="spellStart"/>
            <w:r w:rsidRPr="00CF7711">
              <w:rPr>
                <w:sz w:val="22"/>
                <w:szCs w:val="22"/>
              </w:rPr>
              <w:t>organizasyonel</w:t>
            </w:r>
            <w:proofErr w:type="spellEnd"/>
            <w:r w:rsidRPr="00CF7711">
              <w:rPr>
                <w:sz w:val="22"/>
                <w:szCs w:val="22"/>
              </w:rPr>
              <w:t xml:space="preserve"> yapısı kurumsal tercihler yönünde uygulanmaktadır.</w:t>
            </w:r>
            <w:r w:rsidRPr="00CF7711">
              <w:rPr>
                <w:i/>
                <w:sz w:val="22"/>
                <w:szCs w:val="22"/>
              </w:rPr>
              <w:t xml:space="preserve"> </w:t>
            </w:r>
          </w:p>
        </w:tc>
        <w:tc>
          <w:tcPr>
            <w:tcW w:w="675" w:type="pct"/>
            <w:tcBorders>
              <w:top w:val="single" w:sz="4" w:space="0" w:color="000000"/>
              <w:left w:val="single" w:sz="4" w:space="0" w:color="000000"/>
              <w:bottom w:val="single" w:sz="4" w:space="0" w:color="000000"/>
              <w:right w:val="single" w:sz="4" w:space="0" w:color="000000"/>
            </w:tcBorders>
            <w:shd w:val="clear" w:color="auto" w:fill="FFC102"/>
          </w:tcPr>
          <w:p w14:paraId="1A699AC0" w14:textId="77777777" w:rsidR="00657321" w:rsidRPr="00CF7711" w:rsidRDefault="00657321" w:rsidP="0009720A">
            <w:pPr>
              <w:spacing w:after="1" w:line="238" w:lineRule="auto"/>
              <w:ind w:left="1"/>
              <w:rPr>
                <w:sz w:val="22"/>
                <w:szCs w:val="22"/>
              </w:rPr>
            </w:pPr>
            <w:r w:rsidRPr="00CF7711">
              <w:rPr>
                <w:sz w:val="22"/>
                <w:szCs w:val="22"/>
              </w:rPr>
              <w:t xml:space="preserve">Birimde araştırma süreçlerinin yönetimi ve </w:t>
            </w:r>
            <w:proofErr w:type="spellStart"/>
            <w:r w:rsidRPr="00CF7711">
              <w:rPr>
                <w:sz w:val="22"/>
                <w:szCs w:val="22"/>
              </w:rPr>
              <w:t>organizasyonel</w:t>
            </w:r>
            <w:proofErr w:type="spellEnd"/>
            <w:r w:rsidRPr="00CF7711">
              <w:rPr>
                <w:sz w:val="22"/>
                <w:szCs w:val="22"/>
              </w:rPr>
              <w:t xml:space="preserve"> yapısının işlerliği ile ilişkili sonuçlar izlenmekte ve önlemler alınmaktadır.  </w:t>
            </w:r>
          </w:p>
          <w:p w14:paraId="60626D66" w14:textId="77777777" w:rsidR="00657321" w:rsidRPr="00CF7711" w:rsidRDefault="00657321" w:rsidP="0009720A">
            <w:pPr>
              <w:spacing w:line="259" w:lineRule="auto"/>
              <w:ind w:left="1"/>
              <w:rPr>
                <w:sz w:val="22"/>
                <w:szCs w:val="22"/>
              </w:rPr>
            </w:pPr>
            <w:r w:rsidRPr="00CF7711">
              <w:rPr>
                <w:i/>
                <w:sz w:val="22"/>
                <w:szCs w:val="22"/>
              </w:rPr>
              <w:t xml:space="preserve"> </w:t>
            </w:r>
          </w:p>
        </w:tc>
        <w:tc>
          <w:tcPr>
            <w:tcW w:w="585" w:type="pct"/>
            <w:tcBorders>
              <w:top w:val="single" w:sz="4" w:space="0" w:color="000000"/>
              <w:left w:val="single" w:sz="4" w:space="0" w:color="000000"/>
              <w:bottom w:val="single" w:sz="4" w:space="0" w:color="000000"/>
              <w:right w:val="single" w:sz="4" w:space="0" w:color="000000"/>
            </w:tcBorders>
            <w:shd w:val="clear" w:color="auto" w:fill="EEB000"/>
          </w:tcPr>
          <w:p w14:paraId="3B0BBDFE" w14:textId="77777777" w:rsidR="00657321" w:rsidRPr="00CF7711" w:rsidRDefault="00657321" w:rsidP="0009720A">
            <w:pPr>
              <w:spacing w:after="1" w:line="239" w:lineRule="auto"/>
              <w:ind w:left="1"/>
              <w:rPr>
                <w:sz w:val="22"/>
                <w:szCs w:val="22"/>
              </w:rPr>
            </w:pPr>
            <w:r w:rsidRPr="00CF7711">
              <w:rPr>
                <w:sz w:val="22"/>
                <w:szCs w:val="22"/>
              </w:rPr>
              <w:t xml:space="preserve">İçselleştirilmiş, sistematik, sürdürülebilir ve örnek gösterilebilir uygulamalar bulunmaktadır. </w:t>
            </w:r>
          </w:p>
          <w:p w14:paraId="4C848E3E" w14:textId="77777777" w:rsidR="00657321" w:rsidRPr="00CF7711" w:rsidRDefault="00657321" w:rsidP="0009720A">
            <w:pPr>
              <w:spacing w:line="259" w:lineRule="auto"/>
              <w:ind w:left="1"/>
              <w:rPr>
                <w:sz w:val="22"/>
                <w:szCs w:val="22"/>
              </w:rPr>
            </w:pPr>
            <w:r w:rsidRPr="00CF7711">
              <w:rPr>
                <w:i/>
                <w:sz w:val="22"/>
                <w:szCs w:val="22"/>
              </w:rPr>
              <w:t xml:space="preserve"> </w:t>
            </w:r>
          </w:p>
        </w:tc>
      </w:tr>
      <w:tr w:rsidR="00657321" w:rsidRPr="00CF7711" w14:paraId="3D7766B4" w14:textId="77777777" w:rsidTr="0009720A">
        <w:trPr>
          <w:trHeight w:val="2284"/>
        </w:trPr>
        <w:tc>
          <w:tcPr>
            <w:tcW w:w="1832" w:type="pct"/>
            <w:vMerge/>
            <w:tcBorders>
              <w:top w:val="nil"/>
              <w:left w:val="single" w:sz="4" w:space="0" w:color="000000"/>
              <w:bottom w:val="single" w:sz="4" w:space="0" w:color="000000"/>
              <w:right w:val="single" w:sz="4" w:space="0" w:color="000000"/>
            </w:tcBorders>
          </w:tcPr>
          <w:p w14:paraId="1E4A94C1" w14:textId="77777777" w:rsidR="00657321" w:rsidRPr="00CF7711" w:rsidRDefault="00657321" w:rsidP="0009720A">
            <w:pPr>
              <w:spacing w:after="160" w:line="259" w:lineRule="auto"/>
              <w:rPr>
                <w:sz w:val="22"/>
                <w:szCs w:val="22"/>
              </w:rPr>
            </w:pPr>
          </w:p>
        </w:tc>
        <w:tc>
          <w:tcPr>
            <w:tcW w:w="3168" w:type="pct"/>
            <w:gridSpan w:val="5"/>
            <w:tcBorders>
              <w:top w:val="single" w:sz="4" w:space="0" w:color="000000"/>
              <w:left w:val="single" w:sz="4" w:space="0" w:color="000000"/>
              <w:bottom w:val="single" w:sz="4" w:space="0" w:color="000000"/>
              <w:right w:val="single" w:sz="4" w:space="0" w:color="000000"/>
            </w:tcBorders>
            <w:shd w:val="clear" w:color="auto" w:fill="FFEB9F"/>
          </w:tcPr>
          <w:p w14:paraId="2E3965FD" w14:textId="77777777" w:rsidR="00657321" w:rsidRPr="00CF7711" w:rsidRDefault="00657321" w:rsidP="0009720A">
            <w:pPr>
              <w:spacing w:after="19" w:line="259" w:lineRule="auto"/>
              <w:ind w:left="119"/>
              <w:rPr>
                <w:sz w:val="22"/>
                <w:szCs w:val="22"/>
              </w:rPr>
            </w:pPr>
            <w:r w:rsidRPr="00CF7711">
              <w:rPr>
                <w:sz w:val="22"/>
                <w:szCs w:val="22"/>
              </w:rPr>
              <w:t xml:space="preserve"> </w:t>
            </w:r>
          </w:p>
          <w:p w14:paraId="6B0A6563" w14:textId="77777777" w:rsidR="00657321" w:rsidRPr="00CF7711" w:rsidRDefault="00657321" w:rsidP="0009720A">
            <w:pPr>
              <w:spacing w:after="43" w:line="259" w:lineRule="auto"/>
              <w:ind w:left="119"/>
              <w:rPr>
                <w:sz w:val="22"/>
                <w:szCs w:val="22"/>
              </w:rPr>
            </w:pPr>
            <w:r w:rsidRPr="00CF7711">
              <w:rPr>
                <w:b/>
                <w:i/>
                <w:sz w:val="22"/>
                <w:szCs w:val="22"/>
              </w:rPr>
              <w:t xml:space="preserve"> Örnek Kanıtlar </w:t>
            </w:r>
          </w:p>
          <w:p w14:paraId="08E075F0" w14:textId="77777777" w:rsidR="00657321" w:rsidRPr="00CF7711" w:rsidRDefault="00657321" w:rsidP="006C0B07">
            <w:pPr>
              <w:numPr>
                <w:ilvl w:val="0"/>
                <w:numId w:val="41"/>
              </w:numPr>
              <w:spacing w:line="259" w:lineRule="auto"/>
              <w:ind w:hanging="360"/>
              <w:rPr>
                <w:sz w:val="22"/>
                <w:szCs w:val="22"/>
              </w:rPr>
            </w:pPr>
            <w:r w:rsidRPr="00CF7711">
              <w:rPr>
                <w:i/>
                <w:sz w:val="22"/>
                <w:szCs w:val="22"/>
              </w:rPr>
              <w:t xml:space="preserve">Araştırma süreçlerin yönetimi ve organizasyon yapısı </w:t>
            </w:r>
          </w:p>
          <w:p w14:paraId="26192C1D" w14:textId="77777777" w:rsidR="00657321" w:rsidRPr="00CF7711" w:rsidRDefault="00657321" w:rsidP="006C0B07">
            <w:pPr>
              <w:numPr>
                <w:ilvl w:val="0"/>
                <w:numId w:val="41"/>
              </w:numPr>
              <w:spacing w:line="259" w:lineRule="auto"/>
              <w:ind w:hanging="360"/>
              <w:rPr>
                <w:sz w:val="22"/>
                <w:szCs w:val="22"/>
              </w:rPr>
            </w:pPr>
            <w:r w:rsidRPr="00CF7711">
              <w:rPr>
                <w:i/>
                <w:sz w:val="22"/>
                <w:szCs w:val="22"/>
              </w:rPr>
              <w:t xml:space="preserve">Araştırma yönetişim modeli ve uygulamaları </w:t>
            </w:r>
          </w:p>
          <w:p w14:paraId="2EBE29A8" w14:textId="77777777" w:rsidR="00657321" w:rsidRPr="00CF7711" w:rsidRDefault="00657321" w:rsidP="006C0B07">
            <w:pPr>
              <w:numPr>
                <w:ilvl w:val="0"/>
                <w:numId w:val="41"/>
              </w:numPr>
              <w:spacing w:line="259" w:lineRule="auto"/>
              <w:ind w:hanging="360"/>
              <w:rPr>
                <w:sz w:val="22"/>
                <w:szCs w:val="22"/>
              </w:rPr>
            </w:pPr>
            <w:r w:rsidRPr="00CF7711">
              <w:rPr>
                <w:i/>
                <w:sz w:val="22"/>
                <w:szCs w:val="22"/>
              </w:rPr>
              <w:t xml:space="preserve">Araştırma yönetimi ve </w:t>
            </w:r>
            <w:proofErr w:type="spellStart"/>
            <w:r w:rsidRPr="00CF7711">
              <w:rPr>
                <w:i/>
                <w:sz w:val="22"/>
                <w:szCs w:val="22"/>
              </w:rPr>
              <w:t>organizasyonel</w:t>
            </w:r>
            <w:proofErr w:type="spellEnd"/>
            <w:r w:rsidRPr="00CF7711">
              <w:rPr>
                <w:i/>
                <w:sz w:val="22"/>
                <w:szCs w:val="22"/>
              </w:rPr>
              <w:t xml:space="preserve"> yapının işlerliğinin izlendiği ve iyileştirildiğine ilişkin kanıtlar </w:t>
            </w:r>
          </w:p>
          <w:p w14:paraId="5050D2B2" w14:textId="77777777" w:rsidR="00657321" w:rsidRPr="00CF7711" w:rsidRDefault="00657321" w:rsidP="006C0B07">
            <w:pPr>
              <w:numPr>
                <w:ilvl w:val="0"/>
                <w:numId w:val="41"/>
              </w:numPr>
              <w:ind w:hanging="360"/>
              <w:rPr>
                <w:sz w:val="22"/>
                <w:szCs w:val="22"/>
              </w:rPr>
            </w:pPr>
            <w:r w:rsidRPr="00CF7711">
              <w:rPr>
                <w:i/>
                <w:sz w:val="22"/>
                <w:szCs w:val="22"/>
              </w:rPr>
              <w:t xml:space="preserve">Standart uygulamalar ve mevzuatın yanı sıra; birimin ihtiyaçları doğrultusunda geliştirdiği özgün yaklaşım ve uygulamalarına ilişkin kanıtlar </w:t>
            </w:r>
          </w:p>
          <w:p w14:paraId="47AFC723" w14:textId="77777777" w:rsidR="00657321" w:rsidRPr="00CF7711" w:rsidRDefault="00657321" w:rsidP="0009720A">
            <w:pPr>
              <w:spacing w:line="259" w:lineRule="auto"/>
              <w:ind w:left="786"/>
              <w:rPr>
                <w:sz w:val="22"/>
                <w:szCs w:val="22"/>
              </w:rPr>
            </w:pPr>
            <w:r w:rsidRPr="00CF7711">
              <w:rPr>
                <w:i/>
                <w:sz w:val="22"/>
                <w:szCs w:val="22"/>
              </w:rPr>
              <w:t xml:space="preserve"> </w:t>
            </w:r>
          </w:p>
        </w:tc>
      </w:tr>
    </w:tbl>
    <w:p w14:paraId="28ABCAD4" w14:textId="77777777" w:rsidR="00657321" w:rsidRPr="00CF7711" w:rsidRDefault="00657321" w:rsidP="00657321">
      <w:pPr>
        <w:spacing w:line="259" w:lineRule="auto"/>
        <w:rPr>
          <w:sz w:val="22"/>
          <w:szCs w:val="22"/>
        </w:rPr>
      </w:pPr>
      <w:r w:rsidRPr="00CF7711">
        <w:rPr>
          <w:sz w:val="22"/>
          <w:szCs w:val="22"/>
        </w:rPr>
        <w:t xml:space="preserve"> </w:t>
      </w:r>
    </w:p>
    <w:p w14:paraId="6190ECC6" w14:textId="77777777" w:rsidR="00657321" w:rsidRPr="00CF7711" w:rsidRDefault="00657321" w:rsidP="00657321">
      <w:pPr>
        <w:spacing w:line="259" w:lineRule="auto"/>
        <w:rPr>
          <w:sz w:val="22"/>
          <w:szCs w:val="22"/>
        </w:rPr>
      </w:pPr>
      <w:r w:rsidRPr="00CF7711">
        <w:rPr>
          <w:sz w:val="22"/>
          <w:szCs w:val="22"/>
        </w:rPr>
        <w:t xml:space="preserve"> </w:t>
      </w:r>
    </w:p>
    <w:p w14:paraId="0FD845E5" w14:textId="77777777" w:rsidR="00657321" w:rsidRPr="00CF7711" w:rsidRDefault="00657321" w:rsidP="00657321">
      <w:pPr>
        <w:spacing w:after="160" w:line="259" w:lineRule="auto"/>
        <w:rPr>
          <w:sz w:val="22"/>
          <w:szCs w:val="22"/>
        </w:rPr>
      </w:pPr>
      <w:r w:rsidRPr="00CF7711">
        <w:rPr>
          <w:sz w:val="22"/>
          <w:szCs w:val="22"/>
        </w:rPr>
        <w:br w:type="page"/>
      </w:r>
    </w:p>
    <w:tbl>
      <w:tblPr>
        <w:tblStyle w:val="TableGrid"/>
        <w:tblW w:w="5000" w:type="pct"/>
        <w:tblInd w:w="0" w:type="dxa"/>
        <w:tblCellMar>
          <w:left w:w="107" w:type="dxa"/>
          <w:right w:w="45" w:type="dxa"/>
        </w:tblCellMar>
        <w:tblLook w:val="04A0" w:firstRow="1" w:lastRow="0" w:firstColumn="1" w:lastColumn="0" w:noHBand="0" w:noVBand="1"/>
      </w:tblPr>
      <w:tblGrid>
        <w:gridCol w:w="5688"/>
        <w:gridCol w:w="2027"/>
        <w:gridCol w:w="2162"/>
        <w:gridCol w:w="1892"/>
        <w:gridCol w:w="1785"/>
        <w:gridCol w:w="1791"/>
      </w:tblGrid>
      <w:tr w:rsidR="00657321" w:rsidRPr="00CF7711" w14:paraId="3F8CA79A" w14:textId="77777777" w:rsidTr="0009720A">
        <w:trPr>
          <w:trHeight w:val="402"/>
        </w:trPr>
        <w:tc>
          <w:tcPr>
            <w:tcW w:w="1857" w:type="pct"/>
            <w:tcBorders>
              <w:top w:val="single" w:sz="4" w:space="0" w:color="000000"/>
              <w:left w:val="single" w:sz="4" w:space="0" w:color="000000"/>
              <w:bottom w:val="single" w:sz="4" w:space="0" w:color="000000"/>
              <w:right w:val="nil"/>
            </w:tcBorders>
            <w:shd w:val="clear" w:color="auto" w:fill="FFEB9F"/>
            <w:vAlign w:val="center"/>
          </w:tcPr>
          <w:p w14:paraId="76FE0D1F" w14:textId="77777777" w:rsidR="00657321" w:rsidRPr="00CF7711" w:rsidRDefault="00657321" w:rsidP="0009720A">
            <w:pPr>
              <w:spacing w:line="259" w:lineRule="auto"/>
              <w:ind w:left="199"/>
              <w:rPr>
                <w:sz w:val="22"/>
                <w:szCs w:val="22"/>
              </w:rPr>
            </w:pPr>
            <w:r w:rsidRPr="00CF7711">
              <w:rPr>
                <w:color w:val="4472C4"/>
                <w:sz w:val="22"/>
                <w:szCs w:val="22"/>
              </w:rPr>
              <w:lastRenderedPageBreak/>
              <w:t xml:space="preserve"> </w:t>
            </w:r>
            <w:r w:rsidRPr="00CF7711">
              <w:rPr>
                <w:color w:val="4472C4"/>
                <w:sz w:val="22"/>
                <w:szCs w:val="22"/>
              </w:rPr>
              <w:tab/>
              <w:t xml:space="preserve"> </w:t>
            </w:r>
          </w:p>
        </w:tc>
        <w:tc>
          <w:tcPr>
            <w:tcW w:w="3143" w:type="pct"/>
            <w:gridSpan w:val="5"/>
            <w:tcBorders>
              <w:top w:val="single" w:sz="4" w:space="0" w:color="000000"/>
              <w:left w:val="nil"/>
              <w:bottom w:val="single" w:sz="4" w:space="0" w:color="000000"/>
              <w:right w:val="single" w:sz="4" w:space="0" w:color="000000"/>
            </w:tcBorders>
            <w:shd w:val="clear" w:color="auto" w:fill="FFEB9F"/>
            <w:vAlign w:val="center"/>
          </w:tcPr>
          <w:p w14:paraId="0B4A618A" w14:textId="77777777" w:rsidR="00657321" w:rsidRPr="00CF7711" w:rsidRDefault="00657321" w:rsidP="0009720A">
            <w:pPr>
              <w:tabs>
                <w:tab w:val="center" w:pos="3642"/>
                <w:tab w:val="right" w:pos="9914"/>
              </w:tabs>
              <w:spacing w:line="259" w:lineRule="auto"/>
              <w:rPr>
                <w:sz w:val="22"/>
                <w:szCs w:val="22"/>
              </w:rPr>
            </w:pPr>
            <w:r w:rsidRPr="00CF7711">
              <w:rPr>
                <w:sz w:val="22"/>
                <w:szCs w:val="22"/>
              </w:rPr>
              <w:tab/>
            </w:r>
            <w:r w:rsidRPr="00CF7711">
              <w:rPr>
                <w:sz w:val="22"/>
                <w:szCs w:val="22"/>
                <w:vertAlign w:val="superscript"/>
              </w:rPr>
              <w:t xml:space="preserve"> </w:t>
            </w:r>
            <w:r w:rsidRPr="00CF7711">
              <w:rPr>
                <w:sz w:val="22"/>
                <w:szCs w:val="22"/>
                <w:vertAlign w:val="superscript"/>
              </w:rPr>
              <w:tab/>
            </w:r>
            <w:r w:rsidRPr="00CF7711">
              <w:rPr>
                <w:b/>
                <w:color w:val="BF8F00"/>
                <w:sz w:val="22"/>
                <w:szCs w:val="22"/>
              </w:rPr>
              <w:t>C.ARAŞTIRMA VE GELİŞTİRME</w:t>
            </w:r>
          </w:p>
        </w:tc>
      </w:tr>
      <w:tr w:rsidR="00657321" w:rsidRPr="00CF7711" w14:paraId="062FCCFC" w14:textId="77777777" w:rsidTr="0009720A">
        <w:trPr>
          <w:trHeight w:val="370"/>
        </w:trPr>
        <w:tc>
          <w:tcPr>
            <w:tcW w:w="1857" w:type="pct"/>
            <w:tcBorders>
              <w:top w:val="single" w:sz="4" w:space="0" w:color="000000"/>
              <w:left w:val="single" w:sz="4" w:space="0" w:color="000000"/>
              <w:bottom w:val="single" w:sz="4" w:space="0" w:color="000000"/>
              <w:right w:val="nil"/>
            </w:tcBorders>
            <w:shd w:val="clear" w:color="auto" w:fill="FFEB9F"/>
            <w:vAlign w:val="center"/>
          </w:tcPr>
          <w:p w14:paraId="120688D4" w14:textId="77777777" w:rsidR="00657321" w:rsidRPr="00CF7711" w:rsidRDefault="00657321" w:rsidP="0009720A">
            <w:pPr>
              <w:spacing w:line="259" w:lineRule="auto"/>
              <w:rPr>
                <w:sz w:val="22"/>
                <w:szCs w:val="22"/>
              </w:rPr>
            </w:pPr>
            <w:r w:rsidRPr="00CF7711">
              <w:rPr>
                <w:b/>
                <w:sz w:val="22"/>
                <w:szCs w:val="22"/>
              </w:rPr>
              <w:t xml:space="preserve">C.1. Araştırma Süreçlerinin Yönetimi ve Araştırma Kaynakları </w:t>
            </w:r>
          </w:p>
        </w:tc>
        <w:tc>
          <w:tcPr>
            <w:tcW w:w="3143" w:type="pct"/>
            <w:gridSpan w:val="5"/>
            <w:tcBorders>
              <w:top w:val="single" w:sz="4" w:space="0" w:color="000000"/>
              <w:left w:val="nil"/>
              <w:bottom w:val="single" w:sz="4" w:space="0" w:color="000000"/>
              <w:right w:val="single" w:sz="4" w:space="0" w:color="000000"/>
            </w:tcBorders>
            <w:shd w:val="clear" w:color="auto" w:fill="FFEB9F"/>
            <w:vAlign w:val="center"/>
          </w:tcPr>
          <w:p w14:paraId="1FBBE43D" w14:textId="77777777" w:rsidR="00657321" w:rsidRPr="00CF7711" w:rsidRDefault="00657321" w:rsidP="0009720A">
            <w:pPr>
              <w:spacing w:line="259" w:lineRule="auto"/>
              <w:ind w:left="3344"/>
              <w:rPr>
                <w:sz w:val="22"/>
                <w:szCs w:val="22"/>
              </w:rPr>
            </w:pPr>
            <w:r w:rsidRPr="00CF7711">
              <w:rPr>
                <w:sz w:val="22"/>
                <w:szCs w:val="22"/>
              </w:rPr>
              <w:t xml:space="preserve"> </w:t>
            </w:r>
          </w:p>
        </w:tc>
      </w:tr>
      <w:tr w:rsidR="00657321" w:rsidRPr="00CF7711" w14:paraId="05D4B42C" w14:textId="77777777" w:rsidTr="0009720A">
        <w:trPr>
          <w:trHeight w:val="367"/>
        </w:trPr>
        <w:tc>
          <w:tcPr>
            <w:tcW w:w="1857"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72D78455" w14:textId="77777777" w:rsidR="00657321" w:rsidRPr="00CF7711" w:rsidRDefault="00657321" w:rsidP="0009720A">
            <w:pPr>
              <w:spacing w:line="259" w:lineRule="auto"/>
              <w:rPr>
                <w:sz w:val="22"/>
                <w:szCs w:val="22"/>
              </w:rPr>
            </w:pPr>
            <w:r w:rsidRPr="00CF7711">
              <w:rPr>
                <w:b/>
                <w:sz w:val="22"/>
                <w:szCs w:val="22"/>
              </w:rPr>
              <w:t xml:space="preserve"> </w:t>
            </w:r>
            <w:r w:rsidRPr="00CF7711">
              <w:rPr>
                <w:sz w:val="22"/>
                <w:szCs w:val="22"/>
              </w:rPr>
              <w:t xml:space="preserve"> </w:t>
            </w:r>
          </w:p>
        </w:tc>
        <w:tc>
          <w:tcPr>
            <w:tcW w:w="664"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50FCB833" w14:textId="77777777" w:rsidR="00657321" w:rsidRPr="00CF7711" w:rsidRDefault="00657321" w:rsidP="0009720A">
            <w:pPr>
              <w:spacing w:line="259" w:lineRule="auto"/>
              <w:ind w:right="61"/>
              <w:jc w:val="center"/>
              <w:rPr>
                <w:sz w:val="22"/>
                <w:szCs w:val="22"/>
              </w:rPr>
            </w:pPr>
            <w:r w:rsidRPr="00CF7711">
              <w:rPr>
                <w:sz w:val="22"/>
                <w:szCs w:val="22"/>
              </w:rPr>
              <w:t xml:space="preserve">1 </w:t>
            </w:r>
          </w:p>
        </w:tc>
        <w:tc>
          <w:tcPr>
            <w:tcW w:w="708"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0A33582B" w14:textId="77777777" w:rsidR="00657321" w:rsidRPr="00CF7711" w:rsidRDefault="00657321" w:rsidP="0009720A">
            <w:pPr>
              <w:spacing w:line="259" w:lineRule="auto"/>
              <w:ind w:right="63"/>
              <w:jc w:val="center"/>
              <w:rPr>
                <w:sz w:val="22"/>
                <w:szCs w:val="22"/>
              </w:rPr>
            </w:pPr>
            <w:r w:rsidRPr="00CF7711">
              <w:rPr>
                <w:sz w:val="22"/>
                <w:szCs w:val="22"/>
              </w:rPr>
              <w:t xml:space="preserve">2 </w:t>
            </w:r>
          </w:p>
        </w:tc>
        <w:tc>
          <w:tcPr>
            <w:tcW w:w="620"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6ECA22B7" w14:textId="77777777" w:rsidR="00657321" w:rsidRPr="00CF7711" w:rsidRDefault="00657321" w:rsidP="0009720A">
            <w:pPr>
              <w:spacing w:line="259" w:lineRule="auto"/>
              <w:ind w:right="63"/>
              <w:jc w:val="center"/>
              <w:rPr>
                <w:sz w:val="22"/>
                <w:szCs w:val="22"/>
              </w:rPr>
            </w:pPr>
            <w:r w:rsidRPr="00CF7711">
              <w:rPr>
                <w:sz w:val="22"/>
                <w:szCs w:val="22"/>
              </w:rPr>
              <w:t xml:space="preserve">3 </w:t>
            </w:r>
          </w:p>
        </w:tc>
        <w:tc>
          <w:tcPr>
            <w:tcW w:w="564"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5BA2B00E" w14:textId="77777777" w:rsidR="00657321" w:rsidRPr="00CF7711" w:rsidRDefault="00657321" w:rsidP="0009720A">
            <w:pPr>
              <w:spacing w:line="259" w:lineRule="auto"/>
              <w:ind w:right="63"/>
              <w:jc w:val="center"/>
              <w:rPr>
                <w:sz w:val="22"/>
                <w:szCs w:val="22"/>
              </w:rPr>
            </w:pPr>
            <w:r w:rsidRPr="00CF7711">
              <w:rPr>
                <w:sz w:val="22"/>
                <w:szCs w:val="22"/>
              </w:rPr>
              <w:t xml:space="preserve">4 </w:t>
            </w:r>
          </w:p>
        </w:tc>
        <w:tc>
          <w:tcPr>
            <w:tcW w:w="587"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0B48E062" w14:textId="77777777" w:rsidR="00657321" w:rsidRPr="00CF7711" w:rsidRDefault="00657321" w:rsidP="0009720A">
            <w:pPr>
              <w:spacing w:line="259" w:lineRule="auto"/>
              <w:ind w:right="63"/>
              <w:jc w:val="center"/>
              <w:rPr>
                <w:sz w:val="22"/>
                <w:szCs w:val="22"/>
              </w:rPr>
            </w:pPr>
            <w:r w:rsidRPr="00CF7711">
              <w:rPr>
                <w:sz w:val="22"/>
                <w:szCs w:val="22"/>
              </w:rPr>
              <w:t xml:space="preserve">5 </w:t>
            </w:r>
          </w:p>
        </w:tc>
      </w:tr>
      <w:tr w:rsidR="00657321" w:rsidRPr="00CF7711" w14:paraId="2E07B2C8" w14:textId="77777777" w:rsidTr="0009720A">
        <w:trPr>
          <w:trHeight w:val="2950"/>
        </w:trPr>
        <w:tc>
          <w:tcPr>
            <w:tcW w:w="1857" w:type="pct"/>
            <w:vMerge w:val="restart"/>
            <w:tcBorders>
              <w:top w:val="single" w:sz="4" w:space="0" w:color="000000"/>
              <w:left w:val="single" w:sz="4" w:space="0" w:color="000000"/>
              <w:bottom w:val="single" w:sz="4" w:space="0" w:color="000000"/>
              <w:right w:val="single" w:sz="4" w:space="0" w:color="000000"/>
            </w:tcBorders>
          </w:tcPr>
          <w:p w14:paraId="4C10A1AC" w14:textId="77777777" w:rsidR="00657321" w:rsidRPr="00CF7711" w:rsidRDefault="00657321" w:rsidP="0009720A">
            <w:pPr>
              <w:spacing w:after="19" w:line="259" w:lineRule="auto"/>
              <w:rPr>
                <w:sz w:val="22"/>
                <w:szCs w:val="22"/>
              </w:rPr>
            </w:pPr>
            <w:r w:rsidRPr="00CF7711">
              <w:rPr>
                <w:sz w:val="22"/>
                <w:szCs w:val="22"/>
              </w:rPr>
              <w:t xml:space="preserve"> </w:t>
            </w:r>
          </w:p>
          <w:p w14:paraId="35172B56" w14:textId="77777777" w:rsidR="00657321" w:rsidRPr="00CF7711" w:rsidRDefault="00657321" w:rsidP="0009720A">
            <w:pPr>
              <w:spacing w:after="19" w:line="259" w:lineRule="auto"/>
              <w:rPr>
                <w:b/>
                <w:sz w:val="22"/>
                <w:szCs w:val="22"/>
              </w:rPr>
            </w:pPr>
            <w:r w:rsidRPr="00CF7711">
              <w:rPr>
                <w:b/>
                <w:sz w:val="22"/>
                <w:szCs w:val="22"/>
                <w:u w:val="single" w:color="000000"/>
              </w:rPr>
              <w:t>C.1.2. İç ve dış kaynaklar</w:t>
            </w:r>
            <w:r w:rsidRPr="00CF7711">
              <w:rPr>
                <w:b/>
                <w:sz w:val="22"/>
                <w:szCs w:val="22"/>
              </w:rPr>
              <w:t xml:space="preserve"> </w:t>
            </w:r>
          </w:p>
          <w:p w14:paraId="54E652A4" w14:textId="77777777" w:rsidR="00657321" w:rsidRPr="00CF7711" w:rsidRDefault="00657321" w:rsidP="0009720A">
            <w:pPr>
              <w:spacing w:after="16" w:line="259" w:lineRule="auto"/>
              <w:rPr>
                <w:sz w:val="22"/>
                <w:szCs w:val="22"/>
              </w:rPr>
            </w:pPr>
            <w:r w:rsidRPr="00CF7711">
              <w:rPr>
                <w:sz w:val="22"/>
                <w:szCs w:val="22"/>
              </w:rPr>
              <w:t xml:space="preserve"> </w:t>
            </w:r>
          </w:p>
          <w:p w14:paraId="22FD3399" w14:textId="77777777" w:rsidR="00657321" w:rsidRPr="00CF7711" w:rsidRDefault="00657321" w:rsidP="0009720A">
            <w:pPr>
              <w:spacing w:line="276" w:lineRule="auto"/>
              <w:ind w:right="59"/>
              <w:rPr>
                <w:sz w:val="22"/>
                <w:szCs w:val="22"/>
              </w:rPr>
            </w:pPr>
            <w:r w:rsidRPr="00CF7711">
              <w:rPr>
                <w:sz w:val="22"/>
                <w:szCs w:val="22"/>
              </w:rPr>
              <w:t xml:space="preserve">Birimin fiziki, teknik ve mali araştırma kaynakları </w:t>
            </w:r>
            <w:proofErr w:type="gramStart"/>
            <w:r w:rsidRPr="00CF7711">
              <w:rPr>
                <w:sz w:val="22"/>
                <w:szCs w:val="22"/>
              </w:rPr>
              <w:t>misyon</w:t>
            </w:r>
            <w:proofErr w:type="gramEnd"/>
            <w:r w:rsidRPr="00CF7711">
              <w:rPr>
                <w:sz w:val="22"/>
                <w:szCs w:val="22"/>
              </w:rPr>
              <w:t xml:space="preserve">, hedef ve stratejileriyle uyumlu ve yeterlidir. Kaynakların çeşitliliği ve yeterliliği izlenmekte ve iyileştirilmektedir.  </w:t>
            </w:r>
          </w:p>
          <w:p w14:paraId="66B13C23" w14:textId="77777777" w:rsidR="00657321" w:rsidRPr="00CF7711" w:rsidRDefault="00657321" w:rsidP="0009720A">
            <w:pPr>
              <w:spacing w:line="275" w:lineRule="auto"/>
              <w:ind w:right="59"/>
              <w:rPr>
                <w:sz w:val="22"/>
                <w:szCs w:val="22"/>
              </w:rPr>
            </w:pPr>
            <w:r w:rsidRPr="00CF7711">
              <w:rPr>
                <w:sz w:val="22"/>
                <w:szCs w:val="22"/>
              </w:rPr>
              <w:t xml:space="preserve">Araştırmaya yeni başlayanlar için üniversite içi çekirdek fonlar vardır ve erişimi kolaydır. Araştırma potansiyelini geliştirmek üzere proje, konferans katılımı, seyahat, uzman daveti destekleri, kişisel fonlar, </w:t>
            </w:r>
            <w:proofErr w:type="gramStart"/>
            <w:r w:rsidRPr="00CF7711">
              <w:rPr>
                <w:sz w:val="22"/>
                <w:szCs w:val="22"/>
              </w:rPr>
              <w:t>motivasyonu</w:t>
            </w:r>
            <w:proofErr w:type="gramEnd"/>
            <w:r w:rsidRPr="00CF7711">
              <w:rPr>
                <w:sz w:val="22"/>
                <w:szCs w:val="22"/>
              </w:rPr>
              <w:t xml:space="preserve"> arttırmak üzere ödül ve rekabetçi yükseltme kriterleri vardır. Üniversite içi kaynakların yıllar içindeki değişimi; bu </w:t>
            </w:r>
            <w:proofErr w:type="gramStart"/>
            <w:r w:rsidRPr="00CF7711">
              <w:rPr>
                <w:sz w:val="22"/>
                <w:szCs w:val="22"/>
              </w:rPr>
              <w:t>imkanların</w:t>
            </w:r>
            <w:proofErr w:type="gramEnd"/>
            <w:r w:rsidRPr="00CF7711">
              <w:rPr>
                <w:sz w:val="22"/>
                <w:szCs w:val="22"/>
              </w:rPr>
              <w:t xml:space="preserve"> etkinliği, yeterliliği, gelişime açık yanları, beklentileri karşılama düzeyi değerlendirilmektedir.  </w:t>
            </w:r>
          </w:p>
          <w:p w14:paraId="385CF676" w14:textId="77777777" w:rsidR="00657321" w:rsidRPr="00CF7711" w:rsidRDefault="00657321" w:rsidP="0009720A">
            <w:pPr>
              <w:spacing w:line="276" w:lineRule="auto"/>
              <w:ind w:right="57"/>
              <w:rPr>
                <w:sz w:val="22"/>
                <w:szCs w:val="22"/>
              </w:rPr>
            </w:pPr>
            <w:r w:rsidRPr="00CF7711">
              <w:rPr>
                <w:sz w:val="22"/>
                <w:szCs w:val="22"/>
              </w:rPr>
              <w:t xml:space="preserve">Misyon ve hedeflerle uyumlu olarak üniversite dışı kaynaklara yönelme desteklenmektedir. Bu amaçla çalışan destek birimleri ve yöntemleri tanımlıdır ve araştırmacılarca iyi bilinir.  </w:t>
            </w:r>
          </w:p>
          <w:p w14:paraId="6167EE59" w14:textId="77777777" w:rsidR="00657321" w:rsidRPr="00CF7711" w:rsidRDefault="00657321" w:rsidP="0009720A">
            <w:pPr>
              <w:spacing w:line="259" w:lineRule="auto"/>
              <w:rPr>
                <w:sz w:val="22"/>
                <w:szCs w:val="22"/>
              </w:rPr>
            </w:pPr>
            <w:r w:rsidRPr="00CF7711">
              <w:rPr>
                <w:sz w:val="22"/>
                <w:szCs w:val="22"/>
              </w:rPr>
              <w:t xml:space="preserve"> </w:t>
            </w:r>
          </w:p>
        </w:tc>
        <w:tc>
          <w:tcPr>
            <w:tcW w:w="664" w:type="pct"/>
            <w:tcBorders>
              <w:top w:val="single" w:sz="4" w:space="0" w:color="000000"/>
              <w:left w:val="single" w:sz="4" w:space="0" w:color="000000"/>
              <w:bottom w:val="single" w:sz="4" w:space="0" w:color="000000"/>
              <w:right w:val="single" w:sz="4" w:space="0" w:color="000000"/>
            </w:tcBorders>
            <w:shd w:val="clear" w:color="auto" w:fill="FFF2CC"/>
          </w:tcPr>
          <w:p w14:paraId="6B2FB23B" w14:textId="77777777" w:rsidR="00657321" w:rsidRPr="00CF7711" w:rsidRDefault="00657321" w:rsidP="0009720A">
            <w:pPr>
              <w:spacing w:line="259" w:lineRule="auto"/>
              <w:ind w:left="1"/>
              <w:rPr>
                <w:sz w:val="22"/>
                <w:szCs w:val="22"/>
              </w:rPr>
            </w:pPr>
            <w:r w:rsidRPr="00CF7711">
              <w:rPr>
                <w:sz w:val="22"/>
                <w:szCs w:val="22"/>
              </w:rPr>
              <w:t>Birimin araştırma ve geliştirme faaliyetlerini sürdürebilmesi için yeterli kaynağı bulunmamaktadır.</w:t>
            </w:r>
            <w:r w:rsidRPr="00CF7711">
              <w:rPr>
                <w:i/>
                <w:sz w:val="22"/>
                <w:szCs w:val="22"/>
              </w:rPr>
              <w:t xml:space="preserve"> </w:t>
            </w:r>
          </w:p>
        </w:tc>
        <w:tc>
          <w:tcPr>
            <w:tcW w:w="708" w:type="pct"/>
            <w:tcBorders>
              <w:top w:val="single" w:sz="4" w:space="0" w:color="000000"/>
              <w:left w:val="single" w:sz="4" w:space="0" w:color="000000"/>
              <w:bottom w:val="single" w:sz="4" w:space="0" w:color="000000"/>
              <w:right w:val="single" w:sz="4" w:space="0" w:color="000000"/>
            </w:tcBorders>
            <w:shd w:val="clear" w:color="auto" w:fill="FFE599"/>
          </w:tcPr>
          <w:p w14:paraId="1FD582D6" w14:textId="77777777" w:rsidR="00657321" w:rsidRPr="00CF7711" w:rsidRDefault="00657321" w:rsidP="0009720A">
            <w:pPr>
              <w:spacing w:line="259" w:lineRule="auto"/>
              <w:ind w:left="1"/>
              <w:rPr>
                <w:sz w:val="22"/>
                <w:szCs w:val="22"/>
              </w:rPr>
            </w:pPr>
            <w:r w:rsidRPr="00CF7711">
              <w:rPr>
                <w:sz w:val="22"/>
                <w:szCs w:val="22"/>
              </w:rPr>
              <w:t xml:space="preserve">Birimin araştırma ve geliştirme faaliyetlerini sürdürebilmek için uygun nitelik ve nicelikte fiziki, teknik ve mali kaynakların oluşturulmasına yönelik planları bulunmaktadır.  </w:t>
            </w:r>
          </w:p>
        </w:tc>
        <w:tc>
          <w:tcPr>
            <w:tcW w:w="620" w:type="pct"/>
            <w:tcBorders>
              <w:top w:val="single" w:sz="4" w:space="0" w:color="000000"/>
              <w:left w:val="single" w:sz="4" w:space="0" w:color="000000"/>
              <w:bottom w:val="single" w:sz="4" w:space="0" w:color="000000"/>
              <w:right w:val="single" w:sz="4" w:space="0" w:color="000000"/>
            </w:tcBorders>
            <w:shd w:val="clear" w:color="auto" w:fill="FFD966"/>
          </w:tcPr>
          <w:p w14:paraId="5D0919E4" w14:textId="77777777" w:rsidR="00657321" w:rsidRPr="00CF7711" w:rsidRDefault="00657321" w:rsidP="0009720A">
            <w:pPr>
              <w:spacing w:after="38" w:line="239" w:lineRule="auto"/>
              <w:ind w:left="1" w:right="67"/>
              <w:rPr>
                <w:sz w:val="22"/>
                <w:szCs w:val="22"/>
              </w:rPr>
            </w:pPr>
            <w:r w:rsidRPr="00CF7711">
              <w:rPr>
                <w:sz w:val="22"/>
                <w:szCs w:val="22"/>
              </w:rPr>
              <w:t xml:space="preserve">Birim araştırma ve geliştirme kaynaklarını araştırma stratejisi ve birimler arası dengeyi gözeterek yönetmektedir.  </w:t>
            </w:r>
          </w:p>
          <w:p w14:paraId="41332AFA" w14:textId="77777777" w:rsidR="00657321" w:rsidRPr="00CF7711" w:rsidRDefault="00657321" w:rsidP="0009720A">
            <w:pPr>
              <w:spacing w:line="259" w:lineRule="auto"/>
              <w:ind w:left="1"/>
              <w:rPr>
                <w:sz w:val="22"/>
                <w:szCs w:val="22"/>
              </w:rPr>
            </w:pPr>
            <w:r w:rsidRPr="00CF7711">
              <w:rPr>
                <w:sz w:val="22"/>
                <w:szCs w:val="22"/>
              </w:rPr>
              <w:t xml:space="preserve"> </w:t>
            </w:r>
          </w:p>
        </w:tc>
        <w:tc>
          <w:tcPr>
            <w:tcW w:w="564" w:type="pct"/>
            <w:tcBorders>
              <w:top w:val="single" w:sz="4" w:space="0" w:color="000000"/>
              <w:left w:val="single" w:sz="4" w:space="0" w:color="000000"/>
              <w:bottom w:val="single" w:sz="4" w:space="0" w:color="000000"/>
              <w:right w:val="single" w:sz="4" w:space="0" w:color="000000"/>
            </w:tcBorders>
            <w:shd w:val="clear" w:color="auto" w:fill="FFC102"/>
          </w:tcPr>
          <w:p w14:paraId="630488EB" w14:textId="77777777" w:rsidR="00657321" w:rsidRPr="00CF7711" w:rsidRDefault="00657321" w:rsidP="0009720A">
            <w:pPr>
              <w:spacing w:line="239" w:lineRule="auto"/>
              <w:ind w:left="1"/>
              <w:rPr>
                <w:sz w:val="22"/>
                <w:szCs w:val="22"/>
              </w:rPr>
            </w:pPr>
            <w:r w:rsidRPr="00CF7711">
              <w:rPr>
                <w:sz w:val="22"/>
                <w:szCs w:val="22"/>
              </w:rPr>
              <w:t>Birimde araştırma kaynaklarının yeterliliği ve çeşitliliği izlenmekte ve iyileştirilmektedir.</w:t>
            </w:r>
            <w:r w:rsidRPr="00CF7711">
              <w:rPr>
                <w:i/>
                <w:sz w:val="22"/>
                <w:szCs w:val="22"/>
              </w:rPr>
              <w:t xml:space="preserve"> </w:t>
            </w:r>
          </w:p>
        </w:tc>
        <w:tc>
          <w:tcPr>
            <w:tcW w:w="587" w:type="pct"/>
            <w:tcBorders>
              <w:top w:val="single" w:sz="4" w:space="0" w:color="000000"/>
              <w:left w:val="single" w:sz="4" w:space="0" w:color="000000"/>
              <w:bottom w:val="single" w:sz="4" w:space="0" w:color="000000"/>
              <w:right w:val="single" w:sz="4" w:space="0" w:color="000000"/>
            </w:tcBorders>
            <w:shd w:val="clear" w:color="auto" w:fill="EEB000"/>
          </w:tcPr>
          <w:p w14:paraId="40057FE1" w14:textId="77777777" w:rsidR="00657321" w:rsidRPr="00CF7711" w:rsidRDefault="00657321" w:rsidP="0009720A">
            <w:pPr>
              <w:spacing w:line="239" w:lineRule="auto"/>
              <w:ind w:left="1"/>
              <w:rPr>
                <w:sz w:val="22"/>
                <w:szCs w:val="22"/>
              </w:rPr>
            </w:pPr>
            <w:r w:rsidRPr="00CF7711">
              <w:rPr>
                <w:sz w:val="22"/>
                <w:szCs w:val="22"/>
              </w:rPr>
              <w:t>İçselleştirilmiş, sistematik, sürdürülebilir ve örnek gösterilebilir uygulamalar bulunmaktadır.</w:t>
            </w:r>
            <w:r w:rsidRPr="00CF7711">
              <w:rPr>
                <w:i/>
                <w:sz w:val="22"/>
                <w:szCs w:val="22"/>
              </w:rPr>
              <w:t xml:space="preserve"> </w:t>
            </w:r>
          </w:p>
        </w:tc>
      </w:tr>
      <w:tr w:rsidR="00657321" w:rsidRPr="00CF7711" w14:paraId="339C63C4" w14:textId="77777777" w:rsidTr="0009720A">
        <w:trPr>
          <w:trHeight w:val="4235"/>
        </w:trPr>
        <w:tc>
          <w:tcPr>
            <w:tcW w:w="1857" w:type="pct"/>
            <w:vMerge/>
            <w:tcBorders>
              <w:top w:val="nil"/>
              <w:left w:val="single" w:sz="4" w:space="0" w:color="000000"/>
              <w:bottom w:val="single" w:sz="4" w:space="0" w:color="000000"/>
              <w:right w:val="single" w:sz="4" w:space="0" w:color="000000"/>
            </w:tcBorders>
          </w:tcPr>
          <w:p w14:paraId="7862668A" w14:textId="77777777" w:rsidR="00657321" w:rsidRPr="00CF7711" w:rsidRDefault="00657321" w:rsidP="0009720A">
            <w:pPr>
              <w:spacing w:after="160" w:line="259" w:lineRule="auto"/>
              <w:rPr>
                <w:sz w:val="22"/>
                <w:szCs w:val="22"/>
              </w:rPr>
            </w:pPr>
          </w:p>
        </w:tc>
        <w:tc>
          <w:tcPr>
            <w:tcW w:w="3143" w:type="pct"/>
            <w:gridSpan w:val="5"/>
            <w:tcBorders>
              <w:top w:val="single" w:sz="4" w:space="0" w:color="000000"/>
              <w:left w:val="single" w:sz="4" w:space="0" w:color="000000"/>
              <w:bottom w:val="single" w:sz="4" w:space="0" w:color="000000"/>
              <w:right w:val="single" w:sz="4" w:space="0" w:color="000000"/>
            </w:tcBorders>
            <w:shd w:val="clear" w:color="auto" w:fill="FFEB9F"/>
          </w:tcPr>
          <w:p w14:paraId="7204ABB3" w14:textId="77777777" w:rsidR="00657321" w:rsidRPr="00CF7711" w:rsidRDefault="00657321" w:rsidP="0009720A">
            <w:pPr>
              <w:spacing w:after="19" w:line="259" w:lineRule="auto"/>
              <w:ind w:left="119"/>
              <w:rPr>
                <w:sz w:val="22"/>
                <w:szCs w:val="22"/>
              </w:rPr>
            </w:pPr>
            <w:r w:rsidRPr="00CF7711">
              <w:rPr>
                <w:sz w:val="22"/>
                <w:szCs w:val="22"/>
              </w:rPr>
              <w:t xml:space="preserve"> </w:t>
            </w:r>
          </w:p>
          <w:p w14:paraId="383BDDB3" w14:textId="77777777" w:rsidR="00657321" w:rsidRPr="00CF7711" w:rsidRDefault="00657321" w:rsidP="0009720A">
            <w:pPr>
              <w:spacing w:after="43" w:line="259" w:lineRule="auto"/>
              <w:ind w:left="119"/>
              <w:rPr>
                <w:sz w:val="22"/>
                <w:szCs w:val="22"/>
              </w:rPr>
            </w:pPr>
            <w:r w:rsidRPr="00CF7711">
              <w:rPr>
                <w:b/>
                <w:i/>
                <w:sz w:val="22"/>
                <w:szCs w:val="22"/>
              </w:rPr>
              <w:t xml:space="preserve"> Örnek Kanıtlar </w:t>
            </w:r>
          </w:p>
          <w:p w14:paraId="6BB4F69D" w14:textId="77777777" w:rsidR="00657321" w:rsidRPr="00CF7711" w:rsidRDefault="00657321" w:rsidP="006C0B07">
            <w:pPr>
              <w:numPr>
                <w:ilvl w:val="0"/>
                <w:numId w:val="42"/>
              </w:numPr>
              <w:spacing w:line="259" w:lineRule="auto"/>
              <w:ind w:hanging="360"/>
              <w:rPr>
                <w:sz w:val="22"/>
                <w:szCs w:val="22"/>
              </w:rPr>
            </w:pPr>
            <w:r w:rsidRPr="00CF7711">
              <w:rPr>
                <w:i/>
                <w:sz w:val="22"/>
                <w:szCs w:val="22"/>
              </w:rPr>
              <w:t xml:space="preserve">Araştırma-geliştirme bütçesi ve dağılımı </w:t>
            </w:r>
          </w:p>
          <w:p w14:paraId="1865D608" w14:textId="77777777" w:rsidR="00657321" w:rsidRPr="00CF7711" w:rsidRDefault="00657321" w:rsidP="006C0B07">
            <w:pPr>
              <w:numPr>
                <w:ilvl w:val="0"/>
                <w:numId w:val="42"/>
              </w:numPr>
              <w:spacing w:line="259" w:lineRule="auto"/>
              <w:ind w:hanging="360"/>
              <w:rPr>
                <w:sz w:val="22"/>
                <w:szCs w:val="22"/>
              </w:rPr>
            </w:pPr>
            <w:r w:rsidRPr="00CF7711">
              <w:rPr>
                <w:i/>
                <w:sz w:val="22"/>
                <w:szCs w:val="22"/>
              </w:rPr>
              <w:t xml:space="preserve">Araştırma çerçevesinde yapılan stratejik ortaklıklar (Kamu veya özel) </w:t>
            </w:r>
          </w:p>
          <w:p w14:paraId="15D0A117" w14:textId="77777777" w:rsidR="00657321" w:rsidRPr="00CF7711" w:rsidRDefault="00657321" w:rsidP="006C0B07">
            <w:pPr>
              <w:numPr>
                <w:ilvl w:val="0"/>
                <w:numId w:val="42"/>
              </w:numPr>
              <w:spacing w:line="259" w:lineRule="auto"/>
              <w:ind w:hanging="360"/>
              <w:rPr>
                <w:sz w:val="22"/>
                <w:szCs w:val="22"/>
              </w:rPr>
            </w:pPr>
            <w:r w:rsidRPr="00CF7711">
              <w:rPr>
                <w:i/>
                <w:sz w:val="22"/>
                <w:szCs w:val="22"/>
              </w:rPr>
              <w:t xml:space="preserve">Araştırma-geliştirme kaynaklarının araştırma stratejisi doğrultusunda yönetildiğini gösteren kanıtlar </w:t>
            </w:r>
          </w:p>
          <w:p w14:paraId="7FC09AF6" w14:textId="77777777" w:rsidR="00657321" w:rsidRPr="00CF7711" w:rsidRDefault="00657321" w:rsidP="006C0B07">
            <w:pPr>
              <w:numPr>
                <w:ilvl w:val="0"/>
                <w:numId w:val="42"/>
              </w:numPr>
              <w:spacing w:line="259" w:lineRule="auto"/>
              <w:ind w:hanging="360"/>
              <w:rPr>
                <w:sz w:val="22"/>
                <w:szCs w:val="22"/>
              </w:rPr>
            </w:pPr>
            <w:r w:rsidRPr="00CF7711">
              <w:rPr>
                <w:i/>
                <w:sz w:val="22"/>
                <w:szCs w:val="22"/>
              </w:rPr>
              <w:t xml:space="preserve">Araştırma kaynaklarının çeşitliliği ve yeterliliğinin izlendiğine ve iyileştirildiğine ilişkin kanıtlar  </w:t>
            </w:r>
          </w:p>
          <w:p w14:paraId="1B05C4A2" w14:textId="77777777" w:rsidR="00657321" w:rsidRPr="00CF7711" w:rsidRDefault="00657321" w:rsidP="006C0B07">
            <w:pPr>
              <w:numPr>
                <w:ilvl w:val="0"/>
                <w:numId w:val="42"/>
              </w:numPr>
              <w:spacing w:line="242" w:lineRule="auto"/>
              <w:ind w:hanging="360"/>
              <w:rPr>
                <w:sz w:val="22"/>
                <w:szCs w:val="22"/>
              </w:rPr>
            </w:pPr>
            <w:r w:rsidRPr="00CF7711">
              <w:rPr>
                <w:i/>
                <w:sz w:val="22"/>
                <w:szCs w:val="22"/>
              </w:rPr>
              <w:t xml:space="preserve">İç kaynaklar ve kullanımına ilişkin tanımlı süreçler (BAP Yönergesi, İç Kaynak Kullanım Yönergesi vb.) </w:t>
            </w:r>
            <w:r w:rsidRPr="00CF7711">
              <w:rPr>
                <w:rFonts w:eastAsia="Segoe UI Symbol"/>
                <w:sz w:val="22"/>
                <w:szCs w:val="22"/>
              </w:rPr>
              <w:t>•</w:t>
            </w:r>
            <w:r w:rsidRPr="00CF7711">
              <w:rPr>
                <w:rFonts w:eastAsia="Arial"/>
                <w:sz w:val="22"/>
                <w:szCs w:val="22"/>
              </w:rPr>
              <w:t xml:space="preserve"> </w:t>
            </w:r>
            <w:r w:rsidRPr="00CF7711">
              <w:rPr>
                <w:rFonts w:eastAsia="Arial"/>
                <w:sz w:val="22"/>
                <w:szCs w:val="22"/>
              </w:rPr>
              <w:tab/>
            </w:r>
            <w:r w:rsidRPr="00CF7711">
              <w:rPr>
                <w:i/>
                <w:sz w:val="22"/>
                <w:szCs w:val="22"/>
              </w:rPr>
              <w:t xml:space="preserve">İç kaynakların birimler arası dağılımı </w:t>
            </w:r>
          </w:p>
          <w:p w14:paraId="475538AB" w14:textId="77777777" w:rsidR="00657321" w:rsidRPr="00CF7711" w:rsidRDefault="00657321" w:rsidP="006C0B07">
            <w:pPr>
              <w:numPr>
                <w:ilvl w:val="0"/>
                <w:numId w:val="42"/>
              </w:numPr>
              <w:spacing w:line="259" w:lineRule="auto"/>
              <w:ind w:hanging="360"/>
              <w:rPr>
                <w:sz w:val="22"/>
                <w:szCs w:val="22"/>
              </w:rPr>
            </w:pPr>
            <w:r w:rsidRPr="00CF7711">
              <w:rPr>
                <w:i/>
                <w:sz w:val="22"/>
                <w:szCs w:val="22"/>
              </w:rPr>
              <w:t xml:space="preserve">Dış kaynakların kullanımını desteklemek üzere oluşturulmuş yöntem ve birimler </w:t>
            </w:r>
          </w:p>
          <w:p w14:paraId="2B6BCC58" w14:textId="77777777" w:rsidR="00657321" w:rsidRPr="00CF7711" w:rsidRDefault="00657321" w:rsidP="006C0B07">
            <w:pPr>
              <w:numPr>
                <w:ilvl w:val="0"/>
                <w:numId w:val="42"/>
              </w:numPr>
              <w:spacing w:line="259" w:lineRule="auto"/>
              <w:ind w:hanging="360"/>
              <w:rPr>
                <w:sz w:val="22"/>
                <w:szCs w:val="22"/>
              </w:rPr>
            </w:pPr>
            <w:r w:rsidRPr="00CF7711">
              <w:rPr>
                <w:i/>
                <w:sz w:val="22"/>
                <w:szCs w:val="22"/>
              </w:rPr>
              <w:t xml:space="preserve">Dış kaynakların dağılımını gösteren kanıtlar </w:t>
            </w:r>
          </w:p>
          <w:p w14:paraId="618B05BD" w14:textId="77777777" w:rsidR="00657321" w:rsidRPr="00CF7711" w:rsidRDefault="00657321" w:rsidP="006C0B07">
            <w:pPr>
              <w:numPr>
                <w:ilvl w:val="0"/>
                <w:numId w:val="42"/>
              </w:numPr>
              <w:spacing w:line="259" w:lineRule="auto"/>
              <w:ind w:hanging="360"/>
              <w:rPr>
                <w:sz w:val="22"/>
                <w:szCs w:val="22"/>
              </w:rPr>
            </w:pPr>
            <w:r w:rsidRPr="00CF7711">
              <w:rPr>
                <w:i/>
                <w:sz w:val="22"/>
                <w:szCs w:val="22"/>
              </w:rPr>
              <w:t xml:space="preserve">Dış kaynaklarda yıllar itibarıyla gerçekleşen değişimler </w:t>
            </w:r>
          </w:p>
          <w:p w14:paraId="2D67FF39" w14:textId="77777777" w:rsidR="00657321" w:rsidRPr="00CF7711" w:rsidRDefault="00657321" w:rsidP="006C0B07">
            <w:pPr>
              <w:numPr>
                <w:ilvl w:val="0"/>
                <w:numId w:val="42"/>
              </w:numPr>
              <w:ind w:hanging="360"/>
              <w:rPr>
                <w:sz w:val="22"/>
                <w:szCs w:val="22"/>
              </w:rPr>
            </w:pPr>
            <w:r w:rsidRPr="00CF7711">
              <w:rPr>
                <w:i/>
                <w:sz w:val="22"/>
                <w:szCs w:val="22"/>
              </w:rPr>
              <w:t xml:space="preserve">Standart uygulamalar ve mevzuatın yanı sıra; birimin ihtiyaçları doğrultusunda geliştirdiği özgün yaklaşım ve uygulamalarına ilişkin kanıtlar </w:t>
            </w:r>
          </w:p>
          <w:p w14:paraId="09B70633" w14:textId="77777777" w:rsidR="00657321" w:rsidRPr="00CF7711" w:rsidRDefault="00657321" w:rsidP="0009720A">
            <w:pPr>
              <w:spacing w:line="259" w:lineRule="auto"/>
              <w:ind w:left="1"/>
              <w:rPr>
                <w:sz w:val="22"/>
                <w:szCs w:val="22"/>
              </w:rPr>
            </w:pPr>
            <w:r w:rsidRPr="00CF7711">
              <w:rPr>
                <w:i/>
                <w:sz w:val="22"/>
                <w:szCs w:val="22"/>
              </w:rPr>
              <w:t xml:space="preserve"> </w:t>
            </w:r>
          </w:p>
          <w:p w14:paraId="4D7599DC" w14:textId="77777777" w:rsidR="00657321" w:rsidRPr="00CF7711" w:rsidRDefault="00657321" w:rsidP="0009720A">
            <w:pPr>
              <w:spacing w:line="259" w:lineRule="auto"/>
              <w:ind w:left="1"/>
              <w:rPr>
                <w:sz w:val="22"/>
                <w:szCs w:val="22"/>
              </w:rPr>
            </w:pPr>
            <w:r w:rsidRPr="00CF7711">
              <w:rPr>
                <w:i/>
                <w:sz w:val="22"/>
                <w:szCs w:val="22"/>
              </w:rPr>
              <w:t xml:space="preserve"> </w:t>
            </w:r>
          </w:p>
        </w:tc>
      </w:tr>
    </w:tbl>
    <w:p w14:paraId="11AC1DB0" w14:textId="77777777" w:rsidR="00657321" w:rsidRPr="00CF7711" w:rsidRDefault="00657321" w:rsidP="00657321">
      <w:pPr>
        <w:spacing w:line="259" w:lineRule="auto"/>
        <w:rPr>
          <w:sz w:val="22"/>
          <w:szCs w:val="22"/>
        </w:rPr>
      </w:pPr>
      <w:r w:rsidRPr="00CF7711">
        <w:rPr>
          <w:sz w:val="22"/>
          <w:szCs w:val="22"/>
        </w:rPr>
        <w:t xml:space="preserve"> </w:t>
      </w:r>
    </w:p>
    <w:p w14:paraId="12FBA75B" w14:textId="77777777" w:rsidR="00657321" w:rsidRPr="00CF7711" w:rsidRDefault="00657321" w:rsidP="00657321">
      <w:pPr>
        <w:spacing w:line="259" w:lineRule="auto"/>
        <w:rPr>
          <w:sz w:val="22"/>
          <w:szCs w:val="22"/>
        </w:rPr>
      </w:pPr>
      <w:r w:rsidRPr="00CF7711">
        <w:rPr>
          <w:sz w:val="22"/>
          <w:szCs w:val="22"/>
        </w:rPr>
        <w:t xml:space="preserve"> </w:t>
      </w:r>
      <w:r w:rsidRPr="00CF7711">
        <w:rPr>
          <w:sz w:val="22"/>
          <w:szCs w:val="22"/>
        </w:rPr>
        <w:br w:type="page"/>
      </w:r>
    </w:p>
    <w:tbl>
      <w:tblPr>
        <w:tblStyle w:val="TableGrid"/>
        <w:tblW w:w="5000" w:type="pct"/>
        <w:tblInd w:w="0" w:type="dxa"/>
        <w:tblCellMar>
          <w:left w:w="106" w:type="dxa"/>
          <w:right w:w="43" w:type="dxa"/>
        </w:tblCellMar>
        <w:tblLook w:val="04A0" w:firstRow="1" w:lastRow="0" w:firstColumn="1" w:lastColumn="0" w:noHBand="0" w:noVBand="1"/>
      </w:tblPr>
      <w:tblGrid>
        <w:gridCol w:w="5698"/>
        <w:gridCol w:w="2038"/>
        <w:gridCol w:w="1900"/>
        <w:gridCol w:w="1820"/>
        <w:gridCol w:w="2084"/>
        <w:gridCol w:w="1805"/>
      </w:tblGrid>
      <w:tr w:rsidR="00657321" w:rsidRPr="00CF7711" w14:paraId="0C2DD747" w14:textId="77777777" w:rsidTr="0009720A">
        <w:trPr>
          <w:trHeight w:val="413"/>
        </w:trPr>
        <w:tc>
          <w:tcPr>
            <w:tcW w:w="1857" w:type="pct"/>
            <w:tcBorders>
              <w:top w:val="single" w:sz="4" w:space="0" w:color="000000"/>
              <w:left w:val="single" w:sz="4" w:space="0" w:color="000000"/>
              <w:bottom w:val="single" w:sz="4" w:space="0" w:color="000000"/>
              <w:right w:val="nil"/>
            </w:tcBorders>
            <w:shd w:val="clear" w:color="auto" w:fill="FFEB9F"/>
            <w:vAlign w:val="center"/>
          </w:tcPr>
          <w:p w14:paraId="5B500D4C" w14:textId="77777777" w:rsidR="00657321" w:rsidRPr="00CF7711" w:rsidRDefault="00657321" w:rsidP="0009720A">
            <w:pPr>
              <w:spacing w:line="259" w:lineRule="auto"/>
              <w:ind w:left="43"/>
              <w:rPr>
                <w:sz w:val="22"/>
                <w:szCs w:val="22"/>
              </w:rPr>
            </w:pPr>
            <w:r w:rsidRPr="00CF7711">
              <w:rPr>
                <w:color w:val="4472C4"/>
                <w:sz w:val="22"/>
                <w:szCs w:val="22"/>
              </w:rPr>
              <w:lastRenderedPageBreak/>
              <w:t xml:space="preserve"> </w:t>
            </w:r>
            <w:r w:rsidRPr="00CF7711">
              <w:rPr>
                <w:color w:val="4472C4"/>
                <w:sz w:val="22"/>
                <w:szCs w:val="22"/>
              </w:rPr>
              <w:tab/>
              <w:t xml:space="preserve"> </w:t>
            </w:r>
          </w:p>
        </w:tc>
        <w:tc>
          <w:tcPr>
            <w:tcW w:w="3143" w:type="pct"/>
            <w:gridSpan w:val="5"/>
            <w:tcBorders>
              <w:top w:val="single" w:sz="4" w:space="0" w:color="000000"/>
              <w:left w:val="nil"/>
              <w:bottom w:val="single" w:sz="4" w:space="0" w:color="000000"/>
              <w:right w:val="single" w:sz="4" w:space="0" w:color="000000"/>
            </w:tcBorders>
            <w:shd w:val="clear" w:color="auto" w:fill="FFEB9F"/>
            <w:vAlign w:val="center"/>
          </w:tcPr>
          <w:p w14:paraId="291B0224" w14:textId="77777777" w:rsidR="00657321" w:rsidRPr="00CF7711" w:rsidRDefault="00657321" w:rsidP="0009720A">
            <w:pPr>
              <w:tabs>
                <w:tab w:val="center" w:pos="3602"/>
                <w:tab w:val="right" w:pos="9716"/>
              </w:tabs>
              <w:spacing w:line="259" w:lineRule="auto"/>
              <w:rPr>
                <w:sz w:val="22"/>
                <w:szCs w:val="22"/>
              </w:rPr>
            </w:pPr>
            <w:r w:rsidRPr="00CF7711">
              <w:rPr>
                <w:sz w:val="22"/>
                <w:szCs w:val="22"/>
              </w:rPr>
              <w:tab/>
            </w:r>
            <w:r w:rsidRPr="00CF7711">
              <w:rPr>
                <w:sz w:val="22"/>
                <w:szCs w:val="22"/>
                <w:vertAlign w:val="superscript"/>
              </w:rPr>
              <w:t xml:space="preserve"> </w:t>
            </w:r>
            <w:r w:rsidRPr="00CF7711">
              <w:rPr>
                <w:sz w:val="22"/>
                <w:szCs w:val="22"/>
                <w:vertAlign w:val="superscript"/>
              </w:rPr>
              <w:tab/>
            </w:r>
            <w:r w:rsidRPr="00CF7711">
              <w:rPr>
                <w:sz w:val="22"/>
                <w:szCs w:val="22"/>
              </w:rPr>
              <w:t xml:space="preserve"> </w:t>
            </w:r>
            <w:r w:rsidRPr="00CF7711">
              <w:rPr>
                <w:b/>
                <w:color w:val="BF8F00"/>
                <w:sz w:val="22"/>
                <w:szCs w:val="22"/>
              </w:rPr>
              <w:t>C.ARAŞTIRMA VE GELİŞTİRME</w:t>
            </w:r>
          </w:p>
        </w:tc>
      </w:tr>
      <w:tr w:rsidR="00657321" w:rsidRPr="00CF7711" w14:paraId="62630525" w14:textId="77777777" w:rsidTr="0009720A">
        <w:trPr>
          <w:trHeight w:val="362"/>
        </w:trPr>
        <w:tc>
          <w:tcPr>
            <w:tcW w:w="1857" w:type="pct"/>
            <w:tcBorders>
              <w:top w:val="single" w:sz="4" w:space="0" w:color="000000"/>
              <w:left w:val="single" w:sz="4" w:space="0" w:color="000000"/>
              <w:bottom w:val="single" w:sz="4" w:space="0" w:color="000000"/>
              <w:right w:val="nil"/>
            </w:tcBorders>
            <w:shd w:val="clear" w:color="auto" w:fill="FFEB9F"/>
            <w:vAlign w:val="center"/>
          </w:tcPr>
          <w:p w14:paraId="55A87B1C" w14:textId="77777777" w:rsidR="00657321" w:rsidRPr="00CF7711" w:rsidRDefault="00657321" w:rsidP="0009720A">
            <w:pPr>
              <w:spacing w:line="259" w:lineRule="auto"/>
              <w:rPr>
                <w:sz w:val="22"/>
                <w:szCs w:val="22"/>
              </w:rPr>
            </w:pPr>
            <w:r w:rsidRPr="00CF7711">
              <w:rPr>
                <w:b/>
                <w:sz w:val="22"/>
                <w:szCs w:val="22"/>
              </w:rPr>
              <w:t xml:space="preserve">C.1.  Araştırma Süreçlerinin Yönetimi ve Araştırma Kaynakları </w:t>
            </w:r>
          </w:p>
        </w:tc>
        <w:tc>
          <w:tcPr>
            <w:tcW w:w="3143" w:type="pct"/>
            <w:gridSpan w:val="5"/>
            <w:tcBorders>
              <w:top w:val="single" w:sz="4" w:space="0" w:color="000000"/>
              <w:left w:val="nil"/>
              <w:bottom w:val="single" w:sz="4" w:space="0" w:color="000000"/>
              <w:right w:val="single" w:sz="4" w:space="0" w:color="000000"/>
            </w:tcBorders>
            <w:shd w:val="clear" w:color="auto" w:fill="FFEB9F"/>
            <w:vAlign w:val="center"/>
          </w:tcPr>
          <w:p w14:paraId="3B87C37A" w14:textId="77777777" w:rsidR="00657321" w:rsidRPr="00CF7711" w:rsidRDefault="00657321" w:rsidP="0009720A">
            <w:pPr>
              <w:spacing w:line="259" w:lineRule="auto"/>
              <w:ind w:left="3305"/>
              <w:rPr>
                <w:sz w:val="22"/>
                <w:szCs w:val="22"/>
              </w:rPr>
            </w:pPr>
          </w:p>
        </w:tc>
      </w:tr>
      <w:tr w:rsidR="00657321" w:rsidRPr="00CF7711" w14:paraId="7487A239" w14:textId="77777777" w:rsidTr="0009720A">
        <w:trPr>
          <w:trHeight w:val="360"/>
        </w:trPr>
        <w:tc>
          <w:tcPr>
            <w:tcW w:w="1857"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0BC956E1" w14:textId="77777777" w:rsidR="00657321" w:rsidRPr="00CF7711" w:rsidRDefault="00657321" w:rsidP="0009720A">
            <w:pPr>
              <w:spacing w:line="259" w:lineRule="auto"/>
              <w:rPr>
                <w:sz w:val="22"/>
                <w:szCs w:val="22"/>
              </w:rPr>
            </w:pPr>
            <w:r w:rsidRPr="00CF7711">
              <w:rPr>
                <w:b/>
                <w:sz w:val="22"/>
                <w:szCs w:val="22"/>
              </w:rPr>
              <w:t xml:space="preserve"> </w:t>
            </w:r>
            <w:r w:rsidRPr="00CF7711">
              <w:rPr>
                <w:sz w:val="22"/>
                <w:szCs w:val="22"/>
              </w:rPr>
              <w:t xml:space="preserve"> </w:t>
            </w:r>
          </w:p>
        </w:tc>
        <w:tc>
          <w:tcPr>
            <w:tcW w:w="664"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4616A192" w14:textId="77777777" w:rsidR="00657321" w:rsidRPr="00CF7711" w:rsidRDefault="00657321" w:rsidP="0009720A">
            <w:pPr>
              <w:spacing w:line="259" w:lineRule="auto"/>
              <w:ind w:right="61"/>
              <w:jc w:val="center"/>
              <w:rPr>
                <w:sz w:val="22"/>
                <w:szCs w:val="22"/>
              </w:rPr>
            </w:pPr>
            <w:r w:rsidRPr="00CF7711">
              <w:rPr>
                <w:sz w:val="22"/>
                <w:szCs w:val="22"/>
              </w:rPr>
              <w:t xml:space="preserve">1 </w:t>
            </w:r>
          </w:p>
        </w:tc>
        <w:tc>
          <w:tcPr>
            <w:tcW w:w="619"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6D4141D7" w14:textId="77777777" w:rsidR="00657321" w:rsidRPr="00CF7711" w:rsidRDefault="00657321" w:rsidP="0009720A">
            <w:pPr>
              <w:spacing w:line="259" w:lineRule="auto"/>
              <w:ind w:right="61"/>
              <w:jc w:val="center"/>
              <w:rPr>
                <w:sz w:val="22"/>
                <w:szCs w:val="22"/>
              </w:rPr>
            </w:pPr>
            <w:r w:rsidRPr="00CF7711">
              <w:rPr>
                <w:sz w:val="22"/>
                <w:szCs w:val="22"/>
              </w:rPr>
              <w:t xml:space="preserve">2 </w:t>
            </w:r>
          </w:p>
        </w:tc>
        <w:tc>
          <w:tcPr>
            <w:tcW w:w="593"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7B87D335" w14:textId="77777777" w:rsidR="00657321" w:rsidRPr="00CF7711" w:rsidRDefault="00657321" w:rsidP="0009720A">
            <w:pPr>
              <w:spacing w:line="259" w:lineRule="auto"/>
              <w:ind w:right="61"/>
              <w:jc w:val="center"/>
              <w:rPr>
                <w:sz w:val="22"/>
                <w:szCs w:val="22"/>
              </w:rPr>
            </w:pPr>
            <w:r w:rsidRPr="00CF7711">
              <w:rPr>
                <w:sz w:val="22"/>
                <w:szCs w:val="22"/>
              </w:rPr>
              <w:t xml:space="preserve">3 </w:t>
            </w:r>
          </w:p>
        </w:tc>
        <w:tc>
          <w:tcPr>
            <w:tcW w:w="679"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24BE8D12" w14:textId="77777777" w:rsidR="00657321" w:rsidRPr="00CF7711" w:rsidRDefault="00657321" w:rsidP="0009720A">
            <w:pPr>
              <w:spacing w:line="259" w:lineRule="auto"/>
              <w:ind w:right="61"/>
              <w:jc w:val="center"/>
              <w:rPr>
                <w:sz w:val="22"/>
                <w:szCs w:val="22"/>
              </w:rPr>
            </w:pPr>
            <w:r w:rsidRPr="00CF7711">
              <w:rPr>
                <w:sz w:val="22"/>
                <w:szCs w:val="22"/>
              </w:rPr>
              <w:t xml:space="preserve">4 </w:t>
            </w:r>
          </w:p>
        </w:tc>
        <w:tc>
          <w:tcPr>
            <w:tcW w:w="588"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3D36A5E9" w14:textId="77777777" w:rsidR="00657321" w:rsidRPr="00CF7711" w:rsidRDefault="00657321" w:rsidP="0009720A">
            <w:pPr>
              <w:spacing w:line="259" w:lineRule="auto"/>
              <w:ind w:right="62"/>
              <w:jc w:val="center"/>
              <w:rPr>
                <w:sz w:val="22"/>
                <w:szCs w:val="22"/>
              </w:rPr>
            </w:pPr>
            <w:r w:rsidRPr="00CF7711">
              <w:rPr>
                <w:sz w:val="22"/>
                <w:szCs w:val="22"/>
              </w:rPr>
              <w:t xml:space="preserve">5 </w:t>
            </w:r>
          </w:p>
        </w:tc>
      </w:tr>
      <w:tr w:rsidR="00657321" w:rsidRPr="00CF7711" w14:paraId="1C90040A" w14:textId="77777777" w:rsidTr="0009720A">
        <w:trPr>
          <w:trHeight w:val="3456"/>
        </w:trPr>
        <w:tc>
          <w:tcPr>
            <w:tcW w:w="1857" w:type="pct"/>
            <w:vMerge w:val="restart"/>
            <w:tcBorders>
              <w:top w:val="single" w:sz="4" w:space="0" w:color="000000"/>
              <w:left w:val="single" w:sz="4" w:space="0" w:color="000000"/>
              <w:bottom w:val="single" w:sz="4" w:space="0" w:color="000000"/>
              <w:right w:val="single" w:sz="4" w:space="0" w:color="000000"/>
            </w:tcBorders>
          </w:tcPr>
          <w:p w14:paraId="126768F5" w14:textId="77777777" w:rsidR="00657321" w:rsidRPr="00CF7711" w:rsidRDefault="00657321" w:rsidP="0009720A">
            <w:pPr>
              <w:spacing w:after="19" w:line="259" w:lineRule="auto"/>
              <w:rPr>
                <w:sz w:val="22"/>
                <w:szCs w:val="22"/>
              </w:rPr>
            </w:pPr>
            <w:r w:rsidRPr="00CF7711">
              <w:rPr>
                <w:sz w:val="22"/>
                <w:szCs w:val="22"/>
              </w:rPr>
              <w:t xml:space="preserve"> </w:t>
            </w:r>
          </w:p>
          <w:p w14:paraId="24324969" w14:textId="77777777" w:rsidR="00657321" w:rsidRPr="00CF7711" w:rsidRDefault="00657321" w:rsidP="0009720A">
            <w:pPr>
              <w:spacing w:after="297" w:line="259" w:lineRule="auto"/>
              <w:rPr>
                <w:b/>
                <w:sz w:val="22"/>
                <w:szCs w:val="22"/>
              </w:rPr>
            </w:pPr>
            <w:r w:rsidRPr="00CF7711">
              <w:rPr>
                <w:b/>
                <w:sz w:val="22"/>
                <w:szCs w:val="22"/>
                <w:u w:val="single" w:color="000000"/>
              </w:rPr>
              <w:t xml:space="preserve">C.1.3. Doktora programları ve doktora sonrası </w:t>
            </w:r>
            <w:proofErr w:type="gramStart"/>
            <w:r w:rsidRPr="00CF7711">
              <w:rPr>
                <w:b/>
                <w:sz w:val="22"/>
                <w:szCs w:val="22"/>
                <w:u w:val="single" w:color="000000"/>
              </w:rPr>
              <w:t>imkanlar</w:t>
            </w:r>
            <w:proofErr w:type="gramEnd"/>
            <w:r w:rsidRPr="00CF7711">
              <w:rPr>
                <w:b/>
                <w:sz w:val="22"/>
                <w:szCs w:val="22"/>
              </w:rPr>
              <w:t xml:space="preserve"> </w:t>
            </w:r>
          </w:p>
          <w:p w14:paraId="383702C8" w14:textId="77777777" w:rsidR="00657321" w:rsidRPr="00CF7711" w:rsidRDefault="00657321" w:rsidP="0009720A">
            <w:pPr>
              <w:spacing w:after="281" w:line="239" w:lineRule="auto"/>
              <w:ind w:right="62"/>
              <w:rPr>
                <w:sz w:val="22"/>
                <w:szCs w:val="22"/>
              </w:rPr>
            </w:pPr>
            <w:r w:rsidRPr="00CF7711">
              <w:rPr>
                <w:sz w:val="22"/>
                <w:szCs w:val="22"/>
              </w:rPr>
              <w:t>Doktora programlarının başvuru süreçleri, kayıtlı öğrencileri ve mezun sayıları ile gelişme eğilimleri izlenmektedir. Birimde doktora sonrası (post-</w:t>
            </w:r>
            <w:proofErr w:type="spellStart"/>
            <w:r w:rsidRPr="00CF7711">
              <w:rPr>
                <w:sz w:val="22"/>
                <w:szCs w:val="22"/>
              </w:rPr>
              <w:t>doc</w:t>
            </w:r>
            <w:proofErr w:type="spellEnd"/>
            <w:r w:rsidRPr="00CF7711">
              <w:rPr>
                <w:sz w:val="22"/>
                <w:szCs w:val="22"/>
              </w:rPr>
              <w:t xml:space="preserve">) </w:t>
            </w:r>
            <w:proofErr w:type="gramStart"/>
            <w:r w:rsidRPr="00CF7711">
              <w:rPr>
                <w:sz w:val="22"/>
                <w:szCs w:val="22"/>
              </w:rPr>
              <w:t>imkanları</w:t>
            </w:r>
            <w:proofErr w:type="gramEnd"/>
            <w:r w:rsidRPr="00CF7711">
              <w:rPr>
                <w:sz w:val="22"/>
                <w:szCs w:val="22"/>
              </w:rPr>
              <w:t xml:space="preserve"> bulunmaktadır ve birimin kendi mezunlarını işe alma (</w:t>
            </w:r>
            <w:proofErr w:type="spellStart"/>
            <w:r w:rsidRPr="00CF7711">
              <w:rPr>
                <w:sz w:val="22"/>
                <w:szCs w:val="22"/>
              </w:rPr>
              <w:t>inbreeding</w:t>
            </w:r>
            <w:proofErr w:type="spellEnd"/>
            <w:r w:rsidRPr="00CF7711">
              <w:rPr>
                <w:sz w:val="22"/>
                <w:szCs w:val="22"/>
              </w:rPr>
              <w:t xml:space="preserve">) politikası açıktır.   </w:t>
            </w:r>
          </w:p>
          <w:p w14:paraId="317290FE" w14:textId="77777777" w:rsidR="00657321" w:rsidRPr="00CF7711" w:rsidRDefault="00657321" w:rsidP="0009720A">
            <w:pPr>
              <w:spacing w:line="259" w:lineRule="auto"/>
              <w:rPr>
                <w:sz w:val="22"/>
                <w:szCs w:val="22"/>
              </w:rPr>
            </w:pPr>
            <w:r w:rsidRPr="00CF7711">
              <w:rPr>
                <w:sz w:val="22"/>
                <w:szCs w:val="22"/>
              </w:rPr>
              <w:t xml:space="preserve"> </w:t>
            </w:r>
          </w:p>
        </w:tc>
        <w:tc>
          <w:tcPr>
            <w:tcW w:w="664" w:type="pct"/>
            <w:tcBorders>
              <w:top w:val="single" w:sz="4" w:space="0" w:color="000000"/>
              <w:left w:val="single" w:sz="4" w:space="0" w:color="000000"/>
              <w:bottom w:val="single" w:sz="4" w:space="0" w:color="000000"/>
              <w:right w:val="single" w:sz="4" w:space="0" w:color="000000"/>
            </w:tcBorders>
            <w:shd w:val="clear" w:color="auto" w:fill="FFF2CC"/>
          </w:tcPr>
          <w:p w14:paraId="13312E0D" w14:textId="77777777" w:rsidR="00657321" w:rsidRPr="00CF7711" w:rsidRDefault="00657321" w:rsidP="0009720A">
            <w:pPr>
              <w:spacing w:after="38" w:line="239" w:lineRule="auto"/>
              <w:ind w:left="2" w:right="96"/>
              <w:rPr>
                <w:sz w:val="22"/>
                <w:szCs w:val="22"/>
              </w:rPr>
            </w:pPr>
            <w:r w:rsidRPr="00CF7711">
              <w:rPr>
                <w:sz w:val="22"/>
                <w:szCs w:val="22"/>
              </w:rPr>
              <w:t xml:space="preserve">Birimin doktora programı ve doktora sonrası </w:t>
            </w:r>
            <w:proofErr w:type="gramStart"/>
            <w:r w:rsidRPr="00CF7711">
              <w:rPr>
                <w:sz w:val="22"/>
                <w:szCs w:val="22"/>
              </w:rPr>
              <w:t>imkanları</w:t>
            </w:r>
            <w:proofErr w:type="gramEnd"/>
            <w:r w:rsidRPr="00CF7711">
              <w:rPr>
                <w:sz w:val="22"/>
                <w:szCs w:val="22"/>
              </w:rPr>
              <w:t xml:space="preserve"> bulunmamaktadır. </w:t>
            </w:r>
          </w:p>
          <w:p w14:paraId="60C07107" w14:textId="77777777" w:rsidR="00657321" w:rsidRPr="00CF7711" w:rsidRDefault="00657321" w:rsidP="0009720A">
            <w:pPr>
              <w:spacing w:line="259" w:lineRule="auto"/>
              <w:ind w:left="2"/>
              <w:rPr>
                <w:sz w:val="22"/>
                <w:szCs w:val="22"/>
              </w:rPr>
            </w:pPr>
            <w:r w:rsidRPr="00CF7711">
              <w:rPr>
                <w:sz w:val="22"/>
                <w:szCs w:val="22"/>
              </w:rPr>
              <w:t xml:space="preserve"> </w:t>
            </w:r>
          </w:p>
        </w:tc>
        <w:tc>
          <w:tcPr>
            <w:tcW w:w="619" w:type="pct"/>
            <w:tcBorders>
              <w:top w:val="single" w:sz="4" w:space="0" w:color="000000"/>
              <w:left w:val="single" w:sz="4" w:space="0" w:color="000000"/>
              <w:bottom w:val="single" w:sz="4" w:space="0" w:color="000000"/>
              <w:right w:val="single" w:sz="4" w:space="0" w:color="000000"/>
            </w:tcBorders>
            <w:shd w:val="clear" w:color="auto" w:fill="FFE599"/>
          </w:tcPr>
          <w:p w14:paraId="51BCFE3F" w14:textId="77777777" w:rsidR="00657321" w:rsidRPr="00CF7711" w:rsidRDefault="00657321" w:rsidP="0009720A">
            <w:pPr>
              <w:spacing w:line="239" w:lineRule="auto"/>
              <w:ind w:left="2" w:right="55"/>
              <w:rPr>
                <w:sz w:val="22"/>
                <w:szCs w:val="22"/>
              </w:rPr>
            </w:pPr>
            <w:r w:rsidRPr="00CF7711">
              <w:rPr>
                <w:sz w:val="22"/>
                <w:szCs w:val="22"/>
              </w:rPr>
              <w:t xml:space="preserve">Birimin araştırma politikası, hedefleri </w:t>
            </w:r>
          </w:p>
          <w:p w14:paraId="5A729585" w14:textId="77777777" w:rsidR="00657321" w:rsidRPr="00CF7711" w:rsidRDefault="00657321" w:rsidP="0009720A">
            <w:pPr>
              <w:spacing w:line="259" w:lineRule="auto"/>
              <w:ind w:left="2"/>
              <w:rPr>
                <w:sz w:val="22"/>
                <w:szCs w:val="22"/>
              </w:rPr>
            </w:pPr>
            <w:proofErr w:type="gramStart"/>
            <w:r w:rsidRPr="00CF7711">
              <w:rPr>
                <w:sz w:val="22"/>
                <w:szCs w:val="22"/>
              </w:rPr>
              <w:t>ve</w:t>
            </w:r>
            <w:proofErr w:type="gramEnd"/>
            <w:r w:rsidRPr="00CF7711">
              <w:rPr>
                <w:sz w:val="22"/>
                <w:szCs w:val="22"/>
              </w:rPr>
              <w:t xml:space="preserve"> stratejileri ile uyumlu doktora programı ve doktora sonrası imkanlarına ilişkin planlamalar bulunmaktadır.  </w:t>
            </w:r>
          </w:p>
        </w:tc>
        <w:tc>
          <w:tcPr>
            <w:tcW w:w="593" w:type="pct"/>
            <w:tcBorders>
              <w:top w:val="single" w:sz="4" w:space="0" w:color="000000"/>
              <w:left w:val="single" w:sz="4" w:space="0" w:color="000000"/>
              <w:bottom w:val="single" w:sz="4" w:space="0" w:color="000000"/>
              <w:right w:val="single" w:sz="4" w:space="0" w:color="000000"/>
            </w:tcBorders>
            <w:shd w:val="clear" w:color="auto" w:fill="FFD966"/>
          </w:tcPr>
          <w:p w14:paraId="78DEF8F6" w14:textId="77777777" w:rsidR="00657321" w:rsidRPr="00CF7711" w:rsidRDefault="00657321" w:rsidP="0009720A">
            <w:pPr>
              <w:spacing w:after="1" w:line="239" w:lineRule="auto"/>
              <w:ind w:left="2" w:right="1"/>
              <w:rPr>
                <w:sz w:val="22"/>
                <w:szCs w:val="22"/>
              </w:rPr>
            </w:pPr>
            <w:r w:rsidRPr="00CF7711">
              <w:rPr>
                <w:sz w:val="22"/>
                <w:szCs w:val="22"/>
              </w:rPr>
              <w:t xml:space="preserve">Birimde araştırma politikası, hedefleri ve stratejileri ile uyumlu ve destekleyen doktora programları ve doktora sonrası </w:t>
            </w:r>
            <w:proofErr w:type="gramStart"/>
            <w:r w:rsidRPr="00CF7711">
              <w:rPr>
                <w:sz w:val="22"/>
                <w:szCs w:val="22"/>
              </w:rPr>
              <w:t>imkanlar</w:t>
            </w:r>
            <w:proofErr w:type="gramEnd"/>
            <w:r w:rsidRPr="00CF7711">
              <w:rPr>
                <w:sz w:val="22"/>
                <w:szCs w:val="22"/>
              </w:rPr>
              <w:t xml:space="preserve"> yürütülmektedir. </w:t>
            </w:r>
            <w:r w:rsidRPr="00CF7711">
              <w:rPr>
                <w:i/>
                <w:sz w:val="22"/>
                <w:szCs w:val="22"/>
              </w:rPr>
              <w:t xml:space="preserve"> </w:t>
            </w:r>
          </w:p>
        </w:tc>
        <w:tc>
          <w:tcPr>
            <w:tcW w:w="679" w:type="pct"/>
            <w:tcBorders>
              <w:top w:val="single" w:sz="4" w:space="0" w:color="000000"/>
              <w:left w:val="single" w:sz="4" w:space="0" w:color="000000"/>
              <w:bottom w:val="single" w:sz="4" w:space="0" w:color="000000"/>
              <w:right w:val="single" w:sz="4" w:space="0" w:color="000000"/>
            </w:tcBorders>
            <w:shd w:val="clear" w:color="auto" w:fill="FFC102"/>
          </w:tcPr>
          <w:p w14:paraId="1D01F9EB" w14:textId="77777777" w:rsidR="00657321" w:rsidRPr="00CF7711" w:rsidRDefault="00657321" w:rsidP="0009720A">
            <w:pPr>
              <w:spacing w:line="259" w:lineRule="auto"/>
              <w:ind w:left="2"/>
              <w:rPr>
                <w:sz w:val="22"/>
                <w:szCs w:val="22"/>
              </w:rPr>
            </w:pPr>
            <w:r w:rsidRPr="00CF7711">
              <w:rPr>
                <w:sz w:val="22"/>
                <w:szCs w:val="22"/>
              </w:rPr>
              <w:t xml:space="preserve">Birimde doktora programları ve doktora sonrası </w:t>
            </w:r>
            <w:proofErr w:type="gramStart"/>
            <w:r w:rsidRPr="00CF7711">
              <w:rPr>
                <w:sz w:val="22"/>
                <w:szCs w:val="22"/>
              </w:rPr>
              <w:t>imkanlarının</w:t>
            </w:r>
            <w:proofErr w:type="gramEnd"/>
            <w:r w:rsidRPr="00CF7711">
              <w:rPr>
                <w:sz w:val="22"/>
                <w:szCs w:val="22"/>
              </w:rPr>
              <w:t xml:space="preserve"> çıktıları düzenli olarak izlenmekte ve iyileştirilmektedir.</w:t>
            </w:r>
            <w:r w:rsidRPr="00CF7711">
              <w:rPr>
                <w:i/>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shd w:val="clear" w:color="auto" w:fill="EEB000"/>
          </w:tcPr>
          <w:p w14:paraId="6FDD6C48" w14:textId="77777777" w:rsidR="00657321" w:rsidRPr="00CF7711" w:rsidRDefault="00657321" w:rsidP="0009720A">
            <w:pPr>
              <w:spacing w:line="239" w:lineRule="auto"/>
              <w:ind w:left="2"/>
              <w:rPr>
                <w:sz w:val="22"/>
                <w:szCs w:val="22"/>
              </w:rPr>
            </w:pPr>
            <w:r w:rsidRPr="00CF7711">
              <w:rPr>
                <w:sz w:val="22"/>
                <w:szCs w:val="22"/>
              </w:rPr>
              <w:t>İçselleştirilmiş, sistematik, sürdürülebilir ve örnek gösterilebilir uygulamalar bulunmaktadır.</w:t>
            </w:r>
            <w:r w:rsidRPr="00CF7711">
              <w:rPr>
                <w:i/>
                <w:sz w:val="22"/>
                <w:szCs w:val="22"/>
              </w:rPr>
              <w:t xml:space="preserve"> </w:t>
            </w:r>
          </w:p>
        </w:tc>
      </w:tr>
      <w:tr w:rsidR="00657321" w:rsidRPr="00CF7711" w14:paraId="50BE504B" w14:textId="77777777" w:rsidTr="0009720A">
        <w:trPr>
          <w:trHeight w:val="4151"/>
        </w:trPr>
        <w:tc>
          <w:tcPr>
            <w:tcW w:w="1857" w:type="pct"/>
            <w:vMerge/>
            <w:tcBorders>
              <w:top w:val="nil"/>
              <w:left w:val="single" w:sz="4" w:space="0" w:color="000000"/>
              <w:bottom w:val="single" w:sz="4" w:space="0" w:color="000000"/>
              <w:right w:val="single" w:sz="4" w:space="0" w:color="000000"/>
            </w:tcBorders>
          </w:tcPr>
          <w:p w14:paraId="5BF7AD1A" w14:textId="77777777" w:rsidR="00657321" w:rsidRPr="00CF7711" w:rsidRDefault="00657321" w:rsidP="0009720A">
            <w:pPr>
              <w:spacing w:after="160" w:line="259" w:lineRule="auto"/>
              <w:rPr>
                <w:sz w:val="22"/>
                <w:szCs w:val="22"/>
              </w:rPr>
            </w:pPr>
          </w:p>
        </w:tc>
        <w:tc>
          <w:tcPr>
            <w:tcW w:w="3143" w:type="pct"/>
            <w:gridSpan w:val="5"/>
            <w:tcBorders>
              <w:top w:val="single" w:sz="4" w:space="0" w:color="000000"/>
              <w:left w:val="single" w:sz="4" w:space="0" w:color="000000"/>
              <w:bottom w:val="single" w:sz="4" w:space="0" w:color="000000"/>
              <w:right w:val="single" w:sz="4" w:space="0" w:color="000000"/>
            </w:tcBorders>
            <w:shd w:val="clear" w:color="auto" w:fill="FFEB9F"/>
          </w:tcPr>
          <w:p w14:paraId="47B8A47F" w14:textId="77777777" w:rsidR="00657321" w:rsidRPr="00CF7711" w:rsidRDefault="00657321" w:rsidP="0009720A">
            <w:pPr>
              <w:spacing w:after="19" w:line="259" w:lineRule="auto"/>
              <w:ind w:left="120"/>
              <w:rPr>
                <w:sz w:val="22"/>
                <w:szCs w:val="22"/>
              </w:rPr>
            </w:pPr>
            <w:r w:rsidRPr="00CF7711">
              <w:rPr>
                <w:sz w:val="22"/>
                <w:szCs w:val="22"/>
              </w:rPr>
              <w:t xml:space="preserve"> </w:t>
            </w:r>
          </w:p>
          <w:p w14:paraId="118B851D" w14:textId="77777777" w:rsidR="00657321" w:rsidRPr="00CF7711" w:rsidRDefault="00657321" w:rsidP="0009720A">
            <w:pPr>
              <w:spacing w:after="43" w:line="259" w:lineRule="auto"/>
              <w:ind w:left="120"/>
              <w:rPr>
                <w:sz w:val="22"/>
                <w:szCs w:val="22"/>
              </w:rPr>
            </w:pPr>
            <w:r w:rsidRPr="00CF7711">
              <w:rPr>
                <w:i/>
                <w:sz w:val="22"/>
                <w:szCs w:val="22"/>
              </w:rPr>
              <w:t xml:space="preserve"> </w:t>
            </w:r>
            <w:r w:rsidRPr="00CF7711">
              <w:rPr>
                <w:b/>
                <w:i/>
                <w:sz w:val="22"/>
                <w:szCs w:val="22"/>
              </w:rPr>
              <w:t xml:space="preserve">Örnek Kanıtlar </w:t>
            </w:r>
          </w:p>
          <w:p w14:paraId="307E6F5F" w14:textId="77777777" w:rsidR="00657321" w:rsidRPr="00CF7711" w:rsidRDefault="00657321" w:rsidP="006C0B07">
            <w:pPr>
              <w:numPr>
                <w:ilvl w:val="0"/>
                <w:numId w:val="43"/>
              </w:numPr>
              <w:spacing w:line="259" w:lineRule="auto"/>
              <w:ind w:hanging="360"/>
              <w:rPr>
                <w:sz w:val="22"/>
                <w:szCs w:val="22"/>
              </w:rPr>
            </w:pPr>
            <w:r w:rsidRPr="00CF7711">
              <w:rPr>
                <w:i/>
                <w:sz w:val="22"/>
                <w:szCs w:val="22"/>
              </w:rPr>
              <w:t xml:space="preserve">Doktora programları ve doktora sonrası </w:t>
            </w:r>
            <w:proofErr w:type="gramStart"/>
            <w:r w:rsidRPr="00CF7711">
              <w:rPr>
                <w:i/>
                <w:sz w:val="22"/>
                <w:szCs w:val="22"/>
              </w:rPr>
              <w:t>imkanlara</w:t>
            </w:r>
            <w:proofErr w:type="gramEnd"/>
            <w:r w:rsidRPr="00CF7711">
              <w:rPr>
                <w:i/>
                <w:sz w:val="22"/>
                <w:szCs w:val="22"/>
              </w:rPr>
              <w:t xml:space="preserve"> ilişkin kanıtlar </w:t>
            </w:r>
          </w:p>
          <w:p w14:paraId="7D834E13" w14:textId="77777777" w:rsidR="00657321" w:rsidRPr="00CF7711" w:rsidRDefault="00657321" w:rsidP="006C0B07">
            <w:pPr>
              <w:numPr>
                <w:ilvl w:val="0"/>
                <w:numId w:val="43"/>
              </w:numPr>
              <w:spacing w:after="27"/>
              <w:ind w:hanging="360"/>
              <w:rPr>
                <w:sz w:val="22"/>
                <w:szCs w:val="22"/>
              </w:rPr>
            </w:pPr>
            <w:r w:rsidRPr="00CF7711">
              <w:rPr>
                <w:i/>
                <w:sz w:val="22"/>
                <w:szCs w:val="22"/>
              </w:rPr>
              <w:t xml:space="preserve">Bu programlar ve </w:t>
            </w:r>
            <w:proofErr w:type="gramStart"/>
            <w:r w:rsidRPr="00CF7711">
              <w:rPr>
                <w:i/>
                <w:sz w:val="22"/>
                <w:szCs w:val="22"/>
              </w:rPr>
              <w:t>imkanlardan</w:t>
            </w:r>
            <w:proofErr w:type="gramEnd"/>
            <w:r w:rsidRPr="00CF7711">
              <w:rPr>
                <w:i/>
                <w:sz w:val="22"/>
                <w:szCs w:val="22"/>
              </w:rPr>
              <w:t xml:space="preserve"> yararlanan öğrenci/araştırmacı sayıları ve bunların birimlere göre dağılımı </w:t>
            </w:r>
          </w:p>
          <w:p w14:paraId="31572271" w14:textId="77777777" w:rsidR="00657321" w:rsidRPr="00CF7711" w:rsidRDefault="00657321" w:rsidP="006C0B07">
            <w:pPr>
              <w:numPr>
                <w:ilvl w:val="0"/>
                <w:numId w:val="43"/>
              </w:numPr>
              <w:spacing w:line="259" w:lineRule="auto"/>
              <w:ind w:hanging="360"/>
              <w:rPr>
                <w:sz w:val="22"/>
                <w:szCs w:val="22"/>
              </w:rPr>
            </w:pPr>
            <w:r w:rsidRPr="00CF7711">
              <w:rPr>
                <w:i/>
                <w:sz w:val="22"/>
                <w:szCs w:val="22"/>
              </w:rPr>
              <w:t xml:space="preserve">Doktora programları ve doktora sonrası </w:t>
            </w:r>
            <w:proofErr w:type="gramStart"/>
            <w:r w:rsidRPr="00CF7711">
              <w:rPr>
                <w:i/>
                <w:sz w:val="22"/>
                <w:szCs w:val="22"/>
              </w:rPr>
              <w:t>imkanlara</w:t>
            </w:r>
            <w:proofErr w:type="gramEnd"/>
            <w:r w:rsidRPr="00CF7711">
              <w:rPr>
                <w:i/>
                <w:sz w:val="22"/>
                <w:szCs w:val="22"/>
              </w:rPr>
              <w:t xml:space="preserve"> yönelik izleme ve iyileştirme kanıtları </w:t>
            </w:r>
          </w:p>
          <w:p w14:paraId="76D1267C" w14:textId="77777777" w:rsidR="00657321" w:rsidRPr="00CF7711" w:rsidRDefault="00657321" w:rsidP="006C0B07">
            <w:pPr>
              <w:numPr>
                <w:ilvl w:val="0"/>
                <w:numId w:val="43"/>
              </w:numPr>
              <w:spacing w:line="259" w:lineRule="auto"/>
              <w:ind w:hanging="360"/>
              <w:rPr>
                <w:sz w:val="22"/>
                <w:szCs w:val="22"/>
              </w:rPr>
            </w:pPr>
            <w:r w:rsidRPr="00CF7711">
              <w:rPr>
                <w:i/>
                <w:sz w:val="22"/>
                <w:szCs w:val="22"/>
              </w:rPr>
              <w:t xml:space="preserve">Standart uygulamalar ve mevzuatın yanı sıra; birimin ihtiyaçları doğrultusunda geliştirdiği özgün yaklaşım ve uygulamalarına ilişkin kanıtlar </w:t>
            </w:r>
          </w:p>
        </w:tc>
      </w:tr>
    </w:tbl>
    <w:p w14:paraId="301B20CB" w14:textId="77777777" w:rsidR="00657321" w:rsidRPr="00CF7711" w:rsidRDefault="00657321" w:rsidP="00657321">
      <w:pPr>
        <w:spacing w:line="259" w:lineRule="auto"/>
        <w:rPr>
          <w:sz w:val="22"/>
          <w:szCs w:val="22"/>
        </w:rPr>
      </w:pPr>
      <w:r w:rsidRPr="00CF7711">
        <w:rPr>
          <w:sz w:val="22"/>
          <w:szCs w:val="22"/>
        </w:rPr>
        <w:t xml:space="preserve"> </w:t>
      </w:r>
    </w:p>
    <w:p w14:paraId="1BC5D388" w14:textId="77777777" w:rsidR="00657321" w:rsidRPr="00CF7711" w:rsidRDefault="00657321" w:rsidP="00657321">
      <w:pPr>
        <w:spacing w:line="259" w:lineRule="auto"/>
        <w:rPr>
          <w:sz w:val="22"/>
          <w:szCs w:val="22"/>
        </w:rPr>
      </w:pPr>
      <w:r w:rsidRPr="00CF7711">
        <w:rPr>
          <w:sz w:val="22"/>
          <w:szCs w:val="22"/>
        </w:rPr>
        <w:t xml:space="preserve"> </w:t>
      </w:r>
      <w:r w:rsidRPr="00CF7711">
        <w:rPr>
          <w:sz w:val="22"/>
          <w:szCs w:val="22"/>
        </w:rPr>
        <w:tab/>
        <w:t xml:space="preserve"> </w:t>
      </w:r>
    </w:p>
    <w:tbl>
      <w:tblPr>
        <w:tblStyle w:val="TableGrid"/>
        <w:tblW w:w="5000" w:type="pct"/>
        <w:tblInd w:w="0" w:type="dxa"/>
        <w:tblCellMar>
          <w:left w:w="106" w:type="dxa"/>
          <w:right w:w="57" w:type="dxa"/>
        </w:tblCellMar>
        <w:tblLook w:val="04A0" w:firstRow="1" w:lastRow="0" w:firstColumn="1" w:lastColumn="0" w:noHBand="0" w:noVBand="1"/>
      </w:tblPr>
      <w:tblGrid>
        <w:gridCol w:w="5899"/>
        <w:gridCol w:w="1937"/>
        <w:gridCol w:w="1709"/>
        <w:gridCol w:w="1697"/>
        <w:gridCol w:w="2314"/>
        <w:gridCol w:w="1789"/>
      </w:tblGrid>
      <w:tr w:rsidR="00657321" w:rsidRPr="00CF7711" w14:paraId="2755DE00" w14:textId="77777777" w:rsidTr="0009720A">
        <w:trPr>
          <w:trHeight w:val="402"/>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EB9F"/>
            <w:vAlign w:val="center"/>
          </w:tcPr>
          <w:p w14:paraId="0F50BC56" w14:textId="77777777" w:rsidR="00657321" w:rsidRPr="00CF7711" w:rsidRDefault="00657321" w:rsidP="0009720A">
            <w:pPr>
              <w:tabs>
                <w:tab w:val="center" w:pos="4706"/>
                <w:tab w:val="center" w:pos="9398"/>
                <w:tab w:val="right" w:pos="15465"/>
              </w:tabs>
              <w:spacing w:line="259" w:lineRule="auto"/>
              <w:rPr>
                <w:sz w:val="22"/>
                <w:szCs w:val="22"/>
              </w:rPr>
            </w:pPr>
            <w:r w:rsidRPr="00CF7711">
              <w:rPr>
                <w:color w:val="4472C4"/>
                <w:sz w:val="22"/>
                <w:szCs w:val="22"/>
                <w:vertAlign w:val="superscript"/>
              </w:rPr>
              <w:lastRenderedPageBreak/>
              <w:t xml:space="preserve"> </w:t>
            </w:r>
            <w:r w:rsidRPr="00CF7711">
              <w:rPr>
                <w:color w:val="4472C4"/>
                <w:sz w:val="22"/>
                <w:szCs w:val="22"/>
                <w:vertAlign w:val="superscript"/>
              </w:rPr>
              <w:tab/>
              <w:t xml:space="preserve"> </w:t>
            </w:r>
            <w:r w:rsidRPr="00CF7711">
              <w:rPr>
                <w:color w:val="4472C4"/>
                <w:sz w:val="22"/>
                <w:szCs w:val="22"/>
                <w:vertAlign w:val="superscript"/>
              </w:rPr>
              <w:tab/>
            </w:r>
            <w:r w:rsidRPr="00CF7711">
              <w:rPr>
                <w:sz w:val="22"/>
                <w:szCs w:val="22"/>
                <w:vertAlign w:val="superscript"/>
              </w:rPr>
              <w:t xml:space="preserve"> </w:t>
            </w:r>
            <w:r w:rsidRPr="00CF7711">
              <w:rPr>
                <w:sz w:val="22"/>
                <w:szCs w:val="22"/>
                <w:vertAlign w:val="superscript"/>
              </w:rPr>
              <w:tab/>
            </w:r>
            <w:r w:rsidRPr="00CF7711">
              <w:rPr>
                <w:b/>
                <w:color w:val="BF8F00"/>
                <w:sz w:val="22"/>
                <w:szCs w:val="22"/>
              </w:rPr>
              <w:t>C.ARAŞTIRMA VE GELİŞTİRME</w:t>
            </w:r>
          </w:p>
        </w:tc>
      </w:tr>
      <w:tr w:rsidR="00657321" w:rsidRPr="00CF7711" w14:paraId="5A43823E" w14:textId="77777777" w:rsidTr="0009720A">
        <w:trPr>
          <w:trHeight w:val="628"/>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EB9F"/>
            <w:vAlign w:val="center"/>
          </w:tcPr>
          <w:p w14:paraId="243266AA" w14:textId="77777777" w:rsidR="00657321" w:rsidRPr="00CF7711" w:rsidRDefault="00657321" w:rsidP="0009720A">
            <w:pPr>
              <w:spacing w:line="259" w:lineRule="auto"/>
              <w:ind w:left="3386"/>
              <w:jc w:val="center"/>
              <w:rPr>
                <w:sz w:val="22"/>
                <w:szCs w:val="22"/>
              </w:rPr>
            </w:pPr>
            <w:r w:rsidRPr="00CF7711">
              <w:rPr>
                <w:sz w:val="22"/>
                <w:szCs w:val="22"/>
              </w:rPr>
              <w:t xml:space="preserve"> </w:t>
            </w:r>
          </w:p>
          <w:p w14:paraId="3C99583B" w14:textId="77777777" w:rsidR="00657321" w:rsidRPr="00CF7711" w:rsidRDefault="00657321" w:rsidP="0009720A">
            <w:pPr>
              <w:spacing w:line="259" w:lineRule="auto"/>
              <w:rPr>
                <w:sz w:val="22"/>
                <w:szCs w:val="22"/>
              </w:rPr>
            </w:pPr>
            <w:r w:rsidRPr="00CF7711">
              <w:rPr>
                <w:b/>
                <w:sz w:val="22"/>
                <w:szCs w:val="22"/>
              </w:rPr>
              <w:t xml:space="preserve">C.2.   Araştırma Yetkinliği, İş birlikleri ve Destekler </w:t>
            </w:r>
          </w:p>
          <w:p w14:paraId="61DAAC6B" w14:textId="77777777" w:rsidR="00657321" w:rsidRPr="00CF7711" w:rsidRDefault="00657321" w:rsidP="0009720A">
            <w:pPr>
              <w:spacing w:line="259" w:lineRule="auto"/>
              <w:rPr>
                <w:sz w:val="22"/>
                <w:szCs w:val="22"/>
              </w:rPr>
            </w:pPr>
            <w:r w:rsidRPr="00CF7711">
              <w:rPr>
                <w:sz w:val="22"/>
                <w:szCs w:val="22"/>
              </w:rPr>
              <w:t xml:space="preserve">Birim, öğretim elemanları ve araştırmacıların bilimsel araştırma ve sanat yetkinliğini sürdürmek ve iyileştirmek için olanaklar (eğitim, iş birlikleri, destekler vb.) sunmalıdır. </w:t>
            </w:r>
          </w:p>
          <w:p w14:paraId="1D156EAC" w14:textId="77777777" w:rsidR="00657321" w:rsidRPr="00CF7711" w:rsidRDefault="00657321" w:rsidP="0009720A">
            <w:pPr>
              <w:spacing w:line="259" w:lineRule="auto"/>
              <w:rPr>
                <w:sz w:val="22"/>
                <w:szCs w:val="22"/>
              </w:rPr>
            </w:pPr>
            <w:r w:rsidRPr="00CF7711">
              <w:rPr>
                <w:sz w:val="22"/>
                <w:szCs w:val="22"/>
              </w:rPr>
              <w:t xml:space="preserve"> </w:t>
            </w:r>
          </w:p>
        </w:tc>
      </w:tr>
      <w:tr w:rsidR="00657321" w:rsidRPr="00CF7711" w14:paraId="06E33F79" w14:textId="77777777" w:rsidTr="0009720A">
        <w:trPr>
          <w:trHeight w:val="359"/>
        </w:trPr>
        <w:tc>
          <w:tcPr>
            <w:tcW w:w="1922"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6AE8627B" w14:textId="77777777" w:rsidR="00657321" w:rsidRPr="00CF7711" w:rsidRDefault="00657321" w:rsidP="0009720A">
            <w:pPr>
              <w:spacing w:line="259" w:lineRule="auto"/>
              <w:rPr>
                <w:sz w:val="22"/>
                <w:szCs w:val="22"/>
              </w:rPr>
            </w:pPr>
            <w:r w:rsidRPr="00CF7711">
              <w:rPr>
                <w:sz w:val="22"/>
                <w:szCs w:val="22"/>
              </w:rPr>
              <w:t xml:space="preserve"> </w:t>
            </w:r>
          </w:p>
        </w:tc>
        <w:tc>
          <w:tcPr>
            <w:tcW w:w="631"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70170057" w14:textId="77777777" w:rsidR="00657321" w:rsidRPr="00CF7711" w:rsidRDefault="00657321" w:rsidP="0009720A">
            <w:pPr>
              <w:spacing w:line="259" w:lineRule="auto"/>
              <w:ind w:right="50"/>
              <w:jc w:val="center"/>
              <w:rPr>
                <w:sz w:val="22"/>
                <w:szCs w:val="22"/>
              </w:rPr>
            </w:pPr>
            <w:r w:rsidRPr="00CF7711">
              <w:rPr>
                <w:sz w:val="22"/>
                <w:szCs w:val="22"/>
              </w:rPr>
              <w:t xml:space="preserve">1 </w:t>
            </w:r>
          </w:p>
        </w:tc>
        <w:tc>
          <w:tcPr>
            <w:tcW w:w="557"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3D750CF5" w14:textId="77777777" w:rsidR="00657321" w:rsidRPr="00CF7711" w:rsidRDefault="00657321" w:rsidP="0009720A">
            <w:pPr>
              <w:spacing w:line="259" w:lineRule="auto"/>
              <w:ind w:right="48"/>
              <w:jc w:val="center"/>
              <w:rPr>
                <w:sz w:val="22"/>
                <w:szCs w:val="22"/>
              </w:rPr>
            </w:pPr>
            <w:r w:rsidRPr="00CF7711">
              <w:rPr>
                <w:sz w:val="22"/>
                <w:szCs w:val="22"/>
              </w:rPr>
              <w:t xml:space="preserve">2 </w:t>
            </w:r>
          </w:p>
        </w:tc>
        <w:tc>
          <w:tcPr>
            <w:tcW w:w="553"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4E7ED684" w14:textId="77777777" w:rsidR="00657321" w:rsidRPr="00CF7711" w:rsidRDefault="00657321" w:rsidP="0009720A">
            <w:pPr>
              <w:spacing w:line="259" w:lineRule="auto"/>
              <w:ind w:right="46"/>
              <w:jc w:val="center"/>
              <w:rPr>
                <w:sz w:val="22"/>
                <w:szCs w:val="22"/>
              </w:rPr>
            </w:pPr>
            <w:r w:rsidRPr="00CF7711">
              <w:rPr>
                <w:sz w:val="22"/>
                <w:szCs w:val="22"/>
              </w:rPr>
              <w:t xml:space="preserve">3 </w:t>
            </w:r>
          </w:p>
        </w:tc>
        <w:tc>
          <w:tcPr>
            <w:tcW w:w="754"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72F852AD" w14:textId="77777777" w:rsidR="00657321" w:rsidRPr="00CF7711" w:rsidRDefault="00657321" w:rsidP="0009720A">
            <w:pPr>
              <w:spacing w:line="259" w:lineRule="auto"/>
              <w:ind w:right="50"/>
              <w:jc w:val="center"/>
              <w:rPr>
                <w:sz w:val="22"/>
                <w:szCs w:val="22"/>
              </w:rPr>
            </w:pPr>
            <w:r w:rsidRPr="00CF7711">
              <w:rPr>
                <w:sz w:val="22"/>
                <w:szCs w:val="22"/>
              </w:rPr>
              <w:t xml:space="preserve">4 </w:t>
            </w:r>
          </w:p>
        </w:tc>
        <w:tc>
          <w:tcPr>
            <w:tcW w:w="583"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3B88B70D" w14:textId="77777777" w:rsidR="00657321" w:rsidRPr="00CF7711" w:rsidRDefault="00657321" w:rsidP="0009720A">
            <w:pPr>
              <w:spacing w:line="259" w:lineRule="auto"/>
              <w:ind w:right="46"/>
              <w:jc w:val="center"/>
              <w:rPr>
                <w:sz w:val="22"/>
                <w:szCs w:val="22"/>
              </w:rPr>
            </w:pPr>
            <w:r w:rsidRPr="00CF7711">
              <w:rPr>
                <w:sz w:val="22"/>
                <w:szCs w:val="22"/>
              </w:rPr>
              <w:t xml:space="preserve">5 </w:t>
            </w:r>
          </w:p>
        </w:tc>
      </w:tr>
      <w:tr w:rsidR="00657321" w:rsidRPr="00CF7711" w14:paraId="5B428955" w14:textId="77777777" w:rsidTr="0009720A">
        <w:trPr>
          <w:trHeight w:val="3437"/>
        </w:trPr>
        <w:tc>
          <w:tcPr>
            <w:tcW w:w="1922" w:type="pct"/>
            <w:vMerge w:val="restart"/>
            <w:tcBorders>
              <w:top w:val="single" w:sz="4" w:space="0" w:color="000000"/>
              <w:left w:val="single" w:sz="4" w:space="0" w:color="000000"/>
              <w:bottom w:val="single" w:sz="4" w:space="0" w:color="000000"/>
              <w:right w:val="single" w:sz="4" w:space="0" w:color="000000"/>
            </w:tcBorders>
          </w:tcPr>
          <w:p w14:paraId="5706BEF3" w14:textId="77777777" w:rsidR="00657321" w:rsidRPr="00CF7711" w:rsidRDefault="00657321" w:rsidP="0009720A">
            <w:pPr>
              <w:spacing w:after="19" w:line="259" w:lineRule="auto"/>
              <w:rPr>
                <w:sz w:val="22"/>
                <w:szCs w:val="22"/>
              </w:rPr>
            </w:pPr>
            <w:r w:rsidRPr="00CF7711">
              <w:rPr>
                <w:sz w:val="22"/>
                <w:szCs w:val="22"/>
              </w:rPr>
              <w:t xml:space="preserve"> </w:t>
            </w:r>
          </w:p>
          <w:p w14:paraId="38D860BF" w14:textId="77777777" w:rsidR="00657321" w:rsidRPr="00CF7711" w:rsidRDefault="00657321" w:rsidP="0009720A">
            <w:pPr>
              <w:spacing w:after="297" w:line="259" w:lineRule="auto"/>
              <w:rPr>
                <w:b/>
                <w:sz w:val="22"/>
                <w:szCs w:val="22"/>
              </w:rPr>
            </w:pPr>
            <w:r w:rsidRPr="00CF7711">
              <w:rPr>
                <w:b/>
                <w:sz w:val="22"/>
                <w:szCs w:val="22"/>
                <w:u w:val="single" w:color="000000"/>
              </w:rPr>
              <w:t>C.2.1. Araştırma yetkinlikleri ve gelişimi</w:t>
            </w:r>
            <w:r w:rsidRPr="00CF7711">
              <w:rPr>
                <w:b/>
                <w:sz w:val="22"/>
                <w:szCs w:val="22"/>
              </w:rPr>
              <w:t xml:space="preserve"> </w:t>
            </w:r>
          </w:p>
          <w:p w14:paraId="60044B83" w14:textId="77777777" w:rsidR="00657321" w:rsidRPr="00CF7711" w:rsidRDefault="00657321" w:rsidP="0009720A">
            <w:pPr>
              <w:spacing w:after="278" w:line="239" w:lineRule="auto"/>
              <w:ind w:right="49"/>
              <w:rPr>
                <w:sz w:val="22"/>
                <w:szCs w:val="22"/>
              </w:rPr>
            </w:pPr>
            <w:r w:rsidRPr="00CF7711">
              <w:rPr>
                <w:sz w:val="22"/>
                <w:szCs w:val="22"/>
              </w:rPr>
              <w:t xml:space="preserve">Doktora derecesine sahip araştırmacı oranı, doktora derecesinin alındığı kurumların dağılımı; kümelenme/ uzmanlık birikimi, araştırma hedefleri ile örtüşme konularının analizi, hedeflerle uyumu irdelenmektedir. Akademik personelin araştırma ve geliştirme yetkinliğini geliştirmek üzere eğitim, </w:t>
            </w:r>
            <w:proofErr w:type="spellStart"/>
            <w:r w:rsidRPr="00CF7711">
              <w:rPr>
                <w:sz w:val="22"/>
                <w:szCs w:val="22"/>
              </w:rPr>
              <w:t>çalıştay</w:t>
            </w:r>
            <w:proofErr w:type="spellEnd"/>
            <w:r w:rsidRPr="00CF7711">
              <w:rPr>
                <w:sz w:val="22"/>
                <w:szCs w:val="22"/>
              </w:rPr>
              <w:t xml:space="preserve">, proje pazarları vb. gibi sistematik faaliyetler gerçekleştirilmektedir.  </w:t>
            </w:r>
          </w:p>
          <w:p w14:paraId="1FD1CF69" w14:textId="77777777" w:rsidR="00657321" w:rsidRPr="00CF7711" w:rsidRDefault="00657321" w:rsidP="0009720A">
            <w:pPr>
              <w:spacing w:after="259" w:line="259" w:lineRule="auto"/>
              <w:rPr>
                <w:sz w:val="22"/>
                <w:szCs w:val="22"/>
              </w:rPr>
            </w:pPr>
            <w:r w:rsidRPr="00CF7711">
              <w:rPr>
                <w:sz w:val="22"/>
                <w:szCs w:val="22"/>
              </w:rPr>
              <w:t xml:space="preserve"> </w:t>
            </w:r>
          </w:p>
          <w:p w14:paraId="4F0EBB6C" w14:textId="77777777" w:rsidR="00657321" w:rsidRPr="00CF7711" w:rsidRDefault="00657321" w:rsidP="0009720A">
            <w:pPr>
              <w:spacing w:line="259" w:lineRule="auto"/>
              <w:rPr>
                <w:sz w:val="22"/>
                <w:szCs w:val="22"/>
              </w:rPr>
            </w:pPr>
            <w:r w:rsidRPr="00CF7711">
              <w:rPr>
                <w:sz w:val="22"/>
                <w:szCs w:val="22"/>
              </w:rPr>
              <w:t xml:space="preserve"> </w:t>
            </w:r>
          </w:p>
        </w:tc>
        <w:tc>
          <w:tcPr>
            <w:tcW w:w="631" w:type="pct"/>
            <w:tcBorders>
              <w:top w:val="single" w:sz="4" w:space="0" w:color="000000"/>
              <w:left w:val="single" w:sz="4" w:space="0" w:color="000000"/>
              <w:bottom w:val="single" w:sz="4" w:space="0" w:color="000000"/>
              <w:right w:val="single" w:sz="4" w:space="0" w:color="000000"/>
            </w:tcBorders>
            <w:shd w:val="clear" w:color="auto" w:fill="FFF2CC"/>
          </w:tcPr>
          <w:p w14:paraId="0338F4A1" w14:textId="77777777" w:rsidR="00657321" w:rsidRPr="00CF7711" w:rsidRDefault="00657321" w:rsidP="0009720A">
            <w:pPr>
              <w:spacing w:line="259" w:lineRule="auto"/>
              <w:ind w:left="2"/>
              <w:rPr>
                <w:sz w:val="22"/>
                <w:szCs w:val="22"/>
              </w:rPr>
            </w:pPr>
            <w:r w:rsidRPr="00CF7711">
              <w:rPr>
                <w:sz w:val="22"/>
                <w:szCs w:val="22"/>
              </w:rPr>
              <w:t>Birimde, öğretim elemanlarının araştırma yetkinliğinin geliştirilmesine yönelik mekanizmalar bulunmamaktadır.</w:t>
            </w:r>
            <w:r w:rsidRPr="00CF7711">
              <w:rPr>
                <w:i/>
                <w:sz w:val="22"/>
                <w:szCs w:val="22"/>
              </w:rPr>
              <w:t xml:space="preserve"> </w:t>
            </w:r>
          </w:p>
        </w:tc>
        <w:tc>
          <w:tcPr>
            <w:tcW w:w="557" w:type="pct"/>
            <w:tcBorders>
              <w:top w:val="single" w:sz="4" w:space="0" w:color="000000"/>
              <w:left w:val="single" w:sz="4" w:space="0" w:color="000000"/>
              <w:bottom w:val="single" w:sz="4" w:space="0" w:color="000000"/>
              <w:right w:val="single" w:sz="4" w:space="0" w:color="000000"/>
            </w:tcBorders>
            <w:shd w:val="clear" w:color="auto" w:fill="FFE599"/>
          </w:tcPr>
          <w:p w14:paraId="3B0D8886" w14:textId="77777777" w:rsidR="00657321" w:rsidRPr="00CF7711" w:rsidRDefault="00657321" w:rsidP="0009720A">
            <w:pPr>
              <w:spacing w:line="259" w:lineRule="auto"/>
              <w:ind w:left="2"/>
              <w:rPr>
                <w:sz w:val="22"/>
                <w:szCs w:val="22"/>
              </w:rPr>
            </w:pPr>
            <w:r w:rsidRPr="00CF7711">
              <w:rPr>
                <w:sz w:val="22"/>
                <w:szCs w:val="22"/>
              </w:rPr>
              <w:t xml:space="preserve">Birimde, öğretim elemanlarının araştırma yetkinliğinin geliştirilmesine yönelik planlar bulunmaktadır. </w:t>
            </w:r>
          </w:p>
        </w:tc>
        <w:tc>
          <w:tcPr>
            <w:tcW w:w="553" w:type="pct"/>
            <w:tcBorders>
              <w:top w:val="single" w:sz="4" w:space="0" w:color="000000"/>
              <w:left w:val="single" w:sz="4" w:space="0" w:color="000000"/>
              <w:bottom w:val="single" w:sz="4" w:space="0" w:color="000000"/>
              <w:right w:val="single" w:sz="4" w:space="0" w:color="000000"/>
            </w:tcBorders>
            <w:shd w:val="clear" w:color="auto" w:fill="FFD966"/>
          </w:tcPr>
          <w:p w14:paraId="113B53D4" w14:textId="77777777" w:rsidR="00657321" w:rsidRPr="00CF7711" w:rsidRDefault="00657321" w:rsidP="0009720A">
            <w:pPr>
              <w:spacing w:line="259" w:lineRule="auto"/>
              <w:ind w:left="4" w:right="48"/>
              <w:rPr>
                <w:sz w:val="22"/>
                <w:szCs w:val="22"/>
              </w:rPr>
            </w:pPr>
            <w:r w:rsidRPr="00CF7711">
              <w:rPr>
                <w:sz w:val="22"/>
                <w:szCs w:val="22"/>
              </w:rPr>
              <w:t xml:space="preserve">Birimin genelinde öğretim elemanlarını n araştırma yetkinliğinin geliştirilmesi ne yönelik uygulamalar yürütülmektedir. </w:t>
            </w:r>
            <w:r w:rsidRPr="00CF7711">
              <w:rPr>
                <w:i/>
                <w:sz w:val="22"/>
                <w:szCs w:val="22"/>
              </w:rPr>
              <w:t xml:space="preserve"> </w:t>
            </w:r>
          </w:p>
        </w:tc>
        <w:tc>
          <w:tcPr>
            <w:tcW w:w="754" w:type="pct"/>
            <w:tcBorders>
              <w:top w:val="single" w:sz="4" w:space="0" w:color="000000"/>
              <w:left w:val="single" w:sz="4" w:space="0" w:color="000000"/>
              <w:bottom w:val="single" w:sz="4" w:space="0" w:color="000000"/>
              <w:right w:val="single" w:sz="4" w:space="0" w:color="000000"/>
            </w:tcBorders>
            <w:shd w:val="clear" w:color="auto" w:fill="FFC102"/>
          </w:tcPr>
          <w:p w14:paraId="2C0B99A6" w14:textId="77777777" w:rsidR="00657321" w:rsidRPr="00CF7711" w:rsidRDefault="00657321" w:rsidP="0009720A">
            <w:pPr>
              <w:spacing w:line="239" w:lineRule="auto"/>
              <w:ind w:left="2"/>
              <w:rPr>
                <w:sz w:val="22"/>
                <w:szCs w:val="22"/>
              </w:rPr>
            </w:pPr>
            <w:r w:rsidRPr="00CF7711">
              <w:rPr>
                <w:sz w:val="22"/>
                <w:szCs w:val="22"/>
              </w:rPr>
              <w:t>Birimde, öğretim elemanlarının araştırma yetkinliğinin geliştirilmesine yönelik uygulamalar izlenmekte ve izlem sonuçları öğretim elemanları ile birlikte değerlendirilerek önlemler alınmaktadır.</w:t>
            </w:r>
            <w:r w:rsidRPr="00CF7711">
              <w:rPr>
                <w:i/>
                <w:sz w:val="22"/>
                <w:szCs w:val="22"/>
              </w:rPr>
              <w:t xml:space="preserve"> </w:t>
            </w:r>
          </w:p>
        </w:tc>
        <w:tc>
          <w:tcPr>
            <w:tcW w:w="583" w:type="pct"/>
            <w:tcBorders>
              <w:top w:val="single" w:sz="4" w:space="0" w:color="000000"/>
              <w:left w:val="single" w:sz="4" w:space="0" w:color="000000"/>
              <w:bottom w:val="single" w:sz="4" w:space="0" w:color="000000"/>
              <w:right w:val="single" w:sz="4" w:space="0" w:color="000000"/>
            </w:tcBorders>
            <w:shd w:val="clear" w:color="auto" w:fill="EEB000"/>
          </w:tcPr>
          <w:p w14:paraId="54124088" w14:textId="77777777" w:rsidR="00657321" w:rsidRPr="00CF7711" w:rsidRDefault="00657321" w:rsidP="0009720A">
            <w:pPr>
              <w:spacing w:after="1" w:line="239" w:lineRule="auto"/>
              <w:ind w:left="2"/>
              <w:rPr>
                <w:sz w:val="22"/>
                <w:szCs w:val="22"/>
              </w:rPr>
            </w:pPr>
            <w:r w:rsidRPr="00CF7711">
              <w:rPr>
                <w:sz w:val="22"/>
                <w:szCs w:val="22"/>
              </w:rPr>
              <w:t>İçselleştirilmiş, sistematik, sürdürülebilir ve örnek gösterilebilir uygulamalar bulunmaktadır.</w:t>
            </w:r>
            <w:r w:rsidRPr="00CF7711">
              <w:rPr>
                <w:i/>
                <w:sz w:val="22"/>
                <w:szCs w:val="22"/>
              </w:rPr>
              <w:t xml:space="preserve"> </w:t>
            </w:r>
          </w:p>
        </w:tc>
      </w:tr>
      <w:tr w:rsidR="00657321" w:rsidRPr="00CF7711" w14:paraId="48F73109" w14:textId="77777777" w:rsidTr="0009720A">
        <w:trPr>
          <w:trHeight w:val="3690"/>
        </w:trPr>
        <w:tc>
          <w:tcPr>
            <w:tcW w:w="1922" w:type="pct"/>
            <w:vMerge/>
            <w:tcBorders>
              <w:top w:val="nil"/>
              <w:left w:val="single" w:sz="4" w:space="0" w:color="000000"/>
              <w:bottom w:val="single" w:sz="4" w:space="0" w:color="000000"/>
              <w:right w:val="single" w:sz="4" w:space="0" w:color="000000"/>
            </w:tcBorders>
          </w:tcPr>
          <w:p w14:paraId="229B593F" w14:textId="77777777" w:rsidR="00657321" w:rsidRPr="00CF7711" w:rsidRDefault="00657321" w:rsidP="0009720A">
            <w:pPr>
              <w:spacing w:after="160" w:line="259" w:lineRule="auto"/>
              <w:rPr>
                <w:sz w:val="22"/>
                <w:szCs w:val="22"/>
              </w:rPr>
            </w:pPr>
          </w:p>
        </w:tc>
        <w:tc>
          <w:tcPr>
            <w:tcW w:w="3078" w:type="pct"/>
            <w:gridSpan w:val="5"/>
            <w:tcBorders>
              <w:top w:val="single" w:sz="4" w:space="0" w:color="000000"/>
              <w:left w:val="single" w:sz="4" w:space="0" w:color="000000"/>
              <w:bottom w:val="single" w:sz="4" w:space="0" w:color="000000"/>
              <w:right w:val="single" w:sz="4" w:space="0" w:color="000000"/>
            </w:tcBorders>
            <w:shd w:val="clear" w:color="auto" w:fill="FFEB9F"/>
          </w:tcPr>
          <w:p w14:paraId="3CBB97C9" w14:textId="77777777" w:rsidR="00657321" w:rsidRPr="00CF7711" w:rsidRDefault="00657321" w:rsidP="0009720A">
            <w:pPr>
              <w:spacing w:after="19" w:line="259" w:lineRule="auto"/>
              <w:ind w:left="120"/>
              <w:rPr>
                <w:sz w:val="22"/>
                <w:szCs w:val="22"/>
              </w:rPr>
            </w:pPr>
            <w:r w:rsidRPr="00CF7711">
              <w:rPr>
                <w:sz w:val="22"/>
                <w:szCs w:val="22"/>
              </w:rPr>
              <w:t xml:space="preserve"> </w:t>
            </w:r>
          </w:p>
          <w:p w14:paraId="03BAC1F4" w14:textId="77777777" w:rsidR="00657321" w:rsidRPr="00CF7711" w:rsidRDefault="00657321" w:rsidP="0009720A">
            <w:pPr>
              <w:spacing w:after="43" w:line="259" w:lineRule="auto"/>
              <w:ind w:left="120"/>
              <w:rPr>
                <w:sz w:val="22"/>
                <w:szCs w:val="22"/>
              </w:rPr>
            </w:pPr>
            <w:r w:rsidRPr="00CF7711">
              <w:rPr>
                <w:b/>
                <w:i/>
                <w:sz w:val="22"/>
                <w:szCs w:val="22"/>
              </w:rPr>
              <w:t xml:space="preserve"> Örnek Kanıtlar </w:t>
            </w:r>
          </w:p>
          <w:p w14:paraId="2EAF6F81" w14:textId="77777777" w:rsidR="00657321" w:rsidRPr="00CF7711" w:rsidRDefault="00657321" w:rsidP="006C0B07">
            <w:pPr>
              <w:numPr>
                <w:ilvl w:val="0"/>
                <w:numId w:val="44"/>
              </w:numPr>
              <w:spacing w:line="259" w:lineRule="auto"/>
              <w:ind w:hanging="360"/>
              <w:jc w:val="both"/>
              <w:rPr>
                <w:sz w:val="22"/>
                <w:szCs w:val="22"/>
              </w:rPr>
            </w:pPr>
            <w:r w:rsidRPr="00CF7711">
              <w:rPr>
                <w:i/>
                <w:sz w:val="22"/>
                <w:szCs w:val="22"/>
              </w:rPr>
              <w:t xml:space="preserve">Öğretim </w:t>
            </w:r>
            <w:r w:rsidRPr="00CF7711">
              <w:rPr>
                <w:i/>
                <w:sz w:val="22"/>
                <w:szCs w:val="22"/>
              </w:rPr>
              <w:tab/>
              <w:t xml:space="preserve">elemanlarının </w:t>
            </w:r>
            <w:r w:rsidRPr="00CF7711">
              <w:rPr>
                <w:i/>
                <w:sz w:val="22"/>
                <w:szCs w:val="22"/>
              </w:rPr>
              <w:tab/>
              <w:t xml:space="preserve">araştırma </w:t>
            </w:r>
            <w:r w:rsidRPr="00CF7711">
              <w:rPr>
                <w:i/>
                <w:sz w:val="22"/>
                <w:szCs w:val="22"/>
              </w:rPr>
              <w:tab/>
              <w:t xml:space="preserve">yetkinliğinin </w:t>
            </w:r>
            <w:r w:rsidRPr="00CF7711">
              <w:rPr>
                <w:i/>
                <w:sz w:val="22"/>
                <w:szCs w:val="22"/>
              </w:rPr>
              <w:tab/>
              <w:t xml:space="preserve">geliştirilmesine </w:t>
            </w:r>
            <w:r w:rsidRPr="00CF7711">
              <w:rPr>
                <w:i/>
                <w:sz w:val="22"/>
                <w:szCs w:val="22"/>
              </w:rPr>
              <w:tab/>
              <w:t xml:space="preserve">yönelik </w:t>
            </w:r>
            <w:r w:rsidRPr="00CF7711">
              <w:rPr>
                <w:i/>
                <w:sz w:val="22"/>
                <w:szCs w:val="22"/>
              </w:rPr>
              <w:tab/>
              <w:t xml:space="preserve">planlama ve uygulamalar (destekleyici eğitimler, uluslararası fırsatlar, proje iş birliği çalışmaları vb.)  </w:t>
            </w:r>
          </w:p>
          <w:p w14:paraId="1B5574BE" w14:textId="77777777" w:rsidR="00657321" w:rsidRPr="00CF7711" w:rsidRDefault="00657321" w:rsidP="006C0B07">
            <w:pPr>
              <w:numPr>
                <w:ilvl w:val="0"/>
                <w:numId w:val="44"/>
              </w:numPr>
              <w:spacing w:line="259" w:lineRule="auto"/>
              <w:ind w:hanging="360"/>
              <w:jc w:val="both"/>
              <w:rPr>
                <w:sz w:val="22"/>
                <w:szCs w:val="22"/>
              </w:rPr>
            </w:pPr>
            <w:r w:rsidRPr="00CF7711">
              <w:rPr>
                <w:i/>
                <w:sz w:val="22"/>
                <w:szCs w:val="22"/>
              </w:rPr>
              <w:t xml:space="preserve">Öğretim elemanlarının geri bildirimleri </w:t>
            </w:r>
          </w:p>
          <w:p w14:paraId="386C5E70" w14:textId="77777777" w:rsidR="00657321" w:rsidRPr="00CF7711" w:rsidRDefault="00657321" w:rsidP="006C0B07">
            <w:pPr>
              <w:numPr>
                <w:ilvl w:val="0"/>
                <w:numId w:val="44"/>
              </w:numPr>
              <w:spacing w:line="259" w:lineRule="auto"/>
              <w:ind w:hanging="360"/>
              <w:jc w:val="both"/>
              <w:rPr>
                <w:sz w:val="22"/>
                <w:szCs w:val="22"/>
              </w:rPr>
            </w:pPr>
            <w:r w:rsidRPr="00CF7711">
              <w:rPr>
                <w:i/>
                <w:sz w:val="22"/>
                <w:szCs w:val="22"/>
              </w:rPr>
              <w:t xml:space="preserve">Öğretim elemanlarının araştırma yetkinliğinin izlenmesi ve iyileştirilmesine ilişkin kanıtlar  </w:t>
            </w:r>
          </w:p>
          <w:p w14:paraId="306FB81E" w14:textId="77777777" w:rsidR="00657321" w:rsidRPr="00CF7711" w:rsidRDefault="00657321" w:rsidP="006C0B07">
            <w:pPr>
              <w:numPr>
                <w:ilvl w:val="0"/>
                <w:numId w:val="44"/>
              </w:numPr>
              <w:spacing w:line="259" w:lineRule="auto"/>
              <w:ind w:hanging="360"/>
              <w:jc w:val="both"/>
              <w:rPr>
                <w:sz w:val="22"/>
                <w:szCs w:val="22"/>
              </w:rPr>
            </w:pPr>
            <w:r w:rsidRPr="00CF7711">
              <w:rPr>
                <w:i/>
                <w:sz w:val="22"/>
                <w:szCs w:val="22"/>
              </w:rPr>
              <w:t xml:space="preserve">Standart uygulamalar ve mevzuatın yanı sıra; birimin ihtiyaçları doğrultusunda geliştirdiği özgün yaklaşım ve uygulamalarına ilişkin kanıtlar </w:t>
            </w:r>
          </w:p>
        </w:tc>
      </w:tr>
    </w:tbl>
    <w:p w14:paraId="4E2113D0" w14:textId="77777777" w:rsidR="00657321" w:rsidRPr="00CF7711" w:rsidRDefault="00657321" w:rsidP="00657321">
      <w:pPr>
        <w:spacing w:line="259" w:lineRule="auto"/>
        <w:rPr>
          <w:sz w:val="22"/>
          <w:szCs w:val="22"/>
        </w:rPr>
      </w:pPr>
      <w:r w:rsidRPr="00CF7711">
        <w:rPr>
          <w:sz w:val="22"/>
          <w:szCs w:val="22"/>
        </w:rPr>
        <w:t xml:space="preserve"> </w:t>
      </w:r>
    </w:p>
    <w:p w14:paraId="660201D4" w14:textId="77777777" w:rsidR="00657321" w:rsidRPr="00CF7711" w:rsidRDefault="00657321" w:rsidP="00657321">
      <w:pPr>
        <w:spacing w:line="259" w:lineRule="auto"/>
        <w:rPr>
          <w:sz w:val="22"/>
          <w:szCs w:val="22"/>
        </w:rPr>
      </w:pPr>
      <w:r w:rsidRPr="00CF7711">
        <w:rPr>
          <w:sz w:val="22"/>
          <w:szCs w:val="22"/>
        </w:rPr>
        <w:lastRenderedPageBreak/>
        <w:t xml:space="preserve"> </w:t>
      </w:r>
      <w:r w:rsidRPr="00CF7711">
        <w:rPr>
          <w:sz w:val="22"/>
          <w:szCs w:val="22"/>
        </w:rPr>
        <w:tab/>
        <w:t xml:space="preserve"> </w:t>
      </w:r>
    </w:p>
    <w:tbl>
      <w:tblPr>
        <w:tblStyle w:val="TableGrid"/>
        <w:tblW w:w="5000" w:type="pct"/>
        <w:tblInd w:w="0" w:type="dxa"/>
        <w:tblCellMar>
          <w:left w:w="107" w:type="dxa"/>
          <w:right w:w="45" w:type="dxa"/>
        </w:tblCellMar>
        <w:tblLook w:val="04A0" w:firstRow="1" w:lastRow="0" w:firstColumn="1" w:lastColumn="0" w:noHBand="0" w:noVBand="1"/>
      </w:tblPr>
      <w:tblGrid>
        <w:gridCol w:w="5564"/>
        <w:gridCol w:w="2173"/>
        <w:gridCol w:w="1768"/>
        <w:gridCol w:w="1958"/>
        <w:gridCol w:w="2084"/>
        <w:gridCol w:w="1798"/>
      </w:tblGrid>
      <w:tr w:rsidR="00657321" w:rsidRPr="00CF7711" w14:paraId="310DEBAE" w14:textId="77777777" w:rsidTr="0009720A">
        <w:trPr>
          <w:trHeight w:val="402"/>
        </w:trPr>
        <w:tc>
          <w:tcPr>
            <w:tcW w:w="1813" w:type="pct"/>
            <w:tcBorders>
              <w:top w:val="single" w:sz="4" w:space="0" w:color="000000"/>
              <w:left w:val="single" w:sz="4" w:space="0" w:color="000000"/>
              <w:bottom w:val="single" w:sz="4" w:space="0" w:color="000000"/>
              <w:right w:val="nil"/>
            </w:tcBorders>
            <w:shd w:val="clear" w:color="auto" w:fill="FFEB9F"/>
            <w:vAlign w:val="center"/>
          </w:tcPr>
          <w:p w14:paraId="760D181A" w14:textId="77777777" w:rsidR="00657321" w:rsidRPr="00CF7711" w:rsidRDefault="00657321" w:rsidP="0009720A">
            <w:pPr>
              <w:spacing w:line="259" w:lineRule="auto"/>
              <w:ind w:left="199"/>
              <w:rPr>
                <w:sz w:val="22"/>
                <w:szCs w:val="22"/>
              </w:rPr>
            </w:pPr>
            <w:r w:rsidRPr="00CF7711">
              <w:rPr>
                <w:color w:val="4472C4"/>
                <w:sz w:val="22"/>
                <w:szCs w:val="22"/>
              </w:rPr>
              <w:t xml:space="preserve"> </w:t>
            </w:r>
            <w:r w:rsidRPr="00CF7711">
              <w:rPr>
                <w:color w:val="4472C4"/>
                <w:sz w:val="22"/>
                <w:szCs w:val="22"/>
              </w:rPr>
              <w:tab/>
              <w:t xml:space="preserve"> </w:t>
            </w:r>
          </w:p>
        </w:tc>
        <w:tc>
          <w:tcPr>
            <w:tcW w:w="3187" w:type="pct"/>
            <w:gridSpan w:val="5"/>
            <w:tcBorders>
              <w:top w:val="single" w:sz="4" w:space="0" w:color="000000"/>
              <w:left w:val="nil"/>
              <w:bottom w:val="single" w:sz="4" w:space="0" w:color="000000"/>
              <w:right w:val="single" w:sz="4" w:space="0" w:color="000000"/>
            </w:tcBorders>
            <w:shd w:val="clear" w:color="auto" w:fill="FFEB9F"/>
            <w:vAlign w:val="center"/>
          </w:tcPr>
          <w:p w14:paraId="6F628179" w14:textId="77777777" w:rsidR="00657321" w:rsidRPr="00CF7711" w:rsidRDefault="00657321" w:rsidP="0009720A">
            <w:pPr>
              <w:tabs>
                <w:tab w:val="center" w:pos="3784"/>
                <w:tab w:val="right" w:pos="10056"/>
              </w:tabs>
              <w:spacing w:line="259" w:lineRule="auto"/>
              <w:jc w:val="right"/>
              <w:rPr>
                <w:sz w:val="22"/>
                <w:szCs w:val="22"/>
              </w:rPr>
            </w:pPr>
            <w:r w:rsidRPr="00CF7711">
              <w:rPr>
                <w:b/>
                <w:color w:val="BF8F00"/>
                <w:sz w:val="22"/>
                <w:szCs w:val="22"/>
              </w:rPr>
              <w:t>C.ARAŞTIRMA VE GELİŞTİRME</w:t>
            </w:r>
          </w:p>
        </w:tc>
      </w:tr>
      <w:tr w:rsidR="00657321" w:rsidRPr="00CF7711" w14:paraId="0A5B34BA" w14:textId="77777777" w:rsidTr="0009720A">
        <w:trPr>
          <w:trHeight w:val="343"/>
        </w:trPr>
        <w:tc>
          <w:tcPr>
            <w:tcW w:w="1813" w:type="pct"/>
            <w:tcBorders>
              <w:top w:val="single" w:sz="4" w:space="0" w:color="000000"/>
              <w:left w:val="single" w:sz="4" w:space="0" w:color="000000"/>
              <w:bottom w:val="single" w:sz="4" w:space="0" w:color="000000"/>
              <w:right w:val="nil"/>
            </w:tcBorders>
            <w:shd w:val="clear" w:color="auto" w:fill="FFEB9F"/>
            <w:vAlign w:val="center"/>
          </w:tcPr>
          <w:p w14:paraId="7E173B43" w14:textId="77777777" w:rsidR="00657321" w:rsidRPr="00CF7711" w:rsidRDefault="00657321" w:rsidP="0009720A">
            <w:pPr>
              <w:spacing w:line="259" w:lineRule="auto"/>
              <w:rPr>
                <w:sz w:val="22"/>
                <w:szCs w:val="22"/>
              </w:rPr>
            </w:pPr>
            <w:r w:rsidRPr="00CF7711">
              <w:rPr>
                <w:b/>
                <w:sz w:val="22"/>
                <w:szCs w:val="22"/>
              </w:rPr>
              <w:t xml:space="preserve">C.2.   Araştırma Yetkinliği, İş birlikleri ve Destekler </w:t>
            </w:r>
          </w:p>
        </w:tc>
        <w:tc>
          <w:tcPr>
            <w:tcW w:w="3187" w:type="pct"/>
            <w:gridSpan w:val="5"/>
            <w:tcBorders>
              <w:top w:val="single" w:sz="4" w:space="0" w:color="000000"/>
              <w:left w:val="nil"/>
              <w:bottom w:val="single" w:sz="4" w:space="0" w:color="000000"/>
              <w:right w:val="single" w:sz="4" w:space="0" w:color="000000"/>
            </w:tcBorders>
            <w:shd w:val="clear" w:color="auto" w:fill="FFEB9F"/>
            <w:vAlign w:val="center"/>
          </w:tcPr>
          <w:p w14:paraId="5C497D5D" w14:textId="77777777" w:rsidR="00657321" w:rsidRPr="00CF7711" w:rsidRDefault="00657321" w:rsidP="0009720A">
            <w:pPr>
              <w:spacing w:line="259" w:lineRule="auto"/>
              <w:ind w:left="3784"/>
              <w:rPr>
                <w:sz w:val="22"/>
                <w:szCs w:val="22"/>
              </w:rPr>
            </w:pPr>
            <w:r w:rsidRPr="00CF7711">
              <w:rPr>
                <w:sz w:val="22"/>
                <w:szCs w:val="22"/>
              </w:rPr>
              <w:t xml:space="preserve"> </w:t>
            </w:r>
          </w:p>
        </w:tc>
      </w:tr>
      <w:tr w:rsidR="00657321" w:rsidRPr="00CF7711" w14:paraId="7DC19E60" w14:textId="77777777" w:rsidTr="0009720A">
        <w:trPr>
          <w:trHeight w:val="346"/>
        </w:trPr>
        <w:tc>
          <w:tcPr>
            <w:tcW w:w="1813"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6802722C" w14:textId="77777777" w:rsidR="00657321" w:rsidRPr="00CF7711" w:rsidRDefault="00657321" w:rsidP="0009720A">
            <w:pPr>
              <w:spacing w:line="259" w:lineRule="auto"/>
              <w:rPr>
                <w:sz w:val="22"/>
                <w:szCs w:val="22"/>
              </w:rPr>
            </w:pPr>
            <w:r w:rsidRPr="00CF7711">
              <w:rPr>
                <w:sz w:val="22"/>
                <w:szCs w:val="22"/>
              </w:rPr>
              <w:t xml:space="preserve">  </w:t>
            </w:r>
          </w:p>
        </w:tc>
        <w:tc>
          <w:tcPr>
            <w:tcW w:w="708"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40E30170" w14:textId="77777777" w:rsidR="00657321" w:rsidRPr="00CF7711" w:rsidRDefault="00657321" w:rsidP="0009720A">
            <w:pPr>
              <w:spacing w:line="259" w:lineRule="auto"/>
              <w:ind w:right="63"/>
              <w:jc w:val="center"/>
              <w:rPr>
                <w:sz w:val="22"/>
                <w:szCs w:val="22"/>
              </w:rPr>
            </w:pPr>
            <w:r w:rsidRPr="00CF7711">
              <w:rPr>
                <w:sz w:val="22"/>
                <w:szCs w:val="22"/>
              </w:rPr>
              <w:t xml:space="preserve">1 </w:t>
            </w:r>
          </w:p>
        </w:tc>
        <w:tc>
          <w:tcPr>
            <w:tcW w:w="576"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5FBAFE67" w14:textId="77777777" w:rsidR="00657321" w:rsidRPr="00CF7711" w:rsidRDefault="00657321" w:rsidP="0009720A">
            <w:pPr>
              <w:spacing w:line="259" w:lineRule="auto"/>
              <w:ind w:right="61"/>
              <w:jc w:val="center"/>
              <w:rPr>
                <w:sz w:val="22"/>
                <w:szCs w:val="22"/>
              </w:rPr>
            </w:pPr>
            <w:r w:rsidRPr="00CF7711">
              <w:rPr>
                <w:sz w:val="22"/>
                <w:szCs w:val="22"/>
              </w:rPr>
              <w:t xml:space="preserve">2 </w:t>
            </w:r>
          </w:p>
        </w:tc>
        <w:tc>
          <w:tcPr>
            <w:tcW w:w="638"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23BE91A8" w14:textId="77777777" w:rsidR="00657321" w:rsidRPr="00CF7711" w:rsidRDefault="00657321" w:rsidP="0009720A">
            <w:pPr>
              <w:spacing w:line="259" w:lineRule="auto"/>
              <w:ind w:right="63"/>
              <w:jc w:val="center"/>
              <w:rPr>
                <w:sz w:val="22"/>
                <w:szCs w:val="22"/>
              </w:rPr>
            </w:pPr>
            <w:r w:rsidRPr="00CF7711">
              <w:rPr>
                <w:sz w:val="22"/>
                <w:szCs w:val="22"/>
              </w:rPr>
              <w:t xml:space="preserve">3 </w:t>
            </w:r>
          </w:p>
        </w:tc>
        <w:tc>
          <w:tcPr>
            <w:tcW w:w="679"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60E6A482" w14:textId="77777777" w:rsidR="00657321" w:rsidRPr="00CF7711" w:rsidRDefault="00657321" w:rsidP="0009720A">
            <w:pPr>
              <w:spacing w:line="259" w:lineRule="auto"/>
              <w:ind w:right="61"/>
              <w:jc w:val="center"/>
              <w:rPr>
                <w:sz w:val="22"/>
                <w:szCs w:val="22"/>
              </w:rPr>
            </w:pPr>
            <w:r w:rsidRPr="00CF7711">
              <w:rPr>
                <w:sz w:val="22"/>
                <w:szCs w:val="22"/>
              </w:rPr>
              <w:t xml:space="preserve">4 </w:t>
            </w:r>
          </w:p>
        </w:tc>
        <w:tc>
          <w:tcPr>
            <w:tcW w:w="587"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0B41FE33" w14:textId="77777777" w:rsidR="00657321" w:rsidRPr="00CF7711" w:rsidRDefault="00657321" w:rsidP="0009720A">
            <w:pPr>
              <w:spacing w:line="259" w:lineRule="auto"/>
              <w:ind w:right="63"/>
              <w:jc w:val="center"/>
              <w:rPr>
                <w:sz w:val="22"/>
                <w:szCs w:val="22"/>
              </w:rPr>
            </w:pPr>
            <w:r w:rsidRPr="00CF7711">
              <w:rPr>
                <w:sz w:val="22"/>
                <w:szCs w:val="22"/>
              </w:rPr>
              <w:t xml:space="preserve">5 </w:t>
            </w:r>
          </w:p>
        </w:tc>
      </w:tr>
      <w:tr w:rsidR="00657321" w:rsidRPr="00CF7711" w14:paraId="2F94C4BB" w14:textId="77777777" w:rsidTr="0009720A">
        <w:trPr>
          <w:trHeight w:val="4346"/>
        </w:trPr>
        <w:tc>
          <w:tcPr>
            <w:tcW w:w="1813" w:type="pct"/>
            <w:vMerge w:val="restart"/>
            <w:tcBorders>
              <w:top w:val="single" w:sz="4" w:space="0" w:color="000000"/>
              <w:left w:val="single" w:sz="4" w:space="0" w:color="000000"/>
              <w:bottom w:val="single" w:sz="4" w:space="0" w:color="000000"/>
              <w:right w:val="single" w:sz="4" w:space="0" w:color="000000"/>
            </w:tcBorders>
          </w:tcPr>
          <w:p w14:paraId="07E5BD64" w14:textId="77777777" w:rsidR="00657321" w:rsidRPr="00CF7711" w:rsidRDefault="00657321" w:rsidP="0009720A">
            <w:pPr>
              <w:spacing w:after="16" w:line="259" w:lineRule="auto"/>
              <w:rPr>
                <w:sz w:val="22"/>
                <w:szCs w:val="22"/>
              </w:rPr>
            </w:pPr>
            <w:r w:rsidRPr="00CF7711">
              <w:rPr>
                <w:i/>
                <w:sz w:val="22"/>
                <w:szCs w:val="22"/>
              </w:rPr>
              <w:t xml:space="preserve"> </w:t>
            </w:r>
          </w:p>
          <w:p w14:paraId="139F6A31" w14:textId="77777777" w:rsidR="00657321" w:rsidRPr="00CF7711" w:rsidRDefault="00657321" w:rsidP="0009720A">
            <w:pPr>
              <w:spacing w:after="278" w:line="276" w:lineRule="auto"/>
              <w:rPr>
                <w:b/>
                <w:sz w:val="22"/>
                <w:szCs w:val="22"/>
              </w:rPr>
            </w:pPr>
            <w:r w:rsidRPr="00CF7711">
              <w:rPr>
                <w:b/>
                <w:sz w:val="22"/>
                <w:szCs w:val="22"/>
                <w:u w:val="single" w:color="000000"/>
              </w:rPr>
              <w:t>C.2.2. Ulusal ve uluslararası ortak programlar ve ortak</w:t>
            </w:r>
            <w:r w:rsidRPr="00CF7711">
              <w:rPr>
                <w:b/>
                <w:sz w:val="22"/>
                <w:szCs w:val="22"/>
              </w:rPr>
              <w:t xml:space="preserve"> </w:t>
            </w:r>
            <w:r w:rsidRPr="00CF7711">
              <w:rPr>
                <w:b/>
                <w:sz w:val="22"/>
                <w:szCs w:val="22"/>
                <w:u w:val="single" w:color="000000"/>
              </w:rPr>
              <w:t>araştırma birimleri</w:t>
            </w:r>
            <w:r w:rsidRPr="00CF7711">
              <w:rPr>
                <w:b/>
                <w:sz w:val="22"/>
                <w:szCs w:val="22"/>
              </w:rPr>
              <w:t xml:space="preserve"> </w:t>
            </w:r>
          </w:p>
          <w:p w14:paraId="65B98A81" w14:textId="77777777" w:rsidR="00657321" w:rsidRPr="00CF7711" w:rsidRDefault="00657321" w:rsidP="0009720A">
            <w:pPr>
              <w:spacing w:after="278" w:line="239" w:lineRule="auto"/>
              <w:ind w:right="58"/>
              <w:rPr>
                <w:sz w:val="22"/>
                <w:szCs w:val="22"/>
              </w:rPr>
            </w:pPr>
            <w:proofErr w:type="spellStart"/>
            <w:r w:rsidRPr="00CF7711">
              <w:rPr>
                <w:sz w:val="22"/>
                <w:szCs w:val="22"/>
              </w:rPr>
              <w:t>Kurumlararası</w:t>
            </w:r>
            <w:proofErr w:type="spellEnd"/>
            <w:r w:rsidRPr="00CF7711">
              <w:rPr>
                <w:sz w:val="22"/>
                <w:szCs w:val="22"/>
              </w:rPr>
              <w:t xml:space="preserve"> işbirliklerini, </w:t>
            </w:r>
            <w:proofErr w:type="spellStart"/>
            <w:r w:rsidRPr="00CF7711">
              <w:rPr>
                <w:sz w:val="22"/>
                <w:szCs w:val="22"/>
              </w:rPr>
              <w:t>disiplinlerarası</w:t>
            </w:r>
            <w:proofErr w:type="spellEnd"/>
            <w:r w:rsidRPr="00CF7711">
              <w:rPr>
                <w:sz w:val="22"/>
                <w:szCs w:val="22"/>
              </w:rPr>
              <w:t xml:space="preserve"> girişimleri, </w:t>
            </w:r>
            <w:proofErr w:type="gramStart"/>
            <w:r w:rsidRPr="00CF7711">
              <w:rPr>
                <w:sz w:val="22"/>
                <w:szCs w:val="22"/>
              </w:rPr>
              <w:t>sinerji</w:t>
            </w:r>
            <w:proofErr w:type="gramEnd"/>
            <w:r w:rsidRPr="00CF7711">
              <w:rPr>
                <w:sz w:val="22"/>
                <w:szCs w:val="22"/>
              </w:rPr>
              <w:t xml:space="preserve"> yaratacak ortak girişimleri özendirecek mekanizmalar mevcuttur ve etkindir.  Ortak araştırma veya lisansüstü programları, araştırma ağlarına katılım, ortak araştırma birimleri varlığı, ulusal ve uluslararası işbirlikleri gibi çoklu araştırma faaliyetleri tanımlanmıştır, desteklenmektedir ve sistematik olarak izlenerek birimin hedefleriyle uyumlu iyileştirmeler gerçekleştirilmektedir. </w:t>
            </w:r>
          </w:p>
          <w:p w14:paraId="1A035341" w14:textId="77777777" w:rsidR="00657321" w:rsidRPr="00CF7711" w:rsidRDefault="00657321" w:rsidP="0009720A">
            <w:pPr>
              <w:spacing w:after="259" w:line="259" w:lineRule="auto"/>
              <w:rPr>
                <w:sz w:val="22"/>
                <w:szCs w:val="22"/>
              </w:rPr>
            </w:pPr>
            <w:r w:rsidRPr="00CF7711">
              <w:rPr>
                <w:sz w:val="22"/>
                <w:szCs w:val="22"/>
              </w:rPr>
              <w:t xml:space="preserve"> </w:t>
            </w:r>
          </w:p>
          <w:p w14:paraId="0C9D96AB" w14:textId="77777777" w:rsidR="00657321" w:rsidRPr="00CF7711" w:rsidRDefault="00657321" w:rsidP="0009720A">
            <w:pPr>
              <w:spacing w:line="259" w:lineRule="auto"/>
              <w:rPr>
                <w:sz w:val="22"/>
                <w:szCs w:val="22"/>
              </w:rPr>
            </w:pPr>
            <w:r w:rsidRPr="00CF7711">
              <w:rPr>
                <w:sz w:val="22"/>
                <w:szCs w:val="22"/>
              </w:rPr>
              <w:t xml:space="preserve"> </w:t>
            </w:r>
          </w:p>
        </w:tc>
        <w:tc>
          <w:tcPr>
            <w:tcW w:w="708" w:type="pct"/>
            <w:tcBorders>
              <w:top w:val="single" w:sz="4" w:space="0" w:color="000000"/>
              <w:left w:val="single" w:sz="4" w:space="0" w:color="000000"/>
              <w:bottom w:val="single" w:sz="4" w:space="0" w:color="000000"/>
              <w:right w:val="single" w:sz="4" w:space="0" w:color="000000"/>
            </w:tcBorders>
            <w:shd w:val="clear" w:color="auto" w:fill="FFF2CC"/>
          </w:tcPr>
          <w:p w14:paraId="14A9DE7D" w14:textId="77777777" w:rsidR="00657321" w:rsidRPr="00CF7711" w:rsidRDefault="00657321" w:rsidP="0009720A">
            <w:pPr>
              <w:spacing w:after="1" w:line="239" w:lineRule="auto"/>
              <w:ind w:left="1"/>
              <w:rPr>
                <w:sz w:val="22"/>
                <w:szCs w:val="22"/>
              </w:rPr>
            </w:pPr>
            <w:r w:rsidRPr="00CF7711">
              <w:rPr>
                <w:sz w:val="22"/>
                <w:szCs w:val="22"/>
              </w:rPr>
              <w:t xml:space="preserve">Birimde ulusal ve uluslararası düzeyde ortak programlar ve ortak araştırma birimleri oluşturma yönünde mekanizmalar bulunmamaktadır. </w:t>
            </w:r>
          </w:p>
          <w:p w14:paraId="53C91602" w14:textId="77777777" w:rsidR="00657321" w:rsidRPr="00CF7711" w:rsidRDefault="00657321" w:rsidP="0009720A">
            <w:pPr>
              <w:spacing w:after="16" w:line="259" w:lineRule="auto"/>
              <w:ind w:left="1"/>
              <w:rPr>
                <w:sz w:val="22"/>
                <w:szCs w:val="22"/>
              </w:rPr>
            </w:pPr>
            <w:r w:rsidRPr="00CF7711">
              <w:rPr>
                <w:sz w:val="22"/>
                <w:szCs w:val="22"/>
              </w:rPr>
              <w:t xml:space="preserve"> </w:t>
            </w:r>
          </w:p>
          <w:p w14:paraId="645E3832" w14:textId="77777777" w:rsidR="00657321" w:rsidRPr="00CF7711" w:rsidRDefault="00657321" w:rsidP="0009720A">
            <w:pPr>
              <w:spacing w:line="259" w:lineRule="auto"/>
              <w:ind w:left="1"/>
              <w:rPr>
                <w:sz w:val="22"/>
                <w:szCs w:val="22"/>
              </w:rPr>
            </w:pPr>
            <w:r w:rsidRPr="00CF7711">
              <w:rPr>
                <w:sz w:val="22"/>
                <w:szCs w:val="22"/>
              </w:rPr>
              <w:t xml:space="preserve"> </w:t>
            </w:r>
          </w:p>
        </w:tc>
        <w:tc>
          <w:tcPr>
            <w:tcW w:w="576" w:type="pct"/>
            <w:tcBorders>
              <w:top w:val="single" w:sz="4" w:space="0" w:color="000000"/>
              <w:left w:val="single" w:sz="4" w:space="0" w:color="000000"/>
              <w:bottom w:val="single" w:sz="4" w:space="0" w:color="000000"/>
              <w:right w:val="single" w:sz="4" w:space="0" w:color="000000"/>
            </w:tcBorders>
            <w:shd w:val="clear" w:color="auto" w:fill="FFE599"/>
          </w:tcPr>
          <w:p w14:paraId="0D9EBE78" w14:textId="77777777" w:rsidR="00657321" w:rsidRPr="00CF7711" w:rsidRDefault="00657321" w:rsidP="0009720A">
            <w:pPr>
              <w:spacing w:line="259" w:lineRule="auto"/>
              <w:ind w:left="1" w:right="36"/>
              <w:rPr>
                <w:sz w:val="22"/>
                <w:szCs w:val="22"/>
              </w:rPr>
            </w:pPr>
            <w:r w:rsidRPr="00CF7711">
              <w:rPr>
                <w:sz w:val="22"/>
                <w:szCs w:val="22"/>
              </w:rPr>
              <w:t xml:space="preserve">Birimde ulusal ve uluslararası düzeyde ortak programlar ve ortak araştırma birimleri ile araştırma ağlarına katılım ve iş birlikleri kurma gibi çoklu araştırma faaliyetlerine yönelik planlamalar ve mekanizmalar bulunmaktadır.  </w:t>
            </w:r>
          </w:p>
        </w:tc>
        <w:tc>
          <w:tcPr>
            <w:tcW w:w="638" w:type="pct"/>
            <w:tcBorders>
              <w:top w:val="single" w:sz="4" w:space="0" w:color="000000"/>
              <w:left w:val="single" w:sz="4" w:space="0" w:color="000000"/>
              <w:bottom w:val="single" w:sz="4" w:space="0" w:color="000000"/>
              <w:right w:val="single" w:sz="4" w:space="0" w:color="000000"/>
            </w:tcBorders>
            <w:shd w:val="clear" w:color="auto" w:fill="FFD966"/>
          </w:tcPr>
          <w:p w14:paraId="1DFDAF14" w14:textId="77777777" w:rsidR="00657321" w:rsidRPr="00CF7711" w:rsidRDefault="00657321" w:rsidP="0009720A">
            <w:pPr>
              <w:spacing w:line="259" w:lineRule="auto"/>
              <w:ind w:left="1"/>
              <w:rPr>
                <w:sz w:val="22"/>
                <w:szCs w:val="22"/>
              </w:rPr>
            </w:pPr>
            <w:r w:rsidRPr="00CF7711">
              <w:rPr>
                <w:sz w:val="22"/>
                <w:szCs w:val="22"/>
              </w:rPr>
              <w:t>Birimin genelinde ulusal ve uluslararası düzeyde ortak programlar ve ortak araştırma faaliyetleri yürütülmektedir.</w:t>
            </w:r>
            <w:r w:rsidRPr="00CF7711">
              <w:rPr>
                <w:i/>
                <w:sz w:val="22"/>
                <w:szCs w:val="22"/>
              </w:rPr>
              <w:t xml:space="preserve"> </w:t>
            </w:r>
          </w:p>
        </w:tc>
        <w:tc>
          <w:tcPr>
            <w:tcW w:w="679" w:type="pct"/>
            <w:tcBorders>
              <w:top w:val="single" w:sz="4" w:space="0" w:color="000000"/>
              <w:left w:val="single" w:sz="4" w:space="0" w:color="000000"/>
              <w:bottom w:val="single" w:sz="4" w:space="0" w:color="000000"/>
              <w:right w:val="single" w:sz="4" w:space="0" w:color="000000"/>
            </w:tcBorders>
            <w:shd w:val="clear" w:color="auto" w:fill="FFC102"/>
          </w:tcPr>
          <w:p w14:paraId="28324F8F" w14:textId="77777777" w:rsidR="00657321" w:rsidRPr="00CF7711" w:rsidRDefault="00657321" w:rsidP="0009720A">
            <w:pPr>
              <w:spacing w:line="259" w:lineRule="auto"/>
              <w:ind w:left="1" w:right="18"/>
              <w:rPr>
                <w:sz w:val="22"/>
                <w:szCs w:val="22"/>
              </w:rPr>
            </w:pPr>
            <w:r w:rsidRPr="00CF7711">
              <w:rPr>
                <w:sz w:val="22"/>
                <w:szCs w:val="22"/>
              </w:rPr>
              <w:t xml:space="preserve">Birimde ulusal ve uluslararası düzeyde kurum içi ve kurumlar arası ortak programlar ve ortak araştırma faaliyetleri izlenmekte ve ilgili paydaşlarla değerlendirilerek iyileştirilmektedir. </w:t>
            </w:r>
            <w:r w:rsidRPr="00CF7711">
              <w:rPr>
                <w:i/>
                <w:sz w:val="22"/>
                <w:szCs w:val="22"/>
              </w:rPr>
              <w:t xml:space="preserve"> </w:t>
            </w:r>
          </w:p>
        </w:tc>
        <w:tc>
          <w:tcPr>
            <w:tcW w:w="587" w:type="pct"/>
            <w:tcBorders>
              <w:top w:val="single" w:sz="4" w:space="0" w:color="000000"/>
              <w:left w:val="single" w:sz="4" w:space="0" w:color="000000"/>
              <w:bottom w:val="single" w:sz="4" w:space="0" w:color="000000"/>
              <w:right w:val="single" w:sz="4" w:space="0" w:color="000000"/>
            </w:tcBorders>
            <w:shd w:val="clear" w:color="auto" w:fill="EEB000"/>
          </w:tcPr>
          <w:p w14:paraId="2D22EAC1" w14:textId="77777777" w:rsidR="00657321" w:rsidRPr="00CF7711" w:rsidRDefault="00657321" w:rsidP="0009720A">
            <w:pPr>
              <w:spacing w:line="239" w:lineRule="auto"/>
              <w:ind w:left="1"/>
              <w:rPr>
                <w:sz w:val="22"/>
                <w:szCs w:val="22"/>
              </w:rPr>
            </w:pPr>
            <w:r w:rsidRPr="00CF7711">
              <w:rPr>
                <w:sz w:val="22"/>
                <w:szCs w:val="22"/>
              </w:rPr>
              <w:t>İçselleştirilmiş, sistematik, sürdürülebilir ve örnek gösterilebilir uygulamalar bulunmaktadır.</w:t>
            </w:r>
            <w:r w:rsidRPr="00CF7711">
              <w:rPr>
                <w:i/>
                <w:sz w:val="22"/>
                <w:szCs w:val="22"/>
              </w:rPr>
              <w:t xml:space="preserve"> </w:t>
            </w:r>
          </w:p>
        </w:tc>
      </w:tr>
      <w:tr w:rsidR="00657321" w:rsidRPr="00CF7711" w14:paraId="5B9D4196" w14:textId="77777777" w:rsidTr="0009720A">
        <w:trPr>
          <w:trHeight w:val="3530"/>
        </w:trPr>
        <w:tc>
          <w:tcPr>
            <w:tcW w:w="1813" w:type="pct"/>
            <w:vMerge/>
            <w:tcBorders>
              <w:top w:val="nil"/>
              <w:left w:val="single" w:sz="4" w:space="0" w:color="000000"/>
              <w:bottom w:val="single" w:sz="4" w:space="0" w:color="000000"/>
              <w:right w:val="single" w:sz="4" w:space="0" w:color="000000"/>
            </w:tcBorders>
          </w:tcPr>
          <w:p w14:paraId="794C12DF" w14:textId="77777777" w:rsidR="00657321" w:rsidRPr="00CF7711" w:rsidRDefault="00657321" w:rsidP="0009720A">
            <w:pPr>
              <w:spacing w:after="160" w:line="259" w:lineRule="auto"/>
              <w:rPr>
                <w:sz w:val="22"/>
                <w:szCs w:val="22"/>
              </w:rPr>
            </w:pPr>
          </w:p>
        </w:tc>
        <w:tc>
          <w:tcPr>
            <w:tcW w:w="3187" w:type="pct"/>
            <w:gridSpan w:val="5"/>
            <w:tcBorders>
              <w:top w:val="single" w:sz="4" w:space="0" w:color="000000"/>
              <w:left w:val="single" w:sz="4" w:space="0" w:color="000000"/>
              <w:bottom w:val="single" w:sz="4" w:space="0" w:color="000000"/>
              <w:right w:val="single" w:sz="4" w:space="0" w:color="000000"/>
            </w:tcBorders>
            <w:shd w:val="clear" w:color="auto" w:fill="FFEB9F"/>
          </w:tcPr>
          <w:p w14:paraId="767CE627" w14:textId="77777777" w:rsidR="00657321" w:rsidRPr="00CF7711" w:rsidRDefault="00657321" w:rsidP="0009720A">
            <w:pPr>
              <w:spacing w:after="19" w:line="259" w:lineRule="auto"/>
              <w:ind w:left="119"/>
              <w:rPr>
                <w:sz w:val="22"/>
                <w:szCs w:val="22"/>
              </w:rPr>
            </w:pPr>
            <w:r w:rsidRPr="00CF7711">
              <w:rPr>
                <w:sz w:val="22"/>
                <w:szCs w:val="22"/>
              </w:rPr>
              <w:t xml:space="preserve"> </w:t>
            </w:r>
          </w:p>
          <w:p w14:paraId="30964ACC" w14:textId="77777777" w:rsidR="00657321" w:rsidRPr="00CF7711" w:rsidRDefault="00657321" w:rsidP="0009720A">
            <w:pPr>
              <w:spacing w:after="43" w:line="259" w:lineRule="auto"/>
              <w:ind w:left="119"/>
              <w:rPr>
                <w:sz w:val="22"/>
                <w:szCs w:val="22"/>
              </w:rPr>
            </w:pPr>
            <w:r w:rsidRPr="00CF7711">
              <w:rPr>
                <w:i/>
                <w:sz w:val="22"/>
                <w:szCs w:val="22"/>
              </w:rPr>
              <w:t xml:space="preserve"> </w:t>
            </w:r>
            <w:r w:rsidRPr="00CF7711">
              <w:rPr>
                <w:b/>
                <w:i/>
                <w:sz w:val="22"/>
                <w:szCs w:val="22"/>
              </w:rPr>
              <w:t xml:space="preserve">Örnek Kanıtlar </w:t>
            </w:r>
          </w:p>
          <w:p w14:paraId="10C04BDB" w14:textId="77777777" w:rsidR="00657321" w:rsidRPr="00CF7711" w:rsidRDefault="00657321" w:rsidP="006C0B07">
            <w:pPr>
              <w:numPr>
                <w:ilvl w:val="0"/>
                <w:numId w:val="45"/>
              </w:numPr>
              <w:spacing w:after="12"/>
              <w:ind w:hanging="360"/>
              <w:rPr>
                <w:sz w:val="22"/>
                <w:szCs w:val="22"/>
              </w:rPr>
            </w:pPr>
            <w:r w:rsidRPr="00CF7711">
              <w:rPr>
                <w:i/>
                <w:sz w:val="22"/>
                <w:szCs w:val="22"/>
              </w:rPr>
              <w:t xml:space="preserve">Ulusal ve uluslararası düzeyde ortak programlar ve ortak araştırma birimleri oluşturulmasına yönelik mekanizmalar  </w:t>
            </w:r>
          </w:p>
          <w:p w14:paraId="3C2AB892" w14:textId="77777777" w:rsidR="00657321" w:rsidRPr="00CF7711" w:rsidRDefault="00657321" w:rsidP="006C0B07">
            <w:pPr>
              <w:numPr>
                <w:ilvl w:val="0"/>
                <w:numId w:val="45"/>
              </w:numPr>
              <w:spacing w:after="25"/>
              <w:ind w:hanging="360"/>
              <w:rPr>
                <w:sz w:val="22"/>
                <w:szCs w:val="22"/>
              </w:rPr>
            </w:pPr>
            <w:r w:rsidRPr="00CF7711">
              <w:rPr>
                <w:i/>
                <w:sz w:val="22"/>
                <w:szCs w:val="22"/>
              </w:rPr>
              <w:t xml:space="preserve">Birimin </w:t>
            </w:r>
            <w:proofErr w:type="gramStart"/>
            <w:r w:rsidRPr="00CF7711">
              <w:rPr>
                <w:i/>
                <w:sz w:val="22"/>
                <w:szCs w:val="22"/>
              </w:rPr>
              <w:t>dahil</w:t>
            </w:r>
            <w:proofErr w:type="gramEnd"/>
            <w:r w:rsidRPr="00CF7711">
              <w:rPr>
                <w:i/>
                <w:sz w:val="22"/>
                <w:szCs w:val="22"/>
              </w:rPr>
              <w:t xml:space="preserve"> olduğu araştırma ağları, birimin ortak programları ve araştırma birimleri, ortak araştırmalardan üretilen çalışmalar </w:t>
            </w:r>
          </w:p>
          <w:p w14:paraId="4DF792BA" w14:textId="77777777" w:rsidR="00657321" w:rsidRPr="00CF7711" w:rsidRDefault="00657321" w:rsidP="006C0B07">
            <w:pPr>
              <w:numPr>
                <w:ilvl w:val="0"/>
                <w:numId w:val="45"/>
              </w:numPr>
              <w:spacing w:line="259" w:lineRule="auto"/>
              <w:ind w:hanging="360"/>
              <w:rPr>
                <w:sz w:val="22"/>
                <w:szCs w:val="22"/>
              </w:rPr>
            </w:pPr>
            <w:r w:rsidRPr="00CF7711">
              <w:rPr>
                <w:i/>
                <w:sz w:val="22"/>
                <w:szCs w:val="22"/>
              </w:rPr>
              <w:t xml:space="preserve">Paydaş geri bildirimleri </w:t>
            </w:r>
          </w:p>
          <w:p w14:paraId="2DC4D3AC" w14:textId="77777777" w:rsidR="00657321" w:rsidRPr="00CF7711" w:rsidRDefault="00657321" w:rsidP="006C0B07">
            <w:pPr>
              <w:numPr>
                <w:ilvl w:val="0"/>
                <w:numId w:val="45"/>
              </w:numPr>
              <w:spacing w:line="259" w:lineRule="auto"/>
              <w:ind w:hanging="360"/>
              <w:rPr>
                <w:sz w:val="22"/>
                <w:szCs w:val="22"/>
              </w:rPr>
            </w:pPr>
            <w:r w:rsidRPr="00CF7711">
              <w:rPr>
                <w:i/>
                <w:sz w:val="22"/>
                <w:szCs w:val="22"/>
              </w:rPr>
              <w:t xml:space="preserve">Ortak programlar ve ortak araştırma faaliyetlerinin izlenmesine ve iyileştirilmesine yönelik kanıtlar </w:t>
            </w:r>
          </w:p>
          <w:p w14:paraId="72F928C0" w14:textId="77777777" w:rsidR="00657321" w:rsidRPr="00CF7711" w:rsidRDefault="00657321" w:rsidP="006C0B07">
            <w:pPr>
              <w:numPr>
                <w:ilvl w:val="0"/>
                <w:numId w:val="45"/>
              </w:numPr>
              <w:spacing w:line="259" w:lineRule="auto"/>
              <w:ind w:hanging="360"/>
              <w:rPr>
                <w:sz w:val="22"/>
                <w:szCs w:val="22"/>
              </w:rPr>
            </w:pPr>
            <w:r w:rsidRPr="00CF7711">
              <w:rPr>
                <w:i/>
                <w:sz w:val="22"/>
                <w:szCs w:val="22"/>
              </w:rPr>
              <w:t xml:space="preserve">Standart uygulamalar ve mevzuatın yanı sıra; birimin ihtiyaçları doğrultusunda geliştirdiği özgün yaklaşım ve uygulamalarına ilişkin kanıtlar </w:t>
            </w:r>
          </w:p>
        </w:tc>
      </w:tr>
    </w:tbl>
    <w:p w14:paraId="3AEA10CD" w14:textId="77777777" w:rsidR="00657321" w:rsidRPr="00CF7711" w:rsidRDefault="00657321" w:rsidP="00657321">
      <w:pPr>
        <w:spacing w:line="259" w:lineRule="auto"/>
        <w:rPr>
          <w:sz w:val="22"/>
          <w:szCs w:val="22"/>
        </w:rPr>
      </w:pPr>
      <w:r w:rsidRPr="00CF7711">
        <w:rPr>
          <w:sz w:val="22"/>
          <w:szCs w:val="22"/>
        </w:rPr>
        <w:t xml:space="preserve"> </w:t>
      </w:r>
      <w:r w:rsidRPr="00CF7711">
        <w:rPr>
          <w:sz w:val="22"/>
          <w:szCs w:val="22"/>
        </w:rPr>
        <w:tab/>
        <w:t xml:space="preserve"> </w:t>
      </w:r>
    </w:p>
    <w:p w14:paraId="4093653C" w14:textId="77777777" w:rsidR="0009720A" w:rsidRPr="00CF7711" w:rsidRDefault="0009720A">
      <w:pPr>
        <w:rPr>
          <w:sz w:val="22"/>
          <w:szCs w:val="22"/>
        </w:rPr>
      </w:pPr>
    </w:p>
    <w:tbl>
      <w:tblPr>
        <w:tblStyle w:val="TableGrid"/>
        <w:tblW w:w="5000" w:type="pct"/>
        <w:tblInd w:w="0" w:type="dxa"/>
        <w:tblCellMar>
          <w:left w:w="107" w:type="dxa"/>
          <w:right w:w="42" w:type="dxa"/>
        </w:tblCellMar>
        <w:tblLook w:val="04A0" w:firstRow="1" w:lastRow="0" w:firstColumn="1" w:lastColumn="0" w:noHBand="0" w:noVBand="1"/>
      </w:tblPr>
      <w:tblGrid>
        <w:gridCol w:w="5968"/>
        <w:gridCol w:w="1900"/>
        <w:gridCol w:w="1900"/>
        <w:gridCol w:w="1903"/>
        <w:gridCol w:w="1866"/>
        <w:gridCol w:w="1808"/>
      </w:tblGrid>
      <w:tr w:rsidR="00657321" w:rsidRPr="00CF7711" w14:paraId="0F8BEF6D" w14:textId="77777777" w:rsidTr="0009720A">
        <w:trPr>
          <w:trHeight w:val="402"/>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EB9F"/>
            <w:vAlign w:val="center"/>
          </w:tcPr>
          <w:p w14:paraId="719F83B0" w14:textId="77777777" w:rsidR="00657321" w:rsidRPr="00CF7711" w:rsidRDefault="00657321" w:rsidP="0009720A">
            <w:pPr>
              <w:tabs>
                <w:tab w:val="center" w:pos="3784"/>
                <w:tab w:val="right" w:pos="10056"/>
              </w:tabs>
              <w:spacing w:line="259" w:lineRule="auto"/>
              <w:jc w:val="right"/>
              <w:rPr>
                <w:sz w:val="22"/>
                <w:szCs w:val="22"/>
              </w:rPr>
            </w:pPr>
            <w:r w:rsidRPr="00CF7711">
              <w:rPr>
                <w:b/>
                <w:color w:val="BF8F00"/>
                <w:sz w:val="22"/>
                <w:szCs w:val="22"/>
              </w:rPr>
              <w:t>C.ARAŞTIRMA VE GELİŞTİRME</w:t>
            </w:r>
          </w:p>
        </w:tc>
      </w:tr>
      <w:tr w:rsidR="00657321" w:rsidRPr="00CF7711" w14:paraId="4DD1E815" w14:textId="77777777" w:rsidTr="0009720A">
        <w:trPr>
          <w:trHeight w:val="936"/>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EB9F"/>
            <w:vAlign w:val="center"/>
          </w:tcPr>
          <w:p w14:paraId="066CDF13" w14:textId="77777777" w:rsidR="00657321" w:rsidRPr="00CF7711" w:rsidRDefault="00657321" w:rsidP="0009720A">
            <w:pPr>
              <w:spacing w:line="259" w:lineRule="auto"/>
              <w:ind w:left="3368"/>
              <w:jc w:val="center"/>
              <w:rPr>
                <w:sz w:val="22"/>
                <w:szCs w:val="22"/>
              </w:rPr>
            </w:pPr>
            <w:r w:rsidRPr="00CF7711">
              <w:rPr>
                <w:sz w:val="22"/>
                <w:szCs w:val="22"/>
              </w:rPr>
              <w:t xml:space="preserve"> </w:t>
            </w:r>
          </w:p>
          <w:p w14:paraId="19B69167" w14:textId="77777777" w:rsidR="00657321" w:rsidRPr="00CF7711" w:rsidRDefault="00657321" w:rsidP="0009720A">
            <w:pPr>
              <w:spacing w:line="259" w:lineRule="auto"/>
              <w:rPr>
                <w:sz w:val="22"/>
                <w:szCs w:val="22"/>
              </w:rPr>
            </w:pPr>
            <w:r w:rsidRPr="00CF7711">
              <w:rPr>
                <w:b/>
                <w:sz w:val="22"/>
                <w:szCs w:val="22"/>
              </w:rPr>
              <w:t xml:space="preserve">C.3. Araştırma Performansı </w:t>
            </w:r>
          </w:p>
          <w:p w14:paraId="0BF4EA6C" w14:textId="77777777" w:rsidR="00657321" w:rsidRPr="00CF7711" w:rsidRDefault="00657321" w:rsidP="0009720A">
            <w:pPr>
              <w:spacing w:line="259" w:lineRule="auto"/>
              <w:rPr>
                <w:sz w:val="22"/>
                <w:szCs w:val="22"/>
              </w:rPr>
            </w:pPr>
            <w:r w:rsidRPr="00CF7711">
              <w:rPr>
                <w:sz w:val="22"/>
                <w:szCs w:val="22"/>
              </w:rPr>
              <w:t xml:space="preserve">Birim, araştırma faaliyetlerini verilere dayalı ve periyodik olarak ölçmeli, değerlendirmeli ve sonuçlarını yayımlamalıdır. Elde edilen bulgular, birimin araştırma ve geliştirme performansının periyodik olarak gözden geçirilmesi ve sürekli iyileştirilmesi için kullanılmalıdır. </w:t>
            </w:r>
          </w:p>
        </w:tc>
      </w:tr>
      <w:tr w:rsidR="00657321" w:rsidRPr="00CF7711" w14:paraId="261039F8" w14:textId="77777777" w:rsidTr="0009720A">
        <w:trPr>
          <w:trHeight w:val="350"/>
        </w:trPr>
        <w:tc>
          <w:tcPr>
            <w:tcW w:w="1945"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08C145F9" w14:textId="77777777" w:rsidR="00657321" w:rsidRPr="00CF7711" w:rsidRDefault="00657321" w:rsidP="0009720A">
            <w:pPr>
              <w:spacing w:line="259" w:lineRule="auto"/>
              <w:rPr>
                <w:sz w:val="22"/>
                <w:szCs w:val="22"/>
              </w:rPr>
            </w:pPr>
            <w:r w:rsidRPr="00CF7711">
              <w:rPr>
                <w:sz w:val="22"/>
                <w:szCs w:val="22"/>
              </w:rPr>
              <w:t xml:space="preserve"> </w:t>
            </w:r>
          </w:p>
        </w:tc>
        <w:tc>
          <w:tcPr>
            <w:tcW w:w="619"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79A61AD9" w14:textId="77777777" w:rsidR="00657321" w:rsidRPr="00CF7711" w:rsidRDefault="00657321" w:rsidP="0009720A">
            <w:pPr>
              <w:spacing w:line="259" w:lineRule="auto"/>
              <w:ind w:right="66"/>
              <w:jc w:val="center"/>
              <w:rPr>
                <w:sz w:val="22"/>
                <w:szCs w:val="22"/>
              </w:rPr>
            </w:pPr>
            <w:r w:rsidRPr="00CF7711">
              <w:rPr>
                <w:sz w:val="22"/>
                <w:szCs w:val="22"/>
              </w:rPr>
              <w:t xml:space="preserve">1 </w:t>
            </w:r>
          </w:p>
        </w:tc>
        <w:tc>
          <w:tcPr>
            <w:tcW w:w="619"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7460FC47" w14:textId="77777777" w:rsidR="00657321" w:rsidRPr="00CF7711" w:rsidRDefault="00657321" w:rsidP="0009720A">
            <w:pPr>
              <w:spacing w:line="259" w:lineRule="auto"/>
              <w:ind w:right="66"/>
              <w:jc w:val="center"/>
              <w:rPr>
                <w:sz w:val="22"/>
                <w:szCs w:val="22"/>
              </w:rPr>
            </w:pPr>
            <w:r w:rsidRPr="00CF7711">
              <w:rPr>
                <w:sz w:val="22"/>
                <w:szCs w:val="22"/>
              </w:rPr>
              <w:t xml:space="preserve">2 </w:t>
            </w:r>
          </w:p>
        </w:tc>
        <w:tc>
          <w:tcPr>
            <w:tcW w:w="620"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47BB1CF7" w14:textId="77777777" w:rsidR="00657321" w:rsidRPr="00CF7711" w:rsidRDefault="00657321" w:rsidP="0009720A">
            <w:pPr>
              <w:spacing w:line="259" w:lineRule="auto"/>
              <w:ind w:right="68"/>
              <w:jc w:val="center"/>
              <w:rPr>
                <w:sz w:val="22"/>
                <w:szCs w:val="22"/>
              </w:rPr>
            </w:pPr>
            <w:r w:rsidRPr="00CF7711">
              <w:rPr>
                <w:sz w:val="22"/>
                <w:szCs w:val="22"/>
              </w:rPr>
              <w:t xml:space="preserve">3 </w:t>
            </w:r>
          </w:p>
        </w:tc>
        <w:tc>
          <w:tcPr>
            <w:tcW w:w="608"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7052FC3B" w14:textId="77777777" w:rsidR="00657321" w:rsidRPr="00CF7711" w:rsidRDefault="00657321" w:rsidP="0009720A">
            <w:pPr>
              <w:spacing w:line="259" w:lineRule="auto"/>
              <w:ind w:right="63"/>
              <w:jc w:val="center"/>
              <w:rPr>
                <w:sz w:val="22"/>
                <w:szCs w:val="22"/>
              </w:rPr>
            </w:pPr>
            <w:r w:rsidRPr="00CF7711">
              <w:rPr>
                <w:sz w:val="22"/>
                <w:szCs w:val="22"/>
              </w:rPr>
              <w:t xml:space="preserve">4 </w:t>
            </w:r>
          </w:p>
        </w:tc>
        <w:tc>
          <w:tcPr>
            <w:tcW w:w="589"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3AA34EBB" w14:textId="77777777" w:rsidR="00657321" w:rsidRPr="00CF7711" w:rsidRDefault="00657321" w:rsidP="0009720A">
            <w:pPr>
              <w:spacing w:line="259" w:lineRule="auto"/>
              <w:ind w:right="66"/>
              <w:jc w:val="center"/>
              <w:rPr>
                <w:sz w:val="22"/>
                <w:szCs w:val="22"/>
              </w:rPr>
            </w:pPr>
            <w:r w:rsidRPr="00CF7711">
              <w:rPr>
                <w:sz w:val="22"/>
                <w:szCs w:val="22"/>
              </w:rPr>
              <w:t xml:space="preserve">5 </w:t>
            </w:r>
          </w:p>
        </w:tc>
      </w:tr>
      <w:tr w:rsidR="00657321" w:rsidRPr="00CF7711" w14:paraId="024F7F2E" w14:textId="77777777" w:rsidTr="0009720A">
        <w:trPr>
          <w:trHeight w:val="3346"/>
        </w:trPr>
        <w:tc>
          <w:tcPr>
            <w:tcW w:w="1945" w:type="pct"/>
            <w:vMerge w:val="restart"/>
            <w:tcBorders>
              <w:top w:val="single" w:sz="4" w:space="0" w:color="000000"/>
              <w:left w:val="single" w:sz="4" w:space="0" w:color="000000"/>
              <w:bottom w:val="single" w:sz="4" w:space="0" w:color="000000"/>
              <w:right w:val="single" w:sz="4" w:space="0" w:color="000000"/>
            </w:tcBorders>
          </w:tcPr>
          <w:p w14:paraId="578CB75C" w14:textId="77777777" w:rsidR="00657321" w:rsidRPr="00CF7711" w:rsidRDefault="00657321" w:rsidP="0009720A">
            <w:pPr>
              <w:spacing w:after="19" w:line="259" w:lineRule="auto"/>
              <w:rPr>
                <w:sz w:val="22"/>
                <w:szCs w:val="22"/>
              </w:rPr>
            </w:pPr>
            <w:r w:rsidRPr="00CF7711">
              <w:rPr>
                <w:sz w:val="22"/>
                <w:szCs w:val="22"/>
              </w:rPr>
              <w:t xml:space="preserve"> </w:t>
            </w:r>
          </w:p>
          <w:p w14:paraId="4C631D36" w14:textId="77777777" w:rsidR="00657321" w:rsidRPr="00CF7711" w:rsidRDefault="00657321" w:rsidP="0009720A">
            <w:pPr>
              <w:spacing w:after="297" w:line="259" w:lineRule="auto"/>
              <w:rPr>
                <w:b/>
                <w:sz w:val="22"/>
                <w:szCs w:val="22"/>
              </w:rPr>
            </w:pPr>
            <w:r w:rsidRPr="00CF7711">
              <w:rPr>
                <w:b/>
                <w:sz w:val="22"/>
                <w:szCs w:val="22"/>
                <w:u w:val="single" w:color="000000"/>
              </w:rPr>
              <w:t>C.3.1. Araştırma performansının izlenmesi ve değerlendirilmesi</w:t>
            </w:r>
            <w:r w:rsidRPr="00CF7711">
              <w:rPr>
                <w:b/>
                <w:sz w:val="22"/>
                <w:szCs w:val="22"/>
              </w:rPr>
              <w:t xml:space="preserve"> </w:t>
            </w:r>
          </w:p>
          <w:p w14:paraId="116483D3" w14:textId="77777777" w:rsidR="00657321" w:rsidRPr="00CF7711" w:rsidRDefault="00657321" w:rsidP="0009720A">
            <w:pPr>
              <w:spacing w:after="281" w:line="239" w:lineRule="auto"/>
              <w:ind w:right="61"/>
              <w:rPr>
                <w:sz w:val="22"/>
                <w:szCs w:val="22"/>
              </w:rPr>
            </w:pPr>
            <w:r w:rsidRPr="00CF7711">
              <w:rPr>
                <w:sz w:val="22"/>
                <w:szCs w:val="22"/>
              </w:rPr>
              <w:t xml:space="preserve">Birim araştırma faaliyetleri yıllık </w:t>
            </w:r>
            <w:proofErr w:type="gramStart"/>
            <w:r w:rsidRPr="00CF7711">
              <w:rPr>
                <w:sz w:val="22"/>
                <w:szCs w:val="22"/>
              </w:rPr>
              <w:t>bazda</w:t>
            </w:r>
            <w:proofErr w:type="gramEnd"/>
            <w:r w:rsidRPr="00CF7711">
              <w:rPr>
                <w:sz w:val="22"/>
                <w:szCs w:val="22"/>
              </w:rPr>
              <w:t xml:space="preserve"> izlenir, değerlendirilir, hedeflerle karşılaştırılır ve sapmaların nedenleri irdelenir. Birimin odak alanlarının üniversite içi bilinirliği, üniversite dışı bilinirliği; uluslararası görünürlük, uzmanlık iddiası konularının analizi, hedeflerle uyumu sistematik olarak analiz edilir. Performans temelinde teşvik ve takdir mekanizmaları kullanılır. Rakiplerle rekabet, seçilmiş kurumlarla kıyaslama (</w:t>
            </w:r>
            <w:proofErr w:type="gramStart"/>
            <w:r w:rsidRPr="00CF7711">
              <w:rPr>
                <w:sz w:val="22"/>
                <w:szCs w:val="22"/>
              </w:rPr>
              <w:t>benchmarking</w:t>
            </w:r>
            <w:proofErr w:type="gramEnd"/>
            <w:r w:rsidRPr="00CF7711">
              <w:rPr>
                <w:sz w:val="22"/>
                <w:szCs w:val="22"/>
              </w:rPr>
              <w:t xml:space="preserve">) takip edilir. Performans değerlendirmelerinin sistematik ve kalıcı olması sağlanmaktadır.  </w:t>
            </w:r>
          </w:p>
          <w:p w14:paraId="5821FC02" w14:textId="77777777" w:rsidR="00657321" w:rsidRPr="00CF7711" w:rsidRDefault="00657321" w:rsidP="0009720A">
            <w:pPr>
              <w:spacing w:after="256" w:line="259" w:lineRule="auto"/>
              <w:rPr>
                <w:sz w:val="22"/>
                <w:szCs w:val="22"/>
              </w:rPr>
            </w:pPr>
            <w:r w:rsidRPr="00CF7711">
              <w:rPr>
                <w:sz w:val="22"/>
                <w:szCs w:val="22"/>
              </w:rPr>
              <w:t xml:space="preserve"> </w:t>
            </w:r>
          </w:p>
          <w:p w14:paraId="2ACDC812" w14:textId="77777777" w:rsidR="00657321" w:rsidRPr="00CF7711" w:rsidRDefault="00657321" w:rsidP="0009720A">
            <w:pPr>
              <w:spacing w:line="259" w:lineRule="auto"/>
              <w:rPr>
                <w:sz w:val="22"/>
                <w:szCs w:val="22"/>
              </w:rPr>
            </w:pPr>
            <w:r w:rsidRPr="00CF7711">
              <w:rPr>
                <w:sz w:val="22"/>
                <w:szCs w:val="22"/>
              </w:rPr>
              <w:t xml:space="preserve"> </w:t>
            </w:r>
          </w:p>
        </w:tc>
        <w:tc>
          <w:tcPr>
            <w:tcW w:w="619" w:type="pct"/>
            <w:tcBorders>
              <w:top w:val="single" w:sz="4" w:space="0" w:color="000000"/>
              <w:left w:val="single" w:sz="4" w:space="0" w:color="000000"/>
              <w:bottom w:val="single" w:sz="4" w:space="0" w:color="000000"/>
              <w:right w:val="single" w:sz="4" w:space="0" w:color="000000"/>
            </w:tcBorders>
            <w:shd w:val="clear" w:color="auto" w:fill="FFF2CC"/>
          </w:tcPr>
          <w:p w14:paraId="3381313B" w14:textId="77777777" w:rsidR="00657321" w:rsidRPr="00CF7711" w:rsidRDefault="00657321" w:rsidP="0009720A">
            <w:pPr>
              <w:spacing w:after="1" w:line="239" w:lineRule="auto"/>
              <w:ind w:left="1"/>
              <w:rPr>
                <w:sz w:val="22"/>
                <w:szCs w:val="22"/>
              </w:rPr>
            </w:pPr>
            <w:r w:rsidRPr="00CF7711">
              <w:rPr>
                <w:sz w:val="22"/>
                <w:szCs w:val="22"/>
              </w:rPr>
              <w:t>Birimde araştırma performansının izlenmesine ve değerlendirmesine yönelik mekanizmalar bulunmamaktadır.</w:t>
            </w:r>
            <w:r w:rsidRPr="00CF7711">
              <w:rPr>
                <w:i/>
                <w:sz w:val="22"/>
                <w:szCs w:val="22"/>
              </w:rPr>
              <w:t xml:space="preserve"> </w:t>
            </w:r>
          </w:p>
        </w:tc>
        <w:tc>
          <w:tcPr>
            <w:tcW w:w="619" w:type="pct"/>
            <w:tcBorders>
              <w:top w:val="single" w:sz="4" w:space="0" w:color="000000"/>
              <w:left w:val="single" w:sz="4" w:space="0" w:color="000000"/>
              <w:bottom w:val="single" w:sz="4" w:space="0" w:color="000000"/>
              <w:right w:val="single" w:sz="4" w:space="0" w:color="000000"/>
            </w:tcBorders>
            <w:shd w:val="clear" w:color="auto" w:fill="FFE599"/>
          </w:tcPr>
          <w:p w14:paraId="7E4A8457" w14:textId="77777777" w:rsidR="00657321" w:rsidRPr="00CF7711" w:rsidRDefault="00657321" w:rsidP="0009720A">
            <w:pPr>
              <w:spacing w:line="259" w:lineRule="auto"/>
              <w:ind w:left="1" w:right="7"/>
              <w:rPr>
                <w:sz w:val="22"/>
                <w:szCs w:val="22"/>
              </w:rPr>
            </w:pPr>
            <w:r w:rsidRPr="00CF7711">
              <w:rPr>
                <w:sz w:val="22"/>
                <w:szCs w:val="22"/>
              </w:rPr>
              <w:t xml:space="preserve">Birimde araştırma performansının izlenmesine ve değerlendirmesine yönelik ilke, kural ve göstergeler bulunmaktadır.  </w:t>
            </w:r>
          </w:p>
        </w:tc>
        <w:tc>
          <w:tcPr>
            <w:tcW w:w="620" w:type="pct"/>
            <w:tcBorders>
              <w:top w:val="single" w:sz="4" w:space="0" w:color="000000"/>
              <w:left w:val="single" w:sz="4" w:space="0" w:color="000000"/>
              <w:bottom w:val="single" w:sz="4" w:space="0" w:color="000000"/>
              <w:right w:val="single" w:sz="4" w:space="0" w:color="000000"/>
            </w:tcBorders>
            <w:shd w:val="clear" w:color="auto" w:fill="FFD966"/>
          </w:tcPr>
          <w:p w14:paraId="0BC3EAA1" w14:textId="77777777" w:rsidR="00657321" w:rsidRPr="00CF7711" w:rsidRDefault="00657321" w:rsidP="0009720A">
            <w:pPr>
              <w:spacing w:line="259" w:lineRule="auto"/>
              <w:ind w:left="1"/>
              <w:rPr>
                <w:sz w:val="22"/>
                <w:szCs w:val="22"/>
              </w:rPr>
            </w:pPr>
            <w:r w:rsidRPr="00CF7711">
              <w:rPr>
                <w:sz w:val="22"/>
                <w:szCs w:val="22"/>
              </w:rPr>
              <w:t xml:space="preserve">Birimin genelinde araştırma performansını izlenmek ve değerlendirmek üzere oluşturulan mekanizmalar kullanılmaktadır. </w:t>
            </w:r>
            <w:r w:rsidRPr="00CF7711">
              <w:rPr>
                <w:i/>
                <w:sz w:val="22"/>
                <w:szCs w:val="22"/>
              </w:rPr>
              <w:t xml:space="preserve"> </w:t>
            </w:r>
          </w:p>
        </w:tc>
        <w:tc>
          <w:tcPr>
            <w:tcW w:w="608" w:type="pct"/>
            <w:tcBorders>
              <w:top w:val="single" w:sz="4" w:space="0" w:color="000000"/>
              <w:left w:val="single" w:sz="4" w:space="0" w:color="000000"/>
              <w:bottom w:val="single" w:sz="4" w:space="0" w:color="000000"/>
              <w:right w:val="single" w:sz="4" w:space="0" w:color="000000"/>
            </w:tcBorders>
            <w:shd w:val="clear" w:color="auto" w:fill="FFC102"/>
          </w:tcPr>
          <w:p w14:paraId="760CE10D" w14:textId="77777777" w:rsidR="00657321" w:rsidRPr="00CF7711" w:rsidRDefault="00657321" w:rsidP="0009720A">
            <w:pPr>
              <w:spacing w:line="259" w:lineRule="auto"/>
              <w:ind w:left="1" w:right="61"/>
              <w:rPr>
                <w:sz w:val="22"/>
                <w:szCs w:val="22"/>
              </w:rPr>
            </w:pPr>
            <w:r w:rsidRPr="00CF7711">
              <w:rPr>
                <w:sz w:val="22"/>
                <w:szCs w:val="22"/>
              </w:rPr>
              <w:t xml:space="preserve">Birimde araştırma performansı izlenmekte ve ilgili paydaşlarla değerlendirilerek iyileştirilmektedir.  </w:t>
            </w:r>
          </w:p>
        </w:tc>
        <w:tc>
          <w:tcPr>
            <w:tcW w:w="589" w:type="pct"/>
            <w:tcBorders>
              <w:top w:val="single" w:sz="4" w:space="0" w:color="000000"/>
              <w:left w:val="single" w:sz="4" w:space="0" w:color="000000"/>
              <w:bottom w:val="single" w:sz="4" w:space="0" w:color="000000"/>
              <w:right w:val="single" w:sz="4" w:space="0" w:color="000000"/>
            </w:tcBorders>
            <w:shd w:val="clear" w:color="auto" w:fill="EEB000"/>
          </w:tcPr>
          <w:p w14:paraId="6722A343" w14:textId="77777777" w:rsidR="00657321" w:rsidRPr="00CF7711" w:rsidRDefault="00657321" w:rsidP="0009720A">
            <w:pPr>
              <w:spacing w:after="1" w:line="239" w:lineRule="auto"/>
              <w:ind w:left="1"/>
              <w:rPr>
                <w:sz w:val="22"/>
                <w:szCs w:val="22"/>
              </w:rPr>
            </w:pPr>
            <w:r w:rsidRPr="00CF7711">
              <w:rPr>
                <w:sz w:val="22"/>
                <w:szCs w:val="22"/>
              </w:rPr>
              <w:t xml:space="preserve">İçselleştirilmiş, sistematik, sürdürülebilir ve örnek </w:t>
            </w:r>
          </w:p>
          <w:p w14:paraId="36DE1EC7" w14:textId="77777777" w:rsidR="00657321" w:rsidRPr="00CF7711" w:rsidRDefault="00657321" w:rsidP="0009720A">
            <w:pPr>
              <w:spacing w:line="259" w:lineRule="auto"/>
              <w:ind w:left="1"/>
              <w:rPr>
                <w:sz w:val="22"/>
                <w:szCs w:val="22"/>
              </w:rPr>
            </w:pPr>
            <w:proofErr w:type="gramStart"/>
            <w:r w:rsidRPr="00CF7711">
              <w:rPr>
                <w:sz w:val="22"/>
                <w:szCs w:val="22"/>
              </w:rPr>
              <w:t>gösterilebilir</w:t>
            </w:r>
            <w:proofErr w:type="gramEnd"/>
            <w:r w:rsidRPr="00CF7711">
              <w:rPr>
                <w:sz w:val="22"/>
                <w:szCs w:val="22"/>
              </w:rPr>
              <w:t xml:space="preserve"> uygulamalar bulunmaktadır.</w:t>
            </w:r>
            <w:r w:rsidRPr="00CF7711">
              <w:rPr>
                <w:i/>
                <w:sz w:val="22"/>
                <w:szCs w:val="22"/>
              </w:rPr>
              <w:t xml:space="preserve"> </w:t>
            </w:r>
          </w:p>
        </w:tc>
      </w:tr>
      <w:tr w:rsidR="00657321" w:rsidRPr="00CF7711" w14:paraId="68CD36D9" w14:textId="77777777" w:rsidTr="0009720A">
        <w:trPr>
          <w:trHeight w:val="3589"/>
        </w:trPr>
        <w:tc>
          <w:tcPr>
            <w:tcW w:w="1945" w:type="pct"/>
            <w:vMerge/>
            <w:tcBorders>
              <w:top w:val="nil"/>
              <w:left w:val="single" w:sz="4" w:space="0" w:color="000000"/>
              <w:bottom w:val="single" w:sz="4" w:space="0" w:color="000000"/>
              <w:right w:val="single" w:sz="4" w:space="0" w:color="000000"/>
            </w:tcBorders>
          </w:tcPr>
          <w:p w14:paraId="3ECEB4BE" w14:textId="77777777" w:rsidR="00657321" w:rsidRPr="00CF7711" w:rsidRDefault="00657321" w:rsidP="0009720A">
            <w:pPr>
              <w:spacing w:after="160" w:line="259" w:lineRule="auto"/>
              <w:rPr>
                <w:sz w:val="22"/>
                <w:szCs w:val="22"/>
              </w:rPr>
            </w:pPr>
          </w:p>
        </w:tc>
        <w:tc>
          <w:tcPr>
            <w:tcW w:w="3055" w:type="pct"/>
            <w:gridSpan w:val="5"/>
            <w:tcBorders>
              <w:top w:val="single" w:sz="4" w:space="0" w:color="000000"/>
              <w:left w:val="single" w:sz="4" w:space="0" w:color="000000"/>
              <w:bottom w:val="single" w:sz="4" w:space="0" w:color="000000"/>
              <w:right w:val="single" w:sz="4" w:space="0" w:color="000000"/>
            </w:tcBorders>
            <w:shd w:val="clear" w:color="auto" w:fill="FFEB9F"/>
          </w:tcPr>
          <w:p w14:paraId="1AF8BD3C" w14:textId="77777777" w:rsidR="00657321" w:rsidRPr="00CF7711" w:rsidRDefault="00657321" w:rsidP="0009720A">
            <w:pPr>
              <w:spacing w:after="19" w:line="259" w:lineRule="auto"/>
              <w:ind w:left="119"/>
              <w:rPr>
                <w:sz w:val="22"/>
                <w:szCs w:val="22"/>
              </w:rPr>
            </w:pPr>
            <w:r w:rsidRPr="00CF7711">
              <w:rPr>
                <w:sz w:val="22"/>
                <w:szCs w:val="22"/>
              </w:rPr>
              <w:t xml:space="preserve"> </w:t>
            </w:r>
          </w:p>
          <w:p w14:paraId="538079F7" w14:textId="77777777" w:rsidR="00657321" w:rsidRPr="00CF7711" w:rsidRDefault="00657321" w:rsidP="0009720A">
            <w:pPr>
              <w:spacing w:after="43" w:line="259" w:lineRule="auto"/>
              <w:ind w:left="119"/>
              <w:rPr>
                <w:sz w:val="22"/>
                <w:szCs w:val="22"/>
              </w:rPr>
            </w:pPr>
            <w:r w:rsidRPr="00CF7711">
              <w:rPr>
                <w:i/>
                <w:sz w:val="22"/>
                <w:szCs w:val="22"/>
              </w:rPr>
              <w:t xml:space="preserve"> </w:t>
            </w:r>
            <w:r w:rsidRPr="00CF7711">
              <w:rPr>
                <w:b/>
                <w:i/>
                <w:sz w:val="22"/>
                <w:szCs w:val="22"/>
              </w:rPr>
              <w:t xml:space="preserve">Örnek Kanıtlar </w:t>
            </w:r>
          </w:p>
          <w:p w14:paraId="02D3EA67" w14:textId="77777777" w:rsidR="00657321" w:rsidRPr="00CF7711" w:rsidRDefault="00657321" w:rsidP="006C0B07">
            <w:pPr>
              <w:numPr>
                <w:ilvl w:val="0"/>
                <w:numId w:val="46"/>
              </w:numPr>
              <w:spacing w:line="259" w:lineRule="auto"/>
              <w:ind w:hanging="360"/>
              <w:rPr>
                <w:sz w:val="22"/>
                <w:szCs w:val="22"/>
              </w:rPr>
            </w:pPr>
            <w:r w:rsidRPr="00CF7711">
              <w:rPr>
                <w:i/>
                <w:sz w:val="22"/>
                <w:szCs w:val="22"/>
              </w:rPr>
              <w:t xml:space="preserve">Araştırma performansını izlemek üzere geçerli olan tanımlı süreçler </w:t>
            </w:r>
          </w:p>
          <w:p w14:paraId="16D41397" w14:textId="77777777" w:rsidR="00657321" w:rsidRPr="00CF7711" w:rsidRDefault="00657321" w:rsidP="006C0B07">
            <w:pPr>
              <w:numPr>
                <w:ilvl w:val="0"/>
                <w:numId w:val="46"/>
              </w:numPr>
              <w:spacing w:line="242" w:lineRule="auto"/>
              <w:ind w:hanging="360"/>
              <w:rPr>
                <w:sz w:val="22"/>
                <w:szCs w:val="22"/>
              </w:rPr>
            </w:pPr>
            <w:r w:rsidRPr="00CF7711">
              <w:rPr>
                <w:i/>
                <w:sz w:val="22"/>
                <w:szCs w:val="22"/>
              </w:rPr>
              <w:t xml:space="preserve">Araştırma hedeflerine ulaşılıp ulaşılmadığını izlemek üzere oluşturulan mekanizmalar </w:t>
            </w:r>
          </w:p>
          <w:p w14:paraId="610034BD" w14:textId="77777777" w:rsidR="00657321" w:rsidRPr="00CF7711" w:rsidRDefault="00657321" w:rsidP="006C0B07">
            <w:pPr>
              <w:numPr>
                <w:ilvl w:val="0"/>
                <w:numId w:val="46"/>
              </w:numPr>
              <w:spacing w:line="242" w:lineRule="auto"/>
              <w:ind w:hanging="360"/>
              <w:rPr>
                <w:sz w:val="22"/>
                <w:szCs w:val="22"/>
              </w:rPr>
            </w:pPr>
            <w:r w:rsidRPr="00CF7711">
              <w:rPr>
                <w:i/>
                <w:sz w:val="22"/>
                <w:szCs w:val="22"/>
              </w:rPr>
              <w:t xml:space="preserve">Paydaş geri bildirimleri </w:t>
            </w:r>
          </w:p>
          <w:p w14:paraId="5FF41FEF" w14:textId="77777777" w:rsidR="00657321" w:rsidRPr="00CF7711" w:rsidRDefault="00657321" w:rsidP="006C0B07">
            <w:pPr>
              <w:numPr>
                <w:ilvl w:val="0"/>
                <w:numId w:val="46"/>
              </w:numPr>
              <w:spacing w:line="259" w:lineRule="auto"/>
              <w:ind w:hanging="360"/>
              <w:rPr>
                <w:sz w:val="22"/>
                <w:szCs w:val="22"/>
              </w:rPr>
            </w:pPr>
            <w:r w:rsidRPr="00CF7711">
              <w:rPr>
                <w:i/>
                <w:sz w:val="22"/>
                <w:szCs w:val="22"/>
              </w:rPr>
              <w:t xml:space="preserve">Araştırma performansının izlenmesine ve iyileştirilmesine ilişkin kanıtlar </w:t>
            </w:r>
          </w:p>
          <w:p w14:paraId="3379F588" w14:textId="77777777" w:rsidR="00657321" w:rsidRPr="00CF7711" w:rsidRDefault="00657321" w:rsidP="006C0B07">
            <w:pPr>
              <w:numPr>
                <w:ilvl w:val="0"/>
                <w:numId w:val="46"/>
              </w:numPr>
              <w:spacing w:line="259" w:lineRule="auto"/>
              <w:ind w:hanging="360"/>
              <w:rPr>
                <w:sz w:val="22"/>
                <w:szCs w:val="22"/>
              </w:rPr>
            </w:pPr>
            <w:r w:rsidRPr="00CF7711">
              <w:rPr>
                <w:i/>
                <w:sz w:val="22"/>
                <w:szCs w:val="22"/>
              </w:rPr>
              <w:t xml:space="preserve">Standart uygulamalar ve mevzuatın yanı sıra; birimin ihtiyaçları doğrultusunda geliştirdiği özgün yaklaşım ve uygulamalarına ilişkin kanıtlar </w:t>
            </w:r>
          </w:p>
        </w:tc>
      </w:tr>
    </w:tbl>
    <w:p w14:paraId="23BE17DF" w14:textId="77777777" w:rsidR="00657321" w:rsidRPr="00CF7711" w:rsidRDefault="00657321" w:rsidP="00657321">
      <w:pPr>
        <w:spacing w:line="259" w:lineRule="auto"/>
        <w:rPr>
          <w:sz w:val="22"/>
          <w:szCs w:val="22"/>
        </w:rPr>
      </w:pPr>
      <w:r w:rsidRPr="00CF7711">
        <w:rPr>
          <w:sz w:val="22"/>
          <w:szCs w:val="22"/>
        </w:rPr>
        <w:t xml:space="preserve"> </w:t>
      </w:r>
    </w:p>
    <w:p w14:paraId="4EA69536" w14:textId="77777777" w:rsidR="00657321" w:rsidRPr="00CF7711" w:rsidRDefault="00657321" w:rsidP="00657321">
      <w:pPr>
        <w:spacing w:line="259" w:lineRule="auto"/>
        <w:rPr>
          <w:sz w:val="22"/>
          <w:szCs w:val="22"/>
        </w:rPr>
      </w:pPr>
      <w:r w:rsidRPr="00CF7711">
        <w:rPr>
          <w:sz w:val="22"/>
          <w:szCs w:val="22"/>
        </w:rPr>
        <w:t xml:space="preserve"> </w:t>
      </w:r>
    </w:p>
    <w:p w14:paraId="67B7123B" w14:textId="77777777" w:rsidR="00657321" w:rsidRPr="00CF7711" w:rsidRDefault="00657321" w:rsidP="00657321">
      <w:pPr>
        <w:spacing w:line="259" w:lineRule="auto"/>
        <w:rPr>
          <w:sz w:val="22"/>
          <w:szCs w:val="22"/>
        </w:rPr>
      </w:pPr>
      <w:r w:rsidRPr="00CF7711">
        <w:rPr>
          <w:sz w:val="22"/>
          <w:szCs w:val="22"/>
        </w:rPr>
        <w:lastRenderedPageBreak/>
        <w:t xml:space="preserve"> </w:t>
      </w:r>
    </w:p>
    <w:tbl>
      <w:tblPr>
        <w:tblStyle w:val="TableGrid"/>
        <w:tblW w:w="5000" w:type="pct"/>
        <w:tblInd w:w="0" w:type="dxa"/>
        <w:tblCellMar>
          <w:left w:w="107" w:type="dxa"/>
          <w:right w:w="56" w:type="dxa"/>
        </w:tblCellMar>
        <w:tblLook w:val="04A0" w:firstRow="1" w:lastRow="0" w:firstColumn="1" w:lastColumn="0" w:noHBand="0" w:noVBand="1"/>
      </w:tblPr>
      <w:tblGrid>
        <w:gridCol w:w="5941"/>
        <w:gridCol w:w="1899"/>
        <w:gridCol w:w="1900"/>
        <w:gridCol w:w="1903"/>
        <w:gridCol w:w="1900"/>
        <w:gridCol w:w="1802"/>
      </w:tblGrid>
      <w:tr w:rsidR="00657321" w:rsidRPr="00CF7711" w14:paraId="0BB60F6E" w14:textId="77777777" w:rsidTr="0009720A">
        <w:trPr>
          <w:trHeight w:val="402"/>
        </w:trPr>
        <w:tc>
          <w:tcPr>
            <w:tcW w:w="1936" w:type="pct"/>
            <w:tcBorders>
              <w:top w:val="single" w:sz="4" w:space="0" w:color="000000"/>
              <w:left w:val="single" w:sz="4" w:space="0" w:color="000000"/>
              <w:bottom w:val="single" w:sz="4" w:space="0" w:color="000000"/>
              <w:right w:val="nil"/>
            </w:tcBorders>
            <w:shd w:val="clear" w:color="auto" w:fill="FFEB9F"/>
            <w:vAlign w:val="center"/>
          </w:tcPr>
          <w:p w14:paraId="75434490" w14:textId="77777777" w:rsidR="00657321" w:rsidRPr="00CF7711" w:rsidRDefault="00657321" w:rsidP="0009720A">
            <w:pPr>
              <w:spacing w:line="259" w:lineRule="auto"/>
              <w:ind w:left="166"/>
              <w:rPr>
                <w:sz w:val="22"/>
                <w:szCs w:val="22"/>
              </w:rPr>
            </w:pPr>
            <w:r w:rsidRPr="00CF7711">
              <w:rPr>
                <w:color w:val="4472C4"/>
                <w:sz w:val="22"/>
                <w:szCs w:val="22"/>
              </w:rPr>
              <w:t xml:space="preserve"> </w:t>
            </w:r>
            <w:r w:rsidRPr="00CF7711">
              <w:rPr>
                <w:color w:val="4472C4"/>
                <w:sz w:val="22"/>
                <w:szCs w:val="22"/>
              </w:rPr>
              <w:tab/>
              <w:t xml:space="preserve"> </w:t>
            </w:r>
          </w:p>
        </w:tc>
        <w:tc>
          <w:tcPr>
            <w:tcW w:w="3064" w:type="pct"/>
            <w:gridSpan w:val="5"/>
            <w:tcBorders>
              <w:top w:val="single" w:sz="4" w:space="0" w:color="000000"/>
              <w:left w:val="nil"/>
              <w:bottom w:val="single" w:sz="4" w:space="0" w:color="000000"/>
              <w:right w:val="single" w:sz="4" w:space="0" w:color="000000"/>
            </w:tcBorders>
            <w:shd w:val="clear" w:color="auto" w:fill="FFEB9F"/>
            <w:vAlign w:val="center"/>
          </w:tcPr>
          <w:p w14:paraId="30AA2E11" w14:textId="77777777" w:rsidR="00657321" w:rsidRPr="00CF7711" w:rsidRDefault="00657321" w:rsidP="0009720A">
            <w:pPr>
              <w:tabs>
                <w:tab w:val="center" w:pos="3784"/>
                <w:tab w:val="right" w:pos="10056"/>
              </w:tabs>
              <w:spacing w:line="259" w:lineRule="auto"/>
              <w:jc w:val="right"/>
              <w:rPr>
                <w:sz w:val="22"/>
                <w:szCs w:val="22"/>
              </w:rPr>
            </w:pPr>
            <w:r w:rsidRPr="00CF7711">
              <w:rPr>
                <w:b/>
                <w:color w:val="BF8F00"/>
                <w:sz w:val="22"/>
                <w:szCs w:val="22"/>
              </w:rPr>
              <w:t>C.ARAŞTIRMA VE GELİŞTİRME</w:t>
            </w:r>
          </w:p>
        </w:tc>
      </w:tr>
      <w:tr w:rsidR="00657321" w:rsidRPr="00CF7711" w14:paraId="73D6459C" w14:textId="77777777" w:rsidTr="0009720A">
        <w:trPr>
          <w:trHeight w:val="319"/>
        </w:trPr>
        <w:tc>
          <w:tcPr>
            <w:tcW w:w="1936" w:type="pct"/>
            <w:tcBorders>
              <w:top w:val="single" w:sz="4" w:space="0" w:color="000000"/>
              <w:left w:val="single" w:sz="4" w:space="0" w:color="000000"/>
              <w:bottom w:val="single" w:sz="4" w:space="0" w:color="000000"/>
              <w:right w:val="nil"/>
            </w:tcBorders>
            <w:shd w:val="clear" w:color="auto" w:fill="FFEB9F"/>
            <w:vAlign w:val="center"/>
          </w:tcPr>
          <w:p w14:paraId="627AACDA" w14:textId="77777777" w:rsidR="00657321" w:rsidRPr="00CF7711" w:rsidRDefault="00657321" w:rsidP="0009720A">
            <w:pPr>
              <w:spacing w:line="259" w:lineRule="auto"/>
              <w:rPr>
                <w:sz w:val="22"/>
                <w:szCs w:val="22"/>
              </w:rPr>
            </w:pPr>
            <w:r w:rsidRPr="00CF7711">
              <w:rPr>
                <w:b/>
                <w:sz w:val="22"/>
                <w:szCs w:val="22"/>
              </w:rPr>
              <w:t xml:space="preserve">C.3. Araştırma Performansı </w:t>
            </w:r>
          </w:p>
        </w:tc>
        <w:tc>
          <w:tcPr>
            <w:tcW w:w="3064" w:type="pct"/>
            <w:gridSpan w:val="5"/>
            <w:tcBorders>
              <w:top w:val="single" w:sz="4" w:space="0" w:color="000000"/>
              <w:left w:val="nil"/>
              <w:bottom w:val="single" w:sz="4" w:space="0" w:color="000000"/>
              <w:right w:val="single" w:sz="4" w:space="0" w:color="000000"/>
            </w:tcBorders>
            <w:shd w:val="clear" w:color="auto" w:fill="FFEB9F"/>
            <w:vAlign w:val="center"/>
          </w:tcPr>
          <w:p w14:paraId="17460263" w14:textId="77777777" w:rsidR="00657321" w:rsidRPr="00CF7711" w:rsidRDefault="00657321" w:rsidP="0009720A">
            <w:pPr>
              <w:spacing w:line="259" w:lineRule="auto"/>
              <w:ind w:left="3352"/>
              <w:rPr>
                <w:sz w:val="22"/>
                <w:szCs w:val="22"/>
              </w:rPr>
            </w:pPr>
            <w:r w:rsidRPr="00CF7711">
              <w:rPr>
                <w:sz w:val="22"/>
                <w:szCs w:val="22"/>
              </w:rPr>
              <w:t xml:space="preserve"> </w:t>
            </w:r>
          </w:p>
        </w:tc>
      </w:tr>
      <w:tr w:rsidR="00657321" w:rsidRPr="00CF7711" w14:paraId="1DED95ED" w14:textId="77777777" w:rsidTr="0009720A">
        <w:trPr>
          <w:trHeight w:val="350"/>
        </w:trPr>
        <w:tc>
          <w:tcPr>
            <w:tcW w:w="1936"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7E3973F8" w14:textId="77777777" w:rsidR="00657321" w:rsidRPr="00CF7711" w:rsidRDefault="00657321" w:rsidP="0009720A">
            <w:pPr>
              <w:spacing w:line="259" w:lineRule="auto"/>
              <w:rPr>
                <w:sz w:val="22"/>
                <w:szCs w:val="22"/>
              </w:rPr>
            </w:pPr>
            <w:r w:rsidRPr="00CF7711">
              <w:rPr>
                <w:sz w:val="22"/>
                <w:szCs w:val="22"/>
              </w:rPr>
              <w:t xml:space="preserve">  </w:t>
            </w:r>
          </w:p>
        </w:tc>
        <w:tc>
          <w:tcPr>
            <w:tcW w:w="619"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7D22EC7F" w14:textId="77777777" w:rsidR="00657321" w:rsidRPr="00CF7711" w:rsidRDefault="00657321" w:rsidP="0009720A">
            <w:pPr>
              <w:spacing w:line="259" w:lineRule="auto"/>
              <w:ind w:right="52"/>
              <w:jc w:val="center"/>
              <w:rPr>
                <w:sz w:val="22"/>
                <w:szCs w:val="22"/>
              </w:rPr>
            </w:pPr>
            <w:r w:rsidRPr="00CF7711">
              <w:rPr>
                <w:sz w:val="22"/>
                <w:szCs w:val="22"/>
              </w:rPr>
              <w:t xml:space="preserve">1 </w:t>
            </w:r>
          </w:p>
        </w:tc>
        <w:tc>
          <w:tcPr>
            <w:tcW w:w="619"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3FD7CAA2" w14:textId="77777777" w:rsidR="00657321" w:rsidRPr="00CF7711" w:rsidRDefault="00657321" w:rsidP="0009720A">
            <w:pPr>
              <w:spacing w:line="259" w:lineRule="auto"/>
              <w:ind w:right="52"/>
              <w:jc w:val="center"/>
              <w:rPr>
                <w:sz w:val="22"/>
                <w:szCs w:val="22"/>
              </w:rPr>
            </w:pPr>
            <w:r w:rsidRPr="00CF7711">
              <w:rPr>
                <w:sz w:val="22"/>
                <w:szCs w:val="22"/>
              </w:rPr>
              <w:t xml:space="preserve">2 </w:t>
            </w:r>
          </w:p>
        </w:tc>
        <w:tc>
          <w:tcPr>
            <w:tcW w:w="620"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5485847D" w14:textId="77777777" w:rsidR="00657321" w:rsidRPr="00CF7711" w:rsidRDefault="00657321" w:rsidP="0009720A">
            <w:pPr>
              <w:spacing w:line="259" w:lineRule="auto"/>
              <w:ind w:right="54"/>
              <w:jc w:val="center"/>
              <w:rPr>
                <w:sz w:val="22"/>
                <w:szCs w:val="22"/>
              </w:rPr>
            </w:pPr>
            <w:r w:rsidRPr="00CF7711">
              <w:rPr>
                <w:sz w:val="22"/>
                <w:szCs w:val="22"/>
              </w:rPr>
              <w:t xml:space="preserve">3 </w:t>
            </w:r>
          </w:p>
        </w:tc>
        <w:tc>
          <w:tcPr>
            <w:tcW w:w="619"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21388EDF" w14:textId="77777777" w:rsidR="00657321" w:rsidRPr="00CF7711" w:rsidRDefault="00657321" w:rsidP="0009720A">
            <w:pPr>
              <w:spacing w:line="259" w:lineRule="auto"/>
              <w:ind w:right="50"/>
              <w:jc w:val="center"/>
              <w:rPr>
                <w:sz w:val="22"/>
                <w:szCs w:val="22"/>
              </w:rPr>
            </w:pPr>
            <w:r w:rsidRPr="00CF7711">
              <w:rPr>
                <w:sz w:val="22"/>
                <w:szCs w:val="22"/>
              </w:rPr>
              <w:t xml:space="preserve">4 </w:t>
            </w:r>
          </w:p>
        </w:tc>
        <w:tc>
          <w:tcPr>
            <w:tcW w:w="587"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11CDC43A" w14:textId="77777777" w:rsidR="00657321" w:rsidRPr="00CF7711" w:rsidRDefault="00657321" w:rsidP="0009720A">
            <w:pPr>
              <w:spacing w:line="259" w:lineRule="auto"/>
              <w:ind w:right="52"/>
              <w:jc w:val="center"/>
              <w:rPr>
                <w:sz w:val="22"/>
                <w:szCs w:val="22"/>
              </w:rPr>
            </w:pPr>
            <w:r w:rsidRPr="00CF7711">
              <w:rPr>
                <w:sz w:val="22"/>
                <w:szCs w:val="22"/>
              </w:rPr>
              <w:t xml:space="preserve">5 </w:t>
            </w:r>
          </w:p>
        </w:tc>
      </w:tr>
      <w:tr w:rsidR="00657321" w:rsidRPr="00CF7711" w14:paraId="3443663E" w14:textId="77777777" w:rsidTr="0009720A">
        <w:trPr>
          <w:trHeight w:val="3540"/>
        </w:trPr>
        <w:tc>
          <w:tcPr>
            <w:tcW w:w="1936" w:type="pct"/>
            <w:vMerge w:val="restart"/>
            <w:tcBorders>
              <w:top w:val="single" w:sz="4" w:space="0" w:color="000000"/>
              <w:left w:val="single" w:sz="4" w:space="0" w:color="000000"/>
              <w:bottom w:val="single" w:sz="4" w:space="0" w:color="000000"/>
              <w:right w:val="single" w:sz="4" w:space="0" w:color="000000"/>
            </w:tcBorders>
          </w:tcPr>
          <w:p w14:paraId="3E9D690F" w14:textId="77777777" w:rsidR="00657321" w:rsidRPr="00CF7711" w:rsidRDefault="00657321" w:rsidP="0009720A">
            <w:pPr>
              <w:spacing w:after="31" w:line="259" w:lineRule="auto"/>
              <w:rPr>
                <w:sz w:val="22"/>
                <w:szCs w:val="22"/>
              </w:rPr>
            </w:pPr>
            <w:r w:rsidRPr="00CF7711">
              <w:rPr>
                <w:sz w:val="22"/>
                <w:szCs w:val="22"/>
              </w:rPr>
              <w:t xml:space="preserve"> </w:t>
            </w:r>
          </w:p>
          <w:p w14:paraId="37D434A0" w14:textId="77777777" w:rsidR="00657321" w:rsidRPr="00CF7711" w:rsidRDefault="00657321" w:rsidP="0009720A">
            <w:pPr>
              <w:tabs>
                <w:tab w:val="center" w:pos="1400"/>
                <w:tab w:val="center" w:pos="3191"/>
                <w:tab w:val="right" w:pos="6040"/>
              </w:tabs>
              <w:spacing w:after="19" w:line="259" w:lineRule="auto"/>
              <w:rPr>
                <w:b/>
                <w:sz w:val="22"/>
                <w:szCs w:val="22"/>
              </w:rPr>
            </w:pPr>
            <w:r w:rsidRPr="00CF7711">
              <w:rPr>
                <w:b/>
                <w:sz w:val="22"/>
                <w:szCs w:val="22"/>
                <w:u w:val="single" w:color="000000"/>
              </w:rPr>
              <w:t xml:space="preserve">C.3.2. </w:t>
            </w:r>
            <w:r w:rsidRPr="00CF7711">
              <w:rPr>
                <w:b/>
                <w:sz w:val="22"/>
                <w:szCs w:val="22"/>
                <w:u w:val="single" w:color="000000"/>
              </w:rPr>
              <w:tab/>
              <w:t xml:space="preserve">Öğretim </w:t>
            </w:r>
            <w:r w:rsidRPr="00CF7711">
              <w:rPr>
                <w:b/>
                <w:sz w:val="22"/>
                <w:szCs w:val="22"/>
                <w:u w:val="single" w:color="000000"/>
              </w:rPr>
              <w:tab/>
              <w:t xml:space="preserve">elemanı/araştırmacı </w:t>
            </w:r>
            <w:r w:rsidRPr="00CF7711">
              <w:rPr>
                <w:b/>
                <w:sz w:val="22"/>
                <w:szCs w:val="22"/>
                <w:u w:val="single" w:color="000000"/>
              </w:rPr>
              <w:tab/>
              <w:t>performansının</w:t>
            </w:r>
            <w:r w:rsidRPr="00CF7711">
              <w:rPr>
                <w:b/>
                <w:sz w:val="22"/>
                <w:szCs w:val="22"/>
              </w:rPr>
              <w:t xml:space="preserve"> </w:t>
            </w:r>
            <w:r w:rsidRPr="00CF7711">
              <w:rPr>
                <w:b/>
                <w:sz w:val="22"/>
                <w:szCs w:val="22"/>
                <w:u w:val="single" w:color="000000"/>
              </w:rPr>
              <w:t>değerlendirilmesi</w:t>
            </w:r>
            <w:r w:rsidRPr="00CF7711">
              <w:rPr>
                <w:b/>
                <w:sz w:val="22"/>
                <w:szCs w:val="22"/>
              </w:rPr>
              <w:t xml:space="preserve"> </w:t>
            </w:r>
          </w:p>
          <w:p w14:paraId="62F39F3C" w14:textId="77777777" w:rsidR="00657321" w:rsidRPr="00CF7711" w:rsidRDefault="00657321" w:rsidP="0009720A">
            <w:pPr>
              <w:tabs>
                <w:tab w:val="center" w:pos="1400"/>
                <w:tab w:val="center" w:pos="3191"/>
                <w:tab w:val="right" w:pos="6040"/>
              </w:tabs>
              <w:spacing w:after="19" w:line="259" w:lineRule="auto"/>
              <w:rPr>
                <w:b/>
                <w:sz w:val="22"/>
                <w:szCs w:val="22"/>
              </w:rPr>
            </w:pPr>
          </w:p>
          <w:p w14:paraId="3730BB15" w14:textId="77777777" w:rsidR="00657321" w:rsidRPr="00CF7711" w:rsidRDefault="00657321" w:rsidP="0009720A">
            <w:pPr>
              <w:spacing w:after="278" w:line="239" w:lineRule="auto"/>
              <w:ind w:right="48"/>
              <w:rPr>
                <w:sz w:val="22"/>
                <w:szCs w:val="22"/>
              </w:rPr>
            </w:pPr>
            <w:r w:rsidRPr="00CF7711">
              <w:rPr>
                <w:sz w:val="22"/>
                <w:szCs w:val="22"/>
              </w:rPr>
              <w:t xml:space="preserve">Öğretim elemanlarının araştırma performansını paylaşması beklenir; bunu düzenleyen tanımlı süreçler vardır ve bunlar ilgili paydaşlarca bilinir. Araştırma performansı yıl bazında izlenir, değerlendirilir ve kurumsal politikalar doğrultusunda kullanılır. Çıktılar, grubun ortalama değerleri ve </w:t>
            </w:r>
            <w:proofErr w:type="spellStart"/>
            <w:r w:rsidRPr="00CF7711">
              <w:rPr>
                <w:sz w:val="22"/>
                <w:szCs w:val="22"/>
              </w:rPr>
              <w:t>saçılım</w:t>
            </w:r>
            <w:proofErr w:type="spellEnd"/>
            <w:r w:rsidRPr="00CF7711">
              <w:rPr>
                <w:sz w:val="22"/>
                <w:szCs w:val="22"/>
              </w:rPr>
              <w:t xml:space="preserve"> şeffaf olarak paylaşılır. Performans değerlendirmelerinin sistematik ve kalıcı olması sağlanmıştır. </w:t>
            </w:r>
          </w:p>
          <w:p w14:paraId="6385D8E3" w14:textId="77777777" w:rsidR="00657321" w:rsidRPr="00CF7711" w:rsidRDefault="00657321" w:rsidP="0009720A">
            <w:pPr>
              <w:spacing w:after="259" w:line="259" w:lineRule="auto"/>
              <w:rPr>
                <w:sz w:val="22"/>
                <w:szCs w:val="22"/>
              </w:rPr>
            </w:pPr>
            <w:r w:rsidRPr="00CF7711">
              <w:rPr>
                <w:sz w:val="22"/>
                <w:szCs w:val="22"/>
              </w:rPr>
              <w:t xml:space="preserve"> </w:t>
            </w:r>
          </w:p>
          <w:p w14:paraId="20DE6883" w14:textId="77777777" w:rsidR="00657321" w:rsidRPr="00CF7711" w:rsidRDefault="00657321" w:rsidP="0009720A">
            <w:pPr>
              <w:spacing w:line="259" w:lineRule="auto"/>
              <w:rPr>
                <w:sz w:val="22"/>
                <w:szCs w:val="22"/>
              </w:rPr>
            </w:pPr>
            <w:r w:rsidRPr="00CF7711">
              <w:rPr>
                <w:sz w:val="22"/>
                <w:szCs w:val="22"/>
              </w:rPr>
              <w:t xml:space="preserve"> </w:t>
            </w:r>
          </w:p>
        </w:tc>
        <w:tc>
          <w:tcPr>
            <w:tcW w:w="619" w:type="pct"/>
            <w:tcBorders>
              <w:top w:val="single" w:sz="4" w:space="0" w:color="000000"/>
              <w:left w:val="single" w:sz="4" w:space="0" w:color="000000"/>
              <w:bottom w:val="single" w:sz="4" w:space="0" w:color="000000"/>
              <w:right w:val="single" w:sz="4" w:space="0" w:color="000000"/>
            </w:tcBorders>
            <w:shd w:val="clear" w:color="auto" w:fill="FFF2CC"/>
          </w:tcPr>
          <w:p w14:paraId="0F5C4096" w14:textId="77777777" w:rsidR="00657321" w:rsidRPr="00CF7711" w:rsidRDefault="00657321" w:rsidP="0009720A">
            <w:pPr>
              <w:spacing w:line="239" w:lineRule="auto"/>
              <w:ind w:left="1"/>
              <w:rPr>
                <w:sz w:val="22"/>
                <w:szCs w:val="22"/>
              </w:rPr>
            </w:pPr>
            <w:r w:rsidRPr="00CF7711">
              <w:rPr>
                <w:sz w:val="22"/>
                <w:szCs w:val="22"/>
              </w:rPr>
              <w:t>Birimde öğretim elemanlarının araştırma performansının izlenmesine ve değerlendirmesine yönelik mekanizmalar bulunmamaktadır.</w:t>
            </w:r>
            <w:r w:rsidRPr="00CF7711">
              <w:rPr>
                <w:i/>
                <w:sz w:val="22"/>
                <w:szCs w:val="22"/>
              </w:rPr>
              <w:t xml:space="preserve"> </w:t>
            </w:r>
          </w:p>
        </w:tc>
        <w:tc>
          <w:tcPr>
            <w:tcW w:w="619" w:type="pct"/>
            <w:tcBorders>
              <w:top w:val="single" w:sz="4" w:space="0" w:color="000000"/>
              <w:left w:val="single" w:sz="4" w:space="0" w:color="000000"/>
              <w:bottom w:val="single" w:sz="4" w:space="0" w:color="000000"/>
              <w:right w:val="single" w:sz="4" w:space="0" w:color="000000"/>
            </w:tcBorders>
            <w:shd w:val="clear" w:color="auto" w:fill="FFE599"/>
          </w:tcPr>
          <w:p w14:paraId="6126698C" w14:textId="77777777" w:rsidR="00657321" w:rsidRPr="00CF7711" w:rsidRDefault="00657321" w:rsidP="0009720A">
            <w:pPr>
              <w:spacing w:line="259" w:lineRule="auto"/>
              <w:ind w:left="1"/>
              <w:rPr>
                <w:sz w:val="22"/>
                <w:szCs w:val="22"/>
              </w:rPr>
            </w:pPr>
            <w:r w:rsidRPr="00CF7711">
              <w:rPr>
                <w:sz w:val="22"/>
                <w:szCs w:val="22"/>
              </w:rPr>
              <w:t xml:space="preserve">Birimde öğretim elemanlarının araştırma performansının izlenmesine ve değerlendirmesine yönelik ilke, kural ve göstergeler bulunmaktadır.    </w:t>
            </w:r>
          </w:p>
        </w:tc>
        <w:tc>
          <w:tcPr>
            <w:tcW w:w="620" w:type="pct"/>
            <w:tcBorders>
              <w:top w:val="single" w:sz="4" w:space="0" w:color="000000"/>
              <w:left w:val="single" w:sz="4" w:space="0" w:color="000000"/>
              <w:bottom w:val="single" w:sz="4" w:space="0" w:color="000000"/>
              <w:right w:val="single" w:sz="4" w:space="0" w:color="000000"/>
            </w:tcBorders>
            <w:shd w:val="clear" w:color="auto" w:fill="FFD966"/>
          </w:tcPr>
          <w:p w14:paraId="19ABFC66" w14:textId="77777777" w:rsidR="00657321" w:rsidRPr="00CF7711" w:rsidRDefault="00657321" w:rsidP="0009720A">
            <w:pPr>
              <w:spacing w:line="259" w:lineRule="auto"/>
              <w:ind w:left="1" w:right="2"/>
              <w:rPr>
                <w:sz w:val="22"/>
                <w:szCs w:val="22"/>
              </w:rPr>
            </w:pPr>
            <w:r w:rsidRPr="00CF7711">
              <w:rPr>
                <w:sz w:val="22"/>
                <w:szCs w:val="22"/>
              </w:rPr>
              <w:t xml:space="preserve">Birimin genelinde öğretim elemanlarının araştırma geliştirme performansını izlemek ve değerlendirmek üzere oluşturulan mekanizmalar kullanılmaktadır. </w:t>
            </w:r>
            <w:r w:rsidRPr="00CF7711">
              <w:rPr>
                <w:i/>
                <w:sz w:val="22"/>
                <w:szCs w:val="22"/>
              </w:rPr>
              <w:t xml:space="preserve"> </w:t>
            </w:r>
          </w:p>
        </w:tc>
        <w:tc>
          <w:tcPr>
            <w:tcW w:w="619" w:type="pct"/>
            <w:tcBorders>
              <w:top w:val="single" w:sz="4" w:space="0" w:color="000000"/>
              <w:left w:val="single" w:sz="4" w:space="0" w:color="000000"/>
              <w:bottom w:val="single" w:sz="4" w:space="0" w:color="000000"/>
              <w:right w:val="single" w:sz="4" w:space="0" w:color="000000"/>
            </w:tcBorders>
            <w:shd w:val="clear" w:color="auto" w:fill="FFC102"/>
          </w:tcPr>
          <w:p w14:paraId="75FE950A" w14:textId="77777777" w:rsidR="00657321" w:rsidRPr="00CF7711" w:rsidRDefault="00657321" w:rsidP="0009720A">
            <w:pPr>
              <w:spacing w:line="239" w:lineRule="auto"/>
              <w:ind w:left="1" w:right="67"/>
              <w:rPr>
                <w:sz w:val="22"/>
                <w:szCs w:val="22"/>
              </w:rPr>
            </w:pPr>
            <w:r w:rsidRPr="00CF7711">
              <w:rPr>
                <w:sz w:val="22"/>
                <w:szCs w:val="22"/>
              </w:rPr>
              <w:t xml:space="preserve">Öğretim elemanlarının araştırma geliştirme performansı izlenmekte ve öğretim elemanları ile birlikte değerlendirilerek iyileştirilmektedir.  </w:t>
            </w:r>
          </w:p>
          <w:p w14:paraId="42A8A57B" w14:textId="77777777" w:rsidR="00657321" w:rsidRPr="00CF7711" w:rsidRDefault="00657321" w:rsidP="0009720A">
            <w:pPr>
              <w:spacing w:after="16" w:line="259" w:lineRule="auto"/>
              <w:ind w:left="1"/>
              <w:rPr>
                <w:sz w:val="22"/>
                <w:szCs w:val="22"/>
              </w:rPr>
            </w:pPr>
            <w:r w:rsidRPr="00CF7711">
              <w:rPr>
                <w:sz w:val="22"/>
                <w:szCs w:val="22"/>
              </w:rPr>
              <w:t xml:space="preserve"> </w:t>
            </w:r>
          </w:p>
          <w:p w14:paraId="5AE13B78" w14:textId="77777777" w:rsidR="00657321" w:rsidRPr="00CF7711" w:rsidRDefault="00657321" w:rsidP="0009720A">
            <w:pPr>
              <w:spacing w:line="259" w:lineRule="auto"/>
              <w:ind w:left="1"/>
              <w:rPr>
                <w:sz w:val="22"/>
                <w:szCs w:val="22"/>
              </w:rPr>
            </w:pPr>
            <w:r w:rsidRPr="00CF7711">
              <w:rPr>
                <w:sz w:val="22"/>
                <w:szCs w:val="22"/>
              </w:rPr>
              <w:t xml:space="preserve"> </w:t>
            </w:r>
          </w:p>
        </w:tc>
        <w:tc>
          <w:tcPr>
            <w:tcW w:w="587" w:type="pct"/>
            <w:tcBorders>
              <w:top w:val="single" w:sz="4" w:space="0" w:color="000000"/>
              <w:left w:val="single" w:sz="4" w:space="0" w:color="000000"/>
              <w:bottom w:val="single" w:sz="4" w:space="0" w:color="000000"/>
              <w:right w:val="single" w:sz="4" w:space="0" w:color="000000"/>
            </w:tcBorders>
            <w:shd w:val="clear" w:color="auto" w:fill="EEB000"/>
          </w:tcPr>
          <w:p w14:paraId="0DB357FE" w14:textId="77777777" w:rsidR="00657321" w:rsidRPr="00CF7711" w:rsidRDefault="00657321" w:rsidP="0009720A">
            <w:pPr>
              <w:spacing w:line="239" w:lineRule="auto"/>
              <w:ind w:left="1"/>
              <w:rPr>
                <w:sz w:val="22"/>
                <w:szCs w:val="22"/>
              </w:rPr>
            </w:pPr>
            <w:r w:rsidRPr="00CF7711">
              <w:rPr>
                <w:sz w:val="22"/>
                <w:szCs w:val="22"/>
              </w:rPr>
              <w:t>İçselleştirilmiş, sistematik, sürdürülebilir ve örnek gösterilebilir uygulamalar bulunmaktadır.</w:t>
            </w:r>
            <w:r w:rsidRPr="00CF7711">
              <w:rPr>
                <w:i/>
                <w:sz w:val="22"/>
                <w:szCs w:val="22"/>
              </w:rPr>
              <w:t xml:space="preserve"> </w:t>
            </w:r>
          </w:p>
        </w:tc>
      </w:tr>
      <w:tr w:rsidR="00657321" w:rsidRPr="00CF7711" w14:paraId="176177F8" w14:textId="77777777" w:rsidTr="0009720A">
        <w:trPr>
          <w:trHeight w:val="3590"/>
        </w:trPr>
        <w:tc>
          <w:tcPr>
            <w:tcW w:w="1936" w:type="pct"/>
            <w:vMerge/>
            <w:tcBorders>
              <w:top w:val="nil"/>
              <w:left w:val="single" w:sz="4" w:space="0" w:color="000000"/>
              <w:bottom w:val="single" w:sz="4" w:space="0" w:color="000000"/>
              <w:right w:val="single" w:sz="4" w:space="0" w:color="000000"/>
            </w:tcBorders>
          </w:tcPr>
          <w:p w14:paraId="18B6307E" w14:textId="77777777" w:rsidR="00657321" w:rsidRPr="00CF7711" w:rsidRDefault="00657321" w:rsidP="0009720A">
            <w:pPr>
              <w:spacing w:after="160" w:line="259" w:lineRule="auto"/>
              <w:rPr>
                <w:sz w:val="22"/>
                <w:szCs w:val="22"/>
              </w:rPr>
            </w:pPr>
          </w:p>
        </w:tc>
        <w:tc>
          <w:tcPr>
            <w:tcW w:w="3064" w:type="pct"/>
            <w:gridSpan w:val="5"/>
            <w:tcBorders>
              <w:top w:val="single" w:sz="4" w:space="0" w:color="000000"/>
              <w:left w:val="single" w:sz="4" w:space="0" w:color="000000"/>
              <w:bottom w:val="single" w:sz="4" w:space="0" w:color="000000"/>
              <w:right w:val="single" w:sz="4" w:space="0" w:color="000000"/>
            </w:tcBorders>
            <w:shd w:val="clear" w:color="auto" w:fill="FFEB9F"/>
          </w:tcPr>
          <w:p w14:paraId="206F0EB1" w14:textId="77777777" w:rsidR="00657321" w:rsidRPr="00CF7711" w:rsidRDefault="00657321" w:rsidP="0009720A">
            <w:pPr>
              <w:spacing w:after="19" w:line="259" w:lineRule="auto"/>
              <w:ind w:left="119"/>
              <w:rPr>
                <w:sz w:val="22"/>
                <w:szCs w:val="22"/>
              </w:rPr>
            </w:pPr>
            <w:r w:rsidRPr="00CF7711">
              <w:rPr>
                <w:sz w:val="22"/>
                <w:szCs w:val="22"/>
              </w:rPr>
              <w:t xml:space="preserve"> </w:t>
            </w:r>
          </w:p>
          <w:p w14:paraId="5F9369A0" w14:textId="77777777" w:rsidR="00657321" w:rsidRPr="00CF7711" w:rsidRDefault="00657321" w:rsidP="0009720A">
            <w:pPr>
              <w:spacing w:after="28" w:line="259" w:lineRule="auto"/>
              <w:ind w:left="119"/>
              <w:rPr>
                <w:sz w:val="22"/>
                <w:szCs w:val="22"/>
              </w:rPr>
            </w:pPr>
            <w:r w:rsidRPr="00CF7711">
              <w:rPr>
                <w:i/>
                <w:sz w:val="22"/>
                <w:szCs w:val="22"/>
              </w:rPr>
              <w:t xml:space="preserve"> </w:t>
            </w:r>
            <w:r w:rsidRPr="00CF7711">
              <w:rPr>
                <w:b/>
                <w:i/>
                <w:sz w:val="22"/>
                <w:szCs w:val="22"/>
              </w:rPr>
              <w:t xml:space="preserve">Örnek Kanıtlar </w:t>
            </w:r>
          </w:p>
          <w:p w14:paraId="35480A59" w14:textId="77777777" w:rsidR="00657321" w:rsidRPr="00CF7711" w:rsidRDefault="00657321" w:rsidP="006C0B07">
            <w:pPr>
              <w:numPr>
                <w:ilvl w:val="0"/>
                <w:numId w:val="47"/>
              </w:numPr>
              <w:spacing w:after="27" w:line="239" w:lineRule="auto"/>
              <w:ind w:hanging="360"/>
              <w:rPr>
                <w:sz w:val="22"/>
                <w:szCs w:val="22"/>
              </w:rPr>
            </w:pPr>
            <w:r w:rsidRPr="00CF7711">
              <w:rPr>
                <w:i/>
                <w:sz w:val="22"/>
                <w:szCs w:val="22"/>
              </w:rPr>
              <w:t xml:space="preserve">Akademik personelin araştırma-geliştirme performansını izlemek üzere geçerli olan tanımlı süreçler (Yönetmelik, yönerge, süreç tanımı, ölçme araçları, rehber, kılavuz, takdir-tanıma sistemi, teşvik mekanizmaları vb.) </w:t>
            </w:r>
          </w:p>
          <w:p w14:paraId="27C1CF67" w14:textId="77777777" w:rsidR="00657321" w:rsidRPr="00CF7711" w:rsidRDefault="00657321" w:rsidP="006C0B07">
            <w:pPr>
              <w:numPr>
                <w:ilvl w:val="0"/>
                <w:numId w:val="47"/>
              </w:numPr>
              <w:spacing w:line="259" w:lineRule="auto"/>
              <w:ind w:hanging="360"/>
              <w:rPr>
                <w:sz w:val="22"/>
                <w:szCs w:val="22"/>
              </w:rPr>
            </w:pPr>
            <w:r w:rsidRPr="00CF7711">
              <w:rPr>
                <w:i/>
                <w:sz w:val="22"/>
                <w:szCs w:val="22"/>
              </w:rPr>
              <w:t xml:space="preserve">Öğretim elemanlarının araştırma performansına yönelik analiz raporları </w:t>
            </w:r>
          </w:p>
          <w:p w14:paraId="513E5871" w14:textId="77777777" w:rsidR="00657321" w:rsidRPr="00CF7711" w:rsidRDefault="00657321" w:rsidP="006C0B07">
            <w:pPr>
              <w:numPr>
                <w:ilvl w:val="0"/>
                <w:numId w:val="47"/>
              </w:numPr>
              <w:spacing w:line="259" w:lineRule="auto"/>
              <w:ind w:hanging="360"/>
              <w:rPr>
                <w:sz w:val="22"/>
                <w:szCs w:val="22"/>
              </w:rPr>
            </w:pPr>
            <w:r w:rsidRPr="00CF7711">
              <w:rPr>
                <w:i/>
                <w:sz w:val="22"/>
                <w:szCs w:val="22"/>
              </w:rPr>
              <w:t xml:space="preserve">Öğretim elemanlarının geri bildirimleri </w:t>
            </w:r>
          </w:p>
          <w:p w14:paraId="5FD3BF77" w14:textId="77777777" w:rsidR="00657321" w:rsidRPr="00CF7711" w:rsidRDefault="00657321" w:rsidP="006C0B07">
            <w:pPr>
              <w:numPr>
                <w:ilvl w:val="0"/>
                <w:numId w:val="47"/>
              </w:numPr>
              <w:spacing w:line="259" w:lineRule="auto"/>
              <w:ind w:hanging="360"/>
              <w:rPr>
                <w:sz w:val="22"/>
                <w:szCs w:val="22"/>
              </w:rPr>
            </w:pPr>
            <w:r w:rsidRPr="00CF7711">
              <w:rPr>
                <w:i/>
                <w:sz w:val="22"/>
                <w:szCs w:val="22"/>
              </w:rPr>
              <w:t xml:space="preserve">Araştırma geliştirme performansına ilişkin izleme ve iyileştirme kanıtları </w:t>
            </w:r>
          </w:p>
          <w:p w14:paraId="59651EF5" w14:textId="77777777" w:rsidR="00657321" w:rsidRPr="00CF7711" w:rsidRDefault="00657321" w:rsidP="006C0B07">
            <w:pPr>
              <w:numPr>
                <w:ilvl w:val="0"/>
                <w:numId w:val="47"/>
              </w:numPr>
              <w:spacing w:line="259" w:lineRule="auto"/>
              <w:ind w:hanging="360"/>
              <w:rPr>
                <w:sz w:val="22"/>
                <w:szCs w:val="22"/>
              </w:rPr>
            </w:pPr>
            <w:r w:rsidRPr="00CF7711">
              <w:rPr>
                <w:i/>
                <w:sz w:val="22"/>
                <w:szCs w:val="22"/>
              </w:rPr>
              <w:t xml:space="preserve">Standart uygulamalar ve mevzuatın yanı sıra; birimin ihtiyaçları doğrultusunda geliştirdiği özgün yaklaşım ve uygulamalarına ilişkin kanıtlar </w:t>
            </w:r>
          </w:p>
        </w:tc>
      </w:tr>
    </w:tbl>
    <w:p w14:paraId="11442C34" w14:textId="77777777" w:rsidR="00657321" w:rsidRPr="00CF7711" w:rsidRDefault="00657321" w:rsidP="00657321">
      <w:pPr>
        <w:spacing w:line="259" w:lineRule="auto"/>
        <w:rPr>
          <w:sz w:val="22"/>
          <w:szCs w:val="22"/>
        </w:rPr>
      </w:pPr>
      <w:r w:rsidRPr="00CF7711">
        <w:rPr>
          <w:sz w:val="22"/>
          <w:szCs w:val="22"/>
        </w:rPr>
        <w:t xml:space="preserve"> </w:t>
      </w:r>
    </w:p>
    <w:p w14:paraId="7F6088D3" w14:textId="77777777" w:rsidR="00657321" w:rsidRPr="00CF7711" w:rsidRDefault="00657321" w:rsidP="00657321">
      <w:pPr>
        <w:spacing w:after="160" w:line="259" w:lineRule="auto"/>
        <w:rPr>
          <w:sz w:val="22"/>
          <w:szCs w:val="22"/>
        </w:rPr>
      </w:pPr>
      <w:r w:rsidRPr="00CF7711">
        <w:rPr>
          <w:sz w:val="22"/>
          <w:szCs w:val="22"/>
        </w:rPr>
        <w:br w:type="page"/>
      </w:r>
    </w:p>
    <w:tbl>
      <w:tblPr>
        <w:tblStyle w:val="TableGrid"/>
        <w:tblW w:w="5000" w:type="pct"/>
        <w:tblInd w:w="0" w:type="dxa"/>
        <w:tblCellMar>
          <w:left w:w="107" w:type="dxa"/>
          <w:right w:w="55" w:type="dxa"/>
        </w:tblCellMar>
        <w:tblLook w:val="04A0" w:firstRow="1" w:lastRow="0" w:firstColumn="1" w:lastColumn="0" w:noHBand="0" w:noVBand="1"/>
      </w:tblPr>
      <w:tblGrid>
        <w:gridCol w:w="5699"/>
        <w:gridCol w:w="1900"/>
        <w:gridCol w:w="1983"/>
        <w:gridCol w:w="1927"/>
        <w:gridCol w:w="2056"/>
        <w:gridCol w:w="1780"/>
      </w:tblGrid>
      <w:tr w:rsidR="00657321" w:rsidRPr="00CF7711" w14:paraId="5823DBA6" w14:textId="77777777" w:rsidTr="0009720A">
        <w:trPr>
          <w:trHeight w:val="402"/>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BE7D9"/>
            <w:vAlign w:val="center"/>
          </w:tcPr>
          <w:p w14:paraId="356E00DD" w14:textId="77777777" w:rsidR="00657321" w:rsidRPr="00CF7711" w:rsidRDefault="00657321" w:rsidP="0009720A">
            <w:pPr>
              <w:tabs>
                <w:tab w:val="center" w:pos="133"/>
                <w:tab w:val="center" w:pos="4830"/>
                <w:tab w:val="center" w:pos="9522"/>
                <w:tab w:val="right" w:pos="15716"/>
              </w:tabs>
              <w:spacing w:line="259" w:lineRule="auto"/>
              <w:rPr>
                <w:b/>
                <w:sz w:val="22"/>
                <w:szCs w:val="22"/>
              </w:rPr>
            </w:pPr>
            <w:r w:rsidRPr="00CF7711">
              <w:rPr>
                <w:sz w:val="22"/>
                <w:szCs w:val="22"/>
              </w:rPr>
              <w:lastRenderedPageBreak/>
              <w:tab/>
            </w:r>
            <w:r w:rsidRPr="00CF7711">
              <w:rPr>
                <w:color w:val="4472C4"/>
                <w:sz w:val="22"/>
                <w:szCs w:val="22"/>
                <w:vertAlign w:val="superscript"/>
              </w:rPr>
              <w:t xml:space="preserve"> </w:t>
            </w:r>
            <w:r w:rsidRPr="00CF7711">
              <w:rPr>
                <w:color w:val="4472C4"/>
                <w:sz w:val="22"/>
                <w:szCs w:val="22"/>
                <w:vertAlign w:val="superscript"/>
              </w:rPr>
              <w:tab/>
              <w:t xml:space="preserve"> </w:t>
            </w:r>
            <w:r w:rsidRPr="00CF7711">
              <w:rPr>
                <w:color w:val="4472C4"/>
                <w:sz w:val="22"/>
                <w:szCs w:val="22"/>
                <w:vertAlign w:val="superscript"/>
              </w:rPr>
              <w:tab/>
            </w:r>
            <w:r w:rsidRPr="00CF7711">
              <w:rPr>
                <w:sz w:val="22"/>
                <w:szCs w:val="22"/>
                <w:vertAlign w:val="superscript"/>
              </w:rPr>
              <w:t xml:space="preserve"> </w:t>
            </w:r>
            <w:r w:rsidRPr="00CF7711">
              <w:rPr>
                <w:sz w:val="22"/>
                <w:szCs w:val="22"/>
                <w:vertAlign w:val="superscript"/>
              </w:rPr>
              <w:tab/>
            </w:r>
            <w:r w:rsidRPr="00CF7711">
              <w:rPr>
                <w:b/>
                <w:color w:val="C45911"/>
                <w:sz w:val="22"/>
                <w:szCs w:val="22"/>
              </w:rPr>
              <w:t>D.TOPLUMSAL KATKI</w:t>
            </w:r>
            <w:r w:rsidRPr="00CF7711">
              <w:rPr>
                <w:b/>
                <w:sz w:val="22"/>
                <w:szCs w:val="22"/>
              </w:rPr>
              <w:t xml:space="preserve"> </w:t>
            </w:r>
          </w:p>
        </w:tc>
      </w:tr>
      <w:tr w:rsidR="00657321" w:rsidRPr="00CF7711" w14:paraId="4BC9F07A" w14:textId="77777777" w:rsidTr="0009720A">
        <w:trPr>
          <w:trHeight w:val="936"/>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BE7D9"/>
            <w:vAlign w:val="center"/>
          </w:tcPr>
          <w:p w14:paraId="72AE6670" w14:textId="77777777" w:rsidR="00657321" w:rsidRPr="00CF7711" w:rsidRDefault="00657321" w:rsidP="0009720A">
            <w:pPr>
              <w:spacing w:line="259" w:lineRule="auto"/>
              <w:ind w:left="3382"/>
              <w:jc w:val="center"/>
              <w:rPr>
                <w:sz w:val="22"/>
                <w:szCs w:val="22"/>
              </w:rPr>
            </w:pPr>
            <w:r w:rsidRPr="00CF7711">
              <w:rPr>
                <w:sz w:val="22"/>
                <w:szCs w:val="22"/>
              </w:rPr>
              <w:t xml:space="preserve"> </w:t>
            </w:r>
          </w:p>
          <w:p w14:paraId="279CCF8C" w14:textId="77777777" w:rsidR="00657321" w:rsidRPr="00CF7711" w:rsidRDefault="00657321" w:rsidP="0009720A">
            <w:pPr>
              <w:spacing w:line="259" w:lineRule="auto"/>
              <w:ind w:left="1"/>
              <w:rPr>
                <w:sz w:val="22"/>
                <w:szCs w:val="22"/>
              </w:rPr>
            </w:pPr>
            <w:r w:rsidRPr="00CF7711">
              <w:rPr>
                <w:b/>
                <w:sz w:val="22"/>
                <w:szCs w:val="22"/>
              </w:rPr>
              <w:t xml:space="preserve">D.1.  Toplumsal Katkı Süreçlerinin Yönetimi ve Toplumsal Katkı Kaynakları </w:t>
            </w:r>
          </w:p>
          <w:p w14:paraId="45D30740" w14:textId="77777777" w:rsidR="00657321" w:rsidRPr="00CF7711" w:rsidRDefault="00657321" w:rsidP="0009720A">
            <w:pPr>
              <w:spacing w:line="259" w:lineRule="auto"/>
              <w:ind w:left="1"/>
              <w:rPr>
                <w:sz w:val="22"/>
                <w:szCs w:val="22"/>
              </w:rPr>
            </w:pPr>
            <w:r w:rsidRPr="00CF7711">
              <w:rPr>
                <w:sz w:val="22"/>
                <w:szCs w:val="22"/>
              </w:rPr>
              <w:t xml:space="preserve">Birim, toplumsal katkı faaliyetlerini stratejik amaçları ve hedefleri doğrultusunda yönetmelidir. Bu faaliyetler için uygun fiziki altyapı ve mali kaynaklar oluşturmalı ve bunların etkin şekilde kullanımını sağlamalıdır. </w:t>
            </w:r>
          </w:p>
        </w:tc>
      </w:tr>
      <w:tr w:rsidR="00657321" w:rsidRPr="00CF7711" w14:paraId="2E522115" w14:textId="77777777" w:rsidTr="0009720A">
        <w:trPr>
          <w:trHeight w:val="319"/>
        </w:trPr>
        <w:tc>
          <w:tcPr>
            <w:tcW w:w="1857" w:type="pct"/>
            <w:tcBorders>
              <w:top w:val="single" w:sz="4" w:space="0" w:color="000000"/>
              <w:left w:val="single" w:sz="4" w:space="0" w:color="000000"/>
              <w:bottom w:val="single" w:sz="4" w:space="0" w:color="000000"/>
              <w:right w:val="single" w:sz="4" w:space="0" w:color="000000"/>
            </w:tcBorders>
            <w:shd w:val="clear" w:color="auto" w:fill="FBE7D9"/>
            <w:vAlign w:val="center"/>
          </w:tcPr>
          <w:p w14:paraId="1D1B4413" w14:textId="77777777" w:rsidR="00657321" w:rsidRPr="00CF7711" w:rsidRDefault="00657321" w:rsidP="0009720A">
            <w:pPr>
              <w:spacing w:line="259" w:lineRule="auto"/>
              <w:ind w:left="1"/>
              <w:rPr>
                <w:sz w:val="22"/>
                <w:szCs w:val="22"/>
              </w:rPr>
            </w:pPr>
            <w:r w:rsidRPr="00CF7711">
              <w:rPr>
                <w:sz w:val="22"/>
                <w:szCs w:val="22"/>
              </w:rPr>
              <w:t xml:space="preserve"> </w:t>
            </w:r>
          </w:p>
        </w:tc>
        <w:tc>
          <w:tcPr>
            <w:tcW w:w="619" w:type="pct"/>
            <w:tcBorders>
              <w:top w:val="single" w:sz="4" w:space="0" w:color="000000"/>
              <w:left w:val="single" w:sz="4" w:space="0" w:color="000000"/>
              <w:bottom w:val="single" w:sz="4" w:space="0" w:color="000000"/>
              <w:right w:val="single" w:sz="4" w:space="0" w:color="000000"/>
            </w:tcBorders>
            <w:shd w:val="clear" w:color="auto" w:fill="FBE7D9"/>
            <w:vAlign w:val="center"/>
          </w:tcPr>
          <w:p w14:paraId="3A0F58E1" w14:textId="77777777" w:rsidR="00657321" w:rsidRPr="00CF7711" w:rsidRDefault="00657321" w:rsidP="0009720A">
            <w:pPr>
              <w:spacing w:line="259" w:lineRule="auto"/>
              <w:ind w:right="52"/>
              <w:jc w:val="center"/>
              <w:rPr>
                <w:sz w:val="22"/>
                <w:szCs w:val="22"/>
              </w:rPr>
            </w:pPr>
            <w:r w:rsidRPr="00CF7711">
              <w:rPr>
                <w:sz w:val="22"/>
                <w:szCs w:val="22"/>
              </w:rPr>
              <w:t xml:space="preserve">1 </w:t>
            </w:r>
          </w:p>
        </w:tc>
        <w:tc>
          <w:tcPr>
            <w:tcW w:w="646" w:type="pct"/>
            <w:tcBorders>
              <w:top w:val="single" w:sz="4" w:space="0" w:color="000000"/>
              <w:left w:val="single" w:sz="4" w:space="0" w:color="000000"/>
              <w:bottom w:val="single" w:sz="4" w:space="0" w:color="000000"/>
              <w:right w:val="single" w:sz="4" w:space="0" w:color="000000"/>
            </w:tcBorders>
            <w:shd w:val="clear" w:color="auto" w:fill="FBE7D9"/>
            <w:vAlign w:val="center"/>
          </w:tcPr>
          <w:p w14:paraId="79D1909E" w14:textId="77777777" w:rsidR="00657321" w:rsidRPr="00CF7711" w:rsidRDefault="00657321" w:rsidP="0009720A">
            <w:pPr>
              <w:spacing w:line="259" w:lineRule="auto"/>
              <w:ind w:right="53"/>
              <w:jc w:val="center"/>
              <w:rPr>
                <w:sz w:val="22"/>
                <w:szCs w:val="22"/>
              </w:rPr>
            </w:pPr>
            <w:r w:rsidRPr="00CF7711">
              <w:rPr>
                <w:sz w:val="22"/>
                <w:szCs w:val="22"/>
              </w:rPr>
              <w:t xml:space="preserve">2 </w:t>
            </w:r>
          </w:p>
        </w:tc>
        <w:tc>
          <w:tcPr>
            <w:tcW w:w="628" w:type="pct"/>
            <w:tcBorders>
              <w:top w:val="single" w:sz="4" w:space="0" w:color="000000"/>
              <w:left w:val="single" w:sz="4" w:space="0" w:color="000000"/>
              <w:bottom w:val="single" w:sz="4" w:space="0" w:color="000000"/>
              <w:right w:val="single" w:sz="4" w:space="0" w:color="000000"/>
            </w:tcBorders>
            <w:shd w:val="clear" w:color="auto" w:fill="FBE7D9"/>
            <w:vAlign w:val="center"/>
          </w:tcPr>
          <w:p w14:paraId="77A5F847" w14:textId="77777777" w:rsidR="00657321" w:rsidRPr="00CF7711" w:rsidRDefault="00657321" w:rsidP="0009720A">
            <w:pPr>
              <w:spacing w:line="259" w:lineRule="auto"/>
              <w:ind w:right="53"/>
              <w:jc w:val="center"/>
              <w:rPr>
                <w:sz w:val="22"/>
                <w:szCs w:val="22"/>
              </w:rPr>
            </w:pPr>
            <w:r w:rsidRPr="00CF7711">
              <w:rPr>
                <w:sz w:val="22"/>
                <w:szCs w:val="22"/>
              </w:rPr>
              <w:t xml:space="preserve">3 </w:t>
            </w:r>
          </w:p>
        </w:tc>
        <w:tc>
          <w:tcPr>
            <w:tcW w:w="670" w:type="pct"/>
            <w:tcBorders>
              <w:top w:val="single" w:sz="4" w:space="0" w:color="000000"/>
              <w:left w:val="single" w:sz="4" w:space="0" w:color="000000"/>
              <w:bottom w:val="single" w:sz="4" w:space="0" w:color="000000"/>
              <w:right w:val="single" w:sz="4" w:space="0" w:color="000000"/>
            </w:tcBorders>
            <w:shd w:val="clear" w:color="auto" w:fill="FBE7D9"/>
            <w:vAlign w:val="center"/>
          </w:tcPr>
          <w:p w14:paraId="3532B7CD" w14:textId="77777777" w:rsidR="00657321" w:rsidRPr="00CF7711" w:rsidRDefault="00657321" w:rsidP="0009720A">
            <w:pPr>
              <w:spacing w:line="259" w:lineRule="auto"/>
              <w:ind w:right="51"/>
              <w:jc w:val="center"/>
              <w:rPr>
                <w:sz w:val="22"/>
                <w:szCs w:val="22"/>
              </w:rPr>
            </w:pPr>
            <w:r w:rsidRPr="00CF7711">
              <w:rPr>
                <w:sz w:val="22"/>
                <w:szCs w:val="22"/>
              </w:rPr>
              <w:t xml:space="preserve">4 </w:t>
            </w:r>
          </w:p>
        </w:tc>
        <w:tc>
          <w:tcPr>
            <w:tcW w:w="579" w:type="pct"/>
            <w:tcBorders>
              <w:top w:val="single" w:sz="4" w:space="0" w:color="000000"/>
              <w:left w:val="single" w:sz="4" w:space="0" w:color="000000"/>
              <w:bottom w:val="single" w:sz="4" w:space="0" w:color="000000"/>
              <w:right w:val="single" w:sz="4" w:space="0" w:color="000000"/>
            </w:tcBorders>
            <w:shd w:val="clear" w:color="auto" w:fill="FBE7D9"/>
            <w:vAlign w:val="center"/>
          </w:tcPr>
          <w:p w14:paraId="75C1FE9F" w14:textId="77777777" w:rsidR="00657321" w:rsidRPr="00CF7711" w:rsidRDefault="00657321" w:rsidP="0009720A">
            <w:pPr>
              <w:spacing w:line="259" w:lineRule="auto"/>
              <w:ind w:right="52"/>
              <w:jc w:val="center"/>
              <w:rPr>
                <w:sz w:val="22"/>
                <w:szCs w:val="22"/>
              </w:rPr>
            </w:pPr>
            <w:r w:rsidRPr="00CF7711">
              <w:rPr>
                <w:sz w:val="22"/>
                <w:szCs w:val="22"/>
              </w:rPr>
              <w:t xml:space="preserve">5 </w:t>
            </w:r>
          </w:p>
        </w:tc>
      </w:tr>
      <w:tr w:rsidR="00657321" w:rsidRPr="00CF7711" w14:paraId="3EC35034" w14:textId="77777777" w:rsidTr="0009720A">
        <w:trPr>
          <w:trHeight w:val="2736"/>
        </w:trPr>
        <w:tc>
          <w:tcPr>
            <w:tcW w:w="1857" w:type="pct"/>
            <w:vMerge w:val="restart"/>
            <w:tcBorders>
              <w:top w:val="single" w:sz="4" w:space="0" w:color="000000"/>
              <w:left w:val="single" w:sz="4" w:space="0" w:color="000000"/>
              <w:bottom w:val="single" w:sz="4" w:space="0" w:color="000000"/>
              <w:right w:val="single" w:sz="4" w:space="0" w:color="000000"/>
            </w:tcBorders>
          </w:tcPr>
          <w:p w14:paraId="1FCBFE45" w14:textId="77777777" w:rsidR="00657321" w:rsidRPr="00CF7711" w:rsidRDefault="00657321" w:rsidP="0009720A">
            <w:pPr>
              <w:spacing w:after="19" w:line="259" w:lineRule="auto"/>
              <w:ind w:left="1"/>
              <w:rPr>
                <w:sz w:val="22"/>
                <w:szCs w:val="22"/>
              </w:rPr>
            </w:pPr>
            <w:r w:rsidRPr="00CF7711">
              <w:rPr>
                <w:sz w:val="22"/>
                <w:szCs w:val="22"/>
              </w:rPr>
              <w:t xml:space="preserve"> </w:t>
            </w:r>
          </w:p>
          <w:p w14:paraId="6FE65629" w14:textId="77777777" w:rsidR="00657321" w:rsidRPr="00CF7711" w:rsidRDefault="00657321" w:rsidP="0009720A">
            <w:pPr>
              <w:spacing w:after="19" w:line="259" w:lineRule="auto"/>
              <w:ind w:left="1"/>
              <w:rPr>
                <w:b/>
                <w:sz w:val="22"/>
                <w:szCs w:val="22"/>
              </w:rPr>
            </w:pPr>
            <w:r w:rsidRPr="00CF7711">
              <w:rPr>
                <w:b/>
                <w:sz w:val="22"/>
                <w:szCs w:val="22"/>
                <w:u w:val="single" w:color="000000"/>
              </w:rPr>
              <w:t>D.1.1. Toplumsal katkı süreçlerinin yönetimi</w:t>
            </w:r>
            <w:r w:rsidRPr="00CF7711">
              <w:rPr>
                <w:b/>
                <w:sz w:val="22"/>
                <w:szCs w:val="22"/>
              </w:rPr>
              <w:t xml:space="preserve"> </w:t>
            </w:r>
          </w:p>
          <w:p w14:paraId="72844C77" w14:textId="77777777" w:rsidR="00657321" w:rsidRPr="00CF7711" w:rsidRDefault="00657321" w:rsidP="0009720A">
            <w:pPr>
              <w:spacing w:after="16" w:line="259" w:lineRule="auto"/>
              <w:ind w:left="1"/>
              <w:rPr>
                <w:sz w:val="22"/>
                <w:szCs w:val="22"/>
              </w:rPr>
            </w:pPr>
            <w:r w:rsidRPr="00CF7711">
              <w:rPr>
                <w:sz w:val="22"/>
                <w:szCs w:val="22"/>
              </w:rPr>
              <w:t xml:space="preserve"> </w:t>
            </w:r>
          </w:p>
          <w:p w14:paraId="58766EE2" w14:textId="77777777" w:rsidR="00657321" w:rsidRPr="00CF7711" w:rsidRDefault="00657321" w:rsidP="0009720A">
            <w:pPr>
              <w:spacing w:line="275" w:lineRule="auto"/>
              <w:ind w:left="1" w:right="50"/>
              <w:rPr>
                <w:sz w:val="22"/>
                <w:szCs w:val="22"/>
              </w:rPr>
            </w:pPr>
            <w:r w:rsidRPr="00CF7711">
              <w:rPr>
                <w:sz w:val="22"/>
                <w:szCs w:val="22"/>
              </w:rPr>
              <w:t xml:space="preserve">Birimin toplumsal katkı politikası birimin toplumsal katkı süreçlerinin yönetimi ve </w:t>
            </w:r>
            <w:proofErr w:type="spellStart"/>
            <w:r w:rsidRPr="00CF7711">
              <w:rPr>
                <w:sz w:val="22"/>
                <w:szCs w:val="22"/>
              </w:rPr>
              <w:t>organizasyonel</w:t>
            </w:r>
            <w:proofErr w:type="spellEnd"/>
            <w:r w:rsidRPr="00CF7711">
              <w:rPr>
                <w:sz w:val="22"/>
                <w:szCs w:val="22"/>
              </w:rPr>
              <w:t xml:space="preserve"> yapısı kurumsallaşmıştır. Toplumsal katkı süreçlerinin yönetim ve </w:t>
            </w:r>
            <w:proofErr w:type="spellStart"/>
            <w:r w:rsidRPr="00CF7711">
              <w:rPr>
                <w:sz w:val="22"/>
                <w:szCs w:val="22"/>
              </w:rPr>
              <w:t>organizasyonel</w:t>
            </w:r>
            <w:proofErr w:type="spellEnd"/>
            <w:r w:rsidRPr="00CF7711">
              <w:rPr>
                <w:sz w:val="22"/>
                <w:szCs w:val="22"/>
              </w:rPr>
              <w:t xml:space="preserve"> yapısı kurumun toplumsal katkı politikası ile uyumludur, görev tanımları belirlenmiştir. Yapının işlerliği izlenmekte ve bağlı iyileştirmeler gerçekleştirilmektedir. </w:t>
            </w:r>
          </w:p>
          <w:p w14:paraId="5288C578" w14:textId="77777777" w:rsidR="00657321" w:rsidRPr="00CF7711" w:rsidRDefault="00657321" w:rsidP="0009720A">
            <w:pPr>
              <w:spacing w:line="259" w:lineRule="auto"/>
              <w:ind w:left="1"/>
              <w:rPr>
                <w:sz w:val="22"/>
                <w:szCs w:val="22"/>
              </w:rPr>
            </w:pPr>
            <w:r w:rsidRPr="00CF7711">
              <w:rPr>
                <w:sz w:val="22"/>
                <w:szCs w:val="22"/>
              </w:rPr>
              <w:t xml:space="preserve">  </w:t>
            </w:r>
          </w:p>
        </w:tc>
        <w:tc>
          <w:tcPr>
            <w:tcW w:w="619" w:type="pct"/>
            <w:tcBorders>
              <w:top w:val="single" w:sz="4" w:space="0" w:color="000000"/>
              <w:left w:val="single" w:sz="4" w:space="0" w:color="000000"/>
              <w:bottom w:val="single" w:sz="4" w:space="0" w:color="000000"/>
              <w:right w:val="single" w:sz="4" w:space="0" w:color="000000"/>
            </w:tcBorders>
            <w:shd w:val="clear" w:color="auto" w:fill="F9D6BF"/>
          </w:tcPr>
          <w:p w14:paraId="640C5F9D" w14:textId="77777777" w:rsidR="00657321" w:rsidRPr="00CF7711" w:rsidRDefault="00657321" w:rsidP="0009720A">
            <w:pPr>
              <w:spacing w:line="259" w:lineRule="auto"/>
              <w:rPr>
                <w:sz w:val="22"/>
                <w:szCs w:val="22"/>
              </w:rPr>
            </w:pPr>
            <w:r w:rsidRPr="00CF7711">
              <w:rPr>
                <w:sz w:val="22"/>
                <w:szCs w:val="22"/>
              </w:rPr>
              <w:t xml:space="preserve">Birimde toplumsal katkı süreçlerinin yönetimi ve </w:t>
            </w:r>
            <w:proofErr w:type="spellStart"/>
            <w:r w:rsidRPr="00CF7711">
              <w:rPr>
                <w:sz w:val="22"/>
                <w:szCs w:val="22"/>
              </w:rPr>
              <w:t>organizasyonel</w:t>
            </w:r>
            <w:proofErr w:type="spellEnd"/>
            <w:r w:rsidRPr="00CF7711">
              <w:rPr>
                <w:sz w:val="22"/>
                <w:szCs w:val="22"/>
              </w:rPr>
              <w:t xml:space="preserve"> yapısına ilişkin bir planlama bulunmamaktadır.</w:t>
            </w:r>
            <w:r w:rsidRPr="00CF7711">
              <w:rPr>
                <w:i/>
                <w:sz w:val="22"/>
                <w:szCs w:val="22"/>
              </w:rPr>
              <w:t xml:space="preserve"> </w:t>
            </w:r>
          </w:p>
        </w:tc>
        <w:tc>
          <w:tcPr>
            <w:tcW w:w="646" w:type="pct"/>
            <w:tcBorders>
              <w:top w:val="single" w:sz="4" w:space="0" w:color="000000"/>
              <w:left w:val="single" w:sz="4" w:space="0" w:color="000000"/>
              <w:bottom w:val="single" w:sz="4" w:space="0" w:color="000000"/>
              <w:right w:val="single" w:sz="4" w:space="0" w:color="000000"/>
            </w:tcBorders>
            <w:shd w:val="clear" w:color="auto" w:fill="F7CAAC"/>
          </w:tcPr>
          <w:p w14:paraId="49BCEDC4" w14:textId="77777777" w:rsidR="00657321" w:rsidRPr="00CF7711" w:rsidRDefault="00657321" w:rsidP="0009720A">
            <w:pPr>
              <w:spacing w:line="259" w:lineRule="auto"/>
              <w:ind w:left="1"/>
              <w:rPr>
                <w:sz w:val="22"/>
                <w:szCs w:val="22"/>
              </w:rPr>
            </w:pPr>
            <w:r w:rsidRPr="00CF7711">
              <w:rPr>
                <w:sz w:val="22"/>
                <w:szCs w:val="22"/>
              </w:rPr>
              <w:t xml:space="preserve">Birimin toplumsal katkı süreçlerinin yönetimi ve </w:t>
            </w:r>
            <w:proofErr w:type="spellStart"/>
            <w:r w:rsidRPr="00CF7711">
              <w:rPr>
                <w:sz w:val="22"/>
                <w:szCs w:val="22"/>
              </w:rPr>
              <w:t>organizasyonel</w:t>
            </w:r>
            <w:proofErr w:type="spellEnd"/>
            <w:r w:rsidRPr="00CF7711">
              <w:rPr>
                <w:sz w:val="22"/>
                <w:szCs w:val="22"/>
              </w:rPr>
              <w:t xml:space="preserve"> yapısına ilişkin planlamaları bulunmaktadır.   </w:t>
            </w:r>
          </w:p>
        </w:tc>
        <w:tc>
          <w:tcPr>
            <w:tcW w:w="628" w:type="pct"/>
            <w:tcBorders>
              <w:top w:val="single" w:sz="4" w:space="0" w:color="000000"/>
              <w:left w:val="single" w:sz="4" w:space="0" w:color="000000"/>
              <w:bottom w:val="single" w:sz="4" w:space="0" w:color="000000"/>
              <w:right w:val="single" w:sz="4" w:space="0" w:color="000000"/>
            </w:tcBorders>
            <w:shd w:val="clear" w:color="auto" w:fill="F4B083"/>
          </w:tcPr>
          <w:p w14:paraId="6FFA48F9" w14:textId="77777777" w:rsidR="00657321" w:rsidRPr="00CF7711" w:rsidRDefault="00657321" w:rsidP="0009720A">
            <w:pPr>
              <w:spacing w:line="259" w:lineRule="auto"/>
              <w:ind w:left="1"/>
              <w:rPr>
                <w:sz w:val="22"/>
                <w:szCs w:val="22"/>
              </w:rPr>
            </w:pPr>
            <w:r w:rsidRPr="00CF7711">
              <w:rPr>
                <w:sz w:val="22"/>
                <w:szCs w:val="22"/>
              </w:rPr>
              <w:t xml:space="preserve">Birimin genelinde toplumsal katkı süreçlerinin yönetimi ve </w:t>
            </w:r>
            <w:proofErr w:type="spellStart"/>
            <w:r w:rsidRPr="00CF7711">
              <w:rPr>
                <w:sz w:val="22"/>
                <w:szCs w:val="22"/>
              </w:rPr>
              <w:t>organizasyonel</w:t>
            </w:r>
            <w:proofErr w:type="spellEnd"/>
            <w:r w:rsidRPr="00CF7711">
              <w:rPr>
                <w:sz w:val="22"/>
                <w:szCs w:val="22"/>
              </w:rPr>
              <w:t xml:space="preserve"> yapısı kurumsal tercihler yönünde uygulanmaktadır.</w:t>
            </w:r>
            <w:r w:rsidRPr="00CF7711">
              <w:rPr>
                <w:i/>
                <w:sz w:val="22"/>
                <w:szCs w:val="22"/>
              </w:rPr>
              <w:t xml:space="preserve"> </w:t>
            </w:r>
          </w:p>
        </w:tc>
        <w:tc>
          <w:tcPr>
            <w:tcW w:w="670" w:type="pct"/>
            <w:tcBorders>
              <w:top w:val="single" w:sz="4" w:space="0" w:color="000000"/>
              <w:left w:val="single" w:sz="4" w:space="0" w:color="000000"/>
              <w:bottom w:val="single" w:sz="4" w:space="0" w:color="000000"/>
              <w:right w:val="single" w:sz="4" w:space="0" w:color="000000"/>
            </w:tcBorders>
            <w:shd w:val="clear" w:color="auto" w:fill="E6A77D"/>
          </w:tcPr>
          <w:p w14:paraId="6FCE7150" w14:textId="77777777" w:rsidR="00657321" w:rsidRPr="00CF7711" w:rsidRDefault="00657321" w:rsidP="0009720A">
            <w:pPr>
              <w:spacing w:line="239" w:lineRule="auto"/>
              <w:ind w:left="1"/>
              <w:rPr>
                <w:sz w:val="22"/>
                <w:szCs w:val="22"/>
              </w:rPr>
            </w:pPr>
            <w:r w:rsidRPr="00CF7711">
              <w:rPr>
                <w:sz w:val="22"/>
                <w:szCs w:val="22"/>
              </w:rPr>
              <w:t xml:space="preserve">Birimde toplumsal katkı süreçlerinin yönetimi ve </w:t>
            </w:r>
          </w:p>
          <w:p w14:paraId="5DDE09D0" w14:textId="77777777" w:rsidR="00657321" w:rsidRPr="00CF7711" w:rsidRDefault="00657321" w:rsidP="0009720A">
            <w:pPr>
              <w:spacing w:line="259" w:lineRule="auto"/>
              <w:ind w:left="1"/>
              <w:rPr>
                <w:sz w:val="22"/>
                <w:szCs w:val="22"/>
              </w:rPr>
            </w:pPr>
            <w:proofErr w:type="spellStart"/>
            <w:r w:rsidRPr="00CF7711">
              <w:rPr>
                <w:sz w:val="22"/>
                <w:szCs w:val="22"/>
              </w:rPr>
              <w:t>organizasyonel</w:t>
            </w:r>
            <w:proofErr w:type="spellEnd"/>
            <w:r w:rsidRPr="00CF7711">
              <w:rPr>
                <w:sz w:val="22"/>
                <w:szCs w:val="22"/>
              </w:rPr>
              <w:t xml:space="preserve"> yapısının işlerliği ile ilişkili sonuçlar izlenmekte ve önlemler alınmaktadır.  </w:t>
            </w:r>
          </w:p>
          <w:p w14:paraId="2A2B653A" w14:textId="77777777" w:rsidR="00657321" w:rsidRPr="00CF7711" w:rsidRDefault="00657321" w:rsidP="0009720A">
            <w:pPr>
              <w:spacing w:line="259" w:lineRule="auto"/>
              <w:ind w:left="1"/>
              <w:rPr>
                <w:sz w:val="22"/>
                <w:szCs w:val="22"/>
              </w:rPr>
            </w:pPr>
            <w:r w:rsidRPr="00CF7711">
              <w:rPr>
                <w:i/>
                <w:sz w:val="22"/>
                <w:szCs w:val="22"/>
              </w:rPr>
              <w:t xml:space="preserve"> </w:t>
            </w:r>
          </w:p>
        </w:tc>
        <w:tc>
          <w:tcPr>
            <w:tcW w:w="579" w:type="pct"/>
            <w:tcBorders>
              <w:top w:val="single" w:sz="4" w:space="0" w:color="000000"/>
              <w:left w:val="single" w:sz="4" w:space="0" w:color="000000"/>
              <w:bottom w:val="single" w:sz="4" w:space="0" w:color="000000"/>
              <w:right w:val="single" w:sz="4" w:space="0" w:color="000000"/>
            </w:tcBorders>
            <w:shd w:val="clear" w:color="auto" w:fill="D9A581"/>
          </w:tcPr>
          <w:p w14:paraId="5DD734CA" w14:textId="77777777" w:rsidR="00657321" w:rsidRPr="00CF7711" w:rsidRDefault="00657321" w:rsidP="0009720A">
            <w:pPr>
              <w:spacing w:line="239" w:lineRule="auto"/>
              <w:ind w:left="1"/>
              <w:rPr>
                <w:sz w:val="22"/>
                <w:szCs w:val="22"/>
              </w:rPr>
            </w:pPr>
            <w:r w:rsidRPr="00CF7711">
              <w:rPr>
                <w:sz w:val="22"/>
                <w:szCs w:val="22"/>
              </w:rPr>
              <w:t xml:space="preserve">İçselleştirilmiş, sistematik, sürdürülebilir ve örnek gösterilebilir uygulamalar bulunmaktadır. </w:t>
            </w:r>
          </w:p>
          <w:p w14:paraId="2411179B" w14:textId="77777777" w:rsidR="00657321" w:rsidRPr="00CF7711" w:rsidRDefault="00657321" w:rsidP="0009720A">
            <w:pPr>
              <w:spacing w:line="259" w:lineRule="auto"/>
              <w:ind w:left="1"/>
              <w:rPr>
                <w:sz w:val="22"/>
                <w:szCs w:val="22"/>
              </w:rPr>
            </w:pPr>
            <w:r w:rsidRPr="00CF7711">
              <w:rPr>
                <w:i/>
                <w:sz w:val="22"/>
                <w:szCs w:val="22"/>
              </w:rPr>
              <w:t xml:space="preserve"> </w:t>
            </w:r>
          </w:p>
        </w:tc>
      </w:tr>
      <w:tr w:rsidR="00657321" w:rsidRPr="00CF7711" w14:paraId="1D1349E3" w14:textId="77777777" w:rsidTr="0009720A">
        <w:trPr>
          <w:trHeight w:val="4091"/>
        </w:trPr>
        <w:tc>
          <w:tcPr>
            <w:tcW w:w="1857" w:type="pct"/>
            <w:vMerge/>
            <w:tcBorders>
              <w:top w:val="nil"/>
              <w:left w:val="single" w:sz="4" w:space="0" w:color="000000"/>
              <w:bottom w:val="single" w:sz="4" w:space="0" w:color="000000"/>
              <w:right w:val="single" w:sz="4" w:space="0" w:color="000000"/>
            </w:tcBorders>
          </w:tcPr>
          <w:p w14:paraId="65E8ABE3" w14:textId="77777777" w:rsidR="00657321" w:rsidRPr="00CF7711" w:rsidRDefault="00657321" w:rsidP="0009720A">
            <w:pPr>
              <w:spacing w:after="160" w:line="259" w:lineRule="auto"/>
              <w:rPr>
                <w:sz w:val="22"/>
                <w:szCs w:val="22"/>
              </w:rPr>
            </w:pPr>
          </w:p>
        </w:tc>
        <w:tc>
          <w:tcPr>
            <w:tcW w:w="3143" w:type="pct"/>
            <w:gridSpan w:val="5"/>
            <w:tcBorders>
              <w:top w:val="single" w:sz="4" w:space="0" w:color="000000"/>
              <w:left w:val="single" w:sz="4" w:space="0" w:color="000000"/>
              <w:bottom w:val="single" w:sz="4" w:space="0" w:color="000000"/>
              <w:right w:val="single" w:sz="4" w:space="0" w:color="000000"/>
            </w:tcBorders>
            <w:shd w:val="clear" w:color="auto" w:fill="FBE7D9"/>
          </w:tcPr>
          <w:p w14:paraId="2A170ADE" w14:textId="77777777" w:rsidR="00657321" w:rsidRPr="00CF7711" w:rsidRDefault="00657321" w:rsidP="0009720A">
            <w:pPr>
              <w:spacing w:after="19" w:line="259" w:lineRule="auto"/>
              <w:ind w:left="118"/>
              <w:rPr>
                <w:sz w:val="22"/>
                <w:szCs w:val="22"/>
              </w:rPr>
            </w:pPr>
            <w:r w:rsidRPr="00CF7711">
              <w:rPr>
                <w:sz w:val="22"/>
                <w:szCs w:val="22"/>
              </w:rPr>
              <w:t xml:space="preserve"> </w:t>
            </w:r>
          </w:p>
          <w:p w14:paraId="5108B399" w14:textId="77777777" w:rsidR="00657321" w:rsidRPr="00CF7711" w:rsidRDefault="00657321" w:rsidP="0009720A">
            <w:pPr>
              <w:spacing w:after="43" w:line="259" w:lineRule="auto"/>
              <w:ind w:left="118"/>
              <w:rPr>
                <w:sz w:val="22"/>
                <w:szCs w:val="22"/>
              </w:rPr>
            </w:pPr>
            <w:r w:rsidRPr="00CF7711">
              <w:rPr>
                <w:i/>
                <w:sz w:val="22"/>
                <w:szCs w:val="22"/>
              </w:rPr>
              <w:t xml:space="preserve"> </w:t>
            </w:r>
            <w:r w:rsidRPr="00CF7711">
              <w:rPr>
                <w:b/>
                <w:i/>
                <w:sz w:val="22"/>
                <w:szCs w:val="22"/>
              </w:rPr>
              <w:t xml:space="preserve">Örnek Kanıtlar </w:t>
            </w:r>
          </w:p>
          <w:p w14:paraId="55DEE353" w14:textId="77777777" w:rsidR="00657321" w:rsidRPr="00CF7711" w:rsidRDefault="00657321" w:rsidP="006C0B07">
            <w:pPr>
              <w:numPr>
                <w:ilvl w:val="0"/>
                <w:numId w:val="48"/>
              </w:numPr>
              <w:spacing w:line="259" w:lineRule="auto"/>
              <w:ind w:hanging="360"/>
              <w:rPr>
                <w:sz w:val="22"/>
                <w:szCs w:val="22"/>
              </w:rPr>
            </w:pPr>
            <w:r w:rsidRPr="00CF7711">
              <w:rPr>
                <w:i/>
                <w:sz w:val="22"/>
                <w:szCs w:val="22"/>
              </w:rPr>
              <w:t xml:space="preserve">Toplumsal katkı süreçlerinin yönetimi ve organizasyon yapısı </w:t>
            </w:r>
          </w:p>
          <w:p w14:paraId="62C3D2D3" w14:textId="77777777" w:rsidR="00657321" w:rsidRPr="00CF7711" w:rsidRDefault="00657321" w:rsidP="006C0B07">
            <w:pPr>
              <w:numPr>
                <w:ilvl w:val="0"/>
                <w:numId w:val="48"/>
              </w:numPr>
              <w:spacing w:line="259" w:lineRule="auto"/>
              <w:ind w:hanging="360"/>
              <w:rPr>
                <w:sz w:val="22"/>
                <w:szCs w:val="22"/>
              </w:rPr>
            </w:pPr>
            <w:r w:rsidRPr="00CF7711">
              <w:rPr>
                <w:i/>
                <w:sz w:val="22"/>
                <w:szCs w:val="22"/>
              </w:rPr>
              <w:t xml:space="preserve">Toplumsal katkı yönetişim modeli </w:t>
            </w:r>
          </w:p>
          <w:p w14:paraId="0D7BC32B" w14:textId="77777777" w:rsidR="00657321" w:rsidRPr="00CF7711" w:rsidRDefault="00657321" w:rsidP="006C0B07">
            <w:pPr>
              <w:numPr>
                <w:ilvl w:val="0"/>
                <w:numId w:val="48"/>
              </w:numPr>
              <w:spacing w:line="259" w:lineRule="auto"/>
              <w:ind w:hanging="360"/>
              <w:rPr>
                <w:sz w:val="22"/>
                <w:szCs w:val="22"/>
              </w:rPr>
            </w:pPr>
            <w:r w:rsidRPr="00CF7711">
              <w:rPr>
                <w:i/>
                <w:sz w:val="22"/>
                <w:szCs w:val="22"/>
              </w:rPr>
              <w:t xml:space="preserve">Toplumsal katkı faaliyetlerini yürüten birimler ve uygulama örnekleri </w:t>
            </w:r>
          </w:p>
          <w:p w14:paraId="5FFB0C48" w14:textId="77777777" w:rsidR="00657321" w:rsidRPr="00CF7711" w:rsidRDefault="00657321" w:rsidP="006C0B07">
            <w:pPr>
              <w:numPr>
                <w:ilvl w:val="0"/>
                <w:numId w:val="48"/>
              </w:numPr>
              <w:spacing w:after="12"/>
              <w:ind w:hanging="360"/>
              <w:rPr>
                <w:sz w:val="22"/>
                <w:szCs w:val="22"/>
              </w:rPr>
            </w:pPr>
            <w:r w:rsidRPr="00CF7711">
              <w:rPr>
                <w:i/>
                <w:sz w:val="22"/>
                <w:szCs w:val="22"/>
              </w:rPr>
              <w:t xml:space="preserve">Toplumsal katkı süreçlerinin yönetimi ve </w:t>
            </w:r>
            <w:proofErr w:type="spellStart"/>
            <w:r w:rsidRPr="00CF7711">
              <w:rPr>
                <w:i/>
                <w:sz w:val="22"/>
                <w:szCs w:val="22"/>
              </w:rPr>
              <w:t>organizasyonel</w:t>
            </w:r>
            <w:proofErr w:type="spellEnd"/>
            <w:r w:rsidRPr="00CF7711">
              <w:rPr>
                <w:i/>
                <w:sz w:val="22"/>
                <w:szCs w:val="22"/>
              </w:rPr>
              <w:t xml:space="preserve"> yapısının işlerliğine ilişkin izleme ve iyileştirme kanıtları </w:t>
            </w:r>
          </w:p>
          <w:p w14:paraId="3D1300D2" w14:textId="77777777" w:rsidR="00657321" w:rsidRPr="00CF7711" w:rsidRDefault="00657321" w:rsidP="006C0B07">
            <w:pPr>
              <w:numPr>
                <w:ilvl w:val="0"/>
                <w:numId w:val="48"/>
              </w:numPr>
              <w:spacing w:line="259" w:lineRule="auto"/>
              <w:ind w:hanging="360"/>
              <w:rPr>
                <w:sz w:val="22"/>
                <w:szCs w:val="22"/>
              </w:rPr>
            </w:pPr>
            <w:r w:rsidRPr="00CF7711">
              <w:rPr>
                <w:i/>
                <w:sz w:val="22"/>
                <w:szCs w:val="22"/>
              </w:rPr>
              <w:t xml:space="preserve">Standart uygulamalar ve mevzuatın yanı sıra; birimin ihtiyaçları doğrultusunda geliştirdiği özgün yaklaşım ve uygulamalarına ilişkin kanıtlar </w:t>
            </w:r>
          </w:p>
        </w:tc>
      </w:tr>
    </w:tbl>
    <w:p w14:paraId="08065BE4" w14:textId="77777777" w:rsidR="00657321" w:rsidRPr="00CF7711" w:rsidRDefault="00657321" w:rsidP="00657321">
      <w:pPr>
        <w:spacing w:line="259" w:lineRule="auto"/>
        <w:rPr>
          <w:sz w:val="22"/>
          <w:szCs w:val="22"/>
        </w:rPr>
      </w:pPr>
      <w:r w:rsidRPr="00CF7711">
        <w:rPr>
          <w:sz w:val="22"/>
          <w:szCs w:val="22"/>
        </w:rPr>
        <w:t xml:space="preserve"> </w:t>
      </w:r>
    </w:p>
    <w:p w14:paraId="76FFE5CF" w14:textId="77777777" w:rsidR="00657321" w:rsidRPr="00CF7711" w:rsidRDefault="00657321" w:rsidP="00657321">
      <w:pPr>
        <w:spacing w:line="259" w:lineRule="auto"/>
        <w:rPr>
          <w:sz w:val="22"/>
          <w:szCs w:val="22"/>
        </w:rPr>
      </w:pPr>
      <w:r w:rsidRPr="00CF7711">
        <w:rPr>
          <w:sz w:val="22"/>
          <w:szCs w:val="22"/>
        </w:rPr>
        <w:t xml:space="preserve"> </w:t>
      </w:r>
      <w:r w:rsidRPr="00CF7711">
        <w:rPr>
          <w:sz w:val="22"/>
          <w:szCs w:val="22"/>
        </w:rPr>
        <w:tab/>
        <w:t xml:space="preserve"> </w:t>
      </w:r>
    </w:p>
    <w:p w14:paraId="522027F1" w14:textId="77777777" w:rsidR="003C6026" w:rsidRPr="00CF7711" w:rsidRDefault="003C6026">
      <w:pPr>
        <w:rPr>
          <w:sz w:val="22"/>
          <w:szCs w:val="22"/>
        </w:rPr>
      </w:pPr>
      <w:r w:rsidRPr="00CF7711">
        <w:rPr>
          <w:sz w:val="22"/>
          <w:szCs w:val="22"/>
        </w:rPr>
        <w:br w:type="page"/>
      </w:r>
    </w:p>
    <w:tbl>
      <w:tblPr>
        <w:tblStyle w:val="TableGrid"/>
        <w:tblW w:w="5000" w:type="pct"/>
        <w:tblInd w:w="0" w:type="dxa"/>
        <w:tblCellMar>
          <w:left w:w="107" w:type="dxa"/>
          <w:right w:w="56" w:type="dxa"/>
        </w:tblCellMar>
        <w:tblLook w:val="04A0" w:firstRow="1" w:lastRow="0" w:firstColumn="1" w:lastColumn="0" w:noHBand="0" w:noVBand="1"/>
      </w:tblPr>
      <w:tblGrid>
        <w:gridCol w:w="5586"/>
        <w:gridCol w:w="2151"/>
        <w:gridCol w:w="1765"/>
        <w:gridCol w:w="2010"/>
        <w:gridCol w:w="2056"/>
        <w:gridCol w:w="1777"/>
      </w:tblGrid>
      <w:tr w:rsidR="00657321" w:rsidRPr="00CF7711" w14:paraId="10123997" w14:textId="77777777" w:rsidTr="0009720A">
        <w:trPr>
          <w:trHeight w:val="402"/>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BE7D9"/>
            <w:vAlign w:val="center"/>
          </w:tcPr>
          <w:p w14:paraId="36A91833" w14:textId="77777777" w:rsidR="00657321" w:rsidRPr="00CF7711" w:rsidRDefault="00657321" w:rsidP="0009720A">
            <w:pPr>
              <w:tabs>
                <w:tab w:val="center" w:pos="166"/>
                <w:tab w:val="center" w:pos="4862"/>
                <w:tab w:val="center" w:pos="9554"/>
                <w:tab w:val="right" w:pos="15780"/>
              </w:tabs>
              <w:spacing w:line="259" w:lineRule="auto"/>
              <w:rPr>
                <w:sz w:val="22"/>
                <w:szCs w:val="22"/>
              </w:rPr>
            </w:pPr>
            <w:r w:rsidRPr="00CF7711">
              <w:rPr>
                <w:sz w:val="22"/>
                <w:szCs w:val="22"/>
              </w:rPr>
              <w:lastRenderedPageBreak/>
              <w:tab/>
            </w:r>
            <w:r w:rsidRPr="00CF7711">
              <w:rPr>
                <w:color w:val="4472C4"/>
                <w:sz w:val="22"/>
                <w:szCs w:val="22"/>
                <w:vertAlign w:val="superscript"/>
              </w:rPr>
              <w:t xml:space="preserve"> </w:t>
            </w:r>
            <w:r w:rsidRPr="00CF7711">
              <w:rPr>
                <w:color w:val="4472C4"/>
                <w:sz w:val="22"/>
                <w:szCs w:val="22"/>
                <w:vertAlign w:val="superscript"/>
              </w:rPr>
              <w:tab/>
              <w:t xml:space="preserve"> </w:t>
            </w:r>
            <w:r w:rsidRPr="00CF7711">
              <w:rPr>
                <w:color w:val="4472C4"/>
                <w:sz w:val="22"/>
                <w:szCs w:val="22"/>
                <w:vertAlign w:val="superscript"/>
              </w:rPr>
              <w:tab/>
            </w:r>
            <w:r w:rsidRPr="00CF7711">
              <w:rPr>
                <w:sz w:val="22"/>
                <w:szCs w:val="22"/>
                <w:vertAlign w:val="superscript"/>
              </w:rPr>
              <w:t xml:space="preserve"> </w:t>
            </w:r>
            <w:r w:rsidRPr="00CF7711">
              <w:rPr>
                <w:sz w:val="22"/>
                <w:szCs w:val="22"/>
                <w:vertAlign w:val="superscript"/>
              </w:rPr>
              <w:tab/>
            </w:r>
            <w:r w:rsidRPr="00CF7711">
              <w:rPr>
                <w:b/>
                <w:color w:val="C45911"/>
                <w:sz w:val="22"/>
                <w:szCs w:val="22"/>
              </w:rPr>
              <w:t>D.TOPLUMSAL KATKI</w:t>
            </w:r>
          </w:p>
        </w:tc>
      </w:tr>
      <w:tr w:rsidR="00657321" w:rsidRPr="00CF7711" w14:paraId="7AD6B04E" w14:textId="77777777" w:rsidTr="0009720A">
        <w:trPr>
          <w:trHeight w:val="628"/>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BE7D9"/>
            <w:vAlign w:val="center"/>
          </w:tcPr>
          <w:p w14:paraId="26382043" w14:textId="77777777" w:rsidR="00657321" w:rsidRPr="00CF7711" w:rsidRDefault="00657321" w:rsidP="0009720A">
            <w:pPr>
              <w:spacing w:line="259" w:lineRule="auto"/>
              <w:ind w:left="3383"/>
              <w:jc w:val="center"/>
              <w:rPr>
                <w:sz w:val="22"/>
                <w:szCs w:val="22"/>
              </w:rPr>
            </w:pPr>
            <w:r w:rsidRPr="00CF7711">
              <w:rPr>
                <w:sz w:val="22"/>
                <w:szCs w:val="22"/>
              </w:rPr>
              <w:t xml:space="preserve"> </w:t>
            </w:r>
          </w:p>
          <w:p w14:paraId="523A6BFA" w14:textId="77777777" w:rsidR="00657321" w:rsidRPr="00CF7711" w:rsidRDefault="00657321" w:rsidP="0009720A">
            <w:pPr>
              <w:spacing w:line="259" w:lineRule="auto"/>
              <w:rPr>
                <w:sz w:val="22"/>
                <w:szCs w:val="22"/>
              </w:rPr>
            </w:pPr>
            <w:r w:rsidRPr="00CF7711">
              <w:rPr>
                <w:b/>
                <w:sz w:val="22"/>
                <w:szCs w:val="22"/>
              </w:rPr>
              <w:t xml:space="preserve">D.1.  Toplumsal Katkı Süreçlerinin Yönetimi ve Toplumsal Katkı Kaynakları </w:t>
            </w:r>
          </w:p>
          <w:p w14:paraId="264D3428" w14:textId="77777777" w:rsidR="00657321" w:rsidRPr="00CF7711" w:rsidRDefault="00657321" w:rsidP="0009720A">
            <w:pPr>
              <w:spacing w:line="259" w:lineRule="auto"/>
              <w:ind w:left="166" w:right="7866"/>
              <w:rPr>
                <w:sz w:val="22"/>
                <w:szCs w:val="22"/>
              </w:rPr>
            </w:pPr>
            <w:r w:rsidRPr="00CF7711">
              <w:rPr>
                <w:sz w:val="22"/>
                <w:szCs w:val="22"/>
              </w:rPr>
              <w:t xml:space="preserve">  </w:t>
            </w:r>
          </w:p>
        </w:tc>
      </w:tr>
      <w:tr w:rsidR="00657321" w:rsidRPr="00CF7711" w14:paraId="2BB97490" w14:textId="77777777" w:rsidTr="0009720A">
        <w:trPr>
          <w:trHeight w:val="374"/>
        </w:trPr>
        <w:tc>
          <w:tcPr>
            <w:tcW w:w="1820" w:type="pct"/>
            <w:tcBorders>
              <w:top w:val="single" w:sz="4" w:space="0" w:color="000000"/>
              <w:left w:val="single" w:sz="4" w:space="0" w:color="000000"/>
              <w:bottom w:val="single" w:sz="4" w:space="0" w:color="000000"/>
              <w:right w:val="single" w:sz="4" w:space="0" w:color="000000"/>
            </w:tcBorders>
            <w:shd w:val="clear" w:color="auto" w:fill="FBE7D9"/>
            <w:vAlign w:val="center"/>
          </w:tcPr>
          <w:p w14:paraId="19368F02" w14:textId="77777777" w:rsidR="00657321" w:rsidRPr="00CF7711" w:rsidRDefault="00657321" w:rsidP="0009720A">
            <w:pPr>
              <w:spacing w:line="259" w:lineRule="auto"/>
              <w:rPr>
                <w:sz w:val="22"/>
                <w:szCs w:val="22"/>
              </w:rPr>
            </w:pPr>
            <w:r w:rsidRPr="00CF7711">
              <w:rPr>
                <w:b/>
                <w:sz w:val="22"/>
                <w:szCs w:val="22"/>
              </w:rPr>
              <w:t xml:space="preserve"> </w:t>
            </w:r>
          </w:p>
        </w:tc>
        <w:tc>
          <w:tcPr>
            <w:tcW w:w="701" w:type="pct"/>
            <w:tcBorders>
              <w:top w:val="single" w:sz="4" w:space="0" w:color="000000"/>
              <w:left w:val="single" w:sz="4" w:space="0" w:color="000000"/>
              <w:bottom w:val="single" w:sz="4" w:space="0" w:color="000000"/>
              <w:right w:val="single" w:sz="4" w:space="0" w:color="000000"/>
            </w:tcBorders>
            <w:shd w:val="clear" w:color="auto" w:fill="FBE7D9"/>
            <w:vAlign w:val="center"/>
          </w:tcPr>
          <w:p w14:paraId="5D18FE24" w14:textId="77777777" w:rsidR="00657321" w:rsidRPr="00CF7711" w:rsidRDefault="00657321" w:rsidP="0009720A">
            <w:pPr>
              <w:spacing w:line="259" w:lineRule="auto"/>
              <w:ind w:right="52"/>
              <w:jc w:val="center"/>
              <w:rPr>
                <w:sz w:val="22"/>
                <w:szCs w:val="22"/>
              </w:rPr>
            </w:pPr>
            <w:r w:rsidRPr="00CF7711">
              <w:rPr>
                <w:sz w:val="22"/>
                <w:szCs w:val="22"/>
              </w:rPr>
              <w:t xml:space="preserve">1 </w:t>
            </w:r>
          </w:p>
        </w:tc>
        <w:tc>
          <w:tcPr>
            <w:tcW w:w="575" w:type="pct"/>
            <w:tcBorders>
              <w:top w:val="single" w:sz="4" w:space="0" w:color="000000"/>
              <w:left w:val="single" w:sz="4" w:space="0" w:color="000000"/>
              <w:bottom w:val="single" w:sz="4" w:space="0" w:color="000000"/>
              <w:right w:val="single" w:sz="4" w:space="0" w:color="000000"/>
            </w:tcBorders>
            <w:shd w:val="clear" w:color="auto" w:fill="FBE7D9"/>
            <w:vAlign w:val="center"/>
          </w:tcPr>
          <w:p w14:paraId="22DA90AF" w14:textId="77777777" w:rsidR="00657321" w:rsidRPr="00CF7711" w:rsidRDefault="00657321" w:rsidP="0009720A">
            <w:pPr>
              <w:spacing w:line="259" w:lineRule="auto"/>
              <w:ind w:right="49"/>
              <w:jc w:val="center"/>
              <w:rPr>
                <w:sz w:val="22"/>
                <w:szCs w:val="22"/>
              </w:rPr>
            </w:pPr>
            <w:r w:rsidRPr="00CF7711">
              <w:rPr>
                <w:sz w:val="22"/>
                <w:szCs w:val="22"/>
              </w:rPr>
              <w:t xml:space="preserve">2 </w:t>
            </w:r>
          </w:p>
        </w:tc>
        <w:tc>
          <w:tcPr>
            <w:tcW w:w="655" w:type="pct"/>
            <w:tcBorders>
              <w:top w:val="single" w:sz="4" w:space="0" w:color="000000"/>
              <w:left w:val="single" w:sz="4" w:space="0" w:color="000000"/>
              <w:bottom w:val="single" w:sz="4" w:space="0" w:color="000000"/>
              <w:right w:val="single" w:sz="4" w:space="0" w:color="000000"/>
            </w:tcBorders>
            <w:shd w:val="clear" w:color="auto" w:fill="FBE7D9"/>
            <w:vAlign w:val="center"/>
          </w:tcPr>
          <w:p w14:paraId="35ED48BD" w14:textId="77777777" w:rsidR="00657321" w:rsidRPr="00CF7711" w:rsidRDefault="00657321" w:rsidP="0009720A">
            <w:pPr>
              <w:spacing w:line="259" w:lineRule="auto"/>
              <w:ind w:right="49"/>
              <w:jc w:val="center"/>
              <w:rPr>
                <w:sz w:val="22"/>
                <w:szCs w:val="22"/>
              </w:rPr>
            </w:pPr>
            <w:r w:rsidRPr="00CF7711">
              <w:rPr>
                <w:sz w:val="22"/>
                <w:szCs w:val="22"/>
              </w:rPr>
              <w:t xml:space="preserve">3 </w:t>
            </w:r>
          </w:p>
        </w:tc>
        <w:tc>
          <w:tcPr>
            <w:tcW w:w="670" w:type="pct"/>
            <w:tcBorders>
              <w:top w:val="single" w:sz="4" w:space="0" w:color="000000"/>
              <w:left w:val="single" w:sz="4" w:space="0" w:color="000000"/>
              <w:bottom w:val="single" w:sz="4" w:space="0" w:color="000000"/>
              <w:right w:val="single" w:sz="4" w:space="0" w:color="000000"/>
            </w:tcBorders>
            <w:shd w:val="clear" w:color="auto" w:fill="FBE7D9"/>
            <w:vAlign w:val="center"/>
          </w:tcPr>
          <w:p w14:paraId="6B0C5938" w14:textId="77777777" w:rsidR="00657321" w:rsidRPr="00CF7711" w:rsidRDefault="00657321" w:rsidP="0009720A">
            <w:pPr>
              <w:spacing w:line="259" w:lineRule="auto"/>
              <w:ind w:right="49"/>
              <w:jc w:val="center"/>
              <w:rPr>
                <w:sz w:val="22"/>
                <w:szCs w:val="22"/>
              </w:rPr>
            </w:pPr>
            <w:r w:rsidRPr="00CF7711">
              <w:rPr>
                <w:sz w:val="22"/>
                <w:szCs w:val="22"/>
              </w:rPr>
              <w:t xml:space="preserve">4 </w:t>
            </w:r>
          </w:p>
        </w:tc>
        <w:tc>
          <w:tcPr>
            <w:tcW w:w="579" w:type="pct"/>
            <w:tcBorders>
              <w:top w:val="single" w:sz="4" w:space="0" w:color="000000"/>
              <w:left w:val="single" w:sz="4" w:space="0" w:color="000000"/>
              <w:bottom w:val="single" w:sz="4" w:space="0" w:color="000000"/>
              <w:right w:val="single" w:sz="4" w:space="0" w:color="000000"/>
            </w:tcBorders>
            <w:shd w:val="clear" w:color="auto" w:fill="FBE7D9"/>
            <w:vAlign w:val="center"/>
          </w:tcPr>
          <w:p w14:paraId="53C79C06" w14:textId="77777777" w:rsidR="00657321" w:rsidRPr="00CF7711" w:rsidRDefault="00657321" w:rsidP="0009720A">
            <w:pPr>
              <w:spacing w:line="259" w:lineRule="auto"/>
              <w:ind w:right="48"/>
              <w:jc w:val="center"/>
              <w:rPr>
                <w:sz w:val="22"/>
                <w:szCs w:val="22"/>
              </w:rPr>
            </w:pPr>
            <w:r w:rsidRPr="00CF7711">
              <w:rPr>
                <w:sz w:val="22"/>
                <w:szCs w:val="22"/>
              </w:rPr>
              <w:t xml:space="preserve">5 </w:t>
            </w:r>
          </w:p>
        </w:tc>
      </w:tr>
      <w:tr w:rsidR="00657321" w:rsidRPr="00CF7711" w14:paraId="0E937D09" w14:textId="77777777" w:rsidTr="0009720A">
        <w:trPr>
          <w:trHeight w:val="3581"/>
        </w:trPr>
        <w:tc>
          <w:tcPr>
            <w:tcW w:w="1820" w:type="pct"/>
            <w:vMerge w:val="restart"/>
            <w:tcBorders>
              <w:top w:val="single" w:sz="4" w:space="0" w:color="000000"/>
              <w:left w:val="single" w:sz="4" w:space="0" w:color="000000"/>
              <w:bottom w:val="single" w:sz="4" w:space="0" w:color="000000"/>
              <w:right w:val="single" w:sz="4" w:space="0" w:color="000000"/>
            </w:tcBorders>
          </w:tcPr>
          <w:p w14:paraId="04B97EC0" w14:textId="77777777" w:rsidR="00657321" w:rsidRPr="00CF7711" w:rsidRDefault="00657321" w:rsidP="0009720A">
            <w:pPr>
              <w:spacing w:after="19" w:line="259" w:lineRule="auto"/>
              <w:rPr>
                <w:sz w:val="22"/>
                <w:szCs w:val="22"/>
              </w:rPr>
            </w:pPr>
            <w:r w:rsidRPr="00CF7711">
              <w:rPr>
                <w:sz w:val="22"/>
                <w:szCs w:val="22"/>
              </w:rPr>
              <w:t xml:space="preserve"> </w:t>
            </w:r>
          </w:p>
          <w:p w14:paraId="5B403555" w14:textId="77777777" w:rsidR="00657321" w:rsidRPr="00CF7711" w:rsidRDefault="00657321" w:rsidP="0009720A">
            <w:pPr>
              <w:spacing w:after="16" w:line="259" w:lineRule="auto"/>
              <w:rPr>
                <w:b/>
                <w:sz w:val="22"/>
                <w:szCs w:val="22"/>
              </w:rPr>
            </w:pPr>
            <w:r w:rsidRPr="00CF7711">
              <w:rPr>
                <w:b/>
                <w:sz w:val="22"/>
                <w:szCs w:val="22"/>
                <w:u w:val="single" w:color="000000"/>
              </w:rPr>
              <w:t>D.1.2. Kaynaklar</w:t>
            </w:r>
            <w:r w:rsidRPr="00CF7711">
              <w:rPr>
                <w:b/>
                <w:sz w:val="22"/>
                <w:szCs w:val="22"/>
              </w:rPr>
              <w:t xml:space="preserve"> </w:t>
            </w:r>
          </w:p>
          <w:p w14:paraId="494AF6D0" w14:textId="77777777" w:rsidR="00657321" w:rsidRPr="00CF7711" w:rsidRDefault="00657321" w:rsidP="0009720A">
            <w:pPr>
              <w:spacing w:after="19" w:line="259" w:lineRule="auto"/>
              <w:rPr>
                <w:b/>
                <w:sz w:val="22"/>
                <w:szCs w:val="22"/>
              </w:rPr>
            </w:pPr>
            <w:r w:rsidRPr="00CF7711">
              <w:rPr>
                <w:b/>
                <w:sz w:val="22"/>
                <w:szCs w:val="22"/>
              </w:rPr>
              <w:t xml:space="preserve"> </w:t>
            </w:r>
          </w:p>
          <w:p w14:paraId="5BEB69D8" w14:textId="77777777" w:rsidR="00657321" w:rsidRPr="00CF7711" w:rsidRDefault="00657321" w:rsidP="0009720A">
            <w:pPr>
              <w:spacing w:after="1" w:line="275" w:lineRule="auto"/>
              <w:ind w:right="48"/>
              <w:rPr>
                <w:sz w:val="22"/>
                <w:szCs w:val="22"/>
              </w:rPr>
            </w:pPr>
            <w:r w:rsidRPr="00CF7711">
              <w:rPr>
                <w:sz w:val="22"/>
                <w:szCs w:val="22"/>
              </w:rPr>
              <w:t xml:space="preserve">Toplumsal katkı etkinliklerine ayrılan kaynaklar (mali, fiziksel, insan gücü) belirlenmiş, paylaşılmış ve kurumsallaşmış olup, bunlar izlenmekte ve değerlendirilmektedir.  </w:t>
            </w:r>
          </w:p>
          <w:p w14:paraId="71486CF7" w14:textId="77777777" w:rsidR="00657321" w:rsidRPr="00CF7711" w:rsidRDefault="00657321" w:rsidP="0009720A">
            <w:pPr>
              <w:spacing w:after="19" w:line="259" w:lineRule="auto"/>
              <w:rPr>
                <w:sz w:val="22"/>
                <w:szCs w:val="22"/>
              </w:rPr>
            </w:pPr>
            <w:r w:rsidRPr="00CF7711">
              <w:rPr>
                <w:sz w:val="22"/>
                <w:szCs w:val="22"/>
              </w:rPr>
              <w:t xml:space="preserve"> </w:t>
            </w:r>
          </w:p>
          <w:p w14:paraId="02893659" w14:textId="77777777" w:rsidR="00657321" w:rsidRPr="00CF7711" w:rsidRDefault="00657321" w:rsidP="0009720A">
            <w:pPr>
              <w:spacing w:line="259" w:lineRule="auto"/>
              <w:rPr>
                <w:sz w:val="22"/>
                <w:szCs w:val="22"/>
              </w:rPr>
            </w:pPr>
            <w:r w:rsidRPr="00CF7711">
              <w:rPr>
                <w:sz w:val="22"/>
                <w:szCs w:val="22"/>
              </w:rPr>
              <w:t xml:space="preserve"> </w:t>
            </w:r>
          </w:p>
        </w:tc>
        <w:tc>
          <w:tcPr>
            <w:tcW w:w="701" w:type="pct"/>
            <w:tcBorders>
              <w:top w:val="single" w:sz="4" w:space="0" w:color="000000"/>
              <w:left w:val="single" w:sz="4" w:space="0" w:color="000000"/>
              <w:bottom w:val="single" w:sz="4" w:space="0" w:color="000000"/>
              <w:right w:val="single" w:sz="4" w:space="0" w:color="000000"/>
            </w:tcBorders>
            <w:shd w:val="clear" w:color="auto" w:fill="F9D6BF"/>
          </w:tcPr>
          <w:p w14:paraId="64F6961F" w14:textId="77777777" w:rsidR="00657321" w:rsidRPr="00CF7711" w:rsidRDefault="00657321" w:rsidP="0009720A">
            <w:pPr>
              <w:spacing w:line="259" w:lineRule="auto"/>
              <w:ind w:left="1"/>
              <w:rPr>
                <w:sz w:val="22"/>
                <w:szCs w:val="22"/>
              </w:rPr>
            </w:pPr>
            <w:r w:rsidRPr="00CF7711">
              <w:rPr>
                <w:sz w:val="22"/>
                <w:szCs w:val="22"/>
              </w:rPr>
              <w:t>Birimin toplumsal katkı faaliyetlerini sürdürebilmesi için yeterli kaynağı bulunmamaktadır.</w:t>
            </w:r>
            <w:r w:rsidRPr="00CF7711">
              <w:rPr>
                <w:i/>
                <w:sz w:val="22"/>
                <w:szCs w:val="22"/>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F7CAAC"/>
          </w:tcPr>
          <w:p w14:paraId="62EA2064" w14:textId="77777777" w:rsidR="00657321" w:rsidRPr="00CF7711" w:rsidRDefault="00657321" w:rsidP="0009720A">
            <w:pPr>
              <w:spacing w:line="259" w:lineRule="auto"/>
              <w:ind w:left="1"/>
              <w:rPr>
                <w:sz w:val="22"/>
                <w:szCs w:val="22"/>
              </w:rPr>
            </w:pPr>
            <w:r w:rsidRPr="00CF7711">
              <w:rPr>
                <w:sz w:val="22"/>
                <w:szCs w:val="22"/>
              </w:rPr>
              <w:t xml:space="preserve">Birimin toplumsal katkı faaliyetlerini sürdürebilmek için uygun nitelik ve nicelikte fiziki, teknik ve mali kaynakların oluşturulmasına yönelik planları bulunmaktadır.  </w:t>
            </w:r>
          </w:p>
        </w:tc>
        <w:tc>
          <w:tcPr>
            <w:tcW w:w="655" w:type="pct"/>
            <w:tcBorders>
              <w:top w:val="single" w:sz="4" w:space="0" w:color="000000"/>
              <w:left w:val="single" w:sz="4" w:space="0" w:color="000000"/>
              <w:bottom w:val="single" w:sz="4" w:space="0" w:color="000000"/>
              <w:right w:val="single" w:sz="4" w:space="0" w:color="000000"/>
            </w:tcBorders>
            <w:shd w:val="clear" w:color="auto" w:fill="F4B083"/>
          </w:tcPr>
          <w:p w14:paraId="4AE99A35" w14:textId="77777777" w:rsidR="00657321" w:rsidRPr="00CF7711" w:rsidRDefault="00657321" w:rsidP="0009720A">
            <w:pPr>
              <w:spacing w:after="41" w:line="239" w:lineRule="auto"/>
              <w:ind w:left="1"/>
              <w:rPr>
                <w:sz w:val="22"/>
                <w:szCs w:val="22"/>
              </w:rPr>
            </w:pPr>
            <w:r w:rsidRPr="00CF7711">
              <w:rPr>
                <w:sz w:val="22"/>
                <w:szCs w:val="22"/>
              </w:rPr>
              <w:t xml:space="preserve">Birim toplumsal katkı kaynaklarını toplumsal katkı stratejisi ve birimler arası dengeyi gözeterek yönetmektedir.  </w:t>
            </w:r>
          </w:p>
          <w:p w14:paraId="7ECDC315" w14:textId="77777777" w:rsidR="00657321" w:rsidRPr="00CF7711" w:rsidRDefault="00657321" w:rsidP="0009720A">
            <w:pPr>
              <w:spacing w:line="259" w:lineRule="auto"/>
              <w:ind w:left="1"/>
              <w:rPr>
                <w:sz w:val="22"/>
                <w:szCs w:val="22"/>
              </w:rPr>
            </w:pPr>
            <w:r w:rsidRPr="00CF7711">
              <w:rPr>
                <w:i/>
                <w:sz w:val="22"/>
                <w:szCs w:val="22"/>
              </w:rPr>
              <w:t xml:space="preserve"> </w:t>
            </w:r>
          </w:p>
        </w:tc>
        <w:tc>
          <w:tcPr>
            <w:tcW w:w="670" w:type="pct"/>
            <w:tcBorders>
              <w:top w:val="single" w:sz="4" w:space="0" w:color="000000"/>
              <w:left w:val="single" w:sz="4" w:space="0" w:color="000000"/>
              <w:bottom w:val="single" w:sz="4" w:space="0" w:color="000000"/>
              <w:right w:val="single" w:sz="4" w:space="0" w:color="000000"/>
            </w:tcBorders>
            <w:shd w:val="clear" w:color="auto" w:fill="E6A77D"/>
          </w:tcPr>
          <w:p w14:paraId="36C2090C" w14:textId="77777777" w:rsidR="00657321" w:rsidRPr="00CF7711" w:rsidRDefault="00657321" w:rsidP="0009720A">
            <w:pPr>
              <w:spacing w:line="239" w:lineRule="auto"/>
              <w:ind w:left="1"/>
              <w:rPr>
                <w:sz w:val="22"/>
                <w:szCs w:val="22"/>
              </w:rPr>
            </w:pPr>
            <w:r w:rsidRPr="00CF7711">
              <w:rPr>
                <w:sz w:val="22"/>
                <w:szCs w:val="22"/>
              </w:rPr>
              <w:t xml:space="preserve">Birimde toplumsal katkı kaynaklarının yeterliliği ve çeşitliliği izlenmekte ve iyileştirilmektedir.  </w:t>
            </w:r>
          </w:p>
        </w:tc>
        <w:tc>
          <w:tcPr>
            <w:tcW w:w="579" w:type="pct"/>
            <w:tcBorders>
              <w:top w:val="single" w:sz="4" w:space="0" w:color="000000"/>
              <w:left w:val="single" w:sz="4" w:space="0" w:color="000000"/>
              <w:bottom w:val="single" w:sz="4" w:space="0" w:color="000000"/>
              <w:right w:val="single" w:sz="4" w:space="0" w:color="000000"/>
            </w:tcBorders>
            <w:shd w:val="clear" w:color="auto" w:fill="D9A581"/>
          </w:tcPr>
          <w:p w14:paraId="4CE1D41F" w14:textId="77777777" w:rsidR="00657321" w:rsidRPr="00CF7711" w:rsidRDefault="00657321" w:rsidP="0009720A">
            <w:pPr>
              <w:spacing w:line="239" w:lineRule="auto"/>
              <w:ind w:left="1"/>
              <w:rPr>
                <w:sz w:val="22"/>
                <w:szCs w:val="22"/>
              </w:rPr>
            </w:pPr>
            <w:r w:rsidRPr="00CF7711">
              <w:rPr>
                <w:sz w:val="22"/>
                <w:szCs w:val="22"/>
              </w:rPr>
              <w:t>İçselleştirilmiş, sistematik, sürdürülebilir ve örnek gösterilebilir uygulamalar bulunmaktadır.</w:t>
            </w:r>
            <w:r w:rsidRPr="00CF7711">
              <w:rPr>
                <w:i/>
                <w:sz w:val="22"/>
                <w:szCs w:val="22"/>
              </w:rPr>
              <w:t xml:space="preserve"> </w:t>
            </w:r>
          </w:p>
        </w:tc>
      </w:tr>
      <w:tr w:rsidR="00657321" w:rsidRPr="00CF7711" w14:paraId="490F15DD" w14:textId="77777777" w:rsidTr="0009720A">
        <w:trPr>
          <w:trHeight w:val="3844"/>
        </w:trPr>
        <w:tc>
          <w:tcPr>
            <w:tcW w:w="1820" w:type="pct"/>
            <w:vMerge/>
            <w:tcBorders>
              <w:top w:val="nil"/>
              <w:left w:val="single" w:sz="4" w:space="0" w:color="000000"/>
              <w:bottom w:val="single" w:sz="4" w:space="0" w:color="000000"/>
              <w:right w:val="single" w:sz="4" w:space="0" w:color="000000"/>
            </w:tcBorders>
          </w:tcPr>
          <w:p w14:paraId="4B307898" w14:textId="77777777" w:rsidR="00657321" w:rsidRPr="00CF7711" w:rsidRDefault="00657321" w:rsidP="0009720A">
            <w:pPr>
              <w:spacing w:after="160" w:line="259" w:lineRule="auto"/>
              <w:rPr>
                <w:sz w:val="22"/>
                <w:szCs w:val="22"/>
              </w:rPr>
            </w:pPr>
          </w:p>
        </w:tc>
        <w:tc>
          <w:tcPr>
            <w:tcW w:w="3180" w:type="pct"/>
            <w:gridSpan w:val="5"/>
            <w:tcBorders>
              <w:top w:val="single" w:sz="4" w:space="0" w:color="000000"/>
              <w:left w:val="single" w:sz="4" w:space="0" w:color="000000"/>
              <w:bottom w:val="single" w:sz="4" w:space="0" w:color="000000"/>
              <w:right w:val="single" w:sz="4" w:space="0" w:color="000000"/>
            </w:tcBorders>
            <w:shd w:val="clear" w:color="auto" w:fill="FBE7D9"/>
          </w:tcPr>
          <w:p w14:paraId="1D8F2D26" w14:textId="77777777" w:rsidR="00657321" w:rsidRPr="00CF7711" w:rsidRDefault="00657321" w:rsidP="0009720A">
            <w:pPr>
              <w:spacing w:after="19" w:line="259" w:lineRule="auto"/>
              <w:ind w:left="119"/>
              <w:rPr>
                <w:sz w:val="22"/>
                <w:szCs w:val="22"/>
              </w:rPr>
            </w:pPr>
            <w:r w:rsidRPr="00CF7711">
              <w:rPr>
                <w:sz w:val="22"/>
                <w:szCs w:val="22"/>
              </w:rPr>
              <w:t xml:space="preserve"> </w:t>
            </w:r>
          </w:p>
          <w:p w14:paraId="18C3BAB0" w14:textId="77777777" w:rsidR="00657321" w:rsidRPr="00CF7711" w:rsidRDefault="00657321" w:rsidP="0009720A">
            <w:pPr>
              <w:spacing w:after="43" w:line="259" w:lineRule="auto"/>
              <w:ind w:left="119"/>
              <w:rPr>
                <w:sz w:val="22"/>
                <w:szCs w:val="22"/>
              </w:rPr>
            </w:pPr>
            <w:r w:rsidRPr="00CF7711">
              <w:rPr>
                <w:b/>
                <w:i/>
                <w:sz w:val="22"/>
                <w:szCs w:val="22"/>
              </w:rPr>
              <w:t xml:space="preserve"> Örnek Kanıtlar </w:t>
            </w:r>
          </w:p>
          <w:p w14:paraId="27DDA80A" w14:textId="77777777" w:rsidR="00657321" w:rsidRPr="00CF7711" w:rsidRDefault="00657321" w:rsidP="006C0B07">
            <w:pPr>
              <w:numPr>
                <w:ilvl w:val="0"/>
                <w:numId w:val="49"/>
              </w:numPr>
              <w:spacing w:line="259" w:lineRule="auto"/>
              <w:ind w:hanging="360"/>
              <w:rPr>
                <w:sz w:val="22"/>
                <w:szCs w:val="22"/>
              </w:rPr>
            </w:pPr>
            <w:r w:rsidRPr="00CF7711">
              <w:rPr>
                <w:i/>
                <w:sz w:val="22"/>
                <w:szCs w:val="22"/>
              </w:rPr>
              <w:t xml:space="preserve">Toplumsal katkı faaliyetlerini yürüten araştırma ve uygulama merkezleri ve diğer birimler </w:t>
            </w:r>
          </w:p>
          <w:p w14:paraId="7D8440A6" w14:textId="77777777" w:rsidR="00657321" w:rsidRPr="00CF7711" w:rsidRDefault="00657321" w:rsidP="006C0B07">
            <w:pPr>
              <w:numPr>
                <w:ilvl w:val="0"/>
                <w:numId w:val="49"/>
              </w:numPr>
              <w:spacing w:line="259" w:lineRule="auto"/>
              <w:ind w:hanging="360"/>
              <w:rPr>
                <w:sz w:val="22"/>
                <w:szCs w:val="22"/>
              </w:rPr>
            </w:pPr>
            <w:r w:rsidRPr="00CF7711">
              <w:rPr>
                <w:i/>
                <w:sz w:val="22"/>
                <w:szCs w:val="22"/>
              </w:rPr>
              <w:t xml:space="preserve">Toplumsal katkı çalışmalarına ayrılan bütçe ve yıllar içinde değişimi </w:t>
            </w:r>
          </w:p>
          <w:p w14:paraId="55B12946" w14:textId="77777777" w:rsidR="00657321" w:rsidRPr="00CF7711" w:rsidRDefault="00657321" w:rsidP="006C0B07">
            <w:pPr>
              <w:numPr>
                <w:ilvl w:val="0"/>
                <w:numId w:val="49"/>
              </w:numPr>
              <w:spacing w:after="2" w:line="228" w:lineRule="auto"/>
              <w:ind w:hanging="360"/>
              <w:rPr>
                <w:sz w:val="22"/>
                <w:szCs w:val="22"/>
              </w:rPr>
            </w:pPr>
            <w:r w:rsidRPr="00CF7711">
              <w:rPr>
                <w:i/>
                <w:sz w:val="22"/>
                <w:szCs w:val="22"/>
              </w:rPr>
              <w:t>Toplumsal katkı kaynaklarının toplumsal katkı stratejisi doğrultusunda yönetildiğini gösteren kanıtlar</w:t>
            </w:r>
          </w:p>
          <w:p w14:paraId="08893DC5" w14:textId="77777777" w:rsidR="00657321" w:rsidRPr="00CF7711" w:rsidRDefault="00657321" w:rsidP="006C0B07">
            <w:pPr>
              <w:numPr>
                <w:ilvl w:val="0"/>
                <w:numId w:val="49"/>
              </w:numPr>
              <w:spacing w:after="2" w:line="228" w:lineRule="auto"/>
              <w:ind w:hanging="360"/>
              <w:rPr>
                <w:sz w:val="22"/>
                <w:szCs w:val="22"/>
              </w:rPr>
            </w:pPr>
            <w:r w:rsidRPr="00CF7711">
              <w:rPr>
                <w:i/>
                <w:sz w:val="22"/>
                <w:szCs w:val="22"/>
              </w:rPr>
              <w:t xml:space="preserve">Toplumsal katkı kaynaklarının çeşitliliği ve yeterliliğinin izlendiğine ve iyileştirildiğine ilişkin kanıtlar  </w:t>
            </w:r>
          </w:p>
          <w:p w14:paraId="14137228" w14:textId="77777777" w:rsidR="00657321" w:rsidRPr="00CF7711" w:rsidRDefault="00657321" w:rsidP="006C0B07">
            <w:pPr>
              <w:numPr>
                <w:ilvl w:val="0"/>
                <w:numId w:val="49"/>
              </w:numPr>
              <w:spacing w:line="259" w:lineRule="auto"/>
              <w:ind w:hanging="360"/>
              <w:rPr>
                <w:sz w:val="22"/>
                <w:szCs w:val="22"/>
              </w:rPr>
            </w:pPr>
            <w:r w:rsidRPr="00CF7711">
              <w:rPr>
                <w:i/>
                <w:sz w:val="22"/>
                <w:szCs w:val="22"/>
              </w:rPr>
              <w:t xml:space="preserve">Standart uygulamalar ve mevzuatın yanı sıra; birimin ihtiyaçları doğrultusunda geliştirdiği özgün yaklaşım ve uygulamalarına ilişkin kanıtlar </w:t>
            </w:r>
          </w:p>
        </w:tc>
      </w:tr>
    </w:tbl>
    <w:p w14:paraId="62C69500" w14:textId="77777777" w:rsidR="00657321" w:rsidRPr="00CF7711" w:rsidRDefault="00657321" w:rsidP="00657321">
      <w:pPr>
        <w:spacing w:line="259" w:lineRule="auto"/>
        <w:rPr>
          <w:sz w:val="22"/>
          <w:szCs w:val="22"/>
        </w:rPr>
      </w:pPr>
      <w:r w:rsidRPr="00CF7711">
        <w:rPr>
          <w:sz w:val="22"/>
          <w:szCs w:val="22"/>
        </w:rPr>
        <w:t xml:space="preserve"> </w:t>
      </w:r>
    </w:p>
    <w:p w14:paraId="774F1968" w14:textId="77777777" w:rsidR="00657321" w:rsidRPr="00CF7711" w:rsidRDefault="00657321" w:rsidP="00657321">
      <w:pPr>
        <w:rPr>
          <w:sz w:val="22"/>
          <w:szCs w:val="22"/>
        </w:rPr>
      </w:pPr>
      <w:r w:rsidRPr="00CF7711">
        <w:rPr>
          <w:sz w:val="22"/>
          <w:szCs w:val="22"/>
        </w:rPr>
        <w:br w:type="page"/>
      </w:r>
    </w:p>
    <w:tbl>
      <w:tblPr>
        <w:tblStyle w:val="TableGrid"/>
        <w:tblW w:w="5000" w:type="pct"/>
        <w:tblInd w:w="0" w:type="dxa"/>
        <w:tblCellMar>
          <w:left w:w="108" w:type="dxa"/>
          <w:right w:w="39" w:type="dxa"/>
        </w:tblCellMar>
        <w:tblLook w:val="04A0" w:firstRow="1" w:lastRow="0" w:firstColumn="1" w:lastColumn="0" w:noHBand="0" w:noVBand="1"/>
      </w:tblPr>
      <w:tblGrid>
        <w:gridCol w:w="5837"/>
        <w:gridCol w:w="2038"/>
        <w:gridCol w:w="2173"/>
        <w:gridCol w:w="1765"/>
        <w:gridCol w:w="1789"/>
        <w:gridCol w:w="1743"/>
      </w:tblGrid>
      <w:tr w:rsidR="00657321" w:rsidRPr="00CF7711" w14:paraId="6BA9FE38" w14:textId="77777777" w:rsidTr="0009720A">
        <w:trPr>
          <w:trHeight w:val="402"/>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BE7D9"/>
          </w:tcPr>
          <w:p w14:paraId="308EA703" w14:textId="77777777" w:rsidR="00657321" w:rsidRPr="00CF7711" w:rsidRDefault="00657321" w:rsidP="0009720A">
            <w:pPr>
              <w:tabs>
                <w:tab w:val="center" w:pos="182"/>
                <w:tab w:val="center" w:pos="4879"/>
                <w:tab w:val="center" w:pos="9571"/>
                <w:tab w:val="right" w:pos="15831"/>
              </w:tabs>
              <w:spacing w:line="259" w:lineRule="auto"/>
              <w:jc w:val="right"/>
              <w:rPr>
                <w:sz w:val="22"/>
                <w:szCs w:val="22"/>
              </w:rPr>
            </w:pPr>
            <w:r w:rsidRPr="00CF7711">
              <w:rPr>
                <w:sz w:val="22"/>
                <w:szCs w:val="22"/>
              </w:rPr>
              <w:lastRenderedPageBreak/>
              <w:t xml:space="preserve"> </w:t>
            </w:r>
            <w:r w:rsidRPr="00CF7711">
              <w:rPr>
                <w:b/>
                <w:color w:val="C45911"/>
                <w:sz w:val="22"/>
                <w:szCs w:val="22"/>
              </w:rPr>
              <w:t>D.TOPLUMSAL KATKI</w:t>
            </w:r>
          </w:p>
        </w:tc>
      </w:tr>
      <w:tr w:rsidR="00657321" w:rsidRPr="00CF7711" w14:paraId="03FA42C8" w14:textId="77777777" w:rsidTr="0009720A">
        <w:trPr>
          <w:trHeight w:val="628"/>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BE7D9"/>
          </w:tcPr>
          <w:p w14:paraId="738AAC44" w14:textId="77777777" w:rsidR="00657321" w:rsidRPr="00CF7711" w:rsidRDefault="00657321" w:rsidP="0009720A">
            <w:pPr>
              <w:spacing w:line="259" w:lineRule="auto"/>
              <w:ind w:left="3366"/>
              <w:jc w:val="center"/>
              <w:rPr>
                <w:sz w:val="22"/>
                <w:szCs w:val="22"/>
              </w:rPr>
            </w:pPr>
            <w:r w:rsidRPr="00CF7711">
              <w:rPr>
                <w:sz w:val="22"/>
                <w:szCs w:val="22"/>
              </w:rPr>
              <w:t xml:space="preserve"> </w:t>
            </w:r>
          </w:p>
          <w:p w14:paraId="29FFABB5" w14:textId="77777777" w:rsidR="00657321" w:rsidRPr="00CF7711" w:rsidRDefault="00657321" w:rsidP="0009720A">
            <w:pPr>
              <w:spacing w:line="259" w:lineRule="auto"/>
              <w:rPr>
                <w:sz w:val="22"/>
                <w:szCs w:val="22"/>
              </w:rPr>
            </w:pPr>
            <w:r w:rsidRPr="00CF7711">
              <w:rPr>
                <w:b/>
                <w:sz w:val="22"/>
                <w:szCs w:val="22"/>
              </w:rPr>
              <w:t xml:space="preserve">D.2. Toplumsal Katkı Performansı </w:t>
            </w:r>
          </w:p>
          <w:p w14:paraId="506B1419" w14:textId="77777777" w:rsidR="00657321" w:rsidRPr="00CF7711" w:rsidRDefault="00657321" w:rsidP="0009720A">
            <w:pPr>
              <w:spacing w:line="259" w:lineRule="auto"/>
              <w:rPr>
                <w:sz w:val="22"/>
                <w:szCs w:val="22"/>
              </w:rPr>
            </w:pPr>
            <w:r w:rsidRPr="00CF7711">
              <w:rPr>
                <w:sz w:val="22"/>
                <w:szCs w:val="22"/>
              </w:rPr>
              <w:t xml:space="preserve">Birim, toplumsal katkı stratejisi ve hedefleri doğrultusunda yürüttüğü faaliyetleri periyodik olarak izlemeli ve sürekli iyileştirmelidir. </w:t>
            </w:r>
          </w:p>
          <w:p w14:paraId="36EED8A7" w14:textId="77777777" w:rsidR="00657321" w:rsidRPr="00CF7711" w:rsidRDefault="00657321" w:rsidP="0009720A">
            <w:pPr>
              <w:spacing w:line="259" w:lineRule="auto"/>
              <w:ind w:left="182"/>
              <w:rPr>
                <w:sz w:val="22"/>
                <w:szCs w:val="22"/>
              </w:rPr>
            </w:pPr>
            <w:r w:rsidRPr="00CF7711">
              <w:rPr>
                <w:sz w:val="22"/>
                <w:szCs w:val="22"/>
              </w:rPr>
              <w:t xml:space="preserve"> </w:t>
            </w:r>
          </w:p>
        </w:tc>
      </w:tr>
      <w:tr w:rsidR="00657321" w:rsidRPr="00CF7711" w14:paraId="00A04AC8" w14:textId="77777777" w:rsidTr="0009720A">
        <w:trPr>
          <w:trHeight w:val="365"/>
        </w:trPr>
        <w:tc>
          <w:tcPr>
            <w:tcW w:w="1902" w:type="pct"/>
            <w:tcBorders>
              <w:top w:val="single" w:sz="4" w:space="0" w:color="000000"/>
              <w:left w:val="single" w:sz="4" w:space="0" w:color="000000"/>
              <w:bottom w:val="single" w:sz="4" w:space="0" w:color="000000"/>
              <w:right w:val="single" w:sz="4" w:space="0" w:color="000000"/>
            </w:tcBorders>
            <w:shd w:val="clear" w:color="auto" w:fill="FBE7D9"/>
          </w:tcPr>
          <w:p w14:paraId="32E0AA67" w14:textId="77777777" w:rsidR="00657321" w:rsidRPr="00CF7711" w:rsidRDefault="00657321" w:rsidP="0009720A">
            <w:pPr>
              <w:spacing w:line="259" w:lineRule="auto"/>
              <w:rPr>
                <w:sz w:val="22"/>
                <w:szCs w:val="22"/>
              </w:rPr>
            </w:pPr>
            <w:r w:rsidRPr="00CF7711">
              <w:rPr>
                <w:sz w:val="22"/>
                <w:szCs w:val="22"/>
              </w:rPr>
              <w:t xml:space="preserve"> </w:t>
            </w:r>
          </w:p>
        </w:tc>
        <w:tc>
          <w:tcPr>
            <w:tcW w:w="664" w:type="pct"/>
            <w:tcBorders>
              <w:top w:val="single" w:sz="4" w:space="0" w:color="000000"/>
              <w:left w:val="single" w:sz="4" w:space="0" w:color="000000"/>
              <w:bottom w:val="single" w:sz="4" w:space="0" w:color="000000"/>
              <w:right w:val="single" w:sz="4" w:space="0" w:color="000000"/>
            </w:tcBorders>
            <w:shd w:val="clear" w:color="auto" w:fill="FBE7D9"/>
          </w:tcPr>
          <w:p w14:paraId="6FF610A6" w14:textId="77777777" w:rsidR="00657321" w:rsidRPr="00CF7711" w:rsidRDefault="00657321" w:rsidP="0009720A">
            <w:pPr>
              <w:spacing w:line="259" w:lineRule="auto"/>
              <w:ind w:right="67"/>
              <w:jc w:val="center"/>
              <w:rPr>
                <w:sz w:val="22"/>
                <w:szCs w:val="22"/>
              </w:rPr>
            </w:pPr>
            <w:r w:rsidRPr="00CF7711">
              <w:rPr>
                <w:sz w:val="22"/>
                <w:szCs w:val="22"/>
              </w:rPr>
              <w:t xml:space="preserve">1 </w:t>
            </w:r>
          </w:p>
        </w:tc>
        <w:tc>
          <w:tcPr>
            <w:tcW w:w="708" w:type="pct"/>
            <w:tcBorders>
              <w:top w:val="single" w:sz="4" w:space="0" w:color="000000"/>
              <w:left w:val="single" w:sz="4" w:space="0" w:color="000000"/>
              <w:bottom w:val="single" w:sz="4" w:space="0" w:color="000000"/>
              <w:right w:val="single" w:sz="4" w:space="0" w:color="000000"/>
            </w:tcBorders>
            <w:shd w:val="clear" w:color="auto" w:fill="FBE7D9"/>
          </w:tcPr>
          <w:p w14:paraId="4DE9AB56" w14:textId="77777777" w:rsidR="00657321" w:rsidRPr="00CF7711" w:rsidRDefault="00657321" w:rsidP="0009720A">
            <w:pPr>
              <w:spacing w:line="259" w:lineRule="auto"/>
              <w:ind w:right="70"/>
              <w:jc w:val="center"/>
              <w:rPr>
                <w:sz w:val="22"/>
                <w:szCs w:val="22"/>
              </w:rPr>
            </w:pPr>
            <w:r w:rsidRPr="00CF7711">
              <w:rPr>
                <w:sz w:val="22"/>
                <w:szCs w:val="22"/>
              </w:rPr>
              <w:t xml:space="preserve">2 </w:t>
            </w:r>
          </w:p>
        </w:tc>
        <w:tc>
          <w:tcPr>
            <w:tcW w:w="575" w:type="pct"/>
            <w:tcBorders>
              <w:top w:val="single" w:sz="4" w:space="0" w:color="000000"/>
              <w:left w:val="single" w:sz="4" w:space="0" w:color="000000"/>
              <w:bottom w:val="single" w:sz="4" w:space="0" w:color="000000"/>
              <w:right w:val="single" w:sz="4" w:space="0" w:color="000000"/>
            </w:tcBorders>
            <w:shd w:val="clear" w:color="auto" w:fill="FBE7D9"/>
          </w:tcPr>
          <w:p w14:paraId="185EE5F9" w14:textId="77777777" w:rsidR="00657321" w:rsidRPr="00CF7711" w:rsidRDefault="00657321" w:rsidP="0009720A">
            <w:pPr>
              <w:spacing w:line="259" w:lineRule="auto"/>
              <w:ind w:right="67"/>
              <w:jc w:val="center"/>
              <w:rPr>
                <w:sz w:val="22"/>
                <w:szCs w:val="22"/>
              </w:rPr>
            </w:pPr>
            <w:r w:rsidRPr="00CF7711">
              <w:rPr>
                <w:sz w:val="22"/>
                <w:szCs w:val="22"/>
              </w:rPr>
              <w:t xml:space="preserve">3 </w:t>
            </w:r>
          </w:p>
        </w:tc>
        <w:tc>
          <w:tcPr>
            <w:tcW w:w="583" w:type="pct"/>
            <w:tcBorders>
              <w:top w:val="single" w:sz="4" w:space="0" w:color="000000"/>
              <w:left w:val="single" w:sz="4" w:space="0" w:color="000000"/>
              <w:bottom w:val="single" w:sz="4" w:space="0" w:color="000000"/>
              <w:right w:val="single" w:sz="4" w:space="0" w:color="000000"/>
            </w:tcBorders>
            <w:shd w:val="clear" w:color="auto" w:fill="FBE7D9"/>
          </w:tcPr>
          <w:p w14:paraId="0BA9523C" w14:textId="77777777" w:rsidR="00657321" w:rsidRPr="00CF7711" w:rsidRDefault="00657321" w:rsidP="0009720A">
            <w:pPr>
              <w:spacing w:line="259" w:lineRule="auto"/>
              <w:ind w:right="67"/>
              <w:jc w:val="center"/>
              <w:rPr>
                <w:sz w:val="22"/>
                <w:szCs w:val="22"/>
              </w:rPr>
            </w:pPr>
            <w:r w:rsidRPr="00CF7711">
              <w:rPr>
                <w:sz w:val="22"/>
                <w:szCs w:val="22"/>
              </w:rPr>
              <w:t xml:space="preserve">4 </w:t>
            </w:r>
          </w:p>
        </w:tc>
        <w:tc>
          <w:tcPr>
            <w:tcW w:w="568" w:type="pct"/>
            <w:tcBorders>
              <w:top w:val="single" w:sz="4" w:space="0" w:color="000000"/>
              <w:left w:val="single" w:sz="4" w:space="0" w:color="000000"/>
              <w:bottom w:val="single" w:sz="4" w:space="0" w:color="000000"/>
              <w:right w:val="single" w:sz="4" w:space="0" w:color="000000"/>
            </w:tcBorders>
            <w:shd w:val="clear" w:color="auto" w:fill="FBE7D9"/>
          </w:tcPr>
          <w:p w14:paraId="79C473ED" w14:textId="77777777" w:rsidR="00657321" w:rsidRPr="00CF7711" w:rsidRDefault="00657321" w:rsidP="0009720A">
            <w:pPr>
              <w:spacing w:line="259" w:lineRule="auto"/>
              <w:ind w:right="69"/>
              <w:jc w:val="center"/>
              <w:rPr>
                <w:sz w:val="22"/>
                <w:szCs w:val="22"/>
              </w:rPr>
            </w:pPr>
            <w:r w:rsidRPr="00CF7711">
              <w:rPr>
                <w:sz w:val="22"/>
                <w:szCs w:val="22"/>
              </w:rPr>
              <w:t xml:space="preserve">5 </w:t>
            </w:r>
          </w:p>
        </w:tc>
      </w:tr>
      <w:tr w:rsidR="00657321" w:rsidRPr="00CF7711" w14:paraId="783E43D5" w14:textId="77777777" w:rsidTr="0009720A">
        <w:trPr>
          <w:trHeight w:val="3487"/>
        </w:trPr>
        <w:tc>
          <w:tcPr>
            <w:tcW w:w="1902" w:type="pct"/>
            <w:vMerge w:val="restart"/>
            <w:tcBorders>
              <w:top w:val="single" w:sz="4" w:space="0" w:color="000000"/>
              <w:left w:val="single" w:sz="4" w:space="0" w:color="000000"/>
              <w:bottom w:val="single" w:sz="4" w:space="0" w:color="000000"/>
              <w:right w:val="single" w:sz="4" w:space="0" w:color="000000"/>
            </w:tcBorders>
          </w:tcPr>
          <w:p w14:paraId="20617B8D" w14:textId="77777777" w:rsidR="00657321" w:rsidRPr="00CF7711" w:rsidRDefault="00657321" w:rsidP="0009720A">
            <w:pPr>
              <w:spacing w:after="19" w:line="259" w:lineRule="auto"/>
              <w:rPr>
                <w:sz w:val="22"/>
                <w:szCs w:val="22"/>
              </w:rPr>
            </w:pPr>
            <w:r w:rsidRPr="00CF7711">
              <w:rPr>
                <w:sz w:val="22"/>
                <w:szCs w:val="22"/>
              </w:rPr>
              <w:t xml:space="preserve"> </w:t>
            </w:r>
          </w:p>
          <w:p w14:paraId="56CDA019" w14:textId="77777777" w:rsidR="00657321" w:rsidRPr="00CF7711" w:rsidRDefault="00657321" w:rsidP="0009720A">
            <w:pPr>
              <w:spacing w:line="276" w:lineRule="auto"/>
              <w:rPr>
                <w:b/>
                <w:sz w:val="22"/>
                <w:szCs w:val="22"/>
              </w:rPr>
            </w:pPr>
            <w:r w:rsidRPr="00CF7711">
              <w:rPr>
                <w:b/>
                <w:sz w:val="22"/>
                <w:szCs w:val="22"/>
                <w:u w:val="single" w:color="000000"/>
              </w:rPr>
              <w:t>D.2.1.Toplumsal katkı performansının izlenmesi ve</w:t>
            </w:r>
            <w:r w:rsidRPr="00CF7711">
              <w:rPr>
                <w:b/>
                <w:sz w:val="22"/>
                <w:szCs w:val="22"/>
              </w:rPr>
              <w:t xml:space="preserve"> </w:t>
            </w:r>
            <w:r w:rsidRPr="00CF7711">
              <w:rPr>
                <w:b/>
                <w:sz w:val="22"/>
                <w:szCs w:val="22"/>
                <w:u w:val="single" w:color="000000"/>
              </w:rPr>
              <w:t>değerlendirilmesi</w:t>
            </w:r>
            <w:r w:rsidRPr="00CF7711">
              <w:rPr>
                <w:b/>
                <w:sz w:val="22"/>
                <w:szCs w:val="22"/>
              </w:rPr>
              <w:t xml:space="preserve"> </w:t>
            </w:r>
          </w:p>
          <w:p w14:paraId="2983B630" w14:textId="77777777" w:rsidR="00657321" w:rsidRPr="00CF7711" w:rsidRDefault="00657321" w:rsidP="0009720A">
            <w:pPr>
              <w:spacing w:after="19" w:line="259" w:lineRule="auto"/>
              <w:rPr>
                <w:sz w:val="22"/>
                <w:szCs w:val="22"/>
              </w:rPr>
            </w:pPr>
            <w:r w:rsidRPr="00CF7711">
              <w:rPr>
                <w:sz w:val="22"/>
                <w:szCs w:val="22"/>
              </w:rPr>
              <w:t xml:space="preserve"> </w:t>
            </w:r>
          </w:p>
          <w:p w14:paraId="3CF11C2A" w14:textId="77777777" w:rsidR="00657321" w:rsidRPr="00CF7711" w:rsidRDefault="00657321" w:rsidP="0009720A">
            <w:pPr>
              <w:spacing w:after="1" w:line="275" w:lineRule="auto"/>
              <w:ind w:right="64"/>
              <w:rPr>
                <w:sz w:val="22"/>
                <w:szCs w:val="22"/>
              </w:rPr>
            </w:pPr>
            <w:r w:rsidRPr="00CF7711">
              <w:rPr>
                <w:sz w:val="22"/>
                <w:szCs w:val="22"/>
              </w:rPr>
              <w:t xml:space="preserve">Birim, Sürdürülebilir Kalkınma Amaçları ile uyumlu, dezavantajlı gruplar </w:t>
            </w:r>
            <w:proofErr w:type="gramStart"/>
            <w:r w:rsidRPr="00CF7711">
              <w:rPr>
                <w:sz w:val="22"/>
                <w:szCs w:val="22"/>
              </w:rPr>
              <w:t>dahil</w:t>
            </w:r>
            <w:proofErr w:type="gramEnd"/>
            <w:r w:rsidRPr="00CF7711">
              <w:rPr>
                <w:sz w:val="22"/>
                <w:szCs w:val="22"/>
              </w:rPr>
              <w:t xml:space="preserve"> toplumun ve çevrenin ihtiyaçlarına cevap verebilen ve değer yaratan toplumsal katkı faaliyetlerinde bulunmaktadır. Ulusal ve uluslararası düzeyde kurumsal iş birlikleri, çeşitli kamu kurum ve kuruluşlarına yapılan görevlendirmeler ile kurumun bünyesinde yer alan birimler aracılığıyla yürütülen eğitim, hizmet, araştırma, danışmanlık vb. toplumsal katkı faaliyetleri izlenmektedir.  İzleme mekanizma ve süreçleri yerleşik ve sürdürülebilirdir. İyileştirme adımlarının kanıtları vardır. </w:t>
            </w:r>
          </w:p>
          <w:p w14:paraId="08D2511A" w14:textId="77777777" w:rsidR="00657321" w:rsidRPr="00CF7711" w:rsidRDefault="00657321" w:rsidP="0009720A">
            <w:pPr>
              <w:spacing w:line="259" w:lineRule="auto"/>
              <w:rPr>
                <w:sz w:val="22"/>
                <w:szCs w:val="22"/>
              </w:rPr>
            </w:pPr>
            <w:r w:rsidRPr="00CF7711">
              <w:rPr>
                <w:sz w:val="22"/>
                <w:szCs w:val="22"/>
              </w:rPr>
              <w:t xml:space="preserve"> </w:t>
            </w:r>
          </w:p>
        </w:tc>
        <w:tc>
          <w:tcPr>
            <w:tcW w:w="664" w:type="pct"/>
            <w:tcBorders>
              <w:top w:val="single" w:sz="4" w:space="0" w:color="000000"/>
              <w:left w:val="single" w:sz="4" w:space="0" w:color="000000"/>
              <w:bottom w:val="single" w:sz="4" w:space="0" w:color="000000"/>
              <w:right w:val="single" w:sz="4" w:space="0" w:color="000000"/>
            </w:tcBorders>
            <w:shd w:val="clear" w:color="auto" w:fill="F9D6BF"/>
          </w:tcPr>
          <w:p w14:paraId="077DFDC2" w14:textId="77777777" w:rsidR="00657321" w:rsidRPr="00CF7711" w:rsidRDefault="00657321" w:rsidP="0009720A">
            <w:pPr>
              <w:spacing w:after="1" w:line="239" w:lineRule="auto"/>
              <w:rPr>
                <w:sz w:val="22"/>
                <w:szCs w:val="22"/>
              </w:rPr>
            </w:pPr>
            <w:r w:rsidRPr="00CF7711">
              <w:rPr>
                <w:sz w:val="22"/>
                <w:szCs w:val="22"/>
              </w:rPr>
              <w:t>Birimde toplumsal katkı performansının izlenmesine ve değerlendirmesine yönelik mekanizmalar bulunmamaktadır.</w:t>
            </w:r>
            <w:r w:rsidRPr="00CF7711">
              <w:rPr>
                <w:i/>
                <w:sz w:val="22"/>
                <w:szCs w:val="22"/>
              </w:rPr>
              <w:t xml:space="preserve"> </w:t>
            </w:r>
          </w:p>
        </w:tc>
        <w:tc>
          <w:tcPr>
            <w:tcW w:w="708" w:type="pct"/>
            <w:tcBorders>
              <w:top w:val="single" w:sz="4" w:space="0" w:color="000000"/>
              <w:left w:val="single" w:sz="4" w:space="0" w:color="000000"/>
              <w:bottom w:val="single" w:sz="4" w:space="0" w:color="000000"/>
              <w:right w:val="single" w:sz="4" w:space="0" w:color="000000"/>
            </w:tcBorders>
            <w:shd w:val="clear" w:color="auto" w:fill="F7CAAC"/>
          </w:tcPr>
          <w:p w14:paraId="077CAE82" w14:textId="77777777" w:rsidR="00657321" w:rsidRPr="00CF7711" w:rsidRDefault="00657321" w:rsidP="0009720A">
            <w:pPr>
              <w:spacing w:after="1" w:line="239" w:lineRule="auto"/>
              <w:rPr>
                <w:sz w:val="22"/>
                <w:szCs w:val="22"/>
              </w:rPr>
            </w:pPr>
            <w:r w:rsidRPr="00CF7711">
              <w:rPr>
                <w:sz w:val="22"/>
                <w:szCs w:val="22"/>
              </w:rPr>
              <w:t xml:space="preserve">Birimde toplumsal katkı performansının izlenmesine ve değerlendirmesine yönelik ilke, kural ve göstergeler bulunmaktadır.  </w:t>
            </w:r>
          </w:p>
        </w:tc>
        <w:tc>
          <w:tcPr>
            <w:tcW w:w="575" w:type="pct"/>
            <w:tcBorders>
              <w:top w:val="single" w:sz="4" w:space="0" w:color="000000"/>
              <w:left w:val="single" w:sz="4" w:space="0" w:color="000000"/>
              <w:bottom w:val="single" w:sz="4" w:space="0" w:color="000000"/>
              <w:right w:val="single" w:sz="4" w:space="0" w:color="000000"/>
            </w:tcBorders>
            <w:shd w:val="clear" w:color="auto" w:fill="F4B083"/>
          </w:tcPr>
          <w:p w14:paraId="553F5916" w14:textId="77777777" w:rsidR="00657321" w:rsidRPr="00CF7711" w:rsidRDefault="00657321" w:rsidP="0009720A">
            <w:pPr>
              <w:spacing w:line="259" w:lineRule="auto"/>
              <w:rPr>
                <w:sz w:val="22"/>
                <w:szCs w:val="22"/>
              </w:rPr>
            </w:pPr>
            <w:r w:rsidRPr="00CF7711">
              <w:rPr>
                <w:sz w:val="22"/>
                <w:szCs w:val="22"/>
              </w:rPr>
              <w:t xml:space="preserve">Birimin genelinde toplumsal katkı performansını izlenmek ve değerlendirmek üzere oluşturulan mekanizmalar kullanılmaktadır. </w:t>
            </w:r>
            <w:r w:rsidRPr="00CF7711">
              <w:rPr>
                <w:i/>
                <w:sz w:val="22"/>
                <w:szCs w:val="22"/>
              </w:rPr>
              <w:t xml:space="preserve"> </w:t>
            </w:r>
          </w:p>
        </w:tc>
        <w:tc>
          <w:tcPr>
            <w:tcW w:w="583" w:type="pct"/>
            <w:tcBorders>
              <w:top w:val="single" w:sz="4" w:space="0" w:color="000000"/>
              <w:left w:val="single" w:sz="4" w:space="0" w:color="000000"/>
              <w:bottom w:val="single" w:sz="4" w:space="0" w:color="000000"/>
              <w:right w:val="single" w:sz="4" w:space="0" w:color="000000"/>
            </w:tcBorders>
            <w:shd w:val="clear" w:color="auto" w:fill="E6A77D"/>
          </w:tcPr>
          <w:p w14:paraId="7A49931B" w14:textId="77777777" w:rsidR="00657321" w:rsidRPr="00CF7711" w:rsidRDefault="00657321" w:rsidP="0009720A">
            <w:pPr>
              <w:spacing w:line="259" w:lineRule="auto"/>
              <w:rPr>
                <w:sz w:val="22"/>
                <w:szCs w:val="22"/>
              </w:rPr>
            </w:pPr>
            <w:r w:rsidRPr="00CF7711">
              <w:rPr>
                <w:sz w:val="22"/>
                <w:szCs w:val="22"/>
              </w:rPr>
              <w:t xml:space="preserve">Birimde toplumsal katkı performansı izlenmekte ve ilgili paydaşlarla değerlendirilerek iyileştirilmektedir. </w:t>
            </w:r>
            <w:r w:rsidRPr="00CF7711">
              <w:rPr>
                <w:i/>
                <w:sz w:val="22"/>
                <w:szCs w:val="22"/>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D9A581"/>
          </w:tcPr>
          <w:p w14:paraId="739D6525" w14:textId="77777777" w:rsidR="00657321" w:rsidRPr="00CF7711" w:rsidRDefault="00657321" w:rsidP="0009720A">
            <w:pPr>
              <w:spacing w:after="1" w:line="239" w:lineRule="auto"/>
              <w:rPr>
                <w:sz w:val="22"/>
                <w:szCs w:val="22"/>
              </w:rPr>
            </w:pPr>
            <w:r w:rsidRPr="00CF7711">
              <w:rPr>
                <w:sz w:val="22"/>
                <w:szCs w:val="22"/>
              </w:rPr>
              <w:t>İçselleştirilmiş, sistematik, sürdürülebilir ve örnek gösterilebilir uygulamalar bulunmaktadır.</w:t>
            </w:r>
            <w:r w:rsidRPr="00CF7711">
              <w:rPr>
                <w:i/>
                <w:sz w:val="22"/>
                <w:szCs w:val="22"/>
              </w:rPr>
              <w:t xml:space="preserve"> </w:t>
            </w:r>
          </w:p>
        </w:tc>
      </w:tr>
      <w:tr w:rsidR="00657321" w:rsidRPr="0046162D" w14:paraId="02B9B029" w14:textId="77777777" w:rsidTr="0009720A">
        <w:trPr>
          <w:trHeight w:val="3742"/>
        </w:trPr>
        <w:tc>
          <w:tcPr>
            <w:tcW w:w="1902" w:type="pct"/>
            <w:vMerge/>
            <w:tcBorders>
              <w:top w:val="nil"/>
              <w:left w:val="single" w:sz="4" w:space="0" w:color="000000"/>
              <w:bottom w:val="single" w:sz="4" w:space="0" w:color="000000"/>
              <w:right w:val="single" w:sz="4" w:space="0" w:color="000000"/>
            </w:tcBorders>
          </w:tcPr>
          <w:p w14:paraId="07BD4B47" w14:textId="77777777" w:rsidR="00657321" w:rsidRPr="00CF7711" w:rsidRDefault="00657321" w:rsidP="0009720A">
            <w:pPr>
              <w:spacing w:after="160" w:line="259" w:lineRule="auto"/>
              <w:rPr>
                <w:sz w:val="22"/>
                <w:szCs w:val="22"/>
              </w:rPr>
            </w:pPr>
          </w:p>
        </w:tc>
        <w:tc>
          <w:tcPr>
            <w:tcW w:w="3098" w:type="pct"/>
            <w:gridSpan w:val="5"/>
            <w:tcBorders>
              <w:top w:val="single" w:sz="4" w:space="0" w:color="000000"/>
              <w:left w:val="single" w:sz="4" w:space="0" w:color="000000"/>
              <w:bottom w:val="single" w:sz="4" w:space="0" w:color="000000"/>
              <w:right w:val="single" w:sz="4" w:space="0" w:color="000000"/>
            </w:tcBorders>
            <w:shd w:val="clear" w:color="auto" w:fill="FBE7D9"/>
          </w:tcPr>
          <w:p w14:paraId="03FD90E1" w14:textId="77777777" w:rsidR="00657321" w:rsidRPr="00CF7711" w:rsidRDefault="00657321" w:rsidP="0009720A">
            <w:pPr>
              <w:spacing w:after="19" w:line="259" w:lineRule="auto"/>
              <w:ind w:left="118"/>
              <w:rPr>
                <w:sz w:val="22"/>
                <w:szCs w:val="22"/>
              </w:rPr>
            </w:pPr>
            <w:r w:rsidRPr="00CF7711">
              <w:rPr>
                <w:sz w:val="22"/>
                <w:szCs w:val="22"/>
              </w:rPr>
              <w:t xml:space="preserve"> </w:t>
            </w:r>
          </w:p>
          <w:p w14:paraId="31ABB00D" w14:textId="77777777" w:rsidR="00657321" w:rsidRPr="00CF7711" w:rsidRDefault="00657321" w:rsidP="0009720A">
            <w:pPr>
              <w:spacing w:after="43" w:line="259" w:lineRule="auto"/>
              <w:ind w:left="118"/>
              <w:rPr>
                <w:sz w:val="22"/>
                <w:szCs w:val="22"/>
              </w:rPr>
            </w:pPr>
            <w:r w:rsidRPr="00CF7711">
              <w:rPr>
                <w:i/>
                <w:sz w:val="22"/>
                <w:szCs w:val="22"/>
              </w:rPr>
              <w:t xml:space="preserve"> </w:t>
            </w:r>
            <w:r w:rsidRPr="00CF7711">
              <w:rPr>
                <w:b/>
                <w:i/>
                <w:sz w:val="22"/>
                <w:szCs w:val="22"/>
              </w:rPr>
              <w:t xml:space="preserve">Örnek Kanıtlar </w:t>
            </w:r>
          </w:p>
          <w:p w14:paraId="228DB1ED" w14:textId="77777777" w:rsidR="00657321" w:rsidRPr="00CF7711" w:rsidRDefault="00657321" w:rsidP="006C0B07">
            <w:pPr>
              <w:numPr>
                <w:ilvl w:val="0"/>
                <w:numId w:val="50"/>
              </w:numPr>
              <w:spacing w:line="259" w:lineRule="auto"/>
              <w:ind w:hanging="360"/>
              <w:rPr>
                <w:sz w:val="22"/>
                <w:szCs w:val="22"/>
              </w:rPr>
            </w:pPr>
            <w:r w:rsidRPr="00CF7711">
              <w:rPr>
                <w:i/>
                <w:sz w:val="22"/>
                <w:szCs w:val="22"/>
              </w:rPr>
              <w:t xml:space="preserve">Kurumun hedefleriyle uyumlu toplumsal katkı faaliyetleri </w:t>
            </w:r>
          </w:p>
          <w:p w14:paraId="30EF845A" w14:textId="77777777" w:rsidR="00657321" w:rsidRPr="00CF7711" w:rsidRDefault="00657321" w:rsidP="006C0B07">
            <w:pPr>
              <w:numPr>
                <w:ilvl w:val="0"/>
                <w:numId w:val="50"/>
              </w:numPr>
              <w:spacing w:line="259" w:lineRule="auto"/>
              <w:ind w:hanging="360"/>
              <w:rPr>
                <w:sz w:val="22"/>
                <w:szCs w:val="22"/>
              </w:rPr>
            </w:pPr>
            <w:r w:rsidRPr="00CF7711">
              <w:rPr>
                <w:i/>
                <w:sz w:val="22"/>
                <w:szCs w:val="22"/>
              </w:rPr>
              <w:t xml:space="preserve">Toplumsal katkı performansını izlemek üzere geçerli olan tanımlı süreçler </w:t>
            </w:r>
          </w:p>
          <w:p w14:paraId="6FB52D76" w14:textId="77777777" w:rsidR="00657321" w:rsidRPr="00CF7711" w:rsidRDefault="00657321" w:rsidP="006C0B07">
            <w:pPr>
              <w:numPr>
                <w:ilvl w:val="0"/>
                <w:numId w:val="50"/>
              </w:numPr>
              <w:spacing w:line="242" w:lineRule="auto"/>
              <w:ind w:hanging="360"/>
              <w:rPr>
                <w:sz w:val="22"/>
                <w:szCs w:val="22"/>
              </w:rPr>
            </w:pPr>
            <w:r w:rsidRPr="00CF7711">
              <w:rPr>
                <w:i/>
                <w:sz w:val="22"/>
                <w:szCs w:val="22"/>
              </w:rPr>
              <w:t>Toplumsal katkı hedeflerine ulaşılıp ulaşılmadığını izlemek üzere oluşturulan mekanizmalar</w:t>
            </w:r>
          </w:p>
          <w:p w14:paraId="149DED9F" w14:textId="77777777" w:rsidR="00657321" w:rsidRPr="00CF7711" w:rsidRDefault="00657321" w:rsidP="006C0B07">
            <w:pPr>
              <w:numPr>
                <w:ilvl w:val="0"/>
                <w:numId w:val="50"/>
              </w:numPr>
              <w:spacing w:line="242" w:lineRule="auto"/>
              <w:ind w:hanging="360"/>
              <w:rPr>
                <w:sz w:val="22"/>
                <w:szCs w:val="22"/>
              </w:rPr>
            </w:pPr>
            <w:r w:rsidRPr="00CF7711">
              <w:rPr>
                <w:i/>
                <w:sz w:val="22"/>
                <w:szCs w:val="22"/>
              </w:rPr>
              <w:t xml:space="preserve">Paydaş geri bildirimleri </w:t>
            </w:r>
          </w:p>
          <w:p w14:paraId="09B1BA04" w14:textId="77777777" w:rsidR="00657321" w:rsidRPr="00CF7711" w:rsidRDefault="00657321" w:rsidP="006C0B07">
            <w:pPr>
              <w:numPr>
                <w:ilvl w:val="0"/>
                <w:numId w:val="50"/>
              </w:numPr>
              <w:spacing w:line="259" w:lineRule="auto"/>
              <w:ind w:hanging="360"/>
              <w:rPr>
                <w:sz w:val="22"/>
                <w:szCs w:val="22"/>
              </w:rPr>
            </w:pPr>
            <w:r w:rsidRPr="00CF7711">
              <w:rPr>
                <w:i/>
                <w:sz w:val="22"/>
                <w:szCs w:val="22"/>
              </w:rPr>
              <w:t xml:space="preserve">Toplumsal katkı performansının izlenmesine ve iyileştirilmesine ilişkin kanıtlar </w:t>
            </w:r>
          </w:p>
          <w:p w14:paraId="0239E959" w14:textId="77777777" w:rsidR="00657321" w:rsidRPr="00CF7711" w:rsidRDefault="00657321" w:rsidP="006C0B07">
            <w:pPr>
              <w:numPr>
                <w:ilvl w:val="0"/>
                <w:numId w:val="50"/>
              </w:numPr>
              <w:spacing w:line="259" w:lineRule="auto"/>
              <w:ind w:hanging="360"/>
              <w:rPr>
                <w:sz w:val="22"/>
                <w:szCs w:val="22"/>
              </w:rPr>
            </w:pPr>
            <w:r w:rsidRPr="00CF7711">
              <w:rPr>
                <w:i/>
                <w:sz w:val="22"/>
                <w:szCs w:val="22"/>
              </w:rPr>
              <w:t xml:space="preserve">Standart uygulamalar ve mevzuatın yanı sıra; birimin ihtiyaçları doğrultusunda geliştirdiği özgün yaklaşım ve uygulamalarına ilişkin kanıtlar </w:t>
            </w:r>
          </w:p>
        </w:tc>
      </w:tr>
    </w:tbl>
    <w:p w14:paraId="28A7CA8C" w14:textId="77777777" w:rsidR="00657321" w:rsidRPr="0046162D" w:rsidRDefault="00657321" w:rsidP="00657321">
      <w:pPr>
        <w:spacing w:line="259" w:lineRule="auto"/>
        <w:rPr>
          <w:sz w:val="22"/>
          <w:szCs w:val="22"/>
        </w:rPr>
      </w:pPr>
    </w:p>
    <w:sectPr w:rsidR="00657321" w:rsidRPr="0046162D" w:rsidSect="006F5799">
      <w:headerReference w:type="even" r:id="rId14"/>
      <w:headerReference w:type="default" r:id="rId15"/>
      <w:footerReference w:type="even" r:id="rId16"/>
      <w:footerReference w:type="default" r:id="rId17"/>
      <w:headerReference w:type="first" r:id="rId18"/>
      <w:footerReference w:type="first" r:id="rId19"/>
      <w:pgSz w:w="16841" w:h="11906" w:orient="landscape"/>
      <w:pgMar w:top="791" w:right="767" w:bottom="979" w:left="719" w:header="43"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433EA" w14:textId="77777777" w:rsidR="00387CF1" w:rsidRDefault="00387CF1" w:rsidP="00770D3D">
      <w:r>
        <w:separator/>
      </w:r>
    </w:p>
  </w:endnote>
  <w:endnote w:type="continuationSeparator" w:id="0">
    <w:p w14:paraId="6FEEB450" w14:textId="77777777" w:rsidR="00387CF1" w:rsidRDefault="00387CF1" w:rsidP="0077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914679"/>
      <w:docPartObj>
        <w:docPartGallery w:val="Page Numbers (Bottom of Page)"/>
        <w:docPartUnique/>
      </w:docPartObj>
    </w:sdtPr>
    <w:sdtContent>
      <w:p w14:paraId="7197C3E4" w14:textId="2DF5D973" w:rsidR="00446347" w:rsidRDefault="00446347">
        <w:pPr>
          <w:pStyle w:val="AltBilgi"/>
          <w:jc w:val="right"/>
        </w:pPr>
        <w:r w:rsidRPr="00F87DCD">
          <w:rPr>
            <w:rFonts w:ascii="Times New Roman" w:hAnsi="Times New Roman" w:cs="Times New Roman"/>
            <w:sz w:val="20"/>
            <w:szCs w:val="20"/>
          </w:rPr>
          <w:fldChar w:fldCharType="begin"/>
        </w:r>
        <w:r w:rsidRPr="00F87DCD">
          <w:rPr>
            <w:rFonts w:ascii="Times New Roman" w:hAnsi="Times New Roman" w:cs="Times New Roman"/>
            <w:sz w:val="20"/>
            <w:szCs w:val="20"/>
          </w:rPr>
          <w:instrText>PAGE   \* MERGEFORMAT</w:instrText>
        </w:r>
        <w:r w:rsidRPr="00F87DCD">
          <w:rPr>
            <w:rFonts w:ascii="Times New Roman" w:hAnsi="Times New Roman" w:cs="Times New Roman"/>
            <w:sz w:val="20"/>
            <w:szCs w:val="20"/>
          </w:rPr>
          <w:fldChar w:fldCharType="separate"/>
        </w:r>
        <w:r w:rsidR="001D791B">
          <w:rPr>
            <w:rFonts w:ascii="Times New Roman" w:hAnsi="Times New Roman" w:cs="Times New Roman"/>
            <w:noProof/>
            <w:sz w:val="20"/>
            <w:szCs w:val="20"/>
          </w:rPr>
          <w:t>23</w:t>
        </w:r>
        <w:r w:rsidRPr="00F87DCD">
          <w:rPr>
            <w:rFonts w:ascii="Times New Roman" w:hAnsi="Times New Roman" w:cs="Times New Roman"/>
            <w:sz w:val="20"/>
            <w:szCs w:val="20"/>
          </w:rPr>
          <w:fldChar w:fldCharType="end"/>
        </w:r>
      </w:p>
    </w:sdtContent>
  </w:sdt>
  <w:p w14:paraId="6642F24B" w14:textId="77777777" w:rsidR="00446347" w:rsidRDefault="0044634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31D3D" w14:textId="77777777" w:rsidR="00446347" w:rsidRDefault="00446347">
    <w:pPr>
      <w:spacing w:after="160" w:line="259" w:lineRule="auto"/>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158339361"/>
      <w:docPartObj>
        <w:docPartGallery w:val="Page Numbers (Bottom of Page)"/>
        <w:docPartUnique/>
      </w:docPartObj>
    </w:sdtPr>
    <w:sdtContent>
      <w:p w14:paraId="4A21973D" w14:textId="67E2DE4C" w:rsidR="00446347" w:rsidRPr="003D382A" w:rsidRDefault="00446347">
        <w:pPr>
          <w:pStyle w:val="AltBilgi"/>
          <w:jc w:val="right"/>
          <w:rPr>
            <w:rFonts w:ascii="Times New Roman" w:hAnsi="Times New Roman" w:cs="Times New Roman"/>
            <w:sz w:val="20"/>
            <w:szCs w:val="20"/>
          </w:rPr>
        </w:pPr>
        <w:r w:rsidRPr="003D382A">
          <w:rPr>
            <w:rFonts w:ascii="Times New Roman" w:hAnsi="Times New Roman" w:cs="Times New Roman"/>
            <w:sz w:val="20"/>
            <w:szCs w:val="20"/>
          </w:rPr>
          <w:fldChar w:fldCharType="begin"/>
        </w:r>
        <w:r w:rsidRPr="003D382A">
          <w:rPr>
            <w:rFonts w:ascii="Times New Roman" w:hAnsi="Times New Roman" w:cs="Times New Roman"/>
            <w:sz w:val="20"/>
            <w:szCs w:val="20"/>
          </w:rPr>
          <w:instrText>PAGE   \* MERGEFORMAT</w:instrText>
        </w:r>
        <w:r w:rsidRPr="003D382A">
          <w:rPr>
            <w:rFonts w:ascii="Times New Roman" w:hAnsi="Times New Roman" w:cs="Times New Roman"/>
            <w:sz w:val="20"/>
            <w:szCs w:val="20"/>
          </w:rPr>
          <w:fldChar w:fldCharType="separate"/>
        </w:r>
        <w:r w:rsidR="001D791B">
          <w:rPr>
            <w:rFonts w:ascii="Times New Roman" w:hAnsi="Times New Roman" w:cs="Times New Roman"/>
            <w:noProof/>
            <w:sz w:val="20"/>
            <w:szCs w:val="20"/>
          </w:rPr>
          <w:t>24</w:t>
        </w:r>
        <w:r w:rsidRPr="003D382A">
          <w:rPr>
            <w:rFonts w:ascii="Times New Roman" w:hAnsi="Times New Roman" w:cs="Times New Roman"/>
            <w:sz w:val="20"/>
            <w:szCs w:val="20"/>
          </w:rPr>
          <w:fldChar w:fldCharType="end"/>
        </w:r>
      </w:p>
    </w:sdtContent>
  </w:sdt>
  <w:p w14:paraId="05B3EB49" w14:textId="77777777" w:rsidR="00446347" w:rsidRDefault="00446347">
    <w:pPr>
      <w:spacing w:after="160" w:line="259" w:lineRule="auto"/>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4BDBC" w14:textId="77777777" w:rsidR="00446347" w:rsidRDefault="00446347">
    <w:pPr>
      <w:spacing w:after="160" w:line="259"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4A359" w14:textId="77777777" w:rsidR="00387CF1" w:rsidRDefault="00387CF1" w:rsidP="00770D3D">
      <w:r>
        <w:separator/>
      </w:r>
    </w:p>
  </w:footnote>
  <w:footnote w:type="continuationSeparator" w:id="0">
    <w:p w14:paraId="225FFC46" w14:textId="77777777" w:rsidR="00387CF1" w:rsidRDefault="00387CF1" w:rsidP="00770D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04A60" w14:textId="77777777" w:rsidR="00446347" w:rsidRPr="00202EC4" w:rsidRDefault="00446347" w:rsidP="00665990">
    <w:pPr>
      <w:pStyle w:val="stBilgi"/>
      <w:tabs>
        <w:tab w:val="clear" w:pos="4536"/>
        <w:tab w:val="clear" w:pos="9072"/>
        <w:tab w:val="left" w:pos="6471"/>
      </w:tabs>
      <w:rPr>
        <w:rFonts w:ascii="Times New Roman" w:hAnsi="Times New Roman" w:cs="Times New Roman"/>
        <w:b/>
        <w:sz w:val="24"/>
        <w:szCs w:val="24"/>
      </w:rPr>
    </w:pPr>
    <w:r w:rsidRPr="00202EC4">
      <w:rPr>
        <w:rFonts w:ascii="Times New Roman" w:hAnsi="Times New Roman" w:cs="Times New Roman"/>
        <w:b/>
        <w:noProof/>
        <w:sz w:val="24"/>
        <w:szCs w:val="24"/>
        <w:lang w:eastAsia="tr-TR"/>
      </w:rPr>
      <w:drawing>
        <wp:anchor distT="0" distB="0" distL="114300" distR="114300" simplePos="0" relativeHeight="251658240" behindDoc="1" locked="0" layoutInCell="1" allowOverlap="1" wp14:anchorId="4ADF3589" wp14:editId="7015944B">
          <wp:simplePos x="0" y="0"/>
          <wp:positionH relativeFrom="page">
            <wp:align>left</wp:align>
          </wp:positionH>
          <wp:positionV relativeFrom="page">
            <wp:align>center</wp:align>
          </wp:positionV>
          <wp:extent cx="7639200" cy="11232000"/>
          <wp:effectExtent l="0" t="0" r="0" b="0"/>
          <wp:wrapNone/>
          <wp:docPr id="3" name="Resim 3" descr="C:\Users\harunn\AppData\Local\Microsoft\Windows\INetCache\Content.Word\kurumsal antetli ebys format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arunn\AppData\Local\Microsoft\Windows\INetCache\Content.Word\kurumsal antetli ebys formatı.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200" cy="1123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2EC4">
      <w:rPr>
        <w:rFonts w:ascii="Times New Roman" w:hAnsi="Times New Roman" w:cs="Times New Roman"/>
        <w:b/>
        <w:sz w:val="24"/>
        <w:szCs w:val="2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90FFC" w14:textId="77777777" w:rsidR="00446347" w:rsidRDefault="00446347">
    <w:pPr>
      <w:spacing w:after="160" w:line="259" w:lineRule="aut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5D3F2" w14:textId="77777777" w:rsidR="00446347" w:rsidRDefault="00446347">
    <w:pPr>
      <w:spacing w:after="160" w:line="259" w:lineRule="aut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BDB33" w14:textId="77777777" w:rsidR="00446347" w:rsidRDefault="00446347">
    <w:pPr>
      <w:spacing w:after="160" w:line="259"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3986"/>
    <w:multiLevelType w:val="hybridMultilevel"/>
    <w:tmpl w:val="0F7C4AF6"/>
    <w:lvl w:ilvl="0" w:tplc="2AAA3794">
      <w:start w:val="1"/>
      <w:numFmt w:val="bullet"/>
      <w:lvlText w:val="•"/>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FE5490">
      <w:start w:val="1"/>
      <w:numFmt w:val="bullet"/>
      <w:lvlText w:val="o"/>
      <w:lvlJc w:val="left"/>
      <w:pPr>
        <w:ind w:left="1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D4C2FC">
      <w:start w:val="1"/>
      <w:numFmt w:val="bullet"/>
      <w:lvlText w:val="▪"/>
      <w:lvlJc w:val="left"/>
      <w:pPr>
        <w:ind w:left="2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18F84E">
      <w:start w:val="1"/>
      <w:numFmt w:val="bullet"/>
      <w:lvlText w:val="•"/>
      <w:lvlJc w:val="left"/>
      <w:pPr>
        <w:ind w:left="3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C460E6">
      <w:start w:val="1"/>
      <w:numFmt w:val="bullet"/>
      <w:lvlText w:val="o"/>
      <w:lvlJc w:val="left"/>
      <w:pPr>
        <w:ind w:left="3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626F7C">
      <w:start w:val="1"/>
      <w:numFmt w:val="bullet"/>
      <w:lvlText w:val="▪"/>
      <w:lvlJc w:val="left"/>
      <w:pPr>
        <w:ind w:left="4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0ACBE2">
      <w:start w:val="1"/>
      <w:numFmt w:val="bullet"/>
      <w:lvlText w:val="•"/>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4C8880">
      <w:start w:val="1"/>
      <w:numFmt w:val="bullet"/>
      <w:lvlText w:val="o"/>
      <w:lvlJc w:val="left"/>
      <w:pPr>
        <w:ind w:left="5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0C4AC8">
      <w:start w:val="1"/>
      <w:numFmt w:val="bullet"/>
      <w:lvlText w:val="▪"/>
      <w:lvlJc w:val="left"/>
      <w:pPr>
        <w:ind w:left="6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A0244B"/>
    <w:multiLevelType w:val="hybridMultilevel"/>
    <w:tmpl w:val="1A6641C4"/>
    <w:lvl w:ilvl="0" w:tplc="91804D2E">
      <w:start w:val="1"/>
      <w:numFmt w:val="bullet"/>
      <w:lvlText w:val="•"/>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36106E">
      <w:start w:val="1"/>
      <w:numFmt w:val="bullet"/>
      <w:lvlText w:val="o"/>
      <w:lvlJc w:val="left"/>
      <w:pPr>
        <w:ind w:left="1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A67FC8">
      <w:start w:val="1"/>
      <w:numFmt w:val="bullet"/>
      <w:lvlText w:val="▪"/>
      <w:lvlJc w:val="left"/>
      <w:pPr>
        <w:ind w:left="2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198046A">
      <w:start w:val="1"/>
      <w:numFmt w:val="bullet"/>
      <w:lvlText w:val="•"/>
      <w:lvlJc w:val="left"/>
      <w:pPr>
        <w:ind w:left="3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6247EC">
      <w:start w:val="1"/>
      <w:numFmt w:val="bullet"/>
      <w:lvlText w:val="o"/>
      <w:lvlJc w:val="left"/>
      <w:pPr>
        <w:ind w:left="3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04B010">
      <w:start w:val="1"/>
      <w:numFmt w:val="bullet"/>
      <w:lvlText w:val="▪"/>
      <w:lvlJc w:val="left"/>
      <w:pPr>
        <w:ind w:left="4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C07F7E">
      <w:start w:val="1"/>
      <w:numFmt w:val="bullet"/>
      <w:lvlText w:val="•"/>
      <w:lvlJc w:val="left"/>
      <w:pPr>
        <w:ind w:left="5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26DE8">
      <w:start w:val="1"/>
      <w:numFmt w:val="bullet"/>
      <w:lvlText w:val="o"/>
      <w:lvlJc w:val="left"/>
      <w:pPr>
        <w:ind w:left="6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28C4F6">
      <w:start w:val="1"/>
      <w:numFmt w:val="bullet"/>
      <w:lvlText w:val="▪"/>
      <w:lvlJc w:val="left"/>
      <w:pPr>
        <w:ind w:left="6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DD406A"/>
    <w:multiLevelType w:val="hybridMultilevel"/>
    <w:tmpl w:val="CBFADA0A"/>
    <w:lvl w:ilvl="0" w:tplc="6ADA8A5E">
      <w:start w:val="1"/>
      <w:numFmt w:val="bullet"/>
      <w:lvlText w:val="•"/>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36F40A">
      <w:start w:val="1"/>
      <w:numFmt w:val="bullet"/>
      <w:lvlText w:val="o"/>
      <w:lvlJc w:val="left"/>
      <w:pPr>
        <w:ind w:left="1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B42366">
      <w:start w:val="1"/>
      <w:numFmt w:val="bullet"/>
      <w:lvlText w:val="▪"/>
      <w:lvlJc w:val="left"/>
      <w:pPr>
        <w:ind w:left="2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24192C">
      <w:start w:val="1"/>
      <w:numFmt w:val="bullet"/>
      <w:lvlText w:val="•"/>
      <w:lvlJc w:val="left"/>
      <w:pPr>
        <w:ind w:left="3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20AA58">
      <w:start w:val="1"/>
      <w:numFmt w:val="bullet"/>
      <w:lvlText w:val="o"/>
      <w:lvlJc w:val="left"/>
      <w:pPr>
        <w:ind w:left="3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FA4524">
      <w:start w:val="1"/>
      <w:numFmt w:val="bullet"/>
      <w:lvlText w:val="▪"/>
      <w:lvlJc w:val="left"/>
      <w:pPr>
        <w:ind w:left="4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AEC540">
      <w:start w:val="1"/>
      <w:numFmt w:val="bullet"/>
      <w:lvlText w:val="•"/>
      <w:lvlJc w:val="left"/>
      <w:pPr>
        <w:ind w:left="5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E20434">
      <w:start w:val="1"/>
      <w:numFmt w:val="bullet"/>
      <w:lvlText w:val="o"/>
      <w:lvlJc w:val="left"/>
      <w:pPr>
        <w:ind w:left="6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4E79FC">
      <w:start w:val="1"/>
      <w:numFmt w:val="bullet"/>
      <w:lvlText w:val="▪"/>
      <w:lvlJc w:val="left"/>
      <w:pPr>
        <w:ind w:left="6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9417EB"/>
    <w:multiLevelType w:val="hybridMultilevel"/>
    <w:tmpl w:val="AA2CF1A4"/>
    <w:lvl w:ilvl="0" w:tplc="E9563FA0">
      <w:start w:val="1"/>
      <w:numFmt w:val="bullet"/>
      <w:lvlText w:val="•"/>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D62360">
      <w:start w:val="1"/>
      <w:numFmt w:val="bullet"/>
      <w:lvlText w:val="o"/>
      <w:lvlJc w:val="left"/>
      <w:pPr>
        <w:ind w:left="1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0C6C14">
      <w:start w:val="1"/>
      <w:numFmt w:val="bullet"/>
      <w:lvlText w:val="▪"/>
      <w:lvlJc w:val="left"/>
      <w:pPr>
        <w:ind w:left="2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745534">
      <w:start w:val="1"/>
      <w:numFmt w:val="bullet"/>
      <w:lvlText w:val="•"/>
      <w:lvlJc w:val="left"/>
      <w:pPr>
        <w:ind w:left="3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3E943A">
      <w:start w:val="1"/>
      <w:numFmt w:val="bullet"/>
      <w:lvlText w:val="o"/>
      <w:lvlJc w:val="left"/>
      <w:pPr>
        <w:ind w:left="3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C48796">
      <w:start w:val="1"/>
      <w:numFmt w:val="bullet"/>
      <w:lvlText w:val="▪"/>
      <w:lvlJc w:val="left"/>
      <w:pPr>
        <w:ind w:left="4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EA1A32">
      <w:start w:val="1"/>
      <w:numFmt w:val="bullet"/>
      <w:lvlText w:val="•"/>
      <w:lvlJc w:val="left"/>
      <w:pPr>
        <w:ind w:left="5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44977E">
      <w:start w:val="1"/>
      <w:numFmt w:val="bullet"/>
      <w:lvlText w:val="o"/>
      <w:lvlJc w:val="left"/>
      <w:pPr>
        <w:ind w:left="6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1A4D14">
      <w:start w:val="1"/>
      <w:numFmt w:val="bullet"/>
      <w:lvlText w:val="▪"/>
      <w:lvlJc w:val="left"/>
      <w:pPr>
        <w:ind w:left="6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C23C03"/>
    <w:multiLevelType w:val="hybridMultilevel"/>
    <w:tmpl w:val="01C42D20"/>
    <w:lvl w:ilvl="0" w:tplc="808C2384">
      <w:start w:val="1"/>
      <w:numFmt w:val="bullet"/>
      <w:lvlText w:val="•"/>
      <w:lvlJc w:val="left"/>
      <w:pPr>
        <w:ind w:left="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0CAACA">
      <w:start w:val="1"/>
      <w:numFmt w:val="bullet"/>
      <w:lvlText w:val="o"/>
      <w:lvlJc w:val="left"/>
      <w:pPr>
        <w:ind w:left="1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27875E0">
      <w:start w:val="1"/>
      <w:numFmt w:val="bullet"/>
      <w:lvlText w:val="▪"/>
      <w:lvlJc w:val="left"/>
      <w:pPr>
        <w:ind w:left="2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0A7F7A">
      <w:start w:val="1"/>
      <w:numFmt w:val="bullet"/>
      <w:lvlText w:val="•"/>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8AF5A2">
      <w:start w:val="1"/>
      <w:numFmt w:val="bullet"/>
      <w:lvlText w:val="o"/>
      <w:lvlJc w:val="left"/>
      <w:pPr>
        <w:ind w:left="3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DE9B4A">
      <w:start w:val="1"/>
      <w:numFmt w:val="bullet"/>
      <w:lvlText w:val="▪"/>
      <w:lvlJc w:val="left"/>
      <w:pPr>
        <w:ind w:left="4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E22954">
      <w:start w:val="1"/>
      <w:numFmt w:val="bullet"/>
      <w:lvlText w:val="•"/>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C60BF6">
      <w:start w:val="1"/>
      <w:numFmt w:val="bullet"/>
      <w:lvlText w:val="o"/>
      <w:lvlJc w:val="left"/>
      <w:pPr>
        <w:ind w:left="5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60E68A">
      <w:start w:val="1"/>
      <w:numFmt w:val="bullet"/>
      <w:lvlText w:val="▪"/>
      <w:lvlJc w:val="left"/>
      <w:pPr>
        <w:ind w:left="6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15C3561"/>
    <w:multiLevelType w:val="hybridMultilevel"/>
    <w:tmpl w:val="2AECF06A"/>
    <w:lvl w:ilvl="0" w:tplc="DB90CA40">
      <w:start w:val="1"/>
      <w:numFmt w:val="bullet"/>
      <w:lvlText w:val="•"/>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EC1416">
      <w:start w:val="1"/>
      <w:numFmt w:val="bullet"/>
      <w:lvlText w:val="o"/>
      <w:lvlJc w:val="left"/>
      <w:pPr>
        <w:ind w:left="1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344E08">
      <w:start w:val="1"/>
      <w:numFmt w:val="bullet"/>
      <w:lvlText w:val="▪"/>
      <w:lvlJc w:val="left"/>
      <w:pPr>
        <w:ind w:left="2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4449F6">
      <w:start w:val="1"/>
      <w:numFmt w:val="bullet"/>
      <w:lvlText w:val="•"/>
      <w:lvlJc w:val="left"/>
      <w:pPr>
        <w:ind w:left="3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4CAE12">
      <w:start w:val="1"/>
      <w:numFmt w:val="bullet"/>
      <w:lvlText w:val="o"/>
      <w:lvlJc w:val="left"/>
      <w:pPr>
        <w:ind w:left="3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A86D66">
      <w:start w:val="1"/>
      <w:numFmt w:val="bullet"/>
      <w:lvlText w:val="▪"/>
      <w:lvlJc w:val="left"/>
      <w:pPr>
        <w:ind w:left="4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D001AAA">
      <w:start w:val="1"/>
      <w:numFmt w:val="bullet"/>
      <w:lvlText w:val="•"/>
      <w:lvlJc w:val="left"/>
      <w:pPr>
        <w:ind w:left="5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02D60C">
      <w:start w:val="1"/>
      <w:numFmt w:val="bullet"/>
      <w:lvlText w:val="o"/>
      <w:lvlJc w:val="left"/>
      <w:pPr>
        <w:ind w:left="6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72262C">
      <w:start w:val="1"/>
      <w:numFmt w:val="bullet"/>
      <w:lvlText w:val="▪"/>
      <w:lvlJc w:val="left"/>
      <w:pPr>
        <w:ind w:left="6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4343520"/>
    <w:multiLevelType w:val="hybridMultilevel"/>
    <w:tmpl w:val="99782A1C"/>
    <w:lvl w:ilvl="0" w:tplc="EC28610C">
      <w:start w:val="1"/>
      <w:numFmt w:val="bullet"/>
      <w:lvlText w:val="•"/>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02277C">
      <w:start w:val="1"/>
      <w:numFmt w:val="bullet"/>
      <w:lvlText w:val="o"/>
      <w:lvlJc w:val="left"/>
      <w:pPr>
        <w:ind w:left="1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A2E190">
      <w:start w:val="1"/>
      <w:numFmt w:val="bullet"/>
      <w:lvlText w:val="▪"/>
      <w:lvlJc w:val="left"/>
      <w:pPr>
        <w:ind w:left="2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FC3E98">
      <w:start w:val="1"/>
      <w:numFmt w:val="bullet"/>
      <w:lvlText w:val="•"/>
      <w:lvlJc w:val="left"/>
      <w:pPr>
        <w:ind w:left="3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22B38A">
      <w:start w:val="1"/>
      <w:numFmt w:val="bullet"/>
      <w:lvlText w:val="o"/>
      <w:lvlJc w:val="left"/>
      <w:pPr>
        <w:ind w:left="3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1A528C">
      <w:start w:val="1"/>
      <w:numFmt w:val="bullet"/>
      <w:lvlText w:val="▪"/>
      <w:lvlJc w:val="left"/>
      <w:pPr>
        <w:ind w:left="4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F071D6">
      <w:start w:val="1"/>
      <w:numFmt w:val="bullet"/>
      <w:lvlText w:val="•"/>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5C3032">
      <w:start w:val="1"/>
      <w:numFmt w:val="bullet"/>
      <w:lvlText w:val="o"/>
      <w:lvlJc w:val="left"/>
      <w:pPr>
        <w:ind w:left="5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B294F8">
      <w:start w:val="1"/>
      <w:numFmt w:val="bullet"/>
      <w:lvlText w:val="▪"/>
      <w:lvlJc w:val="left"/>
      <w:pPr>
        <w:ind w:left="6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6C117D9"/>
    <w:multiLevelType w:val="hybridMultilevel"/>
    <w:tmpl w:val="360A6F12"/>
    <w:lvl w:ilvl="0" w:tplc="87288EC2">
      <w:start w:val="1"/>
      <w:numFmt w:val="bullet"/>
      <w:lvlText w:val="•"/>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B88548">
      <w:start w:val="1"/>
      <w:numFmt w:val="bullet"/>
      <w:lvlText w:val="o"/>
      <w:lvlJc w:val="left"/>
      <w:pPr>
        <w:ind w:left="1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10C0EE">
      <w:start w:val="1"/>
      <w:numFmt w:val="bullet"/>
      <w:lvlText w:val="▪"/>
      <w:lvlJc w:val="left"/>
      <w:pPr>
        <w:ind w:left="2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BE82E8">
      <w:start w:val="1"/>
      <w:numFmt w:val="bullet"/>
      <w:lvlText w:val="•"/>
      <w:lvlJc w:val="left"/>
      <w:pPr>
        <w:ind w:left="3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AE4822">
      <w:start w:val="1"/>
      <w:numFmt w:val="bullet"/>
      <w:lvlText w:val="o"/>
      <w:lvlJc w:val="left"/>
      <w:pPr>
        <w:ind w:left="3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3AA44C">
      <w:start w:val="1"/>
      <w:numFmt w:val="bullet"/>
      <w:lvlText w:val="▪"/>
      <w:lvlJc w:val="left"/>
      <w:pPr>
        <w:ind w:left="4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6F6EF4C">
      <w:start w:val="1"/>
      <w:numFmt w:val="bullet"/>
      <w:lvlText w:val="•"/>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F09DDA">
      <w:start w:val="1"/>
      <w:numFmt w:val="bullet"/>
      <w:lvlText w:val="o"/>
      <w:lvlJc w:val="left"/>
      <w:pPr>
        <w:ind w:left="5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A4E712">
      <w:start w:val="1"/>
      <w:numFmt w:val="bullet"/>
      <w:lvlText w:val="▪"/>
      <w:lvlJc w:val="left"/>
      <w:pPr>
        <w:ind w:left="6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75F5366"/>
    <w:multiLevelType w:val="hybridMultilevel"/>
    <w:tmpl w:val="6C768712"/>
    <w:lvl w:ilvl="0" w:tplc="33243766">
      <w:start w:val="1"/>
      <w:numFmt w:val="bullet"/>
      <w:lvlText w:val="•"/>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2C2DB6">
      <w:start w:val="1"/>
      <w:numFmt w:val="bullet"/>
      <w:lvlText w:val="o"/>
      <w:lvlJc w:val="left"/>
      <w:pPr>
        <w:ind w:left="1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AC5F88">
      <w:start w:val="1"/>
      <w:numFmt w:val="bullet"/>
      <w:lvlText w:val="▪"/>
      <w:lvlJc w:val="left"/>
      <w:pPr>
        <w:ind w:left="2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BA8C0C">
      <w:start w:val="1"/>
      <w:numFmt w:val="bullet"/>
      <w:lvlText w:val="•"/>
      <w:lvlJc w:val="left"/>
      <w:pPr>
        <w:ind w:left="3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46D530">
      <w:start w:val="1"/>
      <w:numFmt w:val="bullet"/>
      <w:lvlText w:val="o"/>
      <w:lvlJc w:val="left"/>
      <w:pPr>
        <w:ind w:left="3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984740">
      <w:start w:val="1"/>
      <w:numFmt w:val="bullet"/>
      <w:lvlText w:val="▪"/>
      <w:lvlJc w:val="left"/>
      <w:pPr>
        <w:ind w:left="4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9A52DC">
      <w:start w:val="1"/>
      <w:numFmt w:val="bullet"/>
      <w:lvlText w:val="•"/>
      <w:lvlJc w:val="left"/>
      <w:pPr>
        <w:ind w:left="5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EE7F72">
      <w:start w:val="1"/>
      <w:numFmt w:val="bullet"/>
      <w:lvlText w:val="o"/>
      <w:lvlJc w:val="left"/>
      <w:pPr>
        <w:ind w:left="6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808DE6">
      <w:start w:val="1"/>
      <w:numFmt w:val="bullet"/>
      <w:lvlText w:val="▪"/>
      <w:lvlJc w:val="left"/>
      <w:pPr>
        <w:ind w:left="6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7640B0A"/>
    <w:multiLevelType w:val="hybridMultilevel"/>
    <w:tmpl w:val="3C28406E"/>
    <w:lvl w:ilvl="0" w:tplc="4CD0219E">
      <w:start w:val="1"/>
      <w:numFmt w:val="bullet"/>
      <w:lvlText w:val="•"/>
      <w:lvlJc w:val="left"/>
      <w:pPr>
        <w:ind w:left="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6C3478">
      <w:start w:val="1"/>
      <w:numFmt w:val="bullet"/>
      <w:lvlText w:val="o"/>
      <w:lvlJc w:val="left"/>
      <w:pPr>
        <w:ind w:left="1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4CAADE">
      <w:start w:val="1"/>
      <w:numFmt w:val="bullet"/>
      <w:lvlText w:val="▪"/>
      <w:lvlJc w:val="left"/>
      <w:pPr>
        <w:ind w:left="2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FBE4380">
      <w:start w:val="1"/>
      <w:numFmt w:val="bullet"/>
      <w:lvlText w:val="•"/>
      <w:lvlJc w:val="left"/>
      <w:pPr>
        <w:ind w:left="3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7A2EF0">
      <w:start w:val="1"/>
      <w:numFmt w:val="bullet"/>
      <w:lvlText w:val="o"/>
      <w:lvlJc w:val="left"/>
      <w:pPr>
        <w:ind w:left="3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3A4700">
      <w:start w:val="1"/>
      <w:numFmt w:val="bullet"/>
      <w:lvlText w:val="▪"/>
      <w:lvlJc w:val="left"/>
      <w:pPr>
        <w:ind w:left="4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C0F1A8">
      <w:start w:val="1"/>
      <w:numFmt w:val="bullet"/>
      <w:lvlText w:val="•"/>
      <w:lvlJc w:val="left"/>
      <w:pPr>
        <w:ind w:left="5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8064BA">
      <w:start w:val="1"/>
      <w:numFmt w:val="bullet"/>
      <w:lvlText w:val="o"/>
      <w:lvlJc w:val="left"/>
      <w:pPr>
        <w:ind w:left="59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CAB2B0">
      <w:start w:val="1"/>
      <w:numFmt w:val="bullet"/>
      <w:lvlText w:val="▪"/>
      <w:lvlJc w:val="left"/>
      <w:pPr>
        <w:ind w:left="66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8D2741C"/>
    <w:multiLevelType w:val="hybridMultilevel"/>
    <w:tmpl w:val="47FC10A4"/>
    <w:lvl w:ilvl="0" w:tplc="A49C7FF6">
      <w:start w:val="1"/>
      <w:numFmt w:val="bullet"/>
      <w:lvlText w:val="•"/>
      <w:lvlJc w:val="left"/>
      <w:pPr>
        <w:ind w:left="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00588A">
      <w:start w:val="1"/>
      <w:numFmt w:val="bullet"/>
      <w:lvlText w:val="o"/>
      <w:lvlJc w:val="left"/>
      <w:pPr>
        <w:ind w:left="1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1E7648">
      <w:start w:val="1"/>
      <w:numFmt w:val="bullet"/>
      <w:lvlText w:val="▪"/>
      <w:lvlJc w:val="left"/>
      <w:pPr>
        <w:ind w:left="2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62A73C">
      <w:start w:val="1"/>
      <w:numFmt w:val="bullet"/>
      <w:lvlText w:val="•"/>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BA1E00">
      <w:start w:val="1"/>
      <w:numFmt w:val="bullet"/>
      <w:lvlText w:val="o"/>
      <w:lvlJc w:val="left"/>
      <w:pPr>
        <w:ind w:left="3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22388A">
      <w:start w:val="1"/>
      <w:numFmt w:val="bullet"/>
      <w:lvlText w:val="▪"/>
      <w:lvlJc w:val="left"/>
      <w:pPr>
        <w:ind w:left="4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EE89CC">
      <w:start w:val="1"/>
      <w:numFmt w:val="bullet"/>
      <w:lvlText w:val="•"/>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56E57C">
      <w:start w:val="1"/>
      <w:numFmt w:val="bullet"/>
      <w:lvlText w:val="o"/>
      <w:lvlJc w:val="left"/>
      <w:pPr>
        <w:ind w:left="5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688696">
      <w:start w:val="1"/>
      <w:numFmt w:val="bullet"/>
      <w:lvlText w:val="▪"/>
      <w:lvlJc w:val="left"/>
      <w:pPr>
        <w:ind w:left="6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9F16E75"/>
    <w:multiLevelType w:val="hybridMultilevel"/>
    <w:tmpl w:val="8DFCA390"/>
    <w:lvl w:ilvl="0" w:tplc="5B30B29A">
      <w:start w:val="1"/>
      <w:numFmt w:val="bullet"/>
      <w:lvlText w:val="•"/>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284E74">
      <w:start w:val="1"/>
      <w:numFmt w:val="bullet"/>
      <w:lvlText w:val="o"/>
      <w:lvlJc w:val="left"/>
      <w:pPr>
        <w:ind w:left="1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9EF5D2">
      <w:start w:val="1"/>
      <w:numFmt w:val="bullet"/>
      <w:lvlText w:val="▪"/>
      <w:lvlJc w:val="left"/>
      <w:pPr>
        <w:ind w:left="2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C68BCC">
      <w:start w:val="1"/>
      <w:numFmt w:val="bullet"/>
      <w:lvlText w:val="•"/>
      <w:lvlJc w:val="left"/>
      <w:pPr>
        <w:ind w:left="3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60F882">
      <w:start w:val="1"/>
      <w:numFmt w:val="bullet"/>
      <w:lvlText w:val="o"/>
      <w:lvlJc w:val="left"/>
      <w:pPr>
        <w:ind w:left="3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24534C">
      <w:start w:val="1"/>
      <w:numFmt w:val="bullet"/>
      <w:lvlText w:val="▪"/>
      <w:lvlJc w:val="left"/>
      <w:pPr>
        <w:ind w:left="4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B8CF32">
      <w:start w:val="1"/>
      <w:numFmt w:val="bullet"/>
      <w:lvlText w:val="•"/>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30EB9A">
      <w:start w:val="1"/>
      <w:numFmt w:val="bullet"/>
      <w:lvlText w:val="o"/>
      <w:lvlJc w:val="left"/>
      <w:pPr>
        <w:ind w:left="5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0E64B8">
      <w:start w:val="1"/>
      <w:numFmt w:val="bullet"/>
      <w:lvlText w:val="▪"/>
      <w:lvlJc w:val="left"/>
      <w:pPr>
        <w:ind w:left="6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C407B0C"/>
    <w:multiLevelType w:val="hybridMultilevel"/>
    <w:tmpl w:val="A3045C7A"/>
    <w:lvl w:ilvl="0" w:tplc="4CF6CE20">
      <w:start w:val="1"/>
      <w:numFmt w:val="bullet"/>
      <w:lvlText w:val="•"/>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C23DD4">
      <w:start w:val="1"/>
      <w:numFmt w:val="bullet"/>
      <w:lvlText w:val="o"/>
      <w:lvlJc w:val="left"/>
      <w:pPr>
        <w:ind w:left="1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FC8A9C">
      <w:start w:val="1"/>
      <w:numFmt w:val="bullet"/>
      <w:lvlText w:val="▪"/>
      <w:lvlJc w:val="left"/>
      <w:pPr>
        <w:ind w:left="23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F6F1DE">
      <w:start w:val="1"/>
      <w:numFmt w:val="bullet"/>
      <w:lvlText w:val="•"/>
      <w:lvlJc w:val="left"/>
      <w:pPr>
        <w:ind w:left="3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26EE38">
      <w:start w:val="1"/>
      <w:numFmt w:val="bullet"/>
      <w:lvlText w:val="o"/>
      <w:lvlJc w:val="left"/>
      <w:pPr>
        <w:ind w:left="3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D248FC">
      <w:start w:val="1"/>
      <w:numFmt w:val="bullet"/>
      <w:lvlText w:val="▪"/>
      <w:lvlJc w:val="left"/>
      <w:pPr>
        <w:ind w:left="4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CE8FB4">
      <w:start w:val="1"/>
      <w:numFmt w:val="bullet"/>
      <w:lvlText w:val="•"/>
      <w:lvlJc w:val="left"/>
      <w:pPr>
        <w:ind w:left="5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BAE92C">
      <w:start w:val="1"/>
      <w:numFmt w:val="bullet"/>
      <w:lvlText w:val="o"/>
      <w:lvlJc w:val="left"/>
      <w:pPr>
        <w:ind w:left="59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1A68B0">
      <w:start w:val="1"/>
      <w:numFmt w:val="bullet"/>
      <w:lvlText w:val="▪"/>
      <w:lvlJc w:val="left"/>
      <w:pPr>
        <w:ind w:left="6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0DA0DBC"/>
    <w:multiLevelType w:val="hybridMultilevel"/>
    <w:tmpl w:val="45923D70"/>
    <w:lvl w:ilvl="0" w:tplc="041F0001">
      <w:start w:val="1"/>
      <w:numFmt w:val="bullet"/>
      <w:lvlText w:val=""/>
      <w:lvlJc w:val="left"/>
      <w:pPr>
        <w:ind w:left="720" w:hanging="360"/>
      </w:pPr>
      <w:rPr>
        <w:rFonts w:ascii="Symbol" w:hAnsi="Symbol" w:hint="default"/>
      </w:rPr>
    </w:lvl>
    <w:lvl w:ilvl="1" w:tplc="041F0005">
      <w:start w:val="1"/>
      <w:numFmt w:val="bullet"/>
      <w:lvlText w:val=""/>
      <w:lvlJc w:val="left"/>
      <w:pPr>
        <w:ind w:left="1440" w:hanging="360"/>
      </w:pPr>
      <w:rPr>
        <w:rFonts w:ascii="Wingdings" w:hAnsi="Wingdings" w:hint="default"/>
        <w:color w:val="B81074"/>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3122AE0"/>
    <w:multiLevelType w:val="hybridMultilevel"/>
    <w:tmpl w:val="FE56E5EE"/>
    <w:lvl w:ilvl="0" w:tplc="82465F30">
      <w:start w:val="1"/>
      <w:numFmt w:val="bullet"/>
      <w:lvlText w:val="•"/>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CF534">
      <w:start w:val="1"/>
      <w:numFmt w:val="bullet"/>
      <w:lvlText w:val="o"/>
      <w:lvlJc w:val="left"/>
      <w:pPr>
        <w:ind w:left="1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3AFE2A">
      <w:start w:val="1"/>
      <w:numFmt w:val="bullet"/>
      <w:lvlText w:val="▪"/>
      <w:lvlJc w:val="left"/>
      <w:pPr>
        <w:ind w:left="2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0CEDA4">
      <w:start w:val="1"/>
      <w:numFmt w:val="bullet"/>
      <w:lvlText w:val="•"/>
      <w:lvlJc w:val="left"/>
      <w:pPr>
        <w:ind w:left="3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607336">
      <w:start w:val="1"/>
      <w:numFmt w:val="bullet"/>
      <w:lvlText w:val="o"/>
      <w:lvlJc w:val="left"/>
      <w:pPr>
        <w:ind w:left="3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FA9BEA">
      <w:start w:val="1"/>
      <w:numFmt w:val="bullet"/>
      <w:lvlText w:val="▪"/>
      <w:lvlJc w:val="left"/>
      <w:pPr>
        <w:ind w:left="4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F84356">
      <w:start w:val="1"/>
      <w:numFmt w:val="bullet"/>
      <w:lvlText w:val="•"/>
      <w:lvlJc w:val="left"/>
      <w:pPr>
        <w:ind w:left="5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7CF9B8">
      <w:start w:val="1"/>
      <w:numFmt w:val="bullet"/>
      <w:lvlText w:val="o"/>
      <w:lvlJc w:val="left"/>
      <w:pPr>
        <w:ind w:left="6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D425DC">
      <w:start w:val="1"/>
      <w:numFmt w:val="bullet"/>
      <w:lvlText w:val="▪"/>
      <w:lvlJc w:val="left"/>
      <w:pPr>
        <w:ind w:left="6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7552FA4"/>
    <w:multiLevelType w:val="hybridMultilevel"/>
    <w:tmpl w:val="E1FE88CE"/>
    <w:lvl w:ilvl="0" w:tplc="BB9C069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60264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E88E7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A4E7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F6BAD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4CCD2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3A97D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DCC3C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00538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AA36940"/>
    <w:multiLevelType w:val="hybridMultilevel"/>
    <w:tmpl w:val="271251A0"/>
    <w:lvl w:ilvl="0" w:tplc="C340EE0A">
      <w:start w:val="1"/>
      <w:numFmt w:val="bullet"/>
      <w:lvlText w:val="•"/>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F8B52E">
      <w:start w:val="1"/>
      <w:numFmt w:val="bullet"/>
      <w:lvlText w:val="o"/>
      <w:lvlJc w:val="left"/>
      <w:pPr>
        <w:ind w:left="1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1E14A0">
      <w:start w:val="1"/>
      <w:numFmt w:val="bullet"/>
      <w:lvlText w:val="▪"/>
      <w:lvlJc w:val="left"/>
      <w:pPr>
        <w:ind w:left="2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CADD82">
      <w:start w:val="1"/>
      <w:numFmt w:val="bullet"/>
      <w:lvlText w:val="•"/>
      <w:lvlJc w:val="left"/>
      <w:pPr>
        <w:ind w:left="3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96C640">
      <w:start w:val="1"/>
      <w:numFmt w:val="bullet"/>
      <w:lvlText w:val="o"/>
      <w:lvlJc w:val="left"/>
      <w:pPr>
        <w:ind w:left="3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BECF50">
      <w:start w:val="1"/>
      <w:numFmt w:val="bullet"/>
      <w:lvlText w:val="▪"/>
      <w:lvlJc w:val="left"/>
      <w:pPr>
        <w:ind w:left="4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02ADB8">
      <w:start w:val="1"/>
      <w:numFmt w:val="bullet"/>
      <w:lvlText w:val="•"/>
      <w:lvlJc w:val="left"/>
      <w:pPr>
        <w:ind w:left="5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501F66">
      <w:start w:val="1"/>
      <w:numFmt w:val="bullet"/>
      <w:lvlText w:val="o"/>
      <w:lvlJc w:val="left"/>
      <w:pPr>
        <w:ind w:left="6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5EBADE">
      <w:start w:val="1"/>
      <w:numFmt w:val="bullet"/>
      <w:lvlText w:val="▪"/>
      <w:lvlJc w:val="left"/>
      <w:pPr>
        <w:ind w:left="6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B052717"/>
    <w:multiLevelType w:val="hybridMultilevel"/>
    <w:tmpl w:val="97A405D8"/>
    <w:lvl w:ilvl="0" w:tplc="9D98680A">
      <w:start w:val="1"/>
      <w:numFmt w:val="bullet"/>
      <w:lvlText w:val="•"/>
      <w:lvlJc w:val="left"/>
      <w:pPr>
        <w:ind w:left="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1819FA">
      <w:start w:val="1"/>
      <w:numFmt w:val="bullet"/>
      <w:lvlText w:val="o"/>
      <w:lvlJc w:val="left"/>
      <w:pPr>
        <w:ind w:left="1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1CBBDC">
      <w:start w:val="1"/>
      <w:numFmt w:val="bullet"/>
      <w:lvlText w:val="▪"/>
      <w:lvlJc w:val="left"/>
      <w:pPr>
        <w:ind w:left="2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BA87E0">
      <w:start w:val="1"/>
      <w:numFmt w:val="bullet"/>
      <w:lvlText w:val="•"/>
      <w:lvlJc w:val="left"/>
      <w:pPr>
        <w:ind w:left="3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8415C4">
      <w:start w:val="1"/>
      <w:numFmt w:val="bullet"/>
      <w:lvlText w:val="o"/>
      <w:lvlJc w:val="left"/>
      <w:pPr>
        <w:ind w:left="3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CEB8FA">
      <w:start w:val="1"/>
      <w:numFmt w:val="bullet"/>
      <w:lvlText w:val="▪"/>
      <w:lvlJc w:val="left"/>
      <w:pPr>
        <w:ind w:left="4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28DF68">
      <w:start w:val="1"/>
      <w:numFmt w:val="bullet"/>
      <w:lvlText w:val="•"/>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0AE766">
      <w:start w:val="1"/>
      <w:numFmt w:val="bullet"/>
      <w:lvlText w:val="o"/>
      <w:lvlJc w:val="left"/>
      <w:pPr>
        <w:ind w:left="5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3206B74">
      <w:start w:val="1"/>
      <w:numFmt w:val="bullet"/>
      <w:lvlText w:val="▪"/>
      <w:lvlJc w:val="left"/>
      <w:pPr>
        <w:ind w:left="6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C352C76"/>
    <w:multiLevelType w:val="hybridMultilevel"/>
    <w:tmpl w:val="C32E4C5A"/>
    <w:lvl w:ilvl="0" w:tplc="6B96CB76">
      <w:start w:val="1"/>
      <w:numFmt w:val="bullet"/>
      <w:lvlText w:val="•"/>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FECEE4">
      <w:start w:val="1"/>
      <w:numFmt w:val="bullet"/>
      <w:lvlText w:val="o"/>
      <w:lvlJc w:val="left"/>
      <w:pPr>
        <w:ind w:left="1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48C114">
      <w:start w:val="1"/>
      <w:numFmt w:val="bullet"/>
      <w:lvlText w:val="▪"/>
      <w:lvlJc w:val="left"/>
      <w:pPr>
        <w:ind w:left="2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0EF48A">
      <w:start w:val="1"/>
      <w:numFmt w:val="bullet"/>
      <w:lvlText w:val="•"/>
      <w:lvlJc w:val="left"/>
      <w:pPr>
        <w:ind w:left="3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B65060">
      <w:start w:val="1"/>
      <w:numFmt w:val="bullet"/>
      <w:lvlText w:val="o"/>
      <w:lvlJc w:val="left"/>
      <w:pPr>
        <w:ind w:left="3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824F94">
      <w:start w:val="1"/>
      <w:numFmt w:val="bullet"/>
      <w:lvlText w:val="▪"/>
      <w:lvlJc w:val="left"/>
      <w:pPr>
        <w:ind w:left="4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CAFC7A">
      <w:start w:val="1"/>
      <w:numFmt w:val="bullet"/>
      <w:lvlText w:val="•"/>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741EC2">
      <w:start w:val="1"/>
      <w:numFmt w:val="bullet"/>
      <w:lvlText w:val="o"/>
      <w:lvlJc w:val="left"/>
      <w:pPr>
        <w:ind w:left="5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664498">
      <w:start w:val="1"/>
      <w:numFmt w:val="bullet"/>
      <w:lvlText w:val="▪"/>
      <w:lvlJc w:val="left"/>
      <w:pPr>
        <w:ind w:left="6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D3509BB"/>
    <w:multiLevelType w:val="hybridMultilevel"/>
    <w:tmpl w:val="F76C8834"/>
    <w:lvl w:ilvl="0" w:tplc="B8CCF36E">
      <w:start w:val="1"/>
      <w:numFmt w:val="bullet"/>
      <w:lvlText w:val="•"/>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04CCB8">
      <w:start w:val="1"/>
      <w:numFmt w:val="bullet"/>
      <w:lvlText w:val="o"/>
      <w:lvlJc w:val="left"/>
      <w:pPr>
        <w:ind w:left="1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F66EAC">
      <w:start w:val="1"/>
      <w:numFmt w:val="bullet"/>
      <w:lvlText w:val="▪"/>
      <w:lvlJc w:val="left"/>
      <w:pPr>
        <w:ind w:left="2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4C4194">
      <w:start w:val="1"/>
      <w:numFmt w:val="bullet"/>
      <w:lvlText w:val="•"/>
      <w:lvlJc w:val="left"/>
      <w:pPr>
        <w:ind w:left="3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C221D2">
      <w:start w:val="1"/>
      <w:numFmt w:val="bullet"/>
      <w:lvlText w:val="o"/>
      <w:lvlJc w:val="left"/>
      <w:pPr>
        <w:ind w:left="3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4FAF3D0">
      <w:start w:val="1"/>
      <w:numFmt w:val="bullet"/>
      <w:lvlText w:val="▪"/>
      <w:lvlJc w:val="left"/>
      <w:pPr>
        <w:ind w:left="4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9AE808">
      <w:start w:val="1"/>
      <w:numFmt w:val="bullet"/>
      <w:lvlText w:val="•"/>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AC4068">
      <w:start w:val="1"/>
      <w:numFmt w:val="bullet"/>
      <w:lvlText w:val="o"/>
      <w:lvlJc w:val="left"/>
      <w:pPr>
        <w:ind w:left="5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245722">
      <w:start w:val="1"/>
      <w:numFmt w:val="bullet"/>
      <w:lvlText w:val="▪"/>
      <w:lvlJc w:val="left"/>
      <w:pPr>
        <w:ind w:left="6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2D264C1"/>
    <w:multiLevelType w:val="hybridMultilevel"/>
    <w:tmpl w:val="FCAE343E"/>
    <w:lvl w:ilvl="0" w:tplc="B2726BEA">
      <w:start w:val="1"/>
      <w:numFmt w:val="bullet"/>
      <w:lvlText w:val="•"/>
      <w:lvlJc w:val="left"/>
      <w:pPr>
        <w:ind w:left="1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6E22B8">
      <w:start w:val="1"/>
      <w:numFmt w:val="bullet"/>
      <w:lvlText w:val="o"/>
      <w:lvlJc w:val="left"/>
      <w:pPr>
        <w:ind w:left="20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3C8166">
      <w:start w:val="1"/>
      <w:numFmt w:val="bullet"/>
      <w:lvlText w:val="▪"/>
      <w:lvlJc w:val="left"/>
      <w:pPr>
        <w:ind w:left="27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301592">
      <w:start w:val="1"/>
      <w:numFmt w:val="bullet"/>
      <w:lvlText w:val="•"/>
      <w:lvlJc w:val="left"/>
      <w:pPr>
        <w:ind w:left="3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BE6CAA">
      <w:start w:val="1"/>
      <w:numFmt w:val="bullet"/>
      <w:lvlText w:val="o"/>
      <w:lvlJc w:val="left"/>
      <w:pPr>
        <w:ind w:left="4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DE8326">
      <w:start w:val="1"/>
      <w:numFmt w:val="bullet"/>
      <w:lvlText w:val="▪"/>
      <w:lvlJc w:val="left"/>
      <w:pPr>
        <w:ind w:left="4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F85804">
      <w:start w:val="1"/>
      <w:numFmt w:val="bullet"/>
      <w:lvlText w:val="•"/>
      <w:lvlJc w:val="left"/>
      <w:pPr>
        <w:ind w:left="5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A6C01E">
      <w:start w:val="1"/>
      <w:numFmt w:val="bullet"/>
      <w:lvlText w:val="o"/>
      <w:lvlJc w:val="left"/>
      <w:pPr>
        <w:ind w:left="6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E06F5E">
      <w:start w:val="1"/>
      <w:numFmt w:val="bullet"/>
      <w:lvlText w:val="▪"/>
      <w:lvlJc w:val="left"/>
      <w:pPr>
        <w:ind w:left="7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6A466B9"/>
    <w:multiLevelType w:val="hybridMultilevel"/>
    <w:tmpl w:val="1D0C9C88"/>
    <w:lvl w:ilvl="0" w:tplc="99CCC674">
      <w:start w:val="1"/>
      <w:numFmt w:val="bullet"/>
      <w:lvlText w:val="•"/>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4A4032">
      <w:start w:val="1"/>
      <w:numFmt w:val="bullet"/>
      <w:lvlText w:val="o"/>
      <w:lvlJc w:val="left"/>
      <w:pPr>
        <w:ind w:left="1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2C9CD6">
      <w:start w:val="1"/>
      <w:numFmt w:val="bullet"/>
      <w:lvlText w:val="▪"/>
      <w:lvlJc w:val="left"/>
      <w:pPr>
        <w:ind w:left="2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BE6892">
      <w:start w:val="1"/>
      <w:numFmt w:val="bullet"/>
      <w:lvlText w:val="•"/>
      <w:lvlJc w:val="left"/>
      <w:pPr>
        <w:ind w:left="3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984BE8">
      <w:start w:val="1"/>
      <w:numFmt w:val="bullet"/>
      <w:lvlText w:val="o"/>
      <w:lvlJc w:val="left"/>
      <w:pPr>
        <w:ind w:left="3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AE5844">
      <w:start w:val="1"/>
      <w:numFmt w:val="bullet"/>
      <w:lvlText w:val="▪"/>
      <w:lvlJc w:val="left"/>
      <w:pPr>
        <w:ind w:left="4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3012CA">
      <w:start w:val="1"/>
      <w:numFmt w:val="bullet"/>
      <w:lvlText w:val="•"/>
      <w:lvlJc w:val="left"/>
      <w:pPr>
        <w:ind w:left="5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6AB244">
      <w:start w:val="1"/>
      <w:numFmt w:val="bullet"/>
      <w:lvlText w:val="o"/>
      <w:lvlJc w:val="left"/>
      <w:pPr>
        <w:ind w:left="6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B2CA9A">
      <w:start w:val="1"/>
      <w:numFmt w:val="bullet"/>
      <w:lvlText w:val="▪"/>
      <w:lvlJc w:val="left"/>
      <w:pPr>
        <w:ind w:left="6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87B0AA1"/>
    <w:multiLevelType w:val="hybridMultilevel"/>
    <w:tmpl w:val="EAFC4F48"/>
    <w:lvl w:ilvl="0" w:tplc="DDB05BFC">
      <w:start w:val="1"/>
      <w:numFmt w:val="bullet"/>
      <w:lvlText w:val="•"/>
      <w:lvlJc w:val="left"/>
      <w:pPr>
        <w:ind w:left="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861492">
      <w:start w:val="1"/>
      <w:numFmt w:val="bullet"/>
      <w:lvlText w:val="o"/>
      <w:lvlJc w:val="left"/>
      <w:pPr>
        <w:ind w:left="1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FE4AB36">
      <w:start w:val="1"/>
      <w:numFmt w:val="bullet"/>
      <w:lvlText w:val="▪"/>
      <w:lvlJc w:val="left"/>
      <w:pPr>
        <w:ind w:left="2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2CF00C">
      <w:start w:val="1"/>
      <w:numFmt w:val="bullet"/>
      <w:lvlText w:val="•"/>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6A222C">
      <w:start w:val="1"/>
      <w:numFmt w:val="bullet"/>
      <w:lvlText w:val="o"/>
      <w:lvlJc w:val="left"/>
      <w:pPr>
        <w:ind w:left="3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BABB6A">
      <w:start w:val="1"/>
      <w:numFmt w:val="bullet"/>
      <w:lvlText w:val="▪"/>
      <w:lvlJc w:val="left"/>
      <w:pPr>
        <w:ind w:left="4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2C3E0E">
      <w:start w:val="1"/>
      <w:numFmt w:val="bullet"/>
      <w:lvlText w:val="•"/>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8C36DE">
      <w:start w:val="1"/>
      <w:numFmt w:val="bullet"/>
      <w:lvlText w:val="o"/>
      <w:lvlJc w:val="left"/>
      <w:pPr>
        <w:ind w:left="5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6C4B42">
      <w:start w:val="1"/>
      <w:numFmt w:val="bullet"/>
      <w:lvlText w:val="▪"/>
      <w:lvlJc w:val="left"/>
      <w:pPr>
        <w:ind w:left="6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E046A11"/>
    <w:multiLevelType w:val="hybridMultilevel"/>
    <w:tmpl w:val="A63A95C6"/>
    <w:lvl w:ilvl="0" w:tplc="7390E994">
      <w:start w:val="1"/>
      <w:numFmt w:val="bullet"/>
      <w:lvlText w:val="•"/>
      <w:lvlJc w:val="left"/>
      <w:pPr>
        <w:ind w:left="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F68AEC">
      <w:start w:val="1"/>
      <w:numFmt w:val="bullet"/>
      <w:lvlText w:val="o"/>
      <w:lvlJc w:val="left"/>
      <w:pPr>
        <w:ind w:left="1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6805C2">
      <w:start w:val="1"/>
      <w:numFmt w:val="bullet"/>
      <w:lvlText w:val="▪"/>
      <w:lvlJc w:val="left"/>
      <w:pPr>
        <w:ind w:left="2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B87DD6">
      <w:start w:val="1"/>
      <w:numFmt w:val="bullet"/>
      <w:lvlText w:val="•"/>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94683A">
      <w:start w:val="1"/>
      <w:numFmt w:val="bullet"/>
      <w:lvlText w:val="o"/>
      <w:lvlJc w:val="left"/>
      <w:pPr>
        <w:ind w:left="3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9CA430">
      <w:start w:val="1"/>
      <w:numFmt w:val="bullet"/>
      <w:lvlText w:val="▪"/>
      <w:lvlJc w:val="left"/>
      <w:pPr>
        <w:ind w:left="4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E6A9C8E">
      <w:start w:val="1"/>
      <w:numFmt w:val="bullet"/>
      <w:lvlText w:val="•"/>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FE6C96">
      <w:start w:val="1"/>
      <w:numFmt w:val="bullet"/>
      <w:lvlText w:val="o"/>
      <w:lvlJc w:val="left"/>
      <w:pPr>
        <w:ind w:left="5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70B452">
      <w:start w:val="1"/>
      <w:numFmt w:val="bullet"/>
      <w:lvlText w:val="▪"/>
      <w:lvlJc w:val="left"/>
      <w:pPr>
        <w:ind w:left="6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F753FD3"/>
    <w:multiLevelType w:val="hybridMultilevel"/>
    <w:tmpl w:val="8A844DC4"/>
    <w:lvl w:ilvl="0" w:tplc="DEF03CCC">
      <w:start w:val="1"/>
      <w:numFmt w:val="bullet"/>
      <w:lvlText w:val="•"/>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1C25AE">
      <w:start w:val="1"/>
      <w:numFmt w:val="bullet"/>
      <w:lvlText w:val="o"/>
      <w:lvlJc w:val="left"/>
      <w:pPr>
        <w:ind w:left="17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2E3A9E">
      <w:start w:val="1"/>
      <w:numFmt w:val="bullet"/>
      <w:lvlText w:val="▪"/>
      <w:lvlJc w:val="left"/>
      <w:pPr>
        <w:ind w:left="24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162EC8">
      <w:start w:val="1"/>
      <w:numFmt w:val="bullet"/>
      <w:lvlText w:val="•"/>
      <w:lvlJc w:val="left"/>
      <w:pPr>
        <w:ind w:left="31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D65C72">
      <w:start w:val="1"/>
      <w:numFmt w:val="bullet"/>
      <w:lvlText w:val="o"/>
      <w:lvlJc w:val="left"/>
      <w:pPr>
        <w:ind w:left="39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E8AE30">
      <w:start w:val="1"/>
      <w:numFmt w:val="bullet"/>
      <w:lvlText w:val="▪"/>
      <w:lvlJc w:val="left"/>
      <w:pPr>
        <w:ind w:left="46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989B7A">
      <w:start w:val="1"/>
      <w:numFmt w:val="bullet"/>
      <w:lvlText w:val="•"/>
      <w:lvlJc w:val="left"/>
      <w:pPr>
        <w:ind w:left="53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74C3B0">
      <w:start w:val="1"/>
      <w:numFmt w:val="bullet"/>
      <w:lvlText w:val="o"/>
      <w:lvlJc w:val="left"/>
      <w:pPr>
        <w:ind w:left="60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BC82AE">
      <w:start w:val="1"/>
      <w:numFmt w:val="bullet"/>
      <w:lvlText w:val="▪"/>
      <w:lvlJc w:val="left"/>
      <w:pPr>
        <w:ind w:left="67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01A756F"/>
    <w:multiLevelType w:val="hybridMultilevel"/>
    <w:tmpl w:val="F54E579E"/>
    <w:lvl w:ilvl="0" w:tplc="D53A9C34">
      <w:start w:val="1"/>
      <w:numFmt w:val="bullet"/>
      <w:lvlText w:val="•"/>
      <w:lvlJc w:val="left"/>
      <w:pPr>
        <w:ind w:left="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C0603C">
      <w:start w:val="1"/>
      <w:numFmt w:val="bullet"/>
      <w:lvlText w:val="o"/>
      <w:lvlJc w:val="left"/>
      <w:pPr>
        <w:ind w:left="1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1A77BE">
      <w:start w:val="1"/>
      <w:numFmt w:val="bullet"/>
      <w:lvlText w:val="▪"/>
      <w:lvlJc w:val="left"/>
      <w:pPr>
        <w:ind w:left="2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186440">
      <w:start w:val="1"/>
      <w:numFmt w:val="bullet"/>
      <w:lvlText w:val="•"/>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70CBFC">
      <w:start w:val="1"/>
      <w:numFmt w:val="bullet"/>
      <w:lvlText w:val="o"/>
      <w:lvlJc w:val="left"/>
      <w:pPr>
        <w:ind w:left="3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5ACEC2">
      <w:start w:val="1"/>
      <w:numFmt w:val="bullet"/>
      <w:lvlText w:val="▪"/>
      <w:lvlJc w:val="left"/>
      <w:pPr>
        <w:ind w:left="4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7CD726">
      <w:start w:val="1"/>
      <w:numFmt w:val="bullet"/>
      <w:lvlText w:val="•"/>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24ACBE">
      <w:start w:val="1"/>
      <w:numFmt w:val="bullet"/>
      <w:lvlText w:val="o"/>
      <w:lvlJc w:val="left"/>
      <w:pPr>
        <w:ind w:left="5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8E0BEC">
      <w:start w:val="1"/>
      <w:numFmt w:val="bullet"/>
      <w:lvlText w:val="▪"/>
      <w:lvlJc w:val="left"/>
      <w:pPr>
        <w:ind w:left="6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2A442B6"/>
    <w:multiLevelType w:val="hybridMultilevel"/>
    <w:tmpl w:val="F1027EDA"/>
    <w:lvl w:ilvl="0" w:tplc="D86C649A">
      <w:start w:val="1"/>
      <w:numFmt w:val="bullet"/>
      <w:lvlText w:val="•"/>
      <w:lvlJc w:val="left"/>
      <w:pPr>
        <w:ind w:left="8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A2311E">
      <w:start w:val="1"/>
      <w:numFmt w:val="bullet"/>
      <w:lvlText w:val="o"/>
      <w:lvlJc w:val="left"/>
      <w:pPr>
        <w:ind w:left="16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23E7E70">
      <w:start w:val="1"/>
      <w:numFmt w:val="bullet"/>
      <w:lvlText w:val="▪"/>
      <w:lvlJc w:val="left"/>
      <w:pPr>
        <w:ind w:left="23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79CE9CC">
      <w:start w:val="1"/>
      <w:numFmt w:val="bullet"/>
      <w:lvlText w:val="•"/>
      <w:lvlJc w:val="left"/>
      <w:pPr>
        <w:ind w:left="3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F4E764">
      <w:start w:val="1"/>
      <w:numFmt w:val="bullet"/>
      <w:lvlText w:val="o"/>
      <w:lvlJc w:val="left"/>
      <w:pPr>
        <w:ind w:left="38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A6AE86">
      <w:start w:val="1"/>
      <w:numFmt w:val="bullet"/>
      <w:lvlText w:val="▪"/>
      <w:lvlJc w:val="left"/>
      <w:pPr>
        <w:ind w:left="4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9E51F8">
      <w:start w:val="1"/>
      <w:numFmt w:val="bullet"/>
      <w:lvlText w:val="•"/>
      <w:lvlJc w:val="left"/>
      <w:pPr>
        <w:ind w:left="5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F211D6">
      <w:start w:val="1"/>
      <w:numFmt w:val="bullet"/>
      <w:lvlText w:val="o"/>
      <w:lvlJc w:val="left"/>
      <w:pPr>
        <w:ind w:left="59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85A041A">
      <w:start w:val="1"/>
      <w:numFmt w:val="bullet"/>
      <w:lvlText w:val="▪"/>
      <w:lvlJc w:val="left"/>
      <w:pPr>
        <w:ind w:left="6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8FF1E5A"/>
    <w:multiLevelType w:val="hybridMultilevel"/>
    <w:tmpl w:val="4F7833D8"/>
    <w:lvl w:ilvl="0" w:tplc="2D80DC5A">
      <w:start w:val="1"/>
      <w:numFmt w:val="bullet"/>
      <w:lvlText w:val="•"/>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5E8D00">
      <w:start w:val="1"/>
      <w:numFmt w:val="bullet"/>
      <w:lvlText w:val="o"/>
      <w:lvlJc w:val="left"/>
      <w:pPr>
        <w:ind w:left="1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38F62E">
      <w:start w:val="1"/>
      <w:numFmt w:val="bullet"/>
      <w:lvlText w:val="▪"/>
      <w:lvlJc w:val="left"/>
      <w:pPr>
        <w:ind w:left="2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84FA90">
      <w:start w:val="1"/>
      <w:numFmt w:val="bullet"/>
      <w:lvlText w:val="•"/>
      <w:lvlJc w:val="left"/>
      <w:pPr>
        <w:ind w:left="3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EC08BE">
      <w:start w:val="1"/>
      <w:numFmt w:val="bullet"/>
      <w:lvlText w:val="o"/>
      <w:lvlJc w:val="left"/>
      <w:pPr>
        <w:ind w:left="3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D6B124">
      <w:start w:val="1"/>
      <w:numFmt w:val="bullet"/>
      <w:lvlText w:val="▪"/>
      <w:lvlJc w:val="left"/>
      <w:pPr>
        <w:ind w:left="4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387F04">
      <w:start w:val="1"/>
      <w:numFmt w:val="bullet"/>
      <w:lvlText w:val="•"/>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DE6384">
      <w:start w:val="1"/>
      <w:numFmt w:val="bullet"/>
      <w:lvlText w:val="o"/>
      <w:lvlJc w:val="left"/>
      <w:pPr>
        <w:ind w:left="5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929C54">
      <w:start w:val="1"/>
      <w:numFmt w:val="bullet"/>
      <w:lvlText w:val="▪"/>
      <w:lvlJc w:val="left"/>
      <w:pPr>
        <w:ind w:left="6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DAA44E8"/>
    <w:multiLevelType w:val="hybridMultilevel"/>
    <w:tmpl w:val="AED496D6"/>
    <w:lvl w:ilvl="0" w:tplc="7FD21292">
      <w:start w:val="1"/>
      <w:numFmt w:val="decimal"/>
      <w:lvlText w:val="%1."/>
      <w:lvlJc w:val="left"/>
      <w:pPr>
        <w:ind w:left="356" w:hanging="360"/>
      </w:pPr>
      <w:rPr>
        <w:rFonts w:hint="default"/>
      </w:rPr>
    </w:lvl>
    <w:lvl w:ilvl="1" w:tplc="041F0019" w:tentative="1">
      <w:start w:val="1"/>
      <w:numFmt w:val="lowerLetter"/>
      <w:lvlText w:val="%2."/>
      <w:lvlJc w:val="left"/>
      <w:pPr>
        <w:ind w:left="1076" w:hanging="360"/>
      </w:pPr>
    </w:lvl>
    <w:lvl w:ilvl="2" w:tplc="041F001B" w:tentative="1">
      <w:start w:val="1"/>
      <w:numFmt w:val="lowerRoman"/>
      <w:lvlText w:val="%3."/>
      <w:lvlJc w:val="right"/>
      <w:pPr>
        <w:ind w:left="1796" w:hanging="180"/>
      </w:pPr>
    </w:lvl>
    <w:lvl w:ilvl="3" w:tplc="041F000F" w:tentative="1">
      <w:start w:val="1"/>
      <w:numFmt w:val="decimal"/>
      <w:lvlText w:val="%4."/>
      <w:lvlJc w:val="left"/>
      <w:pPr>
        <w:ind w:left="2516" w:hanging="360"/>
      </w:pPr>
    </w:lvl>
    <w:lvl w:ilvl="4" w:tplc="041F0019" w:tentative="1">
      <w:start w:val="1"/>
      <w:numFmt w:val="lowerLetter"/>
      <w:lvlText w:val="%5."/>
      <w:lvlJc w:val="left"/>
      <w:pPr>
        <w:ind w:left="3236" w:hanging="360"/>
      </w:pPr>
    </w:lvl>
    <w:lvl w:ilvl="5" w:tplc="041F001B" w:tentative="1">
      <w:start w:val="1"/>
      <w:numFmt w:val="lowerRoman"/>
      <w:lvlText w:val="%6."/>
      <w:lvlJc w:val="right"/>
      <w:pPr>
        <w:ind w:left="3956" w:hanging="180"/>
      </w:pPr>
    </w:lvl>
    <w:lvl w:ilvl="6" w:tplc="041F000F" w:tentative="1">
      <w:start w:val="1"/>
      <w:numFmt w:val="decimal"/>
      <w:lvlText w:val="%7."/>
      <w:lvlJc w:val="left"/>
      <w:pPr>
        <w:ind w:left="4676" w:hanging="360"/>
      </w:pPr>
    </w:lvl>
    <w:lvl w:ilvl="7" w:tplc="041F0019" w:tentative="1">
      <w:start w:val="1"/>
      <w:numFmt w:val="lowerLetter"/>
      <w:lvlText w:val="%8."/>
      <w:lvlJc w:val="left"/>
      <w:pPr>
        <w:ind w:left="5396" w:hanging="360"/>
      </w:pPr>
    </w:lvl>
    <w:lvl w:ilvl="8" w:tplc="041F001B" w:tentative="1">
      <w:start w:val="1"/>
      <w:numFmt w:val="lowerRoman"/>
      <w:lvlText w:val="%9."/>
      <w:lvlJc w:val="right"/>
      <w:pPr>
        <w:ind w:left="6116" w:hanging="180"/>
      </w:pPr>
    </w:lvl>
  </w:abstractNum>
  <w:abstractNum w:abstractNumId="29" w15:restartNumberingAfterBreak="0">
    <w:nsid w:val="4DAC1027"/>
    <w:multiLevelType w:val="hybridMultilevel"/>
    <w:tmpl w:val="D33C5772"/>
    <w:lvl w:ilvl="0" w:tplc="188CF600">
      <w:start w:val="1"/>
      <w:numFmt w:val="bullet"/>
      <w:lvlText w:val="•"/>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E4D2AA">
      <w:start w:val="1"/>
      <w:numFmt w:val="bullet"/>
      <w:lvlText w:val="o"/>
      <w:lvlJc w:val="left"/>
      <w:pPr>
        <w:ind w:left="1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B6A312">
      <w:start w:val="1"/>
      <w:numFmt w:val="bullet"/>
      <w:lvlText w:val="▪"/>
      <w:lvlJc w:val="left"/>
      <w:pPr>
        <w:ind w:left="2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A63892">
      <w:start w:val="1"/>
      <w:numFmt w:val="bullet"/>
      <w:lvlText w:val="•"/>
      <w:lvlJc w:val="left"/>
      <w:pPr>
        <w:ind w:left="3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F64A38">
      <w:start w:val="1"/>
      <w:numFmt w:val="bullet"/>
      <w:lvlText w:val="o"/>
      <w:lvlJc w:val="left"/>
      <w:pPr>
        <w:ind w:left="3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28A8E2">
      <w:start w:val="1"/>
      <w:numFmt w:val="bullet"/>
      <w:lvlText w:val="▪"/>
      <w:lvlJc w:val="left"/>
      <w:pPr>
        <w:ind w:left="4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8447F4">
      <w:start w:val="1"/>
      <w:numFmt w:val="bullet"/>
      <w:lvlText w:val="•"/>
      <w:lvlJc w:val="left"/>
      <w:pPr>
        <w:ind w:left="5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D45F2A">
      <w:start w:val="1"/>
      <w:numFmt w:val="bullet"/>
      <w:lvlText w:val="o"/>
      <w:lvlJc w:val="left"/>
      <w:pPr>
        <w:ind w:left="6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1C8FDA">
      <w:start w:val="1"/>
      <w:numFmt w:val="bullet"/>
      <w:lvlText w:val="▪"/>
      <w:lvlJc w:val="left"/>
      <w:pPr>
        <w:ind w:left="6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0FB044A"/>
    <w:multiLevelType w:val="hybridMultilevel"/>
    <w:tmpl w:val="7EDC2E9C"/>
    <w:lvl w:ilvl="0" w:tplc="A10A7DC8">
      <w:start w:val="1"/>
      <w:numFmt w:val="bullet"/>
      <w:lvlText w:val="•"/>
      <w:lvlJc w:val="left"/>
      <w:pPr>
        <w:ind w:left="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143DFA">
      <w:start w:val="1"/>
      <w:numFmt w:val="bullet"/>
      <w:lvlText w:val="o"/>
      <w:lvlJc w:val="left"/>
      <w:pPr>
        <w:ind w:left="1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D01D86">
      <w:start w:val="1"/>
      <w:numFmt w:val="bullet"/>
      <w:lvlText w:val="▪"/>
      <w:lvlJc w:val="left"/>
      <w:pPr>
        <w:ind w:left="2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03292F4">
      <w:start w:val="1"/>
      <w:numFmt w:val="bullet"/>
      <w:lvlText w:val="•"/>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1C9AF8">
      <w:start w:val="1"/>
      <w:numFmt w:val="bullet"/>
      <w:lvlText w:val="o"/>
      <w:lvlJc w:val="left"/>
      <w:pPr>
        <w:ind w:left="3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4C7F10">
      <w:start w:val="1"/>
      <w:numFmt w:val="bullet"/>
      <w:lvlText w:val="▪"/>
      <w:lvlJc w:val="left"/>
      <w:pPr>
        <w:ind w:left="4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5C2B7D0">
      <w:start w:val="1"/>
      <w:numFmt w:val="bullet"/>
      <w:lvlText w:val="•"/>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56E1FC">
      <w:start w:val="1"/>
      <w:numFmt w:val="bullet"/>
      <w:lvlText w:val="o"/>
      <w:lvlJc w:val="left"/>
      <w:pPr>
        <w:ind w:left="5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3816E8">
      <w:start w:val="1"/>
      <w:numFmt w:val="bullet"/>
      <w:lvlText w:val="▪"/>
      <w:lvlJc w:val="left"/>
      <w:pPr>
        <w:ind w:left="6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2A65F02"/>
    <w:multiLevelType w:val="hybridMultilevel"/>
    <w:tmpl w:val="39CEDCD6"/>
    <w:lvl w:ilvl="0" w:tplc="9AB23D98">
      <w:start w:val="1"/>
      <w:numFmt w:val="bullet"/>
      <w:lvlText w:val="•"/>
      <w:lvlJc w:val="left"/>
      <w:pPr>
        <w:ind w:left="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1CA0C8">
      <w:start w:val="1"/>
      <w:numFmt w:val="bullet"/>
      <w:lvlText w:val="o"/>
      <w:lvlJc w:val="left"/>
      <w:pPr>
        <w:ind w:left="1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EEE9FC">
      <w:start w:val="1"/>
      <w:numFmt w:val="bullet"/>
      <w:lvlText w:val="▪"/>
      <w:lvlJc w:val="left"/>
      <w:pPr>
        <w:ind w:left="2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24E01E">
      <w:start w:val="1"/>
      <w:numFmt w:val="bullet"/>
      <w:lvlText w:val="•"/>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3C7A52">
      <w:start w:val="1"/>
      <w:numFmt w:val="bullet"/>
      <w:lvlText w:val="o"/>
      <w:lvlJc w:val="left"/>
      <w:pPr>
        <w:ind w:left="3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FC0860">
      <w:start w:val="1"/>
      <w:numFmt w:val="bullet"/>
      <w:lvlText w:val="▪"/>
      <w:lvlJc w:val="left"/>
      <w:pPr>
        <w:ind w:left="4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2E7C76">
      <w:start w:val="1"/>
      <w:numFmt w:val="bullet"/>
      <w:lvlText w:val="•"/>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1869D2">
      <w:start w:val="1"/>
      <w:numFmt w:val="bullet"/>
      <w:lvlText w:val="o"/>
      <w:lvlJc w:val="left"/>
      <w:pPr>
        <w:ind w:left="5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A0B7CC">
      <w:start w:val="1"/>
      <w:numFmt w:val="bullet"/>
      <w:lvlText w:val="▪"/>
      <w:lvlJc w:val="left"/>
      <w:pPr>
        <w:ind w:left="6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73854A4"/>
    <w:multiLevelType w:val="hybridMultilevel"/>
    <w:tmpl w:val="D4D69B5E"/>
    <w:lvl w:ilvl="0" w:tplc="EA8EC674">
      <w:start w:val="1"/>
      <w:numFmt w:val="bullet"/>
      <w:lvlText w:val="•"/>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20E962">
      <w:start w:val="1"/>
      <w:numFmt w:val="bullet"/>
      <w:lvlText w:val="o"/>
      <w:lvlJc w:val="left"/>
      <w:pPr>
        <w:ind w:left="1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4EE7AA">
      <w:start w:val="1"/>
      <w:numFmt w:val="bullet"/>
      <w:lvlText w:val="▪"/>
      <w:lvlJc w:val="left"/>
      <w:pPr>
        <w:ind w:left="2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44CAC2">
      <w:start w:val="1"/>
      <w:numFmt w:val="bullet"/>
      <w:lvlText w:val="•"/>
      <w:lvlJc w:val="left"/>
      <w:pPr>
        <w:ind w:left="3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3CD3E2">
      <w:start w:val="1"/>
      <w:numFmt w:val="bullet"/>
      <w:lvlText w:val="o"/>
      <w:lvlJc w:val="left"/>
      <w:pPr>
        <w:ind w:left="37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96288C">
      <w:start w:val="1"/>
      <w:numFmt w:val="bullet"/>
      <w:lvlText w:val="▪"/>
      <w:lvlJc w:val="left"/>
      <w:pPr>
        <w:ind w:left="4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009FC6">
      <w:start w:val="1"/>
      <w:numFmt w:val="bullet"/>
      <w:lvlText w:val="•"/>
      <w:lvlJc w:val="left"/>
      <w:pPr>
        <w:ind w:left="5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CCE89E">
      <w:start w:val="1"/>
      <w:numFmt w:val="bullet"/>
      <w:lvlText w:val="o"/>
      <w:lvlJc w:val="left"/>
      <w:pPr>
        <w:ind w:left="59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46C592">
      <w:start w:val="1"/>
      <w:numFmt w:val="bullet"/>
      <w:lvlText w:val="▪"/>
      <w:lvlJc w:val="left"/>
      <w:pPr>
        <w:ind w:left="66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ACB5D98"/>
    <w:multiLevelType w:val="hybridMultilevel"/>
    <w:tmpl w:val="B97C574E"/>
    <w:lvl w:ilvl="0" w:tplc="B4F25AB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76A66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070E5E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40D24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AE6D5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44693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1C56B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08375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96463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BD55396"/>
    <w:multiLevelType w:val="hybridMultilevel"/>
    <w:tmpl w:val="D9983E0E"/>
    <w:lvl w:ilvl="0" w:tplc="02C49176">
      <w:start w:val="1"/>
      <w:numFmt w:val="bullet"/>
      <w:lvlText w:val="•"/>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62B7E0">
      <w:start w:val="1"/>
      <w:numFmt w:val="bullet"/>
      <w:lvlText w:val="o"/>
      <w:lvlJc w:val="left"/>
      <w:pPr>
        <w:ind w:left="1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1675C2">
      <w:start w:val="1"/>
      <w:numFmt w:val="bullet"/>
      <w:lvlText w:val="▪"/>
      <w:lvlJc w:val="left"/>
      <w:pPr>
        <w:ind w:left="2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0A093A">
      <w:start w:val="1"/>
      <w:numFmt w:val="bullet"/>
      <w:lvlText w:val="•"/>
      <w:lvlJc w:val="left"/>
      <w:pPr>
        <w:ind w:left="3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2E7006">
      <w:start w:val="1"/>
      <w:numFmt w:val="bullet"/>
      <w:lvlText w:val="o"/>
      <w:lvlJc w:val="left"/>
      <w:pPr>
        <w:ind w:left="3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7EA542">
      <w:start w:val="1"/>
      <w:numFmt w:val="bullet"/>
      <w:lvlText w:val="▪"/>
      <w:lvlJc w:val="left"/>
      <w:pPr>
        <w:ind w:left="4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6E8D20">
      <w:start w:val="1"/>
      <w:numFmt w:val="bullet"/>
      <w:lvlText w:val="•"/>
      <w:lvlJc w:val="left"/>
      <w:pPr>
        <w:ind w:left="5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DC9666">
      <w:start w:val="1"/>
      <w:numFmt w:val="bullet"/>
      <w:lvlText w:val="o"/>
      <w:lvlJc w:val="left"/>
      <w:pPr>
        <w:ind w:left="6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3A0A22">
      <w:start w:val="1"/>
      <w:numFmt w:val="bullet"/>
      <w:lvlText w:val="▪"/>
      <w:lvlJc w:val="left"/>
      <w:pPr>
        <w:ind w:left="6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E3027BB"/>
    <w:multiLevelType w:val="hybridMultilevel"/>
    <w:tmpl w:val="FA00955C"/>
    <w:lvl w:ilvl="0" w:tplc="6ED8BAE4">
      <w:start w:val="1"/>
      <w:numFmt w:val="bullet"/>
      <w:lvlText w:val="•"/>
      <w:lvlJc w:val="left"/>
      <w:pPr>
        <w:ind w:left="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143BD6">
      <w:start w:val="1"/>
      <w:numFmt w:val="bullet"/>
      <w:lvlText w:val="o"/>
      <w:lvlJc w:val="left"/>
      <w:pPr>
        <w:ind w:left="1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2A6576">
      <w:start w:val="1"/>
      <w:numFmt w:val="bullet"/>
      <w:lvlText w:val="▪"/>
      <w:lvlJc w:val="left"/>
      <w:pPr>
        <w:ind w:left="2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0CB9C4">
      <w:start w:val="1"/>
      <w:numFmt w:val="bullet"/>
      <w:lvlText w:val="•"/>
      <w:lvlJc w:val="left"/>
      <w:pPr>
        <w:ind w:left="3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E2D90E">
      <w:start w:val="1"/>
      <w:numFmt w:val="bullet"/>
      <w:lvlText w:val="o"/>
      <w:lvlJc w:val="left"/>
      <w:pPr>
        <w:ind w:left="3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32BD98">
      <w:start w:val="1"/>
      <w:numFmt w:val="bullet"/>
      <w:lvlText w:val="▪"/>
      <w:lvlJc w:val="left"/>
      <w:pPr>
        <w:ind w:left="4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5CB224">
      <w:start w:val="1"/>
      <w:numFmt w:val="bullet"/>
      <w:lvlText w:val="•"/>
      <w:lvlJc w:val="left"/>
      <w:pPr>
        <w:ind w:left="5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9C3574">
      <w:start w:val="1"/>
      <w:numFmt w:val="bullet"/>
      <w:lvlText w:val="o"/>
      <w:lvlJc w:val="left"/>
      <w:pPr>
        <w:ind w:left="59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2035EA">
      <w:start w:val="1"/>
      <w:numFmt w:val="bullet"/>
      <w:lvlText w:val="▪"/>
      <w:lvlJc w:val="left"/>
      <w:pPr>
        <w:ind w:left="66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EBF19EE"/>
    <w:multiLevelType w:val="hybridMultilevel"/>
    <w:tmpl w:val="05362726"/>
    <w:lvl w:ilvl="0" w:tplc="5A6C5CC4">
      <w:start w:val="1"/>
      <w:numFmt w:val="bullet"/>
      <w:lvlText w:val="•"/>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8E1316">
      <w:start w:val="1"/>
      <w:numFmt w:val="bullet"/>
      <w:lvlText w:val="o"/>
      <w:lvlJc w:val="left"/>
      <w:pPr>
        <w:ind w:left="1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AEAF1E">
      <w:start w:val="1"/>
      <w:numFmt w:val="bullet"/>
      <w:lvlText w:val="▪"/>
      <w:lvlJc w:val="left"/>
      <w:pPr>
        <w:ind w:left="2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9A50FC">
      <w:start w:val="1"/>
      <w:numFmt w:val="bullet"/>
      <w:lvlText w:val="•"/>
      <w:lvlJc w:val="left"/>
      <w:pPr>
        <w:ind w:left="3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406A46">
      <w:start w:val="1"/>
      <w:numFmt w:val="bullet"/>
      <w:lvlText w:val="o"/>
      <w:lvlJc w:val="left"/>
      <w:pPr>
        <w:ind w:left="3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223EC4">
      <w:start w:val="1"/>
      <w:numFmt w:val="bullet"/>
      <w:lvlText w:val="▪"/>
      <w:lvlJc w:val="left"/>
      <w:pPr>
        <w:ind w:left="4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4227F0">
      <w:start w:val="1"/>
      <w:numFmt w:val="bullet"/>
      <w:lvlText w:val="•"/>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5EB134">
      <w:start w:val="1"/>
      <w:numFmt w:val="bullet"/>
      <w:lvlText w:val="o"/>
      <w:lvlJc w:val="left"/>
      <w:pPr>
        <w:ind w:left="5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44EE6C">
      <w:start w:val="1"/>
      <w:numFmt w:val="bullet"/>
      <w:lvlText w:val="▪"/>
      <w:lvlJc w:val="left"/>
      <w:pPr>
        <w:ind w:left="6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F784211"/>
    <w:multiLevelType w:val="hybridMultilevel"/>
    <w:tmpl w:val="81EA7766"/>
    <w:lvl w:ilvl="0" w:tplc="E88244D2">
      <w:start w:val="1"/>
      <w:numFmt w:val="bullet"/>
      <w:lvlText w:val="•"/>
      <w:lvlJc w:val="left"/>
      <w:pPr>
        <w:ind w:left="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A2F66C">
      <w:start w:val="1"/>
      <w:numFmt w:val="bullet"/>
      <w:lvlText w:val="o"/>
      <w:lvlJc w:val="left"/>
      <w:pPr>
        <w:ind w:left="1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465622">
      <w:start w:val="1"/>
      <w:numFmt w:val="bullet"/>
      <w:lvlText w:val="▪"/>
      <w:lvlJc w:val="left"/>
      <w:pPr>
        <w:ind w:left="2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2AD7D6">
      <w:start w:val="1"/>
      <w:numFmt w:val="bullet"/>
      <w:lvlText w:val="•"/>
      <w:lvlJc w:val="left"/>
      <w:pPr>
        <w:ind w:left="3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8A248A">
      <w:start w:val="1"/>
      <w:numFmt w:val="bullet"/>
      <w:lvlText w:val="o"/>
      <w:lvlJc w:val="left"/>
      <w:pPr>
        <w:ind w:left="3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34F8B6">
      <w:start w:val="1"/>
      <w:numFmt w:val="bullet"/>
      <w:lvlText w:val="▪"/>
      <w:lvlJc w:val="left"/>
      <w:pPr>
        <w:ind w:left="4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5CCFAE">
      <w:start w:val="1"/>
      <w:numFmt w:val="bullet"/>
      <w:lvlText w:val="•"/>
      <w:lvlJc w:val="left"/>
      <w:pPr>
        <w:ind w:left="5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FEBF92">
      <w:start w:val="1"/>
      <w:numFmt w:val="bullet"/>
      <w:lvlText w:val="o"/>
      <w:lvlJc w:val="left"/>
      <w:pPr>
        <w:ind w:left="59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CAF1C6">
      <w:start w:val="1"/>
      <w:numFmt w:val="bullet"/>
      <w:lvlText w:val="▪"/>
      <w:lvlJc w:val="left"/>
      <w:pPr>
        <w:ind w:left="66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3D65CA9"/>
    <w:multiLevelType w:val="hybridMultilevel"/>
    <w:tmpl w:val="18083B4E"/>
    <w:lvl w:ilvl="0" w:tplc="902C84FC">
      <w:start w:val="1"/>
      <w:numFmt w:val="bullet"/>
      <w:lvlText w:val="•"/>
      <w:lvlJc w:val="left"/>
      <w:pPr>
        <w:ind w:left="8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C4C228">
      <w:start w:val="1"/>
      <w:numFmt w:val="bullet"/>
      <w:lvlText w:val="o"/>
      <w:lvlJc w:val="left"/>
      <w:pPr>
        <w:ind w:left="16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CE0EFBA">
      <w:start w:val="1"/>
      <w:numFmt w:val="bullet"/>
      <w:lvlText w:val="▪"/>
      <w:lvlJc w:val="left"/>
      <w:pPr>
        <w:ind w:left="23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12BD5A">
      <w:start w:val="1"/>
      <w:numFmt w:val="bullet"/>
      <w:lvlText w:val="•"/>
      <w:lvlJc w:val="left"/>
      <w:pPr>
        <w:ind w:left="3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7889DA">
      <w:start w:val="1"/>
      <w:numFmt w:val="bullet"/>
      <w:lvlText w:val="o"/>
      <w:lvlJc w:val="left"/>
      <w:pPr>
        <w:ind w:left="38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264B18">
      <w:start w:val="1"/>
      <w:numFmt w:val="bullet"/>
      <w:lvlText w:val="▪"/>
      <w:lvlJc w:val="left"/>
      <w:pPr>
        <w:ind w:left="4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57A0446">
      <w:start w:val="1"/>
      <w:numFmt w:val="bullet"/>
      <w:lvlText w:val="•"/>
      <w:lvlJc w:val="left"/>
      <w:pPr>
        <w:ind w:left="5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327580">
      <w:start w:val="1"/>
      <w:numFmt w:val="bullet"/>
      <w:lvlText w:val="o"/>
      <w:lvlJc w:val="left"/>
      <w:pPr>
        <w:ind w:left="59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858A6A0">
      <w:start w:val="1"/>
      <w:numFmt w:val="bullet"/>
      <w:lvlText w:val="▪"/>
      <w:lvlJc w:val="left"/>
      <w:pPr>
        <w:ind w:left="6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42D5DC2"/>
    <w:multiLevelType w:val="hybridMultilevel"/>
    <w:tmpl w:val="653ABBA6"/>
    <w:lvl w:ilvl="0" w:tplc="565217DE">
      <w:start w:val="1"/>
      <w:numFmt w:val="bullet"/>
      <w:lvlText w:val="•"/>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DA2BB0">
      <w:start w:val="1"/>
      <w:numFmt w:val="bullet"/>
      <w:lvlText w:val="o"/>
      <w:lvlJc w:val="left"/>
      <w:pPr>
        <w:ind w:left="1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AC58D2">
      <w:start w:val="1"/>
      <w:numFmt w:val="bullet"/>
      <w:lvlText w:val="▪"/>
      <w:lvlJc w:val="left"/>
      <w:pPr>
        <w:ind w:left="2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A2067C">
      <w:start w:val="1"/>
      <w:numFmt w:val="bullet"/>
      <w:lvlText w:val="•"/>
      <w:lvlJc w:val="left"/>
      <w:pPr>
        <w:ind w:left="3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043904">
      <w:start w:val="1"/>
      <w:numFmt w:val="bullet"/>
      <w:lvlText w:val="o"/>
      <w:lvlJc w:val="left"/>
      <w:pPr>
        <w:ind w:left="3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A219C2">
      <w:start w:val="1"/>
      <w:numFmt w:val="bullet"/>
      <w:lvlText w:val="▪"/>
      <w:lvlJc w:val="left"/>
      <w:pPr>
        <w:ind w:left="4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6EAC9A">
      <w:start w:val="1"/>
      <w:numFmt w:val="bullet"/>
      <w:lvlText w:val="•"/>
      <w:lvlJc w:val="left"/>
      <w:pPr>
        <w:ind w:left="5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707F14">
      <w:start w:val="1"/>
      <w:numFmt w:val="bullet"/>
      <w:lvlText w:val="o"/>
      <w:lvlJc w:val="left"/>
      <w:pPr>
        <w:ind w:left="6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921EC6">
      <w:start w:val="1"/>
      <w:numFmt w:val="bullet"/>
      <w:lvlText w:val="▪"/>
      <w:lvlJc w:val="left"/>
      <w:pPr>
        <w:ind w:left="6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70C13C6"/>
    <w:multiLevelType w:val="hybridMultilevel"/>
    <w:tmpl w:val="9AECE51A"/>
    <w:lvl w:ilvl="0" w:tplc="9364EE5E">
      <w:start w:val="1"/>
      <w:numFmt w:val="bullet"/>
      <w:lvlText w:val="•"/>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E09D60">
      <w:start w:val="1"/>
      <w:numFmt w:val="bullet"/>
      <w:lvlText w:val="o"/>
      <w:lvlJc w:val="left"/>
      <w:pPr>
        <w:ind w:left="1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46FC74">
      <w:start w:val="1"/>
      <w:numFmt w:val="bullet"/>
      <w:lvlText w:val="▪"/>
      <w:lvlJc w:val="left"/>
      <w:pPr>
        <w:ind w:left="2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B4536E">
      <w:start w:val="1"/>
      <w:numFmt w:val="bullet"/>
      <w:lvlText w:val="•"/>
      <w:lvlJc w:val="left"/>
      <w:pPr>
        <w:ind w:left="3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229274">
      <w:start w:val="1"/>
      <w:numFmt w:val="bullet"/>
      <w:lvlText w:val="o"/>
      <w:lvlJc w:val="left"/>
      <w:pPr>
        <w:ind w:left="3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0874E4">
      <w:start w:val="1"/>
      <w:numFmt w:val="bullet"/>
      <w:lvlText w:val="▪"/>
      <w:lvlJc w:val="left"/>
      <w:pPr>
        <w:ind w:left="4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144340">
      <w:start w:val="1"/>
      <w:numFmt w:val="bullet"/>
      <w:lvlText w:val="•"/>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D0E808">
      <w:start w:val="1"/>
      <w:numFmt w:val="bullet"/>
      <w:lvlText w:val="o"/>
      <w:lvlJc w:val="left"/>
      <w:pPr>
        <w:ind w:left="5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9A7D98">
      <w:start w:val="1"/>
      <w:numFmt w:val="bullet"/>
      <w:lvlText w:val="▪"/>
      <w:lvlJc w:val="left"/>
      <w:pPr>
        <w:ind w:left="6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BE465AA"/>
    <w:multiLevelType w:val="hybridMultilevel"/>
    <w:tmpl w:val="11B47682"/>
    <w:lvl w:ilvl="0" w:tplc="F0C0772C">
      <w:start w:val="1"/>
      <w:numFmt w:val="bullet"/>
      <w:lvlText w:val="•"/>
      <w:lvlJc w:val="left"/>
      <w:pPr>
        <w:ind w:left="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542B8E">
      <w:start w:val="1"/>
      <w:numFmt w:val="bullet"/>
      <w:lvlText w:val="o"/>
      <w:lvlJc w:val="left"/>
      <w:pPr>
        <w:ind w:left="1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0A0074">
      <w:start w:val="1"/>
      <w:numFmt w:val="bullet"/>
      <w:lvlText w:val="▪"/>
      <w:lvlJc w:val="left"/>
      <w:pPr>
        <w:ind w:left="2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54E56C">
      <w:start w:val="1"/>
      <w:numFmt w:val="bullet"/>
      <w:lvlText w:val="•"/>
      <w:lvlJc w:val="left"/>
      <w:pPr>
        <w:ind w:left="3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BAC0F4">
      <w:start w:val="1"/>
      <w:numFmt w:val="bullet"/>
      <w:lvlText w:val="o"/>
      <w:lvlJc w:val="left"/>
      <w:pPr>
        <w:ind w:left="3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2CCF2C">
      <w:start w:val="1"/>
      <w:numFmt w:val="bullet"/>
      <w:lvlText w:val="▪"/>
      <w:lvlJc w:val="left"/>
      <w:pPr>
        <w:ind w:left="4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FC5EB6">
      <w:start w:val="1"/>
      <w:numFmt w:val="bullet"/>
      <w:lvlText w:val="•"/>
      <w:lvlJc w:val="left"/>
      <w:pPr>
        <w:ind w:left="5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46ADC6">
      <w:start w:val="1"/>
      <w:numFmt w:val="bullet"/>
      <w:lvlText w:val="o"/>
      <w:lvlJc w:val="left"/>
      <w:pPr>
        <w:ind w:left="59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1C79D0">
      <w:start w:val="1"/>
      <w:numFmt w:val="bullet"/>
      <w:lvlText w:val="▪"/>
      <w:lvlJc w:val="left"/>
      <w:pPr>
        <w:ind w:left="66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D3C59AD"/>
    <w:multiLevelType w:val="hybridMultilevel"/>
    <w:tmpl w:val="F550802E"/>
    <w:lvl w:ilvl="0" w:tplc="D5EA1938">
      <w:start w:val="1"/>
      <w:numFmt w:val="bullet"/>
      <w:lvlText w:val="•"/>
      <w:lvlJc w:val="left"/>
      <w:pPr>
        <w:ind w:left="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8A67C2">
      <w:start w:val="1"/>
      <w:numFmt w:val="bullet"/>
      <w:lvlText w:val="o"/>
      <w:lvlJc w:val="left"/>
      <w:pPr>
        <w:ind w:left="1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827468">
      <w:start w:val="1"/>
      <w:numFmt w:val="bullet"/>
      <w:lvlText w:val="▪"/>
      <w:lvlJc w:val="left"/>
      <w:pPr>
        <w:ind w:left="2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18B824">
      <w:start w:val="1"/>
      <w:numFmt w:val="bullet"/>
      <w:lvlText w:val="•"/>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6E1150">
      <w:start w:val="1"/>
      <w:numFmt w:val="bullet"/>
      <w:lvlText w:val="o"/>
      <w:lvlJc w:val="left"/>
      <w:pPr>
        <w:ind w:left="3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C27854">
      <w:start w:val="1"/>
      <w:numFmt w:val="bullet"/>
      <w:lvlText w:val="▪"/>
      <w:lvlJc w:val="left"/>
      <w:pPr>
        <w:ind w:left="4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A62D20">
      <w:start w:val="1"/>
      <w:numFmt w:val="bullet"/>
      <w:lvlText w:val="•"/>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42AE12">
      <w:start w:val="1"/>
      <w:numFmt w:val="bullet"/>
      <w:lvlText w:val="o"/>
      <w:lvlJc w:val="left"/>
      <w:pPr>
        <w:ind w:left="5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6EEFEA">
      <w:start w:val="1"/>
      <w:numFmt w:val="bullet"/>
      <w:lvlText w:val="▪"/>
      <w:lvlJc w:val="left"/>
      <w:pPr>
        <w:ind w:left="6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D594FD1"/>
    <w:multiLevelType w:val="hybridMultilevel"/>
    <w:tmpl w:val="B276FFC4"/>
    <w:lvl w:ilvl="0" w:tplc="B7CED8C2">
      <w:start w:val="1"/>
      <w:numFmt w:val="bullet"/>
      <w:lvlText w:val="•"/>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DEACE6">
      <w:start w:val="1"/>
      <w:numFmt w:val="bullet"/>
      <w:lvlText w:val="o"/>
      <w:lvlJc w:val="left"/>
      <w:pPr>
        <w:ind w:left="1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69C8D40">
      <w:start w:val="1"/>
      <w:numFmt w:val="bullet"/>
      <w:lvlText w:val="▪"/>
      <w:lvlJc w:val="left"/>
      <w:pPr>
        <w:ind w:left="2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D80A32">
      <w:start w:val="1"/>
      <w:numFmt w:val="bullet"/>
      <w:lvlText w:val="•"/>
      <w:lvlJc w:val="left"/>
      <w:pPr>
        <w:ind w:left="3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C22216">
      <w:start w:val="1"/>
      <w:numFmt w:val="bullet"/>
      <w:lvlText w:val="o"/>
      <w:lvlJc w:val="left"/>
      <w:pPr>
        <w:ind w:left="3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02900A">
      <w:start w:val="1"/>
      <w:numFmt w:val="bullet"/>
      <w:lvlText w:val="▪"/>
      <w:lvlJc w:val="left"/>
      <w:pPr>
        <w:ind w:left="4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1C4140">
      <w:start w:val="1"/>
      <w:numFmt w:val="bullet"/>
      <w:lvlText w:val="•"/>
      <w:lvlJc w:val="left"/>
      <w:pPr>
        <w:ind w:left="5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50C34C">
      <w:start w:val="1"/>
      <w:numFmt w:val="bullet"/>
      <w:lvlText w:val="o"/>
      <w:lvlJc w:val="left"/>
      <w:pPr>
        <w:ind w:left="6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20A278">
      <w:start w:val="1"/>
      <w:numFmt w:val="bullet"/>
      <w:lvlText w:val="▪"/>
      <w:lvlJc w:val="left"/>
      <w:pPr>
        <w:ind w:left="6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DA52B90"/>
    <w:multiLevelType w:val="hybridMultilevel"/>
    <w:tmpl w:val="D4685404"/>
    <w:lvl w:ilvl="0" w:tplc="77C069DA">
      <w:start w:val="1"/>
      <w:numFmt w:val="bullet"/>
      <w:lvlText w:val="•"/>
      <w:lvlJc w:val="left"/>
      <w:pPr>
        <w:ind w:left="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6805A2">
      <w:start w:val="1"/>
      <w:numFmt w:val="bullet"/>
      <w:lvlText w:val="o"/>
      <w:lvlJc w:val="left"/>
      <w:pPr>
        <w:ind w:left="1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9C3E5E">
      <w:start w:val="1"/>
      <w:numFmt w:val="bullet"/>
      <w:lvlText w:val="▪"/>
      <w:lvlJc w:val="left"/>
      <w:pPr>
        <w:ind w:left="2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4AB068">
      <w:start w:val="1"/>
      <w:numFmt w:val="bullet"/>
      <w:lvlText w:val="•"/>
      <w:lvlJc w:val="left"/>
      <w:pPr>
        <w:ind w:left="3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24CFE6">
      <w:start w:val="1"/>
      <w:numFmt w:val="bullet"/>
      <w:lvlText w:val="o"/>
      <w:lvlJc w:val="left"/>
      <w:pPr>
        <w:ind w:left="3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1A3192">
      <w:start w:val="1"/>
      <w:numFmt w:val="bullet"/>
      <w:lvlText w:val="▪"/>
      <w:lvlJc w:val="left"/>
      <w:pPr>
        <w:ind w:left="4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4458FE">
      <w:start w:val="1"/>
      <w:numFmt w:val="bullet"/>
      <w:lvlText w:val="•"/>
      <w:lvlJc w:val="left"/>
      <w:pPr>
        <w:ind w:left="5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B40AA8">
      <w:start w:val="1"/>
      <w:numFmt w:val="bullet"/>
      <w:lvlText w:val="o"/>
      <w:lvlJc w:val="left"/>
      <w:pPr>
        <w:ind w:left="59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F0EE12">
      <w:start w:val="1"/>
      <w:numFmt w:val="bullet"/>
      <w:lvlText w:val="▪"/>
      <w:lvlJc w:val="left"/>
      <w:pPr>
        <w:ind w:left="66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2267A7E"/>
    <w:multiLevelType w:val="hybridMultilevel"/>
    <w:tmpl w:val="029A3C4C"/>
    <w:lvl w:ilvl="0" w:tplc="8ED89F44">
      <w:start w:val="1"/>
      <w:numFmt w:val="bullet"/>
      <w:lvlText w:val="•"/>
      <w:lvlJc w:val="left"/>
      <w:pPr>
        <w:ind w:left="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F06970">
      <w:start w:val="1"/>
      <w:numFmt w:val="bullet"/>
      <w:lvlText w:val="o"/>
      <w:lvlJc w:val="left"/>
      <w:pPr>
        <w:ind w:left="1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92BB1E">
      <w:start w:val="1"/>
      <w:numFmt w:val="bullet"/>
      <w:lvlText w:val="▪"/>
      <w:lvlJc w:val="left"/>
      <w:pPr>
        <w:ind w:left="2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4AC252">
      <w:start w:val="1"/>
      <w:numFmt w:val="bullet"/>
      <w:lvlText w:val="•"/>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204B78">
      <w:start w:val="1"/>
      <w:numFmt w:val="bullet"/>
      <w:lvlText w:val="o"/>
      <w:lvlJc w:val="left"/>
      <w:pPr>
        <w:ind w:left="3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B210BC">
      <w:start w:val="1"/>
      <w:numFmt w:val="bullet"/>
      <w:lvlText w:val="▪"/>
      <w:lvlJc w:val="left"/>
      <w:pPr>
        <w:ind w:left="4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60D9A4">
      <w:start w:val="1"/>
      <w:numFmt w:val="bullet"/>
      <w:lvlText w:val="•"/>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DC0A6A">
      <w:start w:val="1"/>
      <w:numFmt w:val="bullet"/>
      <w:lvlText w:val="o"/>
      <w:lvlJc w:val="left"/>
      <w:pPr>
        <w:ind w:left="5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C60CCC">
      <w:start w:val="1"/>
      <w:numFmt w:val="bullet"/>
      <w:lvlText w:val="▪"/>
      <w:lvlJc w:val="left"/>
      <w:pPr>
        <w:ind w:left="6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3D62F42"/>
    <w:multiLevelType w:val="hybridMultilevel"/>
    <w:tmpl w:val="72C686C2"/>
    <w:lvl w:ilvl="0" w:tplc="62F8332C">
      <w:start w:val="1"/>
      <w:numFmt w:val="bullet"/>
      <w:lvlText w:val="•"/>
      <w:lvlJc w:val="left"/>
      <w:pPr>
        <w:ind w:left="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FC2520">
      <w:start w:val="1"/>
      <w:numFmt w:val="bullet"/>
      <w:lvlText w:val="o"/>
      <w:lvlJc w:val="left"/>
      <w:pPr>
        <w:ind w:left="1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48B3AE">
      <w:start w:val="1"/>
      <w:numFmt w:val="bullet"/>
      <w:lvlText w:val="▪"/>
      <w:lvlJc w:val="left"/>
      <w:pPr>
        <w:ind w:left="2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56715E">
      <w:start w:val="1"/>
      <w:numFmt w:val="bullet"/>
      <w:lvlText w:val="•"/>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0ADD2E">
      <w:start w:val="1"/>
      <w:numFmt w:val="bullet"/>
      <w:lvlText w:val="o"/>
      <w:lvlJc w:val="left"/>
      <w:pPr>
        <w:ind w:left="3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461EE4">
      <w:start w:val="1"/>
      <w:numFmt w:val="bullet"/>
      <w:lvlText w:val="▪"/>
      <w:lvlJc w:val="left"/>
      <w:pPr>
        <w:ind w:left="4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26EBCE">
      <w:start w:val="1"/>
      <w:numFmt w:val="bullet"/>
      <w:lvlText w:val="•"/>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20A2B0">
      <w:start w:val="1"/>
      <w:numFmt w:val="bullet"/>
      <w:lvlText w:val="o"/>
      <w:lvlJc w:val="left"/>
      <w:pPr>
        <w:ind w:left="5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6AE0AA">
      <w:start w:val="1"/>
      <w:numFmt w:val="bullet"/>
      <w:lvlText w:val="▪"/>
      <w:lvlJc w:val="left"/>
      <w:pPr>
        <w:ind w:left="6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44955CB"/>
    <w:multiLevelType w:val="hybridMultilevel"/>
    <w:tmpl w:val="16B8DBFA"/>
    <w:lvl w:ilvl="0" w:tplc="BCAC9264">
      <w:start w:val="1"/>
      <w:numFmt w:val="bullet"/>
      <w:lvlText w:val="•"/>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28AC36">
      <w:start w:val="1"/>
      <w:numFmt w:val="bullet"/>
      <w:lvlText w:val="o"/>
      <w:lvlJc w:val="left"/>
      <w:pPr>
        <w:ind w:left="1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D2CE5A">
      <w:start w:val="1"/>
      <w:numFmt w:val="bullet"/>
      <w:lvlText w:val="▪"/>
      <w:lvlJc w:val="left"/>
      <w:pPr>
        <w:ind w:left="2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00CA798">
      <w:start w:val="1"/>
      <w:numFmt w:val="bullet"/>
      <w:lvlText w:val="•"/>
      <w:lvlJc w:val="left"/>
      <w:pPr>
        <w:ind w:left="3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B21B3E">
      <w:start w:val="1"/>
      <w:numFmt w:val="bullet"/>
      <w:lvlText w:val="o"/>
      <w:lvlJc w:val="left"/>
      <w:pPr>
        <w:ind w:left="3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1E36AA">
      <w:start w:val="1"/>
      <w:numFmt w:val="bullet"/>
      <w:lvlText w:val="▪"/>
      <w:lvlJc w:val="left"/>
      <w:pPr>
        <w:ind w:left="4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2617BA">
      <w:start w:val="1"/>
      <w:numFmt w:val="bullet"/>
      <w:lvlText w:val="•"/>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0C674A">
      <w:start w:val="1"/>
      <w:numFmt w:val="bullet"/>
      <w:lvlText w:val="o"/>
      <w:lvlJc w:val="left"/>
      <w:pPr>
        <w:ind w:left="5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30C9D8">
      <w:start w:val="1"/>
      <w:numFmt w:val="bullet"/>
      <w:lvlText w:val="▪"/>
      <w:lvlJc w:val="left"/>
      <w:pPr>
        <w:ind w:left="6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6AC6B82"/>
    <w:multiLevelType w:val="hybridMultilevel"/>
    <w:tmpl w:val="65A01FC6"/>
    <w:lvl w:ilvl="0" w:tplc="533461F6">
      <w:start w:val="1"/>
      <w:numFmt w:val="bullet"/>
      <w:lvlText w:val="•"/>
      <w:lvlJc w:val="left"/>
      <w:pPr>
        <w:ind w:left="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F42D58">
      <w:start w:val="1"/>
      <w:numFmt w:val="bullet"/>
      <w:lvlText w:val="o"/>
      <w:lvlJc w:val="left"/>
      <w:pPr>
        <w:ind w:left="1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7EF546">
      <w:start w:val="1"/>
      <w:numFmt w:val="bullet"/>
      <w:lvlText w:val="▪"/>
      <w:lvlJc w:val="left"/>
      <w:pPr>
        <w:ind w:left="2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102BD2">
      <w:start w:val="1"/>
      <w:numFmt w:val="bullet"/>
      <w:lvlText w:val="•"/>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207A9A">
      <w:start w:val="1"/>
      <w:numFmt w:val="bullet"/>
      <w:lvlText w:val="o"/>
      <w:lvlJc w:val="left"/>
      <w:pPr>
        <w:ind w:left="3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F4FE36">
      <w:start w:val="1"/>
      <w:numFmt w:val="bullet"/>
      <w:lvlText w:val="▪"/>
      <w:lvlJc w:val="left"/>
      <w:pPr>
        <w:ind w:left="4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06EE1A">
      <w:start w:val="1"/>
      <w:numFmt w:val="bullet"/>
      <w:lvlText w:val="•"/>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B6C386">
      <w:start w:val="1"/>
      <w:numFmt w:val="bullet"/>
      <w:lvlText w:val="o"/>
      <w:lvlJc w:val="left"/>
      <w:pPr>
        <w:ind w:left="5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62891C">
      <w:start w:val="1"/>
      <w:numFmt w:val="bullet"/>
      <w:lvlText w:val="▪"/>
      <w:lvlJc w:val="left"/>
      <w:pPr>
        <w:ind w:left="6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9586E36"/>
    <w:multiLevelType w:val="hybridMultilevel"/>
    <w:tmpl w:val="967CA25C"/>
    <w:lvl w:ilvl="0" w:tplc="3EEA2884">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8023A2">
      <w:start w:val="1"/>
      <w:numFmt w:val="bullet"/>
      <w:lvlText w:val=""/>
      <w:lvlJc w:val="left"/>
      <w:pPr>
        <w:ind w:left="1442"/>
      </w:pPr>
      <w:rPr>
        <w:rFonts w:ascii="Wingdings" w:eastAsia="Wingdings" w:hAnsi="Wingdings" w:cs="Wingdings"/>
        <w:b w:val="0"/>
        <w:i w:val="0"/>
        <w:strike w:val="0"/>
        <w:dstrike w:val="0"/>
        <w:color w:val="4472C4"/>
        <w:sz w:val="24"/>
        <w:szCs w:val="24"/>
        <w:u w:val="none" w:color="000000"/>
        <w:bdr w:val="none" w:sz="0" w:space="0" w:color="auto"/>
        <w:shd w:val="clear" w:color="auto" w:fill="auto"/>
        <w:vertAlign w:val="baseline"/>
      </w:rPr>
    </w:lvl>
    <w:lvl w:ilvl="2" w:tplc="4B56772A">
      <w:start w:val="1"/>
      <w:numFmt w:val="bullet"/>
      <w:lvlText w:val="▪"/>
      <w:lvlJc w:val="left"/>
      <w:pPr>
        <w:ind w:left="2160"/>
      </w:pPr>
      <w:rPr>
        <w:rFonts w:ascii="Wingdings" w:eastAsia="Wingdings" w:hAnsi="Wingdings" w:cs="Wingdings"/>
        <w:b w:val="0"/>
        <w:i w:val="0"/>
        <w:strike w:val="0"/>
        <w:dstrike w:val="0"/>
        <w:color w:val="4472C4"/>
        <w:sz w:val="24"/>
        <w:szCs w:val="24"/>
        <w:u w:val="none" w:color="000000"/>
        <w:bdr w:val="none" w:sz="0" w:space="0" w:color="auto"/>
        <w:shd w:val="clear" w:color="auto" w:fill="auto"/>
        <w:vertAlign w:val="baseline"/>
      </w:rPr>
    </w:lvl>
    <w:lvl w:ilvl="3" w:tplc="13DA08FA">
      <w:start w:val="1"/>
      <w:numFmt w:val="bullet"/>
      <w:lvlText w:val="•"/>
      <w:lvlJc w:val="left"/>
      <w:pPr>
        <w:ind w:left="2880"/>
      </w:pPr>
      <w:rPr>
        <w:rFonts w:ascii="Wingdings" w:eastAsia="Wingdings" w:hAnsi="Wingdings" w:cs="Wingdings"/>
        <w:b w:val="0"/>
        <w:i w:val="0"/>
        <w:strike w:val="0"/>
        <w:dstrike w:val="0"/>
        <w:color w:val="4472C4"/>
        <w:sz w:val="24"/>
        <w:szCs w:val="24"/>
        <w:u w:val="none" w:color="000000"/>
        <w:bdr w:val="none" w:sz="0" w:space="0" w:color="auto"/>
        <w:shd w:val="clear" w:color="auto" w:fill="auto"/>
        <w:vertAlign w:val="baseline"/>
      </w:rPr>
    </w:lvl>
    <w:lvl w:ilvl="4" w:tplc="C3D088A8">
      <w:start w:val="1"/>
      <w:numFmt w:val="bullet"/>
      <w:lvlText w:val="o"/>
      <w:lvlJc w:val="left"/>
      <w:pPr>
        <w:ind w:left="3600"/>
      </w:pPr>
      <w:rPr>
        <w:rFonts w:ascii="Wingdings" w:eastAsia="Wingdings" w:hAnsi="Wingdings" w:cs="Wingdings"/>
        <w:b w:val="0"/>
        <w:i w:val="0"/>
        <w:strike w:val="0"/>
        <w:dstrike w:val="0"/>
        <w:color w:val="4472C4"/>
        <w:sz w:val="24"/>
        <w:szCs w:val="24"/>
        <w:u w:val="none" w:color="000000"/>
        <w:bdr w:val="none" w:sz="0" w:space="0" w:color="auto"/>
        <w:shd w:val="clear" w:color="auto" w:fill="auto"/>
        <w:vertAlign w:val="baseline"/>
      </w:rPr>
    </w:lvl>
    <w:lvl w:ilvl="5" w:tplc="18F6D6AA">
      <w:start w:val="1"/>
      <w:numFmt w:val="bullet"/>
      <w:lvlText w:val="▪"/>
      <w:lvlJc w:val="left"/>
      <w:pPr>
        <w:ind w:left="4320"/>
      </w:pPr>
      <w:rPr>
        <w:rFonts w:ascii="Wingdings" w:eastAsia="Wingdings" w:hAnsi="Wingdings" w:cs="Wingdings"/>
        <w:b w:val="0"/>
        <w:i w:val="0"/>
        <w:strike w:val="0"/>
        <w:dstrike w:val="0"/>
        <w:color w:val="4472C4"/>
        <w:sz w:val="24"/>
        <w:szCs w:val="24"/>
        <w:u w:val="none" w:color="000000"/>
        <w:bdr w:val="none" w:sz="0" w:space="0" w:color="auto"/>
        <w:shd w:val="clear" w:color="auto" w:fill="auto"/>
        <w:vertAlign w:val="baseline"/>
      </w:rPr>
    </w:lvl>
    <w:lvl w:ilvl="6" w:tplc="D700BC38">
      <w:start w:val="1"/>
      <w:numFmt w:val="bullet"/>
      <w:lvlText w:val="•"/>
      <w:lvlJc w:val="left"/>
      <w:pPr>
        <w:ind w:left="5040"/>
      </w:pPr>
      <w:rPr>
        <w:rFonts w:ascii="Wingdings" w:eastAsia="Wingdings" w:hAnsi="Wingdings" w:cs="Wingdings"/>
        <w:b w:val="0"/>
        <w:i w:val="0"/>
        <w:strike w:val="0"/>
        <w:dstrike w:val="0"/>
        <w:color w:val="4472C4"/>
        <w:sz w:val="24"/>
        <w:szCs w:val="24"/>
        <w:u w:val="none" w:color="000000"/>
        <w:bdr w:val="none" w:sz="0" w:space="0" w:color="auto"/>
        <w:shd w:val="clear" w:color="auto" w:fill="auto"/>
        <w:vertAlign w:val="baseline"/>
      </w:rPr>
    </w:lvl>
    <w:lvl w:ilvl="7" w:tplc="2A3E0CC0">
      <w:start w:val="1"/>
      <w:numFmt w:val="bullet"/>
      <w:lvlText w:val="o"/>
      <w:lvlJc w:val="left"/>
      <w:pPr>
        <w:ind w:left="5760"/>
      </w:pPr>
      <w:rPr>
        <w:rFonts w:ascii="Wingdings" w:eastAsia="Wingdings" w:hAnsi="Wingdings" w:cs="Wingdings"/>
        <w:b w:val="0"/>
        <w:i w:val="0"/>
        <w:strike w:val="0"/>
        <w:dstrike w:val="0"/>
        <w:color w:val="4472C4"/>
        <w:sz w:val="24"/>
        <w:szCs w:val="24"/>
        <w:u w:val="none" w:color="000000"/>
        <w:bdr w:val="none" w:sz="0" w:space="0" w:color="auto"/>
        <w:shd w:val="clear" w:color="auto" w:fill="auto"/>
        <w:vertAlign w:val="baseline"/>
      </w:rPr>
    </w:lvl>
    <w:lvl w:ilvl="8" w:tplc="6BA4F928">
      <w:start w:val="1"/>
      <w:numFmt w:val="bullet"/>
      <w:lvlText w:val="▪"/>
      <w:lvlJc w:val="left"/>
      <w:pPr>
        <w:ind w:left="6480"/>
      </w:pPr>
      <w:rPr>
        <w:rFonts w:ascii="Wingdings" w:eastAsia="Wingdings" w:hAnsi="Wingdings" w:cs="Wingdings"/>
        <w:b w:val="0"/>
        <w:i w:val="0"/>
        <w:strike w:val="0"/>
        <w:dstrike w:val="0"/>
        <w:color w:val="4472C4"/>
        <w:sz w:val="24"/>
        <w:szCs w:val="24"/>
        <w:u w:val="none" w:color="000000"/>
        <w:bdr w:val="none" w:sz="0" w:space="0" w:color="auto"/>
        <w:shd w:val="clear" w:color="auto" w:fill="auto"/>
        <w:vertAlign w:val="baseline"/>
      </w:rPr>
    </w:lvl>
  </w:abstractNum>
  <w:abstractNum w:abstractNumId="50" w15:restartNumberingAfterBreak="0">
    <w:nsid w:val="7FA52302"/>
    <w:multiLevelType w:val="hybridMultilevel"/>
    <w:tmpl w:val="904054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5"/>
  </w:num>
  <w:num w:numId="2">
    <w:abstractNumId w:val="49"/>
  </w:num>
  <w:num w:numId="3">
    <w:abstractNumId w:val="50"/>
  </w:num>
  <w:num w:numId="4">
    <w:abstractNumId w:val="13"/>
  </w:num>
  <w:num w:numId="5">
    <w:abstractNumId w:val="34"/>
  </w:num>
  <w:num w:numId="6">
    <w:abstractNumId w:val="10"/>
  </w:num>
  <w:num w:numId="7">
    <w:abstractNumId w:val="38"/>
  </w:num>
  <w:num w:numId="8">
    <w:abstractNumId w:val="45"/>
  </w:num>
  <w:num w:numId="9">
    <w:abstractNumId w:val="7"/>
  </w:num>
  <w:num w:numId="10">
    <w:abstractNumId w:val="4"/>
  </w:num>
  <w:num w:numId="11">
    <w:abstractNumId w:val="46"/>
  </w:num>
  <w:num w:numId="12">
    <w:abstractNumId w:val="23"/>
  </w:num>
  <w:num w:numId="13">
    <w:abstractNumId w:val="8"/>
  </w:num>
  <w:num w:numId="14">
    <w:abstractNumId w:val="9"/>
  </w:num>
  <w:num w:numId="15">
    <w:abstractNumId w:val="37"/>
  </w:num>
  <w:num w:numId="16">
    <w:abstractNumId w:val="44"/>
  </w:num>
  <w:num w:numId="17">
    <w:abstractNumId w:val="48"/>
  </w:num>
  <w:num w:numId="18">
    <w:abstractNumId w:val="22"/>
  </w:num>
  <w:num w:numId="19">
    <w:abstractNumId w:val="25"/>
  </w:num>
  <w:num w:numId="20">
    <w:abstractNumId w:val="31"/>
  </w:num>
  <w:num w:numId="21">
    <w:abstractNumId w:val="30"/>
  </w:num>
  <w:num w:numId="22">
    <w:abstractNumId w:val="12"/>
  </w:num>
  <w:num w:numId="23">
    <w:abstractNumId w:val="26"/>
  </w:num>
  <w:num w:numId="24">
    <w:abstractNumId w:val="42"/>
  </w:num>
  <w:num w:numId="25">
    <w:abstractNumId w:val="20"/>
  </w:num>
  <w:num w:numId="26">
    <w:abstractNumId w:val="47"/>
  </w:num>
  <w:num w:numId="27">
    <w:abstractNumId w:val="3"/>
  </w:num>
  <w:num w:numId="28">
    <w:abstractNumId w:val="14"/>
  </w:num>
  <w:num w:numId="29">
    <w:abstractNumId w:val="35"/>
  </w:num>
  <w:num w:numId="30">
    <w:abstractNumId w:val="41"/>
  </w:num>
  <w:num w:numId="31">
    <w:abstractNumId w:val="27"/>
  </w:num>
  <w:num w:numId="32">
    <w:abstractNumId w:val="33"/>
  </w:num>
  <w:num w:numId="33">
    <w:abstractNumId w:val="16"/>
  </w:num>
  <w:num w:numId="34">
    <w:abstractNumId w:val="18"/>
  </w:num>
  <w:num w:numId="35">
    <w:abstractNumId w:val="43"/>
  </w:num>
  <w:num w:numId="36">
    <w:abstractNumId w:val="24"/>
  </w:num>
  <w:num w:numId="37">
    <w:abstractNumId w:val="39"/>
  </w:num>
  <w:num w:numId="38">
    <w:abstractNumId w:val="0"/>
  </w:num>
  <w:num w:numId="39">
    <w:abstractNumId w:val="11"/>
  </w:num>
  <w:num w:numId="40">
    <w:abstractNumId w:val="21"/>
  </w:num>
  <w:num w:numId="41">
    <w:abstractNumId w:val="6"/>
  </w:num>
  <w:num w:numId="42">
    <w:abstractNumId w:val="19"/>
  </w:num>
  <w:num w:numId="43">
    <w:abstractNumId w:val="2"/>
  </w:num>
  <w:num w:numId="44">
    <w:abstractNumId w:val="17"/>
  </w:num>
  <w:num w:numId="45">
    <w:abstractNumId w:val="29"/>
  </w:num>
  <w:num w:numId="46">
    <w:abstractNumId w:val="1"/>
  </w:num>
  <w:num w:numId="47">
    <w:abstractNumId w:val="40"/>
  </w:num>
  <w:num w:numId="48">
    <w:abstractNumId w:val="32"/>
  </w:num>
  <w:num w:numId="49">
    <w:abstractNumId w:val="5"/>
  </w:num>
  <w:num w:numId="50">
    <w:abstractNumId w:val="36"/>
  </w:num>
  <w:num w:numId="51">
    <w:abstractNumId w:val="2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D3D"/>
    <w:rsid w:val="00002447"/>
    <w:rsid w:val="00002B6F"/>
    <w:rsid w:val="00005409"/>
    <w:rsid w:val="000118CF"/>
    <w:rsid w:val="00016326"/>
    <w:rsid w:val="0001726B"/>
    <w:rsid w:val="0002039B"/>
    <w:rsid w:val="00020CD2"/>
    <w:rsid w:val="0002583B"/>
    <w:rsid w:val="00025FAF"/>
    <w:rsid w:val="0002725A"/>
    <w:rsid w:val="000330D5"/>
    <w:rsid w:val="00033AB7"/>
    <w:rsid w:val="00034415"/>
    <w:rsid w:val="000406CC"/>
    <w:rsid w:val="000420D7"/>
    <w:rsid w:val="00054958"/>
    <w:rsid w:val="000600D9"/>
    <w:rsid w:val="000606B8"/>
    <w:rsid w:val="00061FBC"/>
    <w:rsid w:val="00062499"/>
    <w:rsid w:val="0006273B"/>
    <w:rsid w:val="000700FD"/>
    <w:rsid w:val="00070DF5"/>
    <w:rsid w:val="00073A76"/>
    <w:rsid w:val="00074F5A"/>
    <w:rsid w:val="0007647B"/>
    <w:rsid w:val="000772C6"/>
    <w:rsid w:val="0008277B"/>
    <w:rsid w:val="00082D7F"/>
    <w:rsid w:val="0008316D"/>
    <w:rsid w:val="00083D32"/>
    <w:rsid w:val="00085313"/>
    <w:rsid w:val="000869C0"/>
    <w:rsid w:val="00086A83"/>
    <w:rsid w:val="00091D25"/>
    <w:rsid w:val="00094A0C"/>
    <w:rsid w:val="0009720A"/>
    <w:rsid w:val="000A341E"/>
    <w:rsid w:val="000B0333"/>
    <w:rsid w:val="000B0F4F"/>
    <w:rsid w:val="000B3BB3"/>
    <w:rsid w:val="000B4ACB"/>
    <w:rsid w:val="000C065C"/>
    <w:rsid w:val="000C39BB"/>
    <w:rsid w:val="000C4531"/>
    <w:rsid w:val="000D799C"/>
    <w:rsid w:val="000E2AC0"/>
    <w:rsid w:val="000E3268"/>
    <w:rsid w:val="000E6AC4"/>
    <w:rsid w:val="000F07B6"/>
    <w:rsid w:val="000F08C6"/>
    <w:rsid w:val="000F3C11"/>
    <w:rsid w:val="000F7377"/>
    <w:rsid w:val="001070B7"/>
    <w:rsid w:val="001135C8"/>
    <w:rsid w:val="001143B8"/>
    <w:rsid w:val="00114E05"/>
    <w:rsid w:val="00116A3E"/>
    <w:rsid w:val="00121439"/>
    <w:rsid w:val="00123625"/>
    <w:rsid w:val="00132F1D"/>
    <w:rsid w:val="00141BC5"/>
    <w:rsid w:val="0014632E"/>
    <w:rsid w:val="00146D48"/>
    <w:rsid w:val="00151223"/>
    <w:rsid w:val="001565E4"/>
    <w:rsid w:val="0016642F"/>
    <w:rsid w:val="001729E8"/>
    <w:rsid w:val="00184F46"/>
    <w:rsid w:val="00186623"/>
    <w:rsid w:val="0018673C"/>
    <w:rsid w:val="00195B02"/>
    <w:rsid w:val="001A3B5A"/>
    <w:rsid w:val="001A60C2"/>
    <w:rsid w:val="001A628E"/>
    <w:rsid w:val="001B477A"/>
    <w:rsid w:val="001B4F98"/>
    <w:rsid w:val="001C1C9B"/>
    <w:rsid w:val="001C26B9"/>
    <w:rsid w:val="001D031B"/>
    <w:rsid w:val="001D092B"/>
    <w:rsid w:val="001D163E"/>
    <w:rsid w:val="001D2691"/>
    <w:rsid w:val="001D3F6D"/>
    <w:rsid w:val="001D5E80"/>
    <w:rsid w:val="001D7408"/>
    <w:rsid w:val="001D791B"/>
    <w:rsid w:val="001E0D41"/>
    <w:rsid w:val="001E4298"/>
    <w:rsid w:val="001E763D"/>
    <w:rsid w:val="001F02BB"/>
    <w:rsid w:val="001F6F93"/>
    <w:rsid w:val="0020211A"/>
    <w:rsid w:val="00202EC4"/>
    <w:rsid w:val="002070EB"/>
    <w:rsid w:val="002119D2"/>
    <w:rsid w:val="00216552"/>
    <w:rsid w:val="002167D7"/>
    <w:rsid w:val="00216B1E"/>
    <w:rsid w:val="00217CC0"/>
    <w:rsid w:val="0022097C"/>
    <w:rsid w:val="00220C44"/>
    <w:rsid w:val="00222915"/>
    <w:rsid w:val="00230CDC"/>
    <w:rsid w:val="0024158D"/>
    <w:rsid w:val="00241ABF"/>
    <w:rsid w:val="00242A24"/>
    <w:rsid w:val="00245884"/>
    <w:rsid w:val="002519B7"/>
    <w:rsid w:val="002525BB"/>
    <w:rsid w:val="002608FD"/>
    <w:rsid w:val="002640DF"/>
    <w:rsid w:val="00274F9A"/>
    <w:rsid w:val="0028128A"/>
    <w:rsid w:val="00284B0C"/>
    <w:rsid w:val="00285AFD"/>
    <w:rsid w:val="00290E04"/>
    <w:rsid w:val="00295EE2"/>
    <w:rsid w:val="002A19D8"/>
    <w:rsid w:val="002A2865"/>
    <w:rsid w:val="002B7C8C"/>
    <w:rsid w:val="002C0BF4"/>
    <w:rsid w:val="002C25AC"/>
    <w:rsid w:val="002C281E"/>
    <w:rsid w:val="002C3821"/>
    <w:rsid w:val="002D4868"/>
    <w:rsid w:val="002D73C6"/>
    <w:rsid w:val="002D7B66"/>
    <w:rsid w:val="002E3404"/>
    <w:rsid w:val="002E7980"/>
    <w:rsid w:val="002F6336"/>
    <w:rsid w:val="00300672"/>
    <w:rsid w:val="00302C3E"/>
    <w:rsid w:val="00307478"/>
    <w:rsid w:val="003201A6"/>
    <w:rsid w:val="00320364"/>
    <w:rsid w:val="003263AA"/>
    <w:rsid w:val="003264D2"/>
    <w:rsid w:val="00326605"/>
    <w:rsid w:val="00334751"/>
    <w:rsid w:val="00335B78"/>
    <w:rsid w:val="00344021"/>
    <w:rsid w:val="00352CCA"/>
    <w:rsid w:val="00354902"/>
    <w:rsid w:val="00355354"/>
    <w:rsid w:val="003565A9"/>
    <w:rsid w:val="00362180"/>
    <w:rsid w:val="00362A64"/>
    <w:rsid w:val="00367A00"/>
    <w:rsid w:val="0037070F"/>
    <w:rsid w:val="00371520"/>
    <w:rsid w:val="0038019F"/>
    <w:rsid w:val="00387CF1"/>
    <w:rsid w:val="00395EA6"/>
    <w:rsid w:val="0039665E"/>
    <w:rsid w:val="00396829"/>
    <w:rsid w:val="003A55E9"/>
    <w:rsid w:val="003B425C"/>
    <w:rsid w:val="003C0529"/>
    <w:rsid w:val="003C0922"/>
    <w:rsid w:val="003C45E0"/>
    <w:rsid w:val="003C5F71"/>
    <w:rsid w:val="003C6026"/>
    <w:rsid w:val="003D0509"/>
    <w:rsid w:val="003D0F0F"/>
    <w:rsid w:val="003D0FA9"/>
    <w:rsid w:val="003D382A"/>
    <w:rsid w:val="003E049C"/>
    <w:rsid w:val="003E55E2"/>
    <w:rsid w:val="003E639B"/>
    <w:rsid w:val="003F5E32"/>
    <w:rsid w:val="003F6461"/>
    <w:rsid w:val="00400121"/>
    <w:rsid w:val="0040124F"/>
    <w:rsid w:val="004023E6"/>
    <w:rsid w:val="00406E6B"/>
    <w:rsid w:val="00407BD2"/>
    <w:rsid w:val="00410724"/>
    <w:rsid w:val="00410D6C"/>
    <w:rsid w:val="00413853"/>
    <w:rsid w:val="004161D1"/>
    <w:rsid w:val="00416514"/>
    <w:rsid w:val="00416BEF"/>
    <w:rsid w:val="004176EE"/>
    <w:rsid w:val="00421153"/>
    <w:rsid w:val="00423C27"/>
    <w:rsid w:val="00424187"/>
    <w:rsid w:val="00431227"/>
    <w:rsid w:val="00431A13"/>
    <w:rsid w:val="0043659B"/>
    <w:rsid w:val="00446347"/>
    <w:rsid w:val="004466FD"/>
    <w:rsid w:val="00451F0A"/>
    <w:rsid w:val="00453381"/>
    <w:rsid w:val="0046162D"/>
    <w:rsid w:val="0047385A"/>
    <w:rsid w:val="0048114D"/>
    <w:rsid w:val="00482BE0"/>
    <w:rsid w:val="00485353"/>
    <w:rsid w:val="004957B7"/>
    <w:rsid w:val="004B027B"/>
    <w:rsid w:val="004B5D31"/>
    <w:rsid w:val="004C24E1"/>
    <w:rsid w:val="004C6DEA"/>
    <w:rsid w:val="004D3999"/>
    <w:rsid w:val="004D4F4A"/>
    <w:rsid w:val="004D5920"/>
    <w:rsid w:val="004E424F"/>
    <w:rsid w:val="004E4E9E"/>
    <w:rsid w:val="004E5DCD"/>
    <w:rsid w:val="004F3962"/>
    <w:rsid w:val="004F61D5"/>
    <w:rsid w:val="00501082"/>
    <w:rsid w:val="00501C68"/>
    <w:rsid w:val="005023CB"/>
    <w:rsid w:val="00513AFD"/>
    <w:rsid w:val="00514201"/>
    <w:rsid w:val="00517765"/>
    <w:rsid w:val="00520E34"/>
    <w:rsid w:val="00521195"/>
    <w:rsid w:val="00521B61"/>
    <w:rsid w:val="00523003"/>
    <w:rsid w:val="00523D4C"/>
    <w:rsid w:val="0052452F"/>
    <w:rsid w:val="00524ED7"/>
    <w:rsid w:val="00526420"/>
    <w:rsid w:val="00526BD4"/>
    <w:rsid w:val="005304AE"/>
    <w:rsid w:val="005373A1"/>
    <w:rsid w:val="005412D7"/>
    <w:rsid w:val="0054174B"/>
    <w:rsid w:val="00544E5D"/>
    <w:rsid w:val="0054585D"/>
    <w:rsid w:val="00545DD9"/>
    <w:rsid w:val="00546707"/>
    <w:rsid w:val="00556858"/>
    <w:rsid w:val="0056317D"/>
    <w:rsid w:val="00571880"/>
    <w:rsid w:val="00573D25"/>
    <w:rsid w:val="00584D49"/>
    <w:rsid w:val="005A00DC"/>
    <w:rsid w:val="005A0156"/>
    <w:rsid w:val="005A208E"/>
    <w:rsid w:val="005A27D1"/>
    <w:rsid w:val="005A3246"/>
    <w:rsid w:val="005A3693"/>
    <w:rsid w:val="005A53C4"/>
    <w:rsid w:val="005A5E60"/>
    <w:rsid w:val="005A6FE0"/>
    <w:rsid w:val="005B2FA4"/>
    <w:rsid w:val="005B3C89"/>
    <w:rsid w:val="005B3EEB"/>
    <w:rsid w:val="005B4278"/>
    <w:rsid w:val="005B53C7"/>
    <w:rsid w:val="005B68FD"/>
    <w:rsid w:val="005C0B6A"/>
    <w:rsid w:val="005D2DCA"/>
    <w:rsid w:val="005D5F25"/>
    <w:rsid w:val="005E201A"/>
    <w:rsid w:val="005E3D85"/>
    <w:rsid w:val="005E49F8"/>
    <w:rsid w:val="005E5565"/>
    <w:rsid w:val="005F0688"/>
    <w:rsid w:val="005F4F3C"/>
    <w:rsid w:val="006012AB"/>
    <w:rsid w:val="0060148A"/>
    <w:rsid w:val="006115E0"/>
    <w:rsid w:val="00613B9A"/>
    <w:rsid w:val="00614C1E"/>
    <w:rsid w:val="00620DC2"/>
    <w:rsid w:val="006218A0"/>
    <w:rsid w:val="0062321F"/>
    <w:rsid w:val="00624CE8"/>
    <w:rsid w:val="00626982"/>
    <w:rsid w:val="006330AC"/>
    <w:rsid w:val="0063422B"/>
    <w:rsid w:val="00634661"/>
    <w:rsid w:val="00635312"/>
    <w:rsid w:val="0064122F"/>
    <w:rsid w:val="0064256C"/>
    <w:rsid w:val="00645791"/>
    <w:rsid w:val="00646B96"/>
    <w:rsid w:val="006504E9"/>
    <w:rsid w:val="006522F3"/>
    <w:rsid w:val="00652B00"/>
    <w:rsid w:val="0065397F"/>
    <w:rsid w:val="0065481B"/>
    <w:rsid w:val="00657321"/>
    <w:rsid w:val="00660F59"/>
    <w:rsid w:val="006626E8"/>
    <w:rsid w:val="00662F8F"/>
    <w:rsid w:val="00665990"/>
    <w:rsid w:val="00670596"/>
    <w:rsid w:val="00677323"/>
    <w:rsid w:val="006839F2"/>
    <w:rsid w:val="00684C3D"/>
    <w:rsid w:val="00687BD4"/>
    <w:rsid w:val="006928F0"/>
    <w:rsid w:val="006970AC"/>
    <w:rsid w:val="006A16DE"/>
    <w:rsid w:val="006A2BD1"/>
    <w:rsid w:val="006A370E"/>
    <w:rsid w:val="006A56CD"/>
    <w:rsid w:val="006B70D0"/>
    <w:rsid w:val="006C0B07"/>
    <w:rsid w:val="006C1932"/>
    <w:rsid w:val="006C2B98"/>
    <w:rsid w:val="006C399F"/>
    <w:rsid w:val="006C4CCC"/>
    <w:rsid w:val="006C5069"/>
    <w:rsid w:val="006C52EE"/>
    <w:rsid w:val="006C5FC0"/>
    <w:rsid w:val="006C693B"/>
    <w:rsid w:val="006D01E0"/>
    <w:rsid w:val="006D1774"/>
    <w:rsid w:val="006D21E9"/>
    <w:rsid w:val="006D2E94"/>
    <w:rsid w:val="006D3D3E"/>
    <w:rsid w:val="006D3FAD"/>
    <w:rsid w:val="006D5036"/>
    <w:rsid w:val="006D6BAE"/>
    <w:rsid w:val="006D778B"/>
    <w:rsid w:val="006E0C8C"/>
    <w:rsid w:val="006E15CD"/>
    <w:rsid w:val="006E57BA"/>
    <w:rsid w:val="006E6CC3"/>
    <w:rsid w:val="006E6EF4"/>
    <w:rsid w:val="006F3A41"/>
    <w:rsid w:val="006F55CC"/>
    <w:rsid w:val="006F5799"/>
    <w:rsid w:val="007022F3"/>
    <w:rsid w:val="007066F2"/>
    <w:rsid w:val="00714D1F"/>
    <w:rsid w:val="00715DA6"/>
    <w:rsid w:val="007213C1"/>
    <w:rsid w:val="00724D0A"/>
    <w:rsid w:val="007317E9"/>
    <w:rsid w:val="00731FCD"/>
    <w:rsid w:val="00734011"/>
    <w:rsid w:val="00735619"/>
    <w:rsid w:val="0074386C"/>
    <w:rsid w:val="00743C08"/>
    <w:rsid w:val="00745CBE"/>
    <w:rsid w:val="00747449"/>
    <w:rsid w:val="00750261"/>
    <w:rsid w:val="007542D7"/>
    <w:rsid w:val="0075715F"/>
    <w:rsid w:val="0076181C"/>
    <w:rsid w:val="00761BC0"/>
    <w:rsid w:val="00763D06"/>
    <w:rsid w:val="00770D3D"/>
    <w:rsid w:val="00772DF3"/>
    <w:rsid w:val="00775BCC"/>
    <w:rsid w:val="00777B87"/>
    <w:rsid w:val="00783B6F"/>
    <w:rsid w:val="0078476D"/>
    <w:rsid w:val="007849D9"/>
    <w:rsid w:val="00786153"/>
    <w:rsid w:val="00787F67"/>
    <w:rsid w:val="007952CA"/>
    <w:rsid w:val="007A1ED7"/>
    <w:rsid w:val="007A2C3F"/>
    <w:rsid w:val="007B0844"/>
    <w:rsid w:val="007B1DBB"/>
    <w:rsid w:val="007B24AE"/>
    <w:rsid w:val="007B2723"/>
    <w:rsid w:val="007B28A6"/>
    <w:rsid w:val="007B2F3A"/>
    <w:rsid w:val="007B39C3"/>
    <w:rsid w:val="007B56C1"/>
    <w:rsid w:val="007B7248"/>
    <w:rsid w:val="007C44C1"/>
    <w:rsid w:val="007C51EC"/>
    <w:rsid w:val="007C5784"/>
    <w:rsid w:val="007C58DE"/>
    <w:rsid w:val="007D1F43"/>
    <w:rsid w:val="007D4336"/>
    <w:rsid w:val="007E0851"/>
    <w:rsid w:val="007F5C4A"/>
    <w:rsid w:val="00802E22"/>
    <w:rsid w:val="00803A81"/>
    <w:rsid w:val="008115AC"/>
    <w:rsid w:val="00812AAB"/>
    <w:rsid w:val="00815937"/>
    <w:rsid w:val="00816063"/>
    <w:rsid w:val="00820BE1"/>
    <w:rsid w:val="00821CB9"/>
    <w:rsid w:val="008228D9"/>
    <w:rsid w:val="0082715D"/>
    <w:rsid w:val="00827259"/>
    <w:rsid w:val="0083050F"/>
    <w:rsid w:val="008321DC"/>
    <w:rsid w:val="00834654"/>
    <w:rsid w:val="00837987"/>
    <w:rsid w:val="00841F12"/>
    <w:rsid w:val="00843441"/>
    <w:rsid w:val="00844EA6"/>
    <w:rsid w:val="00847DB6"/>
    <w:rsid w:val="00851C50"/>
    <w:rsid w:val="00853773"/>
    <w:rsid w:val="008553FE"/>
    <w:rsid w:val="00856170"/>
    <w:rsid w:val="00860BF8"/>
    <w:rsid w:val="008621AE"/>
    <w:rsid w:val="00872370"/>
    <w:rsid w:val="0087783B"/>
    <w:rsid w:val="00883C30"/>
    <w:rsid w:val="00884F76"/>
    <w:rsid w:val="0088666F"/>
    <w:rsid w:val="00886A0B"/>
    <w:rsid w:val="0088759F"/>
    <w:rsid w:val="00890515"/>
    <w:rsid w:val="008923BD"/>
    <w:rsid w:val="00895CE5"/>
    <w:rsid w:val="008974BD"/>
    <w:rsid w:val="008A357A"/>
    <w:rsid w:val="008A3831"/>
    <w:rsid w:val="008A3CD6"/>
    <w:rsid w:val="008A4328"/>
    <w:rsid w:val="008B0F7C"/>
    <w:rsid w:val="008B505B"/>
    <w:rsid w:val="008B5AE1"/>
    <w:rsid w:val="008B6C5C"/>
    <w:rsid w:val="008B756C"/>
    <w:rsid w:val="008C3726"/>
    <w:rsid w:val="008C4B82"/>
    <w:rsid w:val="008C6678"/>
    <w:rsid w:val="008C7291"/>
    <w:rsid w:val="008D3DA9"/>
    <w:rsid w:val="008D4CDD"/>
    <w:rsid w:val="008D4D0F"/>
    <w:rsid w:val="008D5E09"/>
    <w:rsid w:val="008E02A0"/>
    <w:rsid w:val="008E12B3"/>
    <w:rsid w:val="008E1EBA"/>
    <w:rsid w:val="008E5A0F"/>
    <w:rsid w:val="008F0B75"/>
    <w:rsid w:val="008F18BD"/>
    <w:rsid w:val="00900335"/>
    <w:rsid w:val="00901186"/>
    <w:rsid w:val="00903D34"/>
    <w:rsid w:val="00905ACD"/>
    <w:rsid w:val="00917FD1"/>
    <w:rsid w:val="0092584C"/>
    <w:rsid w:val="00930248"/>
    <w:rsid w:val="00930437"/>
    <w:rsid w:val="009315FE"/>
    <w:rsid w:val="00932F5D"/>
    <w:rsid w:val="00933D4D"/>
    <w:rsid w:val="00935EDC"/>
    <w:rsid w:val="00937962"/>
    <w:rsid w:val="00941D65"/>
    <w:rsid w:val="009463F3"/>
    <w:rsid w:val="009503D8"/>
    <w:rsid w:val="00952A9B"/>
    <w:rsid w:val="00954307"/>
    <w:rsid w:val="00957A8C"/>
    <w:rsid w:val="00957B87"/>
    <w:rsid w:val="00960494"/>
    <w:rsid w:val="00963359"/>
    <w:rsid w:val="00966FE1"/>
    <w:rsid w:val="00970F4B"/>
    <w:rsid w:val="00973CB3"/>
    <w:rsid w:val="00982991"/>
    <w:rsid w:val="0098534E"/>
    <w:rsid w:val="0098697C"/>
    <w:rsid w:val="009956AE"/>
    <w:rsid w:val="00996B9D"/>
    <w:rsid w:val="009A3B33"/>
    <w:rsid w:val="009B2782"/>
    <w:rsid w:val="009B3E2E"/>
    <w:rsid w:val="009C6FF9"/>
    <w:rsid w:val="009C700C"/>
    <w:rsid w:val="009D0969"/>
    <w:rsid w:val="009D23AE"/>
    <w:rsid w:val="009D30F8"/>
    <w:rsid w:val="009D5E6B"/>
    <w:rsid w:val="009E1182"/>
    <w:rsid w:val="009E2FD5"/>
    <w:rsid w:val="009F221D"/>
    <w:rsid w:val="009F377C"/>
    <w:rsid w:val="009F41B0"/>
    <w:rsid w:val="00A0182A"/>
    <w:rsid w:val="00A01C32"/>
    <w:rsid w:val="00A106E9"/>
    <w:rsid w:val="00A1600A"/>
    <w:rsid w:val="00A164FD"/>
    <w:rsid w:val="00A16BDD"/>
    <w:rsid w:val="00A170C0"/>
    <w:rsid w:val="00A21122"/>
    <w:rsid w:val="00A215FD"/>
    <w:rsid w:val="00A216C4"/>
    <w:rsid w:val="00A219C5"/>
    <w:rsid w:val="00A26E1E"/>
    <w:rsid w:val="00A30DB3"/>
    <w:rsid w:val="00A34781"/>
    <w:rsid w:val="00A35CD7"/>
    <w:rsid w:val="00A42FC4"/>
    <w:rsid w:val="00A43569"/>
    <w:rsid w:val="00A53B7A"/>
    <w:rsid w:val="00A53D99"/>
    <w:rsid w:val="00A62152"/>
    <w:rsid w:val="00A6322B"/>
    <w:rsid w:val="00A661A0"/>
    <w:rsid w:val="00A70857"/>
    <w:rsid w:val="00A71F32"/>
    <w:rsid w:val="00A73AF3"/>
    <w:rsid w:val="00A76470"/>
    <w:rsid w:val="00A775EF"/>
    <w:rsid w:val="00A77AA4"/>
    <w:rsid w:val="00A9352C"/>
    <w:rsid w:val="00A94CEB"/>
    <w:rsid w:val="00AA0F88"/>
    <w:rsid w:val="00AA5C7E"/>
    <w:rsid w:val="00AB6962"/>
    <w:rsid w:val="00AC0536"/>
    <w:rsid w:val="00AC28A4"/>
    <w:rsid w:val="00AC5B49"/>
    <w:rsid w:val="00AD3D44"/>
    <w:rsid w:val="00AE5F10"/>
    <w:rsid w:val="00AE77CC"/>
    <w:rsid w:val="00AF0A3D"/>
    <w:rsid w:val="00AF266C"/>
    <w:rsid w:val="00AF4982"/>
    <w:rsid w:val="00AF54F6"/>
    <w:rsid w:val="00AF7272"/>
    <w:rsid w:val="00B00D16"/>
    <w:rsid w:val="00B06DAF"/>
    <w:rsid w:val="00B1073C"/>
    <w:rsid w:val="00B14FEA"/>
    <w:rsid w:val="00B2520A"/>
    <w:rsid w:val="00B2764C"/>
    <w:rsid w:val="00B36335"/>
    <w:rsid w:val="00B471BA"/>
    <w:rsid w:val="00B5320D"/>
    <w:rsid w:val="00B57F22"/>
    <w:rsid w:val="00B60C61"/>
    <w:rsid w:val="00B60FAC"/>
    <w:rsid w:val="00B61ACE"/>
    <w:rsid w:val="00B631C5"/>
    <w:rsid w:val="00B70A6D"/>
    <w:rsid w:val="00B7132D"/>
    <w:rsid w:val="00B740A4"/>
    <w:rsid w:val="00B7714E"/>
    <w:rsid w:val="00B82405"/>
    <w:rsid w:val="00B8672D"/>
    <w:rsid w:val="00B91A71"/>
    <w:rsid w:val="00B969DF"/>
    <w:rsid w:val="00B96C60"/>
    <w:rsid w:val="00BA0367"/>
    <w:rsid w:val="00BB42EE"/>
    <w:rsid w:val="00BC2A3F"/>
    <w:rsid w:val="00BC3FB3"/>
    <w:rsid w:val="00BC6725"/>
    <w:rsid w:val="00BC7730"/>
    <w:rsid w:val="00BD0B99"/>
    <w:rsid w:val="00BD0BA5"/>
    <w:rsid w:val="00BD23A8"/>
    <w:rsid w:val="00BD6117"/>
    <w:rsid w:val="00BD6D07"/>
    <w:rsid w:val="00BE106A"/>
    <w:rsid w:val="00BE4116"/>
    <w:rsid w:val="00BE75B4"/>
    <w:rsid w:val="00BE7DF8"/>
    <w:rsid w:val="00BE7F44"/>
    <w:rsid w:val="00BF17F0"/>
    <w:rsid w:val="00BF57DD"/>
    <w:rsid w:val="00BF5C62"/>
    <w:rsid w:val="00C02BAC"/>
    <w:rsid w:val="00C06FE8"/>
    <w:rsid w:val="00C15F53"/>
    <w:rsid w:val="00C163EA"/>
    <w:rsid w:val="00C1706F"/>
    <w:rsid w:val="00C21A85"/>
    <w:rsid w:val="00C239EA"/>
    <w:rsid w:val="00C24B23"/>
    <w:rsid w:val="00C35377"/>
    <w:rsid w:val="00C44B23"/>
    <w:rsid w:val="00C45A9F"/>
    <w:rsid w:val="00C567AA"/>
    <w:rsid w:val="00C72530"/>
    <w:rsid w:val="00C72BF1"/>
    <w:rsid w:val="00C74EA3"/>
    <w:rsid w:val="00C92B94"/>
    <w:rsid w:val="00C9326F"/>
    <w:rsid w:val="00C943BF"/>
    <w:rsid w:val="00C95D09"/>
    <w:rsid w:val="00C961FB"/>
    <w:rsid w:val="00CA1216"/>
    <w:rsid w:val="00CA19A7"/>
    <w:rsid w:val="00CA2430"/>
    <w:rsid w:val="00CA3782"/>
    <w:rsid w:val="00CA6D65"/>
    <w:rsid w:val="00CC3D39"/>
    <w:rsid w:val="00CD1379"/>
    <w:rsid w:val="00CD441B"/>
    <w:rsid w:val="00CE0849"/>
    <w:rsid w:val="00CE250C"/>
    <w:rsid w:val="00CE45C7"/>
    <w:rsid w:val="00CF1C44"/>
    <w:rsid w:val="00CF1D9A"/>
    <w:rsid w:val="00CF7695"/>
    <w:rsid w:val="00CF7711"/>
    <w:rsid w:val="00D06153"/>
    <w:rsid w:val="00D07A79"/>
    <w:rsid w:val="00D105CC"/>
    <w:rsid w:val="00D106F3"/>
    <w:rsid w:val="00D127E0"/>
    <w:rsid w:val="00D15D62"/>
    <w:rsid w:val="00D17FE3"/>
    <w:rsid w:val="00D3035A"/>
    <w:rsid w:val="00D31E18"/>
    <w:rsid w:val="00D32A70"/>
    <w:rsid w:val="00D41337"/>
    <w:rsid w:val="00D424F6"/>
    <w:rsid w:val="00D432CE"/>
    <w:rsid w:val="00D444C9"/>
    <w:rsid w:val="00D455AA"/>
    <w:rsid w:val="00D47520"/>
    <w:rsid w:val="00D52AB2"/>
    <w:rsid w:val="00D54D08"/>
    <w:rsid w:val="00D56F5E"/>
    <w:rsid w:val="00D603C1"/>
    <w:rsid w:val="00D6502D"/>
    <w:rsid w:val="00D66972"/>
    <w:rsid w:val="00D71E07"/>
    <w:rsid w:val="00D73861"/>
    <w:rsid w:val="00D73AE5"/>
    <w:rsid w:val="00D76772"/>
    <w:rsid w:val="00D80A9A"/>
    <w:rsid w:val="00D82910"/>
    <w:rsid w:val="00D852E2"/>
    <w:rsid w:val="00D96A11"/>
    <w:rsid w:val="00D97308"/>
    <w:rsid w:val="00DA2D70"/>
    <w:rsid w:val="00DA3213"/>
    <w:rsid w:val="00DA36A4"/>
    <w:rsid w:val="00DA4F46"/>
    <w:rsid w:val="00DA56FE"/>
    <w:rsid w:val="00DA692A"/>
    <w:rsid w:val="00DA7ECA"/>
    <w:rsid w:val="00DB6DD5"/>
    <w:rsid w:val="00DD1309"/>
    <w:rsid w:val="00DD1FB6"/>
    <w:rsid w:val="00DD3C79"/>
    <w:rsid w:val="00DD5880"/>
    <w:rsid w:val="00DD6848"/>
    <w:rsid w:val="00DD73B3"/>
    <w:rsid w:val="00DE7C67"/>
    <w:rsid w:val="00DE7FBD"/>
    <w:rsid w:val="00DF15B3"/>
    <w:rsid w:val="00DF43F9"/>
    <w:rsid w:val="00E017A1"/>
    <w:rsid w:val="00E03B50"/>
    <w:rsid w:val="00E06B42"/>
    <w:rsid w:val="00E107A6"/>
    <w:rsid w:val="00E134E6"/>
    <w:rsid w:val="00E14405"/>
    <w:rsid w:val="00E16112"/>
    <w:rsid w:val="00E2246B"/>
    <w:rsid w:val="00E22F65"/>
    <w:rsid w:val="00E304F3"/>
    <w:rsid w:val="00E30597"/>
    <w:rsid w:val="00E3195F"/>
    <w:rsid w:val="00E32BAA"/>
    <w:rsid w:val="00E35CAF"/>
    <w:rsid w:val="00E4178E"/>
    <w:rsid w:val="00E45858"/>
    <w:rsid w:val="00E51E0D"/>
    <w:rsid w:val="00E538C0"/>
    <w:rsid w:val="00E56C41"/>
    <w:rsid w:val="00E57CD4"/>
    <w:rsid w:val="00E718F8"/>
    <w:rsid w:val="00E80EAE"/>
    <w:rsid w:val="00E82620"/>
    <w:rsid w:val="00E869C7"/>
    <w:rsid w:val="00E91DC9"/>
    <w:rsid w:val="00E93D8A"/>
    <w:rsid w:val="00E95AF2"/>
    <w:rsid w:val="00E95D23"/>
    <w:rsid w:val="00EA1F99"/>
    <w:rsid w:val="00EA4B00"/>
    <w:rsid w:val="00EA5191"/>
    <w:rsid w:val="00EB0CE7"/>
    <w:rsid w:val="00EB14E2"/>
    <w:rsid w:val="00EB2A3C"/>
    <w:rsid w:val="00EB3FE1"/>
    <w:rsid w:val="00EC0295"/>
    <w:rsid w:val="00EC5097"/>
    <w:rsid w:val="00ED1881"/>
    <w:rsid w:val="00ED37C0"/>
    <w:rsid w:val="00ED44F3"/>
    <w:rsid w:val="00ED6433"/>
    <w:rsid w:val="00EE0312"/>
    <w:rsid w:val="00EE3018"/>
    <w:rsid w:val="00EE542E"/>
    <w:rsid w:val="00EF2641"/>
    <w:rsid w:val="00EF467F"/>
    <w:rsid w:val="00EF75E7"/>
    <w:rsid w:val="00F00613"/>
    <w:rsid w:val="00F02A5D"/>
    <w:rsid w:val="00F04DBD"/>
    <w:rsid w:val="00F0587E"/>
    <w:rsid w:val="00F06F70"/>
    <w:rsid w:val="00F135A3"/>
    <w:rsid w:val="00F13840"/>
    <w:rsid w:val="00F15C8D"/>
    <w:rsid w:val="00F1683D"/>
    <w:rsid w:val="00F16EF7"/>
    <w:rsid w:val="00F205BC"/>
    <w:rsid w:val="00F22192"/>
    <w:rsid w:val="00F22263"/>
    <w:rsid w:val="00F23C7F"/>
    <w:rsid w:val="00F252AC"/>
    <w:rsid w:val="00F3018A"/>
    <w:rsid w:val="00F31A4B"/>
    <w:rsid w:val="00F35E9A"/>
    <w:rsid w:val="00F42AAF"/>
    <w:rsid w:val="00F44A89"/>
    <w:rsid w:val="00F469EC"/>
    <w:rsid w:val="00F47441"/>
    <w:rsid w:val="00F474AE"/>
    <w:rsid w:val="00F57C12"/>
    <w:rsid w:val="00F61BB0"/>
    <w:rsid w:val="00F655D6"/>
    <w:rsid w:val="00F72E38"/>
    <w:rsid w:val="00F77789"/>
    <w:rsid w:val="00F826BD"/>
    <w:rsid w:val="00F85FE2"/>
    <w:rsid w:val="00F868EF"/>
    <w:rsid w:val="00F877FD"/>
    <w:rsid w:val="00F87DCD"/>
    <w:rsid w:val="00F92DAA"/>
    <w:rsid w:val="00F960D0"/>
    <w:rsid w:val="00F97C23"/>
    <w:rsid w:val="00FA10F2"/>
    <w:rsid w:val="00FA2EBE"/>
    <w:rsid w:val="00FA3D27"/>
    <w:rsid w:val="00FA77EA"/>
    <w:rsid w:val="00FB0AEC"/>
    <w:rsid w:val="00FB2D58"/>
    <w:rsid w:val="00FB3369"/>
    <w:rsid w:val="00FB33BA"/>
    <w:rsid w:val="00FB414A"/>
    <w:rsid w:val="00FB4F19"/>
    <w:rsid w:val="00FB62A9"/>
    <w:rsid w:val="00FB6F33"/>
    <w:rsid w:val="00FC09EA"/>
    <w:rsid w:val="00FD4474"/>
    <w:rsid w:val="00FD6C9E"/>
    <w:rsid w:val="00FD6D17"/>
    <w:rsid w:val="00FD77FD"/>
    <w:rsid w:val="00FE1DDA"/>
    <w:rsid w:val="00FE5B51"/>
    <w:rsid w:val="00FF2848"/>
    <w:rsid w:val="00FF2F50"/>
    <w:rsid w:val="00FF49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B96450"/>
  <w15:docId w15:val="{C5D9DC81-7760-434C-9C33-7F77C3496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A3C"/>
    <w:pPr>
      <w:spacing w:after="0" w:line="240" w:lineRule="auto"/>
    </w:pPr>
    <w:rPr>
      <w:rFonts w:ascii="Times New Roman" w:eastAsia="Times New Roman" w:hAnsi="Times New Roman" w:cs="Times New Roman"/>
      <w:sz w:val="24"/>
      <w:szCs w:val="24"/>
    </w:rPr>
  </w:style>
  <w:style w:type="paragraph" w:styleId="Balk1">
    <w:name w:val="heading 1"/>
    <w:basedOn w:val="Normal"/>
    <w:next w:val="Normal"/>
    <w:link w:val="Balk1Char"/>
    <w:uiPriority w:val="9"/>
    <w:qFormat/>
    <w:rsid w:val="0063422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63422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63422B"/>
    <w:pPr>
      <w:keepNext/>
      <w:keepLines/>
      <w:spacing w:before="40"/>
      <w:outlineLvl w:val="2"/>
    </w:pPr>
    <w:rPr>
      <w:rFonts w:asciiTheme="majorHAnsi" w:eastAsiaTheme="majorEastAsia" w:hAnsiTheme="majorHAnsi" w:cstheme="majorBidi"/>
      <w:color w:val="1F4D78" w:themeColor="accent1" w:themeShade="7F"/>
    </w:rPr>
  </w:style>
  <w:style w:type="paragraph" w:styleId="Balk4">
    <w:name w:val="heading 4"/>
    <w:next w:val="Normal"/>
    <w:link w:val="Balk4Char"/>
    <w:uiPriority w:val="9"/>
    <w:unhideWhenUsed/>
    <w:qFormat/>
    <w:rsid w:val="00657321"/>
    <w:pPr>
      <w:keepNext/>
      <w:keepLines/>
      <w:spacing w:after="101"/>
      <w:ind w:left="10" w:hanging="10"/>
      <w:outlineLvl w:val="3"/>
    </w:pPr>
    <w:rPr>
      <w:rFonts w:ascii="Calibri" w:eastAsia="Calibri" w:hAnsi="Calibri" w:cs="Calibri"/>
      <w:color w:val="000000"/>
      <w:sz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70D3D"/>
    <w:pPr>
      <w:tabs>
        <w:tab w:val="center" w:pos="4536"/>
        <w:tab w:val="right" w:pos="9072"/>
      </w:tabs>
    </w:pPr>
    <w:rPr>
      <w:rFonts w:asciiTheme="minorHAnsi" w:eastAsiaTheme="minorHAnsi" w:hAnsiTheme="minorHAnsi" w:cstheme="minorBidi"/>
      <w:sz w:val="22"/>
      <w:szCs w:val="22"/>
    </w:rPr>
  </w:style>
  <w:style w:type="character" w:customStyle="1" w:styleId="stBilgiChar">
    <w:name w:val="Üst Bilgi Char"/>
    <w:basedOn w:val="VarsaylanParagrafYazTipi"/>
    <w:link w:val="stBilgi"/>
    <w:uiPriority w:val="99"/>
    <w:rsid w:val="00770D3D"/>
  </w:style>
  <w:style w:type="paragraph" w:styleId="AltBilgi">
    <w:name w:val="footer"/>
    <w:basedOn w:val="Normal"/>
    <w:link w:val="AltBilgiChar"/>
    <w:uiPriority w:val="99"/>
    <w:unhideWhenUsed/>
    <w:rsid w:val="00770D3D"/>
    <w:pPr>
      <w:tabs>
        <w:tab w:val="center" w:pos="4536"/>
        <w:tab w:val="right" w:pos="9072"/>
      </w:tabs>
    </w:pPr>
    <w:rPr>
      <w:rFonts w:asciiTheme="minorHAnsi" w:eastAsiaTheme="minorHAnsi" w:hAnsiTheme="minorHAnsi" w:cstheme="minorBidi"/>
      <w:sz w:val="22"/>
      <w:szCs w:val="22"/>
    </w:rPr>
  </w:style>
  <w:style w:type="character" w:customStyle="1" w:styleId="AltBilgiChar">
    <w:name w:val="Alt Bilgi Char"/>
    <w:basedOn w:val="VarsaylanParagrafYazTipi"/>
    <w:link w:val="AltBilgi"/>
    <w:uiPriority w:val="99"/>
    <w:rsid w:val="00770D3D"/>
  </w:style>
  <w:style w:type="paragraph" w:styleId="BalonMetni">
    <w:name w:val="Balloon Text"/>
    <w:basedOn w:val="Normal"/>
    <w:link w:val="BalonMetniChar"/>
    <w:uiPriority w:val="99"/>
    <w:semiHidden/>
    <w:unhideWhenUsed/>
    <w:rsid w:val="00624CE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24CE8"/>
    <w:rPr>
      <w:rFonts w:ascii="Segoe UI" w:hAnsi="Segoe UI" w:cs="Segoe UI"/>
      <w:sz w:val="18"/>
      <w:szCs w:val="18"/>
    </w:rPr>
  </w:style>
  <w:style w:type="paragraph" w:styleId="ListeParagraf">
    <w:name w:val="List Paragraph"/>
    <w:basedOn w:val="Normal"/>
    <w:uiPriority w:val="34"/>
    <w:qFormat/>
    <w:rsid w:val="00624CE8"/>
    <w:pPr>
      <w:spacing w:after="160" w:line="259" w:lineRule="auto"/>
      <w:ind w:left="720"/>
      <w:contextualSpacing/>
    </w:pPr>
    <w:rPr>
      <w:rFonts w:asciiTheme="minorHAnsi" w:eastAsiaTheme="minorHAnsi" w:hAnsiTheme="minorHAnsi" w:cstheme="minorBidi"/>
      <w:sz w:val="22"/>
      <w:szCs w:val="22"/>
    </w:rPr>
  </w:style>
  <w:style w:type="character" w:styleId="Kpr">
    <w:name w:val="Hyperlink"/>
    <w:basedOn w:val="VarsaylanParagrafYazTipi"/>
    <w:uiPriority w:val="99"/>
    <w:unhideWhenUsed/>
    <w:rsid w:val="008C6678"/>
    <w:rPr>
      <w:color w:val="0563C1" w:themeColor="hyperlink"/>
      <w:u w:val="single"/>
    </w:rPr>
  </w:style>
  <w:style w:type="table" w:styleId="TabloKlavuzu">
    <w:name w:val="Table Grid"/>
    <w:basedOn w:val="NormalTablo"/>
    <w:rsid w:val="00141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B24AE"/>
    <w:pPr>
      <w:widowControl w:val="0"/>
    </w:pPr>
    <w:rPr>
      <w:rFonts w:ascii="Calibri" w:eastAsia="Calibri" w:hAnsi="Calibri"/>
      <w:sz w:val="22"/>
      <w:szCs w:val="22"/>
      <w:lang w:val="en-US"/>
    </w:rPr>
  </w:style>
  <w:style w:type="paragraph" w:styleId="DipnotMetni">
    <w:name w:val="footnote text"/>
    <w:basedOn w:val="Normal"/>
    <w:link w:val="DipnotMetniChar"/>
    <w:uiPriority w:val="99"/>
    <w:semiHidden/>
    <w:unhideWhenUsed/>
    <w:rsid w:val="00EC0295"/>
    <w:rPr>
      <w:sz w:val="20"/>
      <w:szCs w:val="20"/>
    </w:rPr>
  </w:style>
  <w:style w:type="character" w:customStyle="1" w:styleId="DipnotMetniChar">
    <w:name w:val="Dipnot Metni Char"/>
    <w:basedOn w:val="VarsaylanParagrafYazTipi"/>
    <w:link w:val="DipnotMetni"/>
    <w:uiPriority w:val="99"/>
    <w:semiHidden/>
    <w:rsid w:val="00EC0295"/>
    <w:rPr>
      <w:rFonts w:ascii="Times New Roman" w:eastAsia="Times New Roman" w:hAnsi="Times New Roman" w:cs="Times New Roman"/>
      <w:sz w:val="20"/>
      <w:szCs w:val="20"/>
    </w:rPr>
  </w:style>
  <w:style w:type="character" w:styleId="DipnotBavurusu">
    <w:name w:val="footnote reference"/>
    <w:basedOn w:val="VarsaylanParagrafYazTipi"/>
    <w:uiPriority w:val="99"/>
    <w:semiHidden/>
    <w:unhideWhenUsed/>
    <w:rsid w:val="00EC0295"/>
    <w:rPr>
      <w:vertAlign w:val="superscript"/>
    </w:rPr>
  </w:style>
  <w:style w:type="character" w:customStyle="1" w:styleId="Balk1Char">
    <w:name w:val="Başlık 1 Char"/>
    <w:basedOn w:val="VarsaylanParagrafYazTipi"/>
    <w:link w:val="Balk1"/>
    <w:rsid w:val="0063422B"/>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rsid w:val="0063422B"/>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rsid w:val="0063422B"/>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7B39C3"/>
    <w:pPr>
      <w:spacing w:line="259" w:lineRule="auto"/>
      <w:outlineLvl w:val="9"/>
    </w:pPr>
    <w:rPr>
      <w:lang w:eastAsia="tr-TR"/>
    </w:rPr>
  </w:style>
  <w:style w:type="paragraph" w:styleId="T2">
    <w:name w:val="toc 2"/>
    <w:basedOn w:val="Normal"/>
    <w:next w:val="Normal"/>
    <w:autoRedefine/>
    <w:uiPriority w:val="39"/>
    <w:unhideWhenUsed/>
    <w:rsid w:val="007B39C3"/>
    <w:pPr>
      <w:spacing w:after="100" w:line="259" w:lineRule="auto"/>
      <w:ind w:left="220"/>
    </w:pPr>
    <w:rPr>
      <w:rFonts w:asciiTheme="minorHAnsi" w:eastAsiaTheme="minorEastAsia" w:hAnsiTheme="minorHAnsi"/>
      <w:sz w:val="22"/>
      <w:szCs w:val="22"/>
      <w:lang w:eastAsia="tr-TR"/>
    </w:rPr>
  </w:style>
  <w:style w:type="paragraph" w:styleId="T1">
    <w:name w:val="toc 1"/>
    <w:basedOn w:val="Normal"/>
    <w:next w:val="Normal"/>
    <w:autoRedefine/>
    <w:uiPriority w:val="39"/>
    <w:unhideWhenUsed/>
    <w:rsid w:val="007B39C3"/>
    <w:pPr>
      <w:spacing w:after="100" w:line="259" w:lineRule="auto"/>
    </w:pPr>
    <w:rPr>
      <w:rFonts w:asciiTheme="minorHAnsi" w:eastAsiaTheme="minorEastAsia" w:hAnsiTheme="minorHAnsi"/>
      <w:sz w:val="22"/>
      <w:szCs w:val="22"/>
      <w:lang w:eastAsia="tr-TR"/>
    </w:rPr>
  </w:style>
  <w:style w:type="paragraph" w:styleId="T3">
    <w:name w:val="toc 3"/>
    <w:basedOn w:val="Normal"/>
    <w:next w:val="Normal"/>
    <w:autoRedefine/>
    <w:uiPriority w:val="39"/>
    <w:unhideWhenUsed/>
    <w:rsid w:val="007B39C3"/>
    <w:pPr>
      <w:spacing w:after="100" w:line="259" w:lineRule="auto"/>
      <w:ind w:left="440"/>
    </w:pPr>
    <w:rPr>
      <w:rFonts w:asciiTheme="minorHAnsi" w:eastAsiaTheme="minorEastAsia" w:hAnsiTheme="minorHAnsi"/>
      <w:sz w:val="22"/>
      <w:szCs w:val="22"/>
      <w:lang w:eastAsia="tr-TR"/>
    </w:rPr>
  </w:style>
  <w:style w:type="table" w:customStyle="1" w:styleId="TableGrid">
    <w:name w:val="TableGrid"/>
    <w:rsid w:val="00005409"/>
    <w:pPr>
      <w:spacing w:after="0" w:line="240" w:lineRule="auto"/>
    </w:pPr>
    <w:rPr>
      <w:rFonts w:eastAsiaTheme="minorEastAsia"/>
      <w:lang w:eastAsia="tr-TR"/>
    </w:rPr>
    <w:tblPr>
      <w:tblCellMar>
        <w:top w:w="0" w:type="dxa"/>
        <w:left w:w="0" w:type="dxa"/>
        <w:bottom w:w="0" w:type="dxa"/>
        <w:right w:w="0" w:type="dxa"/>
      </w:tblCellMar>
    </w:tblPr>
  </w:style>
  <w:style w:type="paragraph" w:styleId="GvdeMetni">
    <w:name w:val="Body Text"/>
    <w:basedOn w:val="Normal"/>
    <w:link w:val="GvdeMetniChar"/>
    <w:uiPriority w:val="1"/>
    <w:qFormat/>
    <w:rsid w:val="00005409"/>
    <w:pPr>
      <w:widowControl w:val="0"/>
      <w:ind w:left="118"/>
    </w:pPr>
    <w:rPr>
      <w:rFonts w:cstheme="minorBidi"/>
      <w:noProof/>
    </w:rPr>
  </w:style>
  <w:style w:type="character" w:customStyle="1" w:styleId="GvdeMetniChar">
    <w:name w:val="Gövde Metni Char"/>
    <w:basedOn w:val="VarsaylanParagrafYazTipi"/>
    <w:link w:val="GvdeMetni"/>
    <w:uiPriority w:val="1"/>
    <w:rsid w:val="00005409"/>
    <w:rPr>
      <w:rFonts w:ascii="Times New Roman" w:eastAsia="Times New Roman" w:hAnsi="Times New Roman"/>
      <w:noProof/>
      <w:sz w:val="24"/>
      <w:szCs w:val="24"/>
    </w:rPr>
  </w:style>
  <w:style w:type="character" w:customStyle="1" w:styleId="Balk4Char">
    <w:name w:val="Başlık 4 Char"/>
    <w:basedOn w:val="VarsaylanParagrafYazTipi"/>
    <w:link w:val="Balk4"/>
    <w:uiPriority w:val="9"/>
    <w:rsid w:val="00657321"/>
    <w:rPr>
      <w:rFonts w:ascii="Calibri" w:eastAsia="Calibri" w:hAnsi="Calibri" w:cs="Calibri"/>
      <w:color w:val="000000"/>
      <w:sz w:val="24"/>
      <w:lang w:eastAsia="tr-TR"/>
    </w:rPr>
  </w:style>
  <w:style w:type="character" w:styleId="zlenenKpr">
    <w:name w:val="FollowedHyperlink"/>
    <w:basedOn w:val="VarsaylanParagrafYazTipi"/>
    <w:uiPriority w:val="99"/>
    <w:semiHidden/>
    <w:unhideWhenUsed/>
    <w:rsid w:val="008C4B82"/>
    <w:rPr>
      <w:color w:val="954F72" w:themeColor="followedHyperlink"/>
      <w:u w:val="single"/>
    </w:rPr>
  </w:style>
  <w:style w:type="paragraph" w:styleId="NormalWeb">
    <w:name w:val="Normal (Web)"/>
    <w:basedOn w:val="Normal"/>
    <w:uiPriority w:val="99"/>
    <w:unhideWhenUsed/>
    <w:rsid w:val="00D80A9A"/>
    <w:pPr>
      <w:spacing w:before="100" w:beforeAutospacing="1" w:after="100" w:afterAutospacing="1"/>
    </w:pPr>
    <w:rPr>
      <w:noProof/>
      <w:lang w:eastAsia="tr-TR"/>
    </w:rPr>
  </w:style>
  <w:style w:type="character" w:styleId="Gl">
    <w:name w:val="Strong"/>
    <w:uiPriority w:val="22"/>
    <w:qFormat/>
    <w:rsid w:val="002021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3898">
      <w:bodyDiv w:val="1"/>
      <w:marLeft w:val="0"/>
      <w:marRight w:val="0"/>
      <w:marTop w:val="0"/>
      <w:marBottom w:val="0"/>
      <w:divBdr>
        <w:top w:val="none" w:sz="0" w:space="0" w:color="auto"/>
        <w:left w:val="none" w:sz="0" w:space="0" w:color="auto"/>
        <w:bottom w:val="none" w:sz="0" w:space="0" w:color="auto"/>
        <w:right w:val="none" w:sz="0" w:space="0" w:color="auto"/>
      </w:divBdr>
    </w:div>
    <w:div w:id="195043168">
      <w:bodyDiv w:val="1"/>
      <w:marLeft w:val="0"/>
      <w:marRight w:val="0"/>
      <w:marTop w:val="0"/>
      <w:marBottom w:val="0"/>
      <w:divBdr>
        <w:top w:val="none" w:sz="0" w:space="0" w:color="auto"/>
        <w:left w:val="none" w:sz="0" w:space="0" w:color="auto"/>
        <w:bottom w:val="none" w:sz="0" w:space="0" w:color="auto"/>
        <w:right w:val="none" w:sz="0" w:space="0" w:color="auto"/>
      </w:divBdr>
    </w:div>
    <w:div w:id="266620484">
      <w:bodyDiv w:val="1"/>
      <w:marLeft w:val="0"/>
      <w:marRight w:val="0"/>
      <w:marTop w:val="0"/>
      <w:marBottom w:val="0"/>
      <w:divBdr>
        <w:top w:val="none" w:sz="0" w:space="0" w:color="auto"/>
        <w:left w:val="none" w:sz="0" w:space="0" w:color="auto"/>
        <w:bottom w:val="none" w:sz="0" w:space="0" w:color="auto"/>
        <w:right w:val="none" w:sz="0" w:space="0" w:color="auto"/>
      </w:divBdr>
    </w:div>
    <w:div w:id="463081389">
      <w:bodyDiv w:val="1"/>
      <w:marLeft w:val="0"/>
      <w:marRight w:val="0"/>
      <w:marTop w:val="0"/>
      <w:marBottom w:val="0"/>
      <w:divBdr>
        <w:top w:val="none" w:sz="0" w:space="0" w:color="auto"/>
        <w:left w:val="none" w:sz="0" w:space="0" w:color="auto"/>
        <w:bottom w:val="none" w:sz="0" w:space="0" w:color="auto"/>
        <w:right w:val="none" w:sz="0" w:space="0" w:color="auto"/>
      </w:divBdr>
    </w:div>
    <w:div w:id="638655168">
      <w:bodyDiv w:val="1"/>
      <w:marLeft w:val="0"/>
      <w:marRight w:val="0"/>
      <w:marTop w:val="0"/>
      <w:marBottom w:val="0"/>
      <w:divBdr>
        <w:top w:val="none" w:sz="0" w:space="0" w:color="auto"/>
        <w:left w:val="none" w:sz="0" w:space="0" w:color="auto"/>
        <w:bottom w:val="none" w:sz="0" w:space="0" w:color="auto"/>
        <w:right w:val="none" w:sz="0" w:space="0" w:color="auto"/>
      </w:divBdr>
    </w:div>
    <w:div w:id="1690448169">
      <w:bodyDiv w:val="1"/>
      <w:marLeft w:val="0"/>
      <w:marRight w:val="0"/>
      <w:marTop w:val="0"/>
      <w:marBottom w:val="0"/>
      <w:divBdr>
        <w:top w:val="none" w:sz="0" w:space="0" w:color="auto"/>
        <w:left w:val="none" w:sz="0" w:space="0" w:color="auto"/>
        <w:bottom w:val="none" w:sz="0" w:space="0" w:color="auto"/>
        <w:right w:val="none" w:sz="0" w:space="0" w:color="auto"/>
      </w:divBdr>
    </w:div>
    <w:div w:id="1903558692">
      <w:bodyDiv w:val="1"/>
      <w:marLeft w:val="0"/>
      <w:marRight w:val="0"/>
      <w:marTop w:val="0"/>
      <w:marBottom w:val="0"/>
      <w:divBdr>
        <w:top w:val="none" w:sz="0" w:space="0" w:color="auto"/>
        <w:left w:val="none" w:sz="0" w:space="0" w:color="auto"/>
        <w:bottom w:val="none" w:sz="0" w:space="0" w:color="auto"/>
        <w:right w:val="none" w:sz="0" w:space="0" w:color="auto"/>
      </w:divBdr>
    </w:div>
    <w:div w:id="203345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lentelbasan@gazi.edu.tr"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zideatalik@gazi.edu.tr"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ibelkucukunal@gazi.edu.tr"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mgezmen@gazi.edu.tr"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247DF-7992-4726-80AD-073FDDF03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69</Pages>
  <Words>20842</Words>
  <Characters>118801</Characters>
  <Application>Microsoft Office Word</Application>
  <DocSecurity>0</DocSecurity>
  <Lines>990</Lines>
  <Paragraphs>278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HNDS</dc:creator>
  <cp:lastModifiedBy>ben</cp:lastModifiedBy>
  <cp:revision>124</cp:revision>
  <cp:lastPrinted>2022-01-12T09:29:00Z</cp:lastPrinted>
  <dcterms:created xsi:type="dcterms:W3CDTF">2025-01-06T12:47:00Z</dcterms:created>
  <dcterms:modified xsi:type="dcterms:W3CDTF">2025-11-21T03:25:00Z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70bbbe4273983bf7bf9f8d45a45ccfc295270d57345380936ea1e1ee11eb5329</vt:lpwstr>
  </property>
</Properties>
</file>